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98233" w14:textId="73DBC5B1" w:rsidR="00563C03" w:rsidRPr="00651B4B" w:rsidRDefault="000E706E" w:rsidP="009902B7">
      <w:pPr>
        <w:ind w:left="-1080"/>
        <w:rPr>
          <w:sz w:val="23"/>
          <w:szCs w:val="23"/>
        </w:rPr>
      </w:pPr>
      <w:r w:rsidRPr="00651B4B">
        <w:rPr>
          <w:rFonts w:ascii="Candara" w:eastAsia="Constantia" w:hAnsi="Candara" w:cs="Constantia"/>
          <w:noProof/>
          <w:kern w:val="0"/>
          <w:sz w:val="23"/>
          <w:szCs w:val="23"/>
          <w14:ligatures w14:val="none"/>
        </w:rPr>
        <w:drawing>
          <wp:anchor distT="0" distB="0" distL="114300" distR="114300" simplePos="0" relativeHeight="251661312" behindDoc="1" locked="0" layoutInCell="1" allowOverlap="1" wp14:anchorId="71633074" wp14:editId="75516FA4">
            <wp:simplePos x="0" y="0"/>
            <wp:positionH relativeFrom="column">
              <wp:posOffset>1581384</wp:posOffset>
            </wp:positionH>
            <wp:positionV relativeFrom="paragraph">
              <wp:posOffset>4760681</wp:posOffset>
            </wp:positionV>
            <wp:extent cx="5187950" cy="4631856"/>
            <wp:effectExtent l="0" t="0" r="0" b="0"/>
            <wp:wrapNone/>
            <wp:docPr id="103386646"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92017" name="Picture 16991920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87950" cy="4631856"/>
                    </a:xfrm>
                    <a:prstGeom prst="rect">
                      <a:avLst/>
                    </a:prstGeom>
                  </pic:spPr>
                </pic:pic>
              </a:graphicData>
            </a:graphic>
          </wp:anchor>
        </w:drawing>
      </w:r>
      <w:r w:rsidR="009902B7" w:rsidRPr="00651B4B">
        <w:rPr>
          <w:rFonts w:ascii="Candara" w:eastAsia="Constantia" w:hAnsi="Candara" w:cs="Constantia"/>
          <w:noProof/>
          <w:kern w:val="0"/>
          <w:sz w:val="23"/>
          <w:szCs w:val="23"/>
          <w14:ligatures w14:val="none"/>
        </w:rPr>
        <mc:AlternateContent>
          <mc:Choice Requires="wpg">
            <w:drawing>
              <wp:anchor distT="0" distB="0" distL="114300" distR="114300" simplePos="0" relativeHeight="251659264" behindDoc="1" locked="0" layoutInCell="1" allowOverlap="1" wp14:anchorId="6C0B853C" wp14:editId="0F70A905">
                <wp:simplePos x="0" y="0"/>
                <wp:positionH relativeFrom="column">
                  <wp:posOffset>1702468</wp:posOffset>
                </wp:positionH>
                <wp:positionV relativeFrom="paragraph">
                  <wp:posOffset>0</wp:posOffset>
                </wp:positionV>
                <wp:extent cx="5009515" cy="4763135"/>
                <wp:effectExtent l="0" t="0" r="63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9515" cy="4763135"/>
                          <a:chOff x="0" y="0"/>
                          <a:chExt cx="5009515" cy="4763135"/>
                        </a:xfrm>
                      </wpg:grpSpPr>
                      <pic:pic xmlns:pic="http://schemas.openxmlformats.org/drawingml/2006/picture">
                        <pic:nvPicPr>
                          <pic:cNvPr id="3" name="Image 3"/>
                          <pic:cNvPicPr/>
                        </pic:nvPicPr>
                        <pic:blipFill>
                          <a:blip r:embed="rId9" cstate="print"/>
                          <a:stretch>
                            <a:fillRect/>
                          </a:stretch>
                        </pic:blipFill>
                        <pic:spPr>
                          <a:xfrm>
                            <a:off x="0" y="0"/>
                            <a:ext cx="5008976" cy="4762553"/>
                          </a:xfrm>
                          <a:prstGeom prst="rect">
                            <a:avLst/>
                          </a:prstGeom>
                        </pic:spPr>
                      </pic:pic>
                      <wps:wsp>
                        <wps:cNvPr id="4" name="Graphic 4"/>
                        <wps:cNvSpPr/>
                        <wps:spPr>
                          <a:xfrm>
                            <a:off x="4992497" y="3139442"/>
                            <a:ext cx="1270" cy="669290"/>
                          </a:xfrm>
                          <a:custGeom>
                            <a:avLst/>
                            <a:gdLst/>
                            <a:ahLst/>
                            <a:cxnLst/>
                            <a:rect l="l" t="t" r="r" b="b"/>
                            <a:pathLst>
                              <a:path h="669290">
                                <a:moveTo>
                                  <a:pt x="0" y="668986"/>
                                </a:moveTo>
                                <a:lnTo>
                                  <a:pt x="0" y="0"/>
                                </a:lnTo>
                              </a:path>
                            </a:pathLst>
                          </a:custGeom>
                          <a:ln w="1647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EFD25F" id="Group 2" o:spid="_x0000_s1026" style="position:absolute;margin-left:134.05pt;margin-top:0;width:394.45pt;height:375.05pt;z-index:-251657216" coordsize="50095,476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50089;height:4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">
                  <v:imagedata r:id="rId10" o:title=""/>
                </v:shape>
                <v:shape id="Graphic 4" o:spid="_x0000_s1028" style="position:absolute;left:49924;top:31394;width:13;height:6693;visibility:visible;mso-wrap-style:square;v-text-anchor:top" coordsize="1270,6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" path="m,668986l,e" filled="f" strokeweight=".45767mm">
                  <v:path arrowok="t"/>
                </v:shape>
              </v:group>
            </w:pict>
          </mc:Fallback>
        </mc:AlternateContent>
      </w:r>
      <w:r w:rsidR="0020740D" w:rsidRPr="00651B4B">
        <w:rPr>
          <w:noProof/>
          <w:sz w:val="23"/>
          <w:szCs w:val="23"/>
        </w:rPr>
        <w:drawing>
          <wp:inline distT="0" distB="0" distL="0" distR="0" wp14:anchorId="4EC3A761" wp14:editId="2871D0C8">
            <wp:extent cx="2451100" cy="8778875"/>
            <wp:effectExtent l="0" t="0" r="6350" b="3175"/>
            <wp:docPr id="1401664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1100" cy="8778875"/>
                    </a:xfrm>
                    <a:prstGeom prst="rect">
                      <a:avLst/>
                    </a:prstGeom>
                    <a:noFill/>
                  </pic:spPr>
                </pic:pic>
              </a:graphicData>
            </a:graphic>
          </wp:inline>
        </w:drawing>
      </w:r>
    </w:p>
    <w:p w14:paraId="0414A5CA" w14:textId="42AECB7F" w:rsidR="00563C03" w:rsidRPr="00651B4B" w:rsidRDefault="0083048A" w:rsidP="00563C03">
      <w:pPr>
        <w:rPr>
          <w:sz w:val="23"/>
          <w:szCs w:val="23"/>
        </w:rPr>
      </w:pPr>
      <w:r w:rsidRPr="00651B4B">
        <w:rPr>
          <w:noProof/>
          <w:sz w:val="23"/>
          <w:szCs w:val="23"/>
        </w:rPr>
        <w:lastRenderedPageBreak/>
        <w:drawing>
          <wp:anchor distT="0" distB="0" distL="114300" distR="114300" simplePos="0" relativeHeight="251662336" behindDoc="0" locked="0" layoutInCell="1" allowOverlap="1" wp14:anchorId="64A8A2FE" wp14:editId="3936F427">
            <wp:simplePos x="0" y="0"/>
            <wp:positionH relativeFrom="column">
              <wp:posOffset>426586</wp:posOffset>
            </wp:positionH>
            <wp:positionV relativeFrom="page">
              <wp:posOffset>264594</wp:posOffset>
            </wp:positionV>
            <wp:extent cx="5187950" cy="4633595"/>
            <wp:effectExtent l="0" t="0" r="0" b="0"/>
            <wp:wrapNone/>
            <wp:docPr id="12837361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7950" cy="4633595"/>
                    </a:xfrm>
                    <a:prstGeom prst="rect">
                      <a:avLst/>
                    </a:prstGeom>
                    <a:noFill/>
                  </pic:spPr>
                </pic:pic>
              </a:graphicData>
            </a:graphic>
          </wp:anchor>
        </w:drawing>
      </w:r>
    </w:p>
    <w:p w14:paraId="2728DFE5" w14:textId="77777777" w:rsidR="00563C03" w:rsidRPr="00651B4B" w:rsidRDefault="00563C03" w:rsidP="00563C03">
      <w:pPr>
        <w:rPr>
          <w:sz w:val="23"/>
          <w:szCs w:val="23"/>
        </w:rPr>
      </w:pPr>
    </w:p>
    <w:p w14:paraId="66221FCB" w14:textId="77777777" w:rsidR="00563C03" w:rsidRPr="00651B4B" w:rsidRDefault="00563C03" w:rsidP="0020740D">
      <w:pPr>
        <w:ind w:left="-720"/>
        <w:rPr>
          <w:sz w:val="23"/>
          <w:szCs w:val="23"/>
        </w:rPr>
      </w:pPr>
    </w:p>
    <w:p w14:paraId="462A9326" w14:textId="77777777" w:rsidR="00563C03" w:rsidRPr="00651B4B" w:rsidRDefault="00563C03" w:rsidP="00563C03">
      <w:pPr>
        <w:rPr>
          <w:sz w:val="23"/>
          <w:szCs w:val="23"/>
        </w:rPr>
      </w:pPr>
    </w:p>
    <w:p w14:paraId="6A5C01ED" w14:textId="77777777" w:rsidR="00563C03" w:rsidRPr="00651B4B" w:rsidRDefault="00563C03" w:rsidP="00563C03">
      <w:pPr>
        <w:rPr>
          <w:sz w:val="23"/>
          <w:szCs w:val="23"/>
        </w:rPr>
      </w:pPr>
    </w:p>
    <w:p w14:paraId="66C2DB3B" w14:textId="77777777" w:rsidR="00563C03" w:rsidRPr="00651B4B" w:rsidRDefault="00563C03" w:rsidP="00563C03">
      <w:pPr>
        <w:rPr>
          <w:sz w:val="23"/>
          <w:szCs w:val="23"/>
        </w:rPr>
      </w:pPr>
    </w:p>
    <w:p w14:paraId="5C61431E" w14:textId="77777777" w:rsidR="00563C03" w:rsidRPr="00651B4B" w:rsidRDefault="00563C03" w:rsidP="00563C03">
      <w:pPr>
        <w:rPr>
          <w:sz w:val="23"/>
          <w:szCs w:val="23"/>
        </w:rPr>
      </w:pPr>
    </w:p>
    <w:p w14:paraId="1A58CA31" w14:textId="77777777" w:rsidR="00563C03" w:rsidRPr="00651B4B" w:rsidRDefault="00563C03" w:rsidP="00563C03">
      <w:pPr>
        <w:rPr>
          <w:sz w:val="23"/>
          <w:szCs w:val="23"/>
        </w:rPr>
      </w:pPr>
    </w:p>
    <w:p w14:paraId="5B5169AE" w14:textId="77777777" w:rsidR="00563C03" w:rsidRPr="00651B4B" w:rsidRDefault="00563C03" w:rsidP="00563C03">
      <w:pPr>
        <w:rPr>
          <w:sz w:val="23"/>
          <w:szCs w:val="23"/>
        </w:rPr>
      </w:pPr>
      <w:r w:rsidRPr="00651B4B">
        <w:rPr>
          <w:sz w:val="23"/>
          <w:szCs w:val="23"/>
        </w:rPr>
        <w:t xml:space="preserve"> </w:t>
      </w:r>
    </w:p>
    <w:p w14:paraId="1522A8AE" w14:textId="77777777" w:rsidR="005610E2" w:rsidRPr="00651B4B" w:rsidRDefault="005610E2" w:rsidP="005610E2">
      <w:pPr>
        <w:spacing w:line="240" w:lineRule="auto"/>
        <w:rPr>
          <w:sz w:val="23"/>
          <w:szCs w:val="23"/>
        </w:rPr>
      </w:pPr>
    </w:p>
    <w:p w14:paraId="438DDD31" w14:textId="77777777" w:rsidR="005610E2" w:rsidRPr="00651B4B" w:rsidRDefault="005610E2" w:rsidP="005610E2">
      <w:pPr>
        <w:spacing w:line="240" w:lineRule="auto"/>
        <w:jc w:val="center"/>
        <w:rPr>
          <w:sz w:val="23"/>
          <w:szCs w:val="23"/>
        </w:rPr>
      </w:pPr>
    </w:p>
    <w:p w14:paraId="69CB6472" w14:textId="6DADE743" w:rsidR="00563C03" w:rsidRPr="00651B4B" w:rsidRDefault="00563C03" w:rsidP="005610E2">
      <w:pPr>
        <w:spacing w:line="240" w:lineRule="auto"/>
        <w:jc w:val="center"/>
        <w:rPr>
          <w:sz w:val="23"/>
          <w:szCs w:val="23"/>
        </w:rPr>
      </w:pPr>
      <w:r w:rsidRPr="00651B4B">
        <w:rPr>
          <w:sz w:val="23"/>
          <w:szCs w:val="23"/>
        </w:rPr>
        <w:t>Revised</w:t>
      </w:r>
      <w:r w:rsidR="005610E2" w:rsidRPr="00651B4B">
        <w:rPr>
          <w:sz w:val="23"/>
          <w:szCs w:val="23"/>
        </w:rPr>
        <w:br/>
        <w:t>January 2026</w:t>
      </w:r>
    </w:p>
    <w:p w14:paraId="3AD94F18" w14:textId="5B0BB4D7" w:rsidR="00563C03" w:rsidRPr="00651B4B" w:rsidRDefault="005610E2" w:rsidP="005610E2">
      <w:pPr>
        <w:spacing w:line="240" w:lineRule="auto"/>
        <w:rPr>
          <w:sz w:val="23"/>
          <w:szCs w:val="23"/>
        </w:rPr>
      </w:pPr>
      <w:r w:rsidRPr="00651B4B">
        <w:rPr>
          <w:rFonts w:ascii="Candara" w:eastAsia="Constantia" w:hAnsi="Candara" w:cs="Constantia"/>
          <w:b/>
          <w:noProof/>
          <w:kern w:val="0"/>
          <w:sz w:val="23"/>
          <w:szCs w:val="23"/>
          <w14:ligatures w14:val="none"/>
        </w:rPr>
        <w:drawing>
          <wp:anchor distT="0" distB="0" distL="0" distR="0" simplePos="0" relativeHeight="251664384" behindDoc="1" locked="0" layoutInCell="1" allowOverlap="1" wp14:anchorId="719C6F15" wp14:editId="0B5C1FAD">
            <wp:simplePos x="0" y="0"/>
            <wp:positionH relativeFrom="page">
              <wp:posOffset>1124585</wp:posOffset>
            </wp:positionH>
            <wp:positionV relativeFrom="paragraph">
              <wp:posOffset>41543</wp:posOffset>
            </wp:positionV>
            <wp:extent cx="5669915" cy="4577080"/>
            <wp:effectExtent l="0" t="0" r="6985"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5669915" cy="4577080"/>
                    </a:xfrm>
                    <a:prstGeom prst="rect">
                      <a:avLst/>
                    </a:prstGeom>
                  </pic:spPr>
                </pic:pic>
              </a:graphicData>
            </a:graphic>
            <wp14:sizeRelH relativeFrom="margin">
              <wp14:pctWidth>0</wp14:pctWidth>
            </wp14:sizeRelH>
            <wp14:sizeRelV relativeFrom="margin">
              <wp14:pctHeight>0</wp14:pctHeight>
            </wp14:sizeRelV>
          </wp:anchor>
        </w:drawing>
      </w:r>
    </w:p>
    <w:p w14:paraId="3DBC11DA" w14:textId="02BF8E90" w:rsidR="00563C03" w:rsidRPr="00651B4B" w:rsidRDefault="00563C03" w:rsidP="00563C03">
      <w:pPr>
        <w:rPr>
          <w:sz w:val="23"/>
          <w:szCs w:val="23"/>
        </w:rPr>
      </w:pPr>
      <w:r w:rsidRPr="00651B4B">
        <w:rPr>
          <w:sz w:val="23"/>
          <w:szCs w:val="23"/>
        </w:rPr>
        <w:t xml:space="preserve"> </w:t>
      </w:r>
    </w:p>
    <w:p w14:paraId="358A5B8D" w14:textId="0281E8B1" w:rsidR="00AC0BE7" w:rsidRPr="00651B4B" w:rsidRDefault="00AC0BE7" w:rsidP="00563C03">
      <w:pPr>
        <w:rPr>
          <w:sz w:val="23"/>
          <w:szCs w:val="23"/>
        </w:rPr>
      </w:pPr>
    </w:p>
    <w:p w14:paraId="12F8D654" w14:textId="4F9203BB" w:rsidR="00AC0BE7" w:rsidRPr="00651B4B" w:rsidRDefault="00AC0BE7" w:rsidP="00563C03">
      <w:pPr>
        <w:rPr>
          <w:sz w:val="23"/>
          <w:szCs w:val="23"/>
        </w:rPr>
      </w:pPr>
    </w:p>
    <w:p w14:paraId="794310B1" w14:textId="4942051A" w:rsidR="00AC0BE7" w:rsidRPr="00651B4B" w:rsidRDefault="005610E2" w:rsidP="005610E2">
      <w:pPr>
        <w:tabs>
          <w:tab w:val="left" w:pos="2946"/>
        </w:tabs>
        <w:rPr>
          <w:sz w:val="23"/>
          <w:szCs w:val="23"/>
        </w:rPr>
      </w:pPr>
      <w:r w:rsidRPr="00651B4B">
        <w:rPr>
          <w:sz w:val="23"/>
          <w:szCs w:val="23"/>
        </w:rPr>
        <w:tab/>
      </w:r>
    </w:p>
    <w:p w14:paraId="7F729D9F" w14:textId="77777777" w:rsidR="00AC0BE7" w:rsidRPr="00651B4B" w:rsidRDefault="00AC0BE7" w:rsidP="00563C03">
      <w:pPr>
        <w:rPr>
          <w:sz w:val="23"/>
          <w:szCs w:val="23"/>
        </w:rPr>
      </w:pPr>
    </w:p>
    <w:p w14:paraId="42EA08F6" w14:textId="77777777" w:rsidR="00AC0BE7" w:rsidRPr="00651B4B" w:rsidRDefault="00AC0BE7" w:rsidP="00563C03">
      <w:pPr>
        <w:rPr>
          <w:sz w:val="23"/>
          <w:szCs w:val="23"/>
        </w:rPr>
      </w:pPr>
    </w:p>
    <w:p w14:paraId="252A9A9F" w14:textId="77777777" w:rsidR="00AC0BE7" w:rsidRPr="00651B4B" w:rsidRDefault="00AC0BE7" w:rsidP="00563C03">
      <w:pPr>
        <w:rPr>
          <w:sz w:val="23"/>
          <w:szCs w:val="23"/>
        </w:rPr>
      </w:pPr>
    </w:p>
    <w:p w14:paraId="6C8C9F31" w14:textId="77777777" w:rsidR="00AC0BE7" w:rsidRPr="00651B4B" w:rsidRDefault="00AC0BE7" w:rsidP="00563C03">
      <w:pPr>
        <w:rPr>
          <w:sz w:val="23"/>
          <w:szCs w:val="23"/>
        </w:rPr>
      </w:pPr>
    </w:p>
    <w:p w14:paraId="1F64741E" w14:textId="77777777" w:rsidR="00AC0BE7" w:rsidRPr="00651B4B" w:rsidRDefault="00AC0BE7" w:rsidP="00563C03">
      <w:pPr>
        <w:rPr>
          <w:sz w:val="23"/>
          <w:szCs w:val="23"/>
        </w:rPr>
      </w:pPr>
    </w:p>
    <w:p w14:paraId="5C76EDF2" w14:textId="77777777" w:rsidR="00AC0BE7" w:rsidRPr="00651B4B" w:rsidRDefault="00AC0BE7" w:rsidP="00563C03">
      <w:pPr>
        <w:rPr>
          <w:sz w:val="23"/>
          <w:szCs w:val="23"/>
        </w:rPr>
      </w:pPr>
    </w:p>
    <w:p w14:paraId="030C74BC" w14:textId="77777777" w:rsidR="00AC0BE7" w:rsidRPr="00651B4B" w:rsidRDefault="00AC0BE7" w:rsidP="00563C03">
      <w:pPr>
        <w:rPr>
          <w:sz w:val="23"/>
          <w:szCs w:val="23"/>
        </w:rPr>
      </w:pPr>
    </w:p>
    <w:p w14:paraId="29EDB29C" w14:textId="77777777" w:rsidR="00AC0BE7" w:rsidRPr="00651B4B" w:rsidRDefault="00AC0BE7" w:rsidP="00563C03">
      <w:pPr>
        <w:rPr>
          <w:sz w:val="23"/>
          <w:szCs w:val="23"/>
        </w:rPr>
      </w:pPr>
    </w:p>
    <w:p w14:paraId="1055D11C" w14:textId="77777777" w:rsidR="00AC0BE7" w:rsidRPr="00651B4B" w:rsidRDefault="00AC0BE7" w:rsidP="00563C03">
      <w:pPr>
        <w:rPr>
          <w:sz w:val="23"/>
          <w:szCs w:val="23"/>
        </w:rPr>
      </w:pPr>
    </w:p>
    <w:p w14:paraId="7305B2A2" w14:textId="77777777" w:rsidR="00563C03" w:rsidRPr="008B6B3F" w:rsidRDefault="00563C03" w:rsidP="005610E2">
      <w:pPr>
        <w:jc w:val="center"/>
        <w:rPr>
          <w:sz w:val="36"/>
          <w:szCs w:val="36"/>
        </w:rPr>
      </w:pPr>
      <w:r w:rsidRPr="008B6B3F">
        <w:rPr>
          <w:sz w:val="36"/>
          <w:szCs w:val="36"/>
        </w:rPr>
        <w:lastRenderedPageBreak/>
        <w:t>Table of Contents</w:t>
      </w:r>
    </w:p>
    <w:p w14:paraId="0293B071" w14:textId="77777777" w:rsidR="008B6B3F" w:rsidRPr="00651B4B" w:rsidRDefault="00563C03" w:rsidP="00563C03">
      <w:pPr>
        <w:rPr>
          <w:sz w:val="23"/>
          <w:szCs w:val="23"/>
        </w:rPr>
      </w:pPr>
      <w:r w:rsidRPr="00651B4B">
        <w:rPr>
          <w:sz w:val="23"/>
          <w:szCs w:val="23"/>
        </w:rPr>
        <w:t xml:space="preserve"> </w:t>
      </w:r>
    </w:p>
    <w:sdt>
      <w:sdtPr>
        <w:rPr>
          <w:rFonts w:asciiTheme="minorHAnsi" w:eastAsiaTheme="minorHAnsi" w:hAnsiTheme="minorHAnsi" w:cstheme="minorBidi"/>
          <w:color w:val="auto"/>
          <w:kern w:val="2"/>
          <w:sz w:val="24"/>
          <w:szCs w:val="24"/>
          <w14:ligatures w14:val="standardContextual"/>
        </w:rPr>
        <w:id w:val="27381398"/>
        <w:docPartObj>
          <w:docPartGallery w:val="Table of Contents"/>
          <w:docPartUnique/>
        </w:docPartObj>
      </w:sdtPr>
      <w:sdtEndPr>
        <w:rPr>
          <w:b/>
          <w:bCs/>
          <w:noProof/>
        </w:rPr>
      </w:sdtEndPr>
      <w:sdtContent>
        <w:p w14:paraId="76E49AB1" w14:textId="40686AAA" w:rsidR="008B6B3F" w:rsidRDefault="008B6B3F">
          <w:pPr>
            <w:pStyle w:val="TOCHeading"/>
          </w:pPr>
          <w:r>
            <w:t>Contents</w:t>
          </w:r>
        </w:p>
        <w:p w14:paraId="43228E1F" w14:textId="2B4023C4" w:rsidR="008B6B3F" w:rsidRDefault="008B6B3F">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21708906" w:history="1">
            <w:r w:rsidRPr="00B251AA">
              <w:rPr>
                <w:rStyle w:val="Hyperlink"/>
                <w:noProof/>
              </w:rPr>
              <w:t>Monroe County Board of Commissioners</w:t>
            </w:r>
            <w:r>
              <w:rPr>
                <w:noProof/>
                <w:webHidden/>
              </w:rPr>
              <w:tab/>
            </w:r>
            <w:r>
              <w:rPr>
                <w:noProof/>
                <w:webHidden/>
              </w:rPr>
              <w:fldChar w:fldCharType="begin"/>
            </w:r>
            <w:r>
              <w:rPr>
                <w:noProof/>
                <w:webHidden/>
              </w:rPr>
              <w:instrText xml:space="preserve"> PAGEREF _Toc221708906 \h </w:instrText>
            </w:r>
            <w:r>
              <w:rPr>
                <w:noProof/>
                <w:webHidden/>
              </w:rPr>
            </w:r>
            <w:r>
              <w:rPr>
                <w:noProof/>
                <w:webHidden/>
              </w:rPr>
              <w:fldChar w:fldCharType="separate"/>
            </w:r>
            <w:r w:rsidR="00397BCB">
              <w:rPr>
                <w:noProof/>
                <w:webHidden/>
              </w:rPr>
              <w:t>7</w:t>
            </w:r>
            <w:r>
              <w:rPr>
                <w:noProof/>
                <w:webHidden/>
              </w:rPr>
              <w:fldChar w:fldCharType="end"/>
            </w:r>
          </w:hyperlink>
        </w:p>
        <w:p w14:paraId="1FB31374" w14:textId="53827AE9" w:rsidR="008B6B3F" w:rsidRDefault="008B6B3F">
          <w:pPr>
            <w:pStyle w:val="TOC1"/>
            <w:tabs>
              <w:tab w:val="right" w:leader="dot" w:pos="9350"/>
            </w:tabs>
            <w:rPr>
              <w:rFonts w:eastAsiaTheme="minorEastAsia"/>
              <w:noProof/>
            </w:rPr>
          </w:pPr>
          <w:hyperlink w:anchor="_Toc221708907" w:history="1">
            <w:r w:rsidRPr="00B251AA">
              <w:rPr>
                <w:rStyle w:val="Hyperlink"/>
                <w:noProof/>
              </w:rPr>
              <w:t>Monroe County Economic Development Corporation</w:t>
            </w:r>
            <w:r>
              <w:rPr>
                <w:noProof/>
                <w:webHidden/>
              </w:rPr>
              <w:tab/>
            </w:r>
            <w:r>
              <w:rPr>
                <w:noProof/>
                <w:webHidden/>
              </w:rPr>
              <w:fldChar w:fldCharType="begin"/>
            </w:r>
            <w:r>
              <w:rPr>
                <w:noProof/>
                <w:webHidden/>
              </w:rPr>
              <w:instrText xml:space="preserve"> PAGEREF _Toc221708907 \h </w:instrText>
            </w:r>
            <w:r>
              <w:rPr>
                <w:noProof/>
                <w:webHidden/>
              </w:rPr>
            </w:r>
            <w:r>
              <w:rPr>
                <w:noProof/>
                <w:webHidden/>
              </w:rPr>
              <w:fldChar w:fldCharType="separate"/>
            </w:r>
            <w:r w:rsidR="00397BCB">
              <w:rPr>
                <w:noProof/>
                <w:webHidden/>
              </w:rPr>
              <w:t>8</w:t>
            </w:r>
            <w:r>
              <w:rPr>
                <w:noProof/>
                <w:webHidden/>
              </w:rPr>
              <w:fldChar w:fldCharType="end"/>
            </w:r>
          </w:hyperlink>
        </w:p>
        <w:p w14:paraId="33FE1AF7" w14:textId="26D037D3" w:rsidR="008B6B3F" w:rsidRDefault="008B6B3F">
          <w:pPr>
            <w:pStyle w:val="TOC1"/>
            <w:tabs>
              <w:tab w:val="right" w:leader="dot" w:pos="9350"/>
            </w:tabs>
            <w:rPr>
              <w:rFonts w:eastAsiaTheme="minorEastAsia"/>
              <w:noProof/>
            </w:rPr>
          </w:pPr>
          <w:hyperlink w:anchor="_Toc221708908" w:history="1">
            <w:r w:rsidRPr="00B251AA">
              <w:rPr>
                <w:rStyle w:val="Hyperlink"/>
                <w:noProof/>
              </w:rPr>
              <w:t>Streamlining Development Task Force</w:t>
            </w:r>
            <w:r>
              <w:rPr>
                <w:noProof/>
                <w:webHidden/>
              </w:rPr>
              <w:tab/>
            </w:r>
            <w:r>
              <w:rPr>
                <w:noProof/>
                <w:webHidden/>
              </w:rPr>
              <w:fldChar w:fldCharType="begin"/>
            </w:r>
            <w:r>
              <w:rPr>
                <w:noProof/>
                <w:webHidden/>
              </w:rPr>
              <w:instrText xml:space="preserve"> PAGEREF _Toc221708908 \h </w:instrText>
            </w:r>
            <w:r>
              <w:rPr>
                <w:noProof/>
                <w:webHidden/>
              </w:rPr>
            </w:r>
            <w:r>
              <w:rPr>
                <w:noProof/>
                <w:webHidden/>
              </w:rPr>
              <w:fldChar w:fldCharType="separate"/>
            </w:r>
            <w:r w:rsidR="00397BCB">
              <w:rPr>
                <w:noProof/>
                <w:webHidden/>
              </w:rPr>
              <w:t>9</w:t>
            </w:r>
            <w:r>
              <w:rPr>
                <w:noProof/>
                <w:webHidden/>
              </w:rPr>
              <w:fldChar w:fldCharType="end"/>
            </w:r>
          </w:hyperlink>
        </w:p>
        <w:p w14:paraId="365D36B2" w14:textId="01F84822" w:rsidR="008B6B3F" w:rsidRDefault="008B6B3F">
          <w:pPr>
            <w:pStyle w:val="TOC1"/>
            <w:tabs>
              <w:tab w:val="right" w:leader="dot" w:pos="9350"/>
            </w:tabs>
            <w:rPr>
              <w:rFonts w:eastAsiaTheme="minorEastAsia"/>
              <w:noProof/>
            </w:rPr>
          </w:pPr>
          <w:hyperlink w:anchor="_Toc221708909" w:history="1">
            <w:r w:rsidRPr="00B251AA">
              <w:rPr>
                <w:rStyle w:val="Hyperlink"/>
                <w:noProof/>
              </w:rPr>
              <w:t>Streamlining Development User’s Guide</w:t>
            </w:r>
            <w:r>
              <w:rPr>
                <w:noProof/>
                <w:webHidden/>
              </w:rPr>
              <w:tab/>
            </w:r>
            <w:r>
              <w:rPr>
                <w:noProof/>
                <w:webHidden/>
              </w:rPr>
              <w:fldChar w:fldCharType="begin"/>
            </w:r>
            <w:r>
              <w:rPr>
                <w:noProof/>
                <w:webHidden/>
              </w:rPr>
              <w:instrText xml:space="preserve"> PAGEREF _Toc221708909 \h </w:instrText>
            </w:r>
            <w:r>
              <w:rPr>
                <w:noProof/>
                <w:webHidden/>
              </w:rPr>
            </w:r>
            <w:r>
              <w:rPr>
                <w:noProof/>
                <w:webHidden/>
              </w:rPr>
              <w:fldChar w:fldCharType="separate"/>
            </w:r>
            <w:r w:rsidR="00397BCB">
              <w:rPr>
                <w:noProof/>
                <w:webHidden/>
              </w:rPr>
              <w:t>10</w:t>
            </w:r>
            <w:r>
              <w:rPr>
                <w:noProof/>
                <w:webHidden/>
              </w:rPr>
              <w:fldChar w:fldCharType="end"/>
            </w:r>
          </w:hyperlink>
        </w:p>
        <w:p w14:paraId="310810A6" w14:textId="484F377B" w:rsidR="008B6B3F" w:rsidRDefault="008B6B3F">
          <w:pPr>
            <w:pStyle w:val="TOC1"/>
            <w:tabs>
              <w:tab w:val="right" w:leader="dot" w:pos="9350"/>
            </w:tabs>
            <w:rPr>
              <w:rFonts w:eastAsiaTheme="minorEastAsia"/>
              <w:noProof/>
            </w:rPr>
          </w:pPr>
          <w:hyperlink w:anchor="_Toc221708910" w:history="1">
            <w:r w:rsidRPr="00B251AA">
              <w:rPr>
                <w:rStyle w:val="Hyperlink"/>
                <w:noProof/>
              </w:rPr>
              <w:t>Mission Statement</w:t>
            </w:r>
            <w:r>
              <w:rPr>
                <w:noProof/>
                <w:webHidden/>
              </w:rPr>
              <w:tab/>
            </w:r>
            <w:r>
              <w:rPr>
                <w:noProof/>
                <w:webHidden/>
              </w:rPr>
              <w:fldChar w:fldCharType="begin"/>
            </w:r>
            <w:r>
              <w:rPr>
                <w:noProof/>
                <w:webHidden/>
              </w:rPr>
              <w:instrText xml:space="preserve"> PAGEREF _Toc221708910 \h </w:instrText>
            </w:r>
            <w:r>
              <w:rPr>
                <w:noProof/>
                <w:webHidden/>
              </w:rPr>
            </w:r>
            <w:r>
              <w:rPr>
                <w:noProof/>
                <w:webHidden/>
              </w:rPr>
              <w:fldChar w:fldCharType="separate"/>
            </w:r>
            <w:r w:rsidR="00397BCB">
              <w:rPr>
                <w:noProof/>
                <w:webHidden/>
              </w:rPr>
              <w:t>10</w:t>
            </w:r>
            <w:r>
              <w:rPr>
                <w:noProof/>
                <w:webHidden/>
              </w:rPr>
              <w:fldChar w:fldCharType="end"/>
            </w:r>
          </w:hyperlink>
        </w:p>
        <w:p w14:paraId="1D737CCF" w14:textId="6C9FE9C5" w:rsidR="008B6B3F" w:rsidRDefault="008B6B3F">
          <w:pPr>
            <w:pStyle w:val="TOC1"/>
            <w:tabs>
              <w:tab w:val="right" w:leader="dot" w:pos="9350"/>
            </w:tabs>
            <w:rPr>
              <w:rFonts w:eastAsiaTheme="minorEastAsia"/>
              <w:noProof/>
            </w:rPr>
          </w:pPr>
          <w:hyperlink w:anchor="_Toc221708911" w:history="1">
            <w:r w:rsidRPr="00B251AA">
              <w:rPr>
                <w:rStyle w:val="Hyperlink"/>
                <w:noProof/>
              </w:rPr>
              <w:t>Goals</w:t>
            </w:r>
            <w:r>
              <w:rPr>
                <w:noProof/>
                <w:webHidden/>
              </w:rPr>
              <w:tab/>
            </w:r>
            <w:r>
              <w:rPr>
                <w:noProof/>
                <w:webHidden/>
              </w:rPr>
              <w:fldChar w:fldCharType="begin"/>
            </w:r>
            <w:r>
              <w:rPr>
                <w:noProof/>
                <w:webHidden/>
              </w:rPr>
              <w:instrText xml:space="preserve"> PAGEREF _Toc221708911 \h </w:instrText>
            </w:r>
            <w:r>
              <w:rPr>
                <w:noProof/>
                <w:webHidden/>
              </w:rPr>
            </w:r>
            <w:r>
              <w:rPr>
                <w:noProof/>
                <w:webHidden/>
              </w:rPr>
              <w:fldChar w:fldCharType="separate"/>
            </w:r>
            <w:r w:rsidR="00397BCB">
              <w:rPr>
                <w:noProof/>
                <w:webHidden/>
              </w:rPr>
              <w:t>10</w:t>
            </w:r>
            <w:r>
              <w:rPr>
                <w:noProof/>
                <w:webHidden/>
              </w:rPr>
              <w:fldChar w:fldCharType="end"/>
            </w:r>
          </w:hyperlink>
        </w:p>
        <w:p w14:paraId="7287D621" w14:textId="439E69A3" w:rsidR="008B6B3F" w:rsidRDefault="008B6B3F">
          <w:pPr>
            <w:pStyle w:val="TOC1"/>
            <w:tabs>
              <w:tab w:val="right" w:leader="dot" w:pos="9350"/>
            </w:tabs>
            <w:rPr>
              <w:rFonts w:eastAsiaTheme="minorEastAsia"/>
              <w:noProof/>
            </w:rPr>
          </w:pPr>
          <w:hyperlink w:anchor="_Toc221708912" w:history="1">
            <w:r w:rsidRPr="00B251AA">
              <w:rPr>
                <w:rStyle w:val="Hyperlink"/>
                <w:noProof/>
              </w:rPr>
              <w:t>Keeping this Guide Up to Date</w:t>
            </w:r>
            <w:r>
              <w:rPr>
                <w:noProof/>
                <w:webHidden/>
              </w:rPr>
              <w:tab/>
            </w:r>
            <w:r>
              <w:rPr>
                <w:noProof/>
                <w:webHidden/>
              </w:rPr>
              <w:fldChar w:fldCharType="begin"/>
            </w:r>
            <w:r>
              <w:rPr>
                <w:noProof/>
                <w:webHidden/>
              </w:rPr>
              <w:instrText xml:space="preserve"> PAGEREF _Toc221708912 \h </w:instrText>
            </w:r>
            <w:r>
              <w:rPr>
                <w:noProof/>
                <w:webHidden/>
              </w:rPr>
            </w:r>
            <w:r>
              <w:rPr>
                <w:noProof/>
                <w:webHidden/>
              </w:rPr>
              <w:fldChar w:fldCharType="separate"/>
            </w:r>
            <w:r w:rsidR="00397BCB">
              <w:rPr>
                <w:noProof/>
                <w:webHidden/>
              </w:rPr>
              <w:t>11</w:t>
            </w:r>
            <w:r>
              <w:rPr>
                <w:noProof/>
                <w:webHidden/>
              </w:rPr>
              <w:fldChar w:fldCharType="end"/>
            </w:r>
          </w:hyperlink>
        </w:p>
        <w:p w14:paraId="602EB463" w14:textId="4C7FB05F" w:rsidR="008B6B3F" w:rsidRDefault="008B6B3F">
          <w:pPr>
            <w:pStyle w:val="TOC1"/>
            <w:tabs>
              <w:tab w:val="left" w:pos="480"/>
              <w:tab w:val="right" w:leader="dot" w:pos="9350"/>
            </w:tabs>
            <w:rPr>
              <w:rFonts w:eastAsiaTheme="minorEastAsia"/>
              <w:noProof/>
            </w:rPr>
          </w:pPr>
          <w:hyperlink w:anchor="_Toc221708913" w:history="1">
            <w:r w:rsidRPr="00B251AA">
              <w:rPr>
                <w:rStyle w:val="Hyperlink"/>
                <w:noProof/>
              </w:rPr>
              <w:t>1.</w:t>
            </w:r>
            <w:r>
              <w:rPr>
                <w:rFonts w:eastAsiaTheme="minorEastAsia"/>
                <w:noProof/>
              </w:rPr>
              <w:tab/>
            </w:r>
            <w:r w:rsidRPr="00B251AA">
              <w:rPr>
                <w:rStyle w:val="Hyperlink"/>
                <w:noProof/>
              </w:rPr>
              <w:t>Partnership Pledge</w:t>
            </w:r>
            <w:r>
              <w:rPr>
                <w:noProof/>
                <w:webHidden/>
              </w:rPr>
              <w:tab/>
            </w:r>
            <w:r>
              <w:rPr>
                <w:noProof/>
                <w:webHidden/>
              </w:rPr>
              <w:fldChar w:fldCharType="begin"/>
            </w:r>
            <w:r>
              <w:rPr>
                <w:noProof/>
                <w:webHidden/>
              </w:rPr>
              <w:instrText xml:space="preserve"> PAGEREF _Toc221708913 \h </w:instrText>
            </w:r>
            <w:r>
              <w:rPr>
                <w:noProof/>
                <w:webHidden/>
              </w:rPr>
            </w:r>
            <w:r>
              <w:rPr>
                <w:noProof/>
                <w:webHidden/>
              </w:rPr>
              <w:fldChar w:fldCharType="separate"/>
            </w:r>
            <w:r w:rsidR="00397BCB">
              <w:rPr>
                <w:noProof/>
                <w:webHidden/>
              </w:rPr>
              <w:t>12</w:t>
            </w:r>
            <w:r>
              <w:rPr>
                <w:noProof/>
                <w:webHidden/>
              </w:rPr>
              <w:fldChar w:fldCharType="end"/>
            </w:r>
          </w:hyperlink>
        </w:p>
        <w:p w14:paraId="7ACB124D" w14:textId="30E05E67" w:rsidR="008B6B3F" w:rsidRDefault="008B6B3F">
          <w:pPr>
            <w:pStyle w:val="TOC1"/>
            <w:tabs>
              <w:tab w:val="right" w:leader="dot" w:pos="9350"/>
            </w:tabs>
            <w:rPr>
              <w:rFonts w:eastAsiaTheme="minorEastAsia"/>
              <w:noProof/>
            </w:rPr>
          </w:pPr>
          <w:hyperlink w:anchor="_Toc221708914" w:history="1">
            <w:r w:rsidRPr="00B251AA">
              <w:rPr>
                <w:rStyle w:val="Hyperlink"/>
                <w:noProof/>
              </w:rPr>
              <w:t>Streamlining Development Partnership Signatories (as of 3-19-18)</w:t>
            </w:r>
            <w:r>
              <w:rPr>
                <w:noProof/>
                <w:webHidden/>
              </w:rPr>
              <w:tab/>
            </w:r>
            <w:r>
              <w:rPr>
                <w:noProof/>
                <w:webHidden/>
              </w:rPr>
              <w:fldChar w:fldCharType="begin"/>
            </w:r>
            <w:r>
              <w:rPr>
                <w:noProof/>
                <w:webHidden/>
              </w:rPr>
              <w:instrText xml:space="preserve"> PAGEREF _Toc221708914 \h </w:instrText>
            </w:r>
            <w:r>
              <w:rPr>
                <w:noProof/>
                <w:webHidden/>
              </w:rPr>
            </w:r>
            <w:r>
              <w:rPr>
                <w:noProof/>
                <w:webHidden/>
              </w:rPr>
              <w:fldChar w:fldCharType="separate"/>
            </w:r>
            <w:r w:rsidR="00397BCB">
              <w:rPr>
                <w:noProof/>
                <w:webHidden/>
              </w:rPr>
              <w:t>12</w:t>
            </w:r>
            <w:r>
              <w:rPr>
                <w:noProof/>
                <w:webHidden/>
              </w:rPr>
              <w:fldChar w:fldCharType="end"/>
            </w:r>
          </w:hyperlink>
        </w:p>
        <w:p w14:paraId="5B8A1A18" w14:textId="74C79AA2" w:rsidR="008B6B3F" w:rsidRDefault="008B6B3F">
          <w:pPr>
            <w:pStyle w:val="TOC1"/>
            <w:tabs>
              <w:tab w:val="right" w:leader="dot" w:pos="9350"/>
            </w:tabs>
            <w:rPr>
              <w:rFonts w:eastAsiaTheme="minorEastAsia"/>
              <w:noProof/>
            </w:rPr>
          </w:pPr>
          <w:hyperlink w:anchor="_Toc221708915" w:history="1">
            <w:r w:rsidRPr="00B251AA">
              <w:rPr>
                <w:rStyle w:val="Hyperlink"/>
                <w:noProof/>
              </w:rPr>
              <w:t>Partnership Pledge</w:t>
            </w:r>
            <w:r>
              <w:rPr>
                <w:noProof/>
                <w:webHidden/>
              </w:rPr>
              <w:tab/>
            </w:r>
            <w:r>
              <w:rPr>
                <w:noProof/>
                <w:webHidden/>
              </w:rPr>
              <w:fldChar w:fldCharType="begin"/>
            </w:r>
            <w:r>
              <w:rPr>
                <w:noProof/>
                <w:webHidden/>
              </w:rPr>
              <w:instrText xml:space="preserve"> PAGEREF _Toc221708915 \h </w:instrText>
            </w:r>
            <w:r>
              <w:rPr>
                <w:noProof/>
                <w:webHidden/>
              </w:rPr>
            </w:r>
            <w:r>
              <w:rPr>
                <w:noProof/>
                <w:webHidden/>
              </w:rPr>
              <w:fldChar w:fldCharType="separate"/>
            </w:r>
            <w:r w:rsidR="00397BCB">
              <w:rPr>
                <w:noProof/>
                <w:webHidden/>
              </w:rPr>
              <w:t>13</w:t>
            </w:r>
            <w:r>
              <w:rPr>
                <w:noProof/>
                <w:webHidden/>
              </w:rPr>
              <w:fldChar w:fldCharType="end"/>
            </w:r>
          </w:hyperlink>
        </w:p>
        <w:p w14:paraId="5C17E9F4" w14:textId="6181240C" w:rsidR="008B6B3F" w:rsidRDefault="008B6B3F">
          <w:pPr>
            <w:pStyle w:val="TOC1"/>
            <w:tabs>
              <w:tab w:val="right" w:leader="dot" w:pos="9350"/>
            </w:tabs>
            <w:rPr>
              <w:rFonts w:eastAsiaTheme="minorEastAsia"/>
              <w:noProof/>
            </w:rPr>
          </w:pPr>
          <w:hyperlink w:anchor="_Toc221708916" w:history="1">
            <w:r w:rsidRPr="00B251AA">
              <w:rPr>
                <w:rStyle w:val="Hyperlink"/>
                <w:noProof/>
              </w:rPr>
              <w:t>Partnership Assistance &amp; Web Links</w:t>
            </w:r>
            <w:r>
              <w:rPr>
                <w:noProof/>
                <w:webHidden/>
              </w:rPr>
              <w:tab/>
            </w:r>
            <w:r>
              <w:rPr>
                <w:noProof/>
                <w:webHidden/>
              </w:rPr>
              <w:fldChar w:fldCharType="begin"/>
            </w:r>
            <w:r>
              <w:rPr>
                <w:noProof/>
                <w:webHidden/>
              </w:rPr>
              <w:instrText xml:space="preserve"> PAGEREF _Toc221708916 \h </w:instrText>
            </w:r>
            <w:r>
              <w:rPr>
                <w:noProof/>
                <w:webHidden/>
              </w:rPr>
            </w:r>
            <w:r>
              <w:rPr>
                <w:noProof/>
                <w:webHidden/>
              </w:rPr>
              <w:fldChar w:fldCharType="separate"/>
            </w:r>
            <w:r w:rsidR="00397BCB">
              <w:rPr>
                <w:noProof/>
                <w:webHidden/>
              </w:rPr>
              <w:t>14</w:t>
            </w:r>
            <w:r>
              <w:rPr>
                <w:noProof/>
                <w:webHidden/>
              </w:rPr>
              <w:fldChar w:fldCharType="end"/>
            </w:r>
          </w:hyperlink>
        </w:p>
        <w:p w14:paraId="1C770A50" w14:textId="5380970E" w:rsidR="008B6B3F" w:rsidRDefault="008B6B3F">
          <w:pPr>
            <w:pStyle w:val="TOC1"/>
            <w:tabs>
              <w:tab w:val="right" w:leader="dot" w:pos="9350"/>
            </w:tabs>
            <w:rPr>
              <w:rFonts w:eastAsiaTheme="minorEastAsia"/>
              <w:noProof/>
            </w:rPr>
          </w:pPr>
          <w:hyperlink w:anchor="_Toc221708917" w:history="1">
            <w:r w:rsidRPr="00B251AA">
              <w:rPr>
                <w:rStyle w:val="Hyperlink"/>
                <w:noProof/>
              </w:rPr>
              <w:t>Monroe County Municipalities</w:t>
            </w:r>
            <w:r>
              <w:rPr>
                <w:noProof/>
                <w:webHidden/>
              </w:rPr>
              <w:tab/>
            </w:r>
            <w:r>
              <w:rPr>
                <w:noProof/>
                <w:webHidden/>
              </w:rPr>
              <w:fldChar w:fldCharType="begin"/>
            </w:r>
            <w:r>
              <w:rPr>
                <w:noProof/>
                <w:webHidden/>
              </w:rPr>
              <w:instrText xml:space="preserve"> PAGEREF _Toc221708917 \h </w:instrText>
            </w:r>
            <w:r>
              <w:rPr>
                <w:noProof/>
                <w:webHidden/>
              </w:rPr>
            </w:r>
            <w:r>
              <w:rPr>
                <w:noProof/>
                <w:webHidden/>
              </w:rPr>
              <w:fldChar w:fldCharType="separate"/>
            </w:r>
            <w:r w:rsidR="00397BCB">
              <w:rPr>
                <w:noProof/>
                <w:webHidden/>
              </w:rPr>
              <w:t>15</w:t>
            </w:r>
            <w:r>
              <w:rPr>
                <w:noProof/>
                <w:webHidden/>
              </w:rPr>
              <w:fldChar w:fldCharType="end"/>
            </w:r>
          </w:hyperlink>
        </w:p>
        <w:p w14:paraId="1DD35C48" w14:textId="3C27A136" w:rsidR="008B6B3F" w:rsidRDefault="008B6B3F">
          <w:pPr>
            <w:pStyle w:val="TOC1"/>
            <w:tabs>
              <w:tab w:val="right" w:leader="dot" w:pos="9350"/>
            </w:tabs>
            <w:rPr>
              <w:rFonts w:eastAsiaTheme="minorEastAsia"/>
              <w:noProof/>
            </w:rPr>
          </w:pPr>
          <w:hyperlink w:anchor="_Toc221708918" w:history="1">
            <w:r w:rsidRPr="00B251AA">
              <w:rPr>
                <w:rStyle w:val="Hyperlink"/>
                <w:noProof/>
              </w:rPr>
              <w:t>Municipal Contacts</w:t>
            </w:r>
            <w:r>
              <w:rPr>
                <w:noProof/>
                <w:webHidden/>
              </w:rPr>
              <w:tab/>
            </w:r>
            <w:r>
              <w:rPr>
                <w:noProof/>
                <w:webHidden/>
              </w:rPr>
              <w:fldChar w:fldCharType="begin"/>
            </w:r>
            <w:r>
              <w:rPr>
                <w:noProof/>
                <w:webHidden/>
              </w:rPr>
              <w:instrText xml:space="preserve"> PAGEREF _Toc221708918 \h </w:instrText>
            </w:r>
            <w:r>
              <w:rPr>
                <w:noProof/>
                <w:webHidden/>
              </w:rPr>
            </w:r>
            <w:r>
              <w:rPr>
                <w:noProof/>
                <w:webHidden/>
              </w:rPr>
              <w:fldChar w:fldCharType="separate"/>
            </w:r>
            <w:r w:rsidR="00397BCB">
              <w:rPr>
                <w:noProof/>
                <w:webHidden/>
              </w:rPr>
              <w:t>16</w:t>
            </w:r>
            <w:r>
              <w:rPr>
                <w:noProof/>
                <w:webHidden/>
              </w:rPr>
              <w:fldChar w:fldCharType="end"/>
            </w:r>
          </w:hyperlink>
        </w:p>
        <w:p w14:paraId="5087F8FE" w14:textId="36F150C1" w:rsidR="008B6B3F" w:rsidRDefault="008B6B3F">
          <w:pPr>
            <w:pStyle w:val="TOC1"/>
            <w:tabs>
              <w:tab w:val="left" w:pos="480"/>
              <w:tab w:val="right" w:leader="dot" w:pos="9350"/>
            </w:tabs>
            <w:rPr>
              <w:rFonts w:eastAsiaTheme="minorEastAsia"/>
              <w:noProof/>
            </w:rPr>
          </w:pPr>
          <w:hyperlink w:anchor="_Toc221708919" w:history="1">
            <w:r w:rsidRPr="00B251AA">
              <w:rPr>
                <w:rStyle w:val="Hyperlink"/>
                <w:noProof/>
              </w:rPr>
              <w:t>2.</w:t>
            </w:r>
            <w:r>
              <w:rPr>
                <w:rFonts w:eastAsiaTheme="minorEastAsia"/>
                <w:noProof/>
              </w:rPr>
              <w:tab/>
            </w:r>
            <w:r w:rsidRPr="00B251AA">
              <w:rPr>
                <w:rStyle w:val="Hyperlink"/>
                <w:noProof/>
              </w:rPr>
              <w:t>Development Assistance</w:t>
            </w:r>
            <w:r>
              <w:rPr>
                <w:noProof/>
                <w:webHidden/>
              </w:rPr>
              <w:tab/>
            </w:r>
            <w:r>
              <w:rPr>
                <w:noProof/>
                <w:webHidden/>
              </w:rPr>
              <w:fldChar w:fldCharType="begin"/>
            </w:r>
            <w:r>
              <w:rPr>
                <w:noProof/>
                <w:webHidden/>
              </w:rPr>
              <w:instrText xml:space="preserve"> PAGEREF _Toc221708919 \h </w:instrText>
            </w:r>
            <w:r>
              <w:rPr>
                <w:noProof/>
                <w:webHidden/>
              </w:rPr>
            </w:r>
            <w:r>
              <w:rPr>
                <w:noProof/>
                <w:webHidden/>
              </w:rPr>
              <w:fldChar w:fldCharType="separate"/>
            </w:r>
            <w:r w:rsidR="00397BCB">
              <w:rPr>
                <w:noProof/>
                <w:webHidden/>
              </w:rPr>
              <w:t>19</w:t>
            </w:r>
            <w:r>
              <w:rPr>
                <w:noProof/>
                <w:webHidden/>
              </w:rPr>
              <w:fldChar w:fldCharType="end"/>
            </w:r>
          </w:hyperlink>
        </w:p>
        <w:p w14:paraId="0B680304" w14:textId="335366C6" w:rsidR="008B6B3F" w:rsidRDefault="008B6B3F">
          <w:pPr>
            <w:pStyle w:val="TOC1"/>
            <w:tabs>
              <w:tab w:val="right" w:leader="dot" w:pos="9350"/>
            </w:tabs>
            <w:rPr>
              <w:rFonts w:eastAsiaTheme="minorEastAsia"/>
              <w:noProof/>
            </w:rPr>
          </w:pPr>
          <w:hyperlink w:anchor="_Toc221708920" w:history="1">
            <w:r w:rsidRPr="00B251AA">
              <w:rPr>
                <w:rStyle w:val="Hyperlink"/>
                <w:noProof/>
              </w:rPr>
              <w:t xml:space="preserve">Monroe County Business </w:t>
            </w:r>
            <w:r w:rsidR="00473005">
              <w:rPr>
                <w:rStyle w:val="Hyperlink"/>
                <w:noProof/>
              </w:rPr>
              <w:t>Alliance</w:t>
            </w:r>
            <w:r>
              <w:rPr>
                <w:noProof/>
                <w:webHidden/>
              </w:rPr>
              <w:tab/>
            </w:r>
            <w:r>
              <w:rPr>
                <w:noProof/>
                <w:webHidden/>
              </w:rPr>
              <w:fldChar w:fldCharType="begin"/>
            </w:r>
            <w:r>
              <w:rPr>
                <w:noProof/>
                <w:webHidden/>
              </w:rPr>
              <w:instrText xml:space="preserve"> PAGEREF _Toc221708920 \h </w:instrText>
            </w:r>
            <w:r>
              <w:rPr>
                <w:noProof/>
                <w:webHidden/>
              </w:rPr>
            </w:r>
            <w:r>
              <w:rPr>
                <w:noProof/>
                <w:webHidden/>
              </w:rPr>
              <w:fldChar w:fldCharType="separate"/>
            </w:r>
            <w:r w:rsidR="00397BCB">
              <w:rPr>
                <w:noProof/>
                <w:webHidden/>
              </w:rPr>
              <w:t>19</w:t>
            </w:r>
            <w:r>
              <w:rPr>
                <w:noProof/>
                <w:webHidden/>
              </w:rPr>
              <w:fldChar w:fldCharType="end"/>
            </w:r>
          </w:hyperlink>
        </w:p>
        <w:p w14:paraId="304862A8" w14:textId="61D5C8E0" w:rsidR="008B6B3F" w:rsidRDefault="008B6B3F">
          <w:pPr>
            <w:pStyle w:val="TOC1"/>
            <w:tabs>
              <w:tab w:val="right" w:leader="dot" w:pos="9350"/>
            </w:tabs>
            <w:rPr>
              <w:rFonts w:eastAsiaTheme="minorEastAsia"/>
              <w:noProof/>
            </w:rPr>
          </w:pPr>
          <w:hyperlink w:anchor="_Toc221708921" w:history="1">
            <w:r w:rsidRPr="00B251AA">
              <w:rPr>
                <w:rStyle w:val="Hyperlink"/>
                <w:noProof/>
              </w:rPr>
              <w:t>Monroe County Community Planning and Engagement Department</w:t>
            </w:r>
            <w:r>
              <w:rPr>
                <w:noProof/>
                <w:webHidden/>
              </w:rPr>
              <w:tab/>
            </w:r>
            <w:r>
              <w:rPr>
                <w:noProof/>
                <w:webHidden/>
              </w:rPr>
              <w:fldChar w:fldCharType="begin"/>
            </w:r>
            <w:r>
              <w:rPr>
                <w:noProof/>
                <w:webHidden/>
              </w:rPr>
              <w:instrText xml:space="preserve"> PAGEREF _Toc221708921 \h </w:instrText>
            </w:r>
            <w:r>
              <w:rPr>
                <w:noProof/>
                <w:webHidden/>
              </w:rPr>
            </w:r>
            <w:r>
              <w:rPr>
                <w:noProof/>
                <w:webHidden/>
              </w:rPr>
              <w:fldChar w:fldCharType="separate"/>
            </w:r>
            <w:r w:rsidR="00397BCB">
              <w:rPr>
                <w:noProof/>
                <w:webHidden/>
              </w:rPr>
              <w:t>20</w:t>
            </w:r>
            <w:r>
              <w:rPr>
                <w:noProof/>
                <w:webHidden/>
              </w:rPr>
              <w:fldChar w:fldCharType="end"/>
            </w:r>
          </w:hyperlink>
        </w:p>
        <w:p w14:paraId="63FD9554" w14:textId="6DE8DAF9" w:rsidR="008B6B3F" w:rsidRDefault="008B6B3F">
          <w:pPr>
            <w:pStyle w:val="TOC1"/>
            <w:tabs>
              <w:tab w:val="right" w:leader="dot" w:pos="9350"/>
            </w:tabs>
            <w:rPr>
              <w:rFonts w:eastAsiaTheme="minorEastAsia"/>
              <w:noProof/>
            </w:rPr>
          </w:pPr>
          <w:hyperlink w:anchor="_Toc221708922" w:history="1">
            <w:r w:rsidRPr="00B251AA">
              <w:rPr>
                <w:rStyle w:val="Hyperlink"/>
                <w:noProof/>
              </w:rPr>
              <w:t>Downtown Development Authorities</w:t>
            </w:r>
            <w:r>
              <w:rPr>
                <w:noProof/>
                <w:webHidden/>
              </w:rPr>
              <w:tab/>
            </w:r>
            <w:r>
              <w:rPr>
                <w:noProof/>
                <w:webHidden/>
              </w:rPr>
              <w:fldChar w:fldCharType="begin"/>
            </w:r>
            <w:r>
              <w:rPr>
                <w:noProof/>
                <w:webHidden/>
              </w:rPr>
              <w:instrText xml:space="preserve"> PAGEREF _Toc221708922 \h </w:instrText>
            </w:r>
            <w:r>
              <w:rPr>
                <w:noProof/>
                <w:webHidden/>
              </w:rPr>
            </w:r>
            <w:r>
              <w:rPr>
                <w:noProof/>
                <w:webHidden/>
              </w:rPr>
              <w:fldChar w:fldCharType="separate"/>
            </w:r>
            <w:r w:rsidR="00397BCB">
              <w:rPr>
                <w:noProof/>
                <w:webHidden/>
              </w:rPr>
              <w:t>21</w:t>
            </w:r>
            <w:r>
              <w:rPr>
                <w:noProof/>
                <w:webHidden/>
              </w:rPr>
              <w:fldChar w:fldCharType="end"/>
            </w:r>
          </w:hyperlink>
        </w:p>
        <w:p w14:paraId="1256B09A" w14:textId="3F02750A" w:rsidR="008B6B3F" w:rsidRDefault="008B6B3F">
          <w:pPr>
            <w:pStyle w:val="TOC1"/>
            <w:tabs>
              <w:tab w:val="right" w:leader="dot" w:pos="9350"/>
            </w:tabs>
            <w:rPr>
              <w:rFonts w:eastAsiaTheme="minorEastAsia"/>
              <w:noProof/>
            </w:rPr>
          </w:pPr>
          <w:hyperlink w:anchor="_Toc221708923" w:history="1">
            <w:r w:rsidRPr="00B251AA">
              <w:rPr>
                <w:rStyle w:val="Hyperlink"/>
                <w:noProof/>
              </w:rPr>
              <w:t>Southeast Michigan Council of Governments</w:t>
            </w:r>
            <w:r>
              <w:rPr>
                <w:noProof/>
                <w:webHidden/>
              </w:rPr>
              <w:tab/>
            </w:r>
            <w:r>
              <w:rPr>
                <w:noProof/>
                <w:webHidden/>
              </w:rPr>
              <w:fldChar w:fldCharType="begin"/>
            </w:r>
            <w:r>
              <w:rPr>
                <w:noProof/>
                <w:webHidden/>
              </w:rPr>
              <w:instrText xml:space="preserve"> PAGEREF _Toc221708923 \h </w:instrText>
            </w:r>
            <w:r>
              <w:rPr>
                <w:noProof/>
                <w:webHidden/>
              </w:rPr>
            </w:r>
            <w:r>
              <w:rPr>
                <w:noProof/>
                <w:webHidden/>
              </w:rPr>
              <w:fldChar w:fldCharType="separate"/>
            </w:r>
            <w:r w:rsidR="00397BCB">
              <w:rPr>
                <w:noProof/>
                <w:webHidden/>
              </w:rPr>
              <w:t>21</w:t>
            </w:r>
            <w:r>
              <w:rPr>
                <w:noProof/>
                <w:webHidden/>
              </w:rPr>
              <w:fldChar w:fldCharType="end"/>
            </w:r>
          </w:hyperlink>
        </w:p>
        <w:p w14:paraId="22C1CBCE" w14:textId="00DA6EE1" w:rsidR="008B6B3F" w:rsidRDefault="008B6B3F">
          <w:pPr>
            <w:pStyle w:val="TOC1"/>
            <w:tabs>
              <w:tab w:val="right" w:leader="dot" w:pos="9350"/>
            </w:tabs>
            <w:rPr>
              <w:rFonts w:eastAsiaTheme="minorEastAsia"/>
              <w:noProof/>
            </w:rPr>
          </w:pPr>
          <w:hyperlink w:anchor="_Toc221708924" w:history="1">
            <w:r w:rsidRPr="00B251AA">
              <w:rPr>
                <w:rStyle w:val="Hyperlink"/>
                <w:noProof/>
              </w:rPr>
              <w:t>Monroe County Community College</w:t>
            </w:r>
            <w:r>
              <w:rPr>
                <w:noProof/>
                <w:webHidden/>
              </w:rPr>
              <w:tab/>
            </w:r>
            <w:r>
              <w:rPr>
                <w:noProof/>
                <w:webHidden/>
              </w:rPr>
              <w:fldChar w:fldCharType="begin"/>
            </w:r>
            <w:r>
              <w:rPr>
                <w:noProof/>
                <w:webHidden/>
              </w:rPr>
              <w:instrText xml:space="preserve"> PAGEREF _Toc221708924 \h </w:instrText>
            </w:r>
            <w:r>
              <w:rPr>
                <w:noProof/>
                <w:webHidden/>
              </w:rPr>
            </w:r>
            <w:r>
              <w:rPr>
                <w:noProof/>
                <w:webHidden/>
              </w:rPr>
              <w:fldChar w:fldCharType="separate"/>
            </w:r>
            <w:r w:rsidR="00397BCB">
              <w:rPr>
                <w:noProof/>
                <w:webHidden/>
              </w:rPr>
              <w:t>22</w:t>
            </w:r>
            <w:r>
              <w:rPr>
                <w:noProof/>
                <w:webHidden/>
              </w:rPr>
              <w:fldChar w:fldCharType="end"/>
            </w:r>
          </w:hyperlink>
        </w:p>
        <w:p w14:paraId="7FB458BA" w14:textId="212090DC" w:rsidR="008B6B3F" w:rsidRDefault="008B6B3F">
          <w:pPr>
            <w:pStyle w:val="TOC1"/>
            <w:tabs>
              <w:tab w:val="right" w:leader="dot" w:pos="9350"/>
            </w:tabs>
            <w:rPr>
              <w:rFonts w:eastAsiaTheme="minorEastAsia"/>
              <w:noProof/>
            </w:rPr>
          </w:pPr>
          <w:hyperlink w:anchor="_Toc221708925" w:history="1">
            <w:r w:rsidRPr="00B251AA">
              <w:rPr>
                <w:rStyle w:val="Hyperlink"/>
                <w:noProof/>
              </w:rPr>
              <w:t>Monroe County Communities</w:t>
            </w:r>
            <w:r>
              <w:rPr>
                <w:noProof/>
                <w:webHidden/>
              </w:rPr>
              <w:tab/>
            </w:r>
            <w:r>
              <w:rPr>
                <w:noProof/>
                <w:webHidden/>
              </w:rPr>
              <w:fldChar w:fldCharType="begin"/>
            </w:r>
            <w:r>
              <w:rPr>
                <w:noProof/>
                <w:webHidden/>
              </w:rPr>
              <w:instrText xml:space="preserve"> PAGEREF _Toc221708925 \h </w:instrText>
            </w:r>
            <w:r>
              <w:rPr>
                <w:noProof/>
                <w:webHidden/>
              </w:rPr>
            </w:r>
            <w:r>
              <w:rPr>
                <w:noProof/>
                <w:webHidden/>
              </w:rPr>
              <w:fldChar w:fldCharType="separate"/>
            </w:r>
            <w:r w:rsidR="00397BCB">
              <w:rPr>
                <w:noProof/>
                <w:webHidden/>
              </w:rPr>
              <w:t>23</w:t>
            </w:r>
            <w:r>
              <w:rPr>
                <w:noProof/>
                <w:webHidden/>
              </w:rPr>
              <w:fldChar w:fldCharType="end"/>
            </w:r>
          </w:hyperlink>
        </w:p>
        <w:p w14:paraId="44BCCEEE" w14:textId="2AC6F361" w:rsidR="008B6B3F" w:rsidRDefault="008B6B3F">
          <w:pPr>
            <w:pStyle w:val="TOC1"/>
            <w:tabs>
              <w:tab w:val="right" w:leader="dot" w:pos="9350"/>
            </w:tabs>
            <w:rPr>
              <w:rFonts w:eastAsiaTheme="minorEastAsia"/>
              <w:noProof/>
            </w:rPr>
          </w:pPr>
          <w:hyperlink w:anchor="_Toc221708926" w:history="1">
            <w:r w:rsidRPr="00B251AA">
              <w:rPr>
                <w:rStyle w:val="Hyperlink"/>
                <w:noProof/>
              </w:rPr>
              <w:t>Ash Township</w:t>
            </w:r>
            <w:r>
              <w:rPr>
                <w:noProof/>
                <w:webHidden/>
              </w:rPr>
              <w:tab/>
            </w:r>
            <w:r>
              <w:rPr>
                <w:noProof/>
                <w:webHidden/>
              </w:rPr>
              <w:fldChar w:fldCharType="begin"/>
            </w:r>
            <w:r>
              <w:rPr>
                <w:noProof/>
                <w:webHidden/>
              </w:rPr>
              <w:instrText xml:space="preserve"> PAGEREF _Toc221708926 \h </w:instrText>
            </w:r>
            <w:r>
              <w:rPr>
                <w:noProof/>
                <w:webHidden/>
              </w:rPr>
            </w:r>
            <w:r>
              <w:rPr>
                <w:noProof/>
                <w:webHidden/>
              </w:rPr>
              <w:fldChar w:fldCharType="separate"/>
            </w:r>
            <w:r w:rsidR="00397BCB">
              <w:rPr>
                <w:noProof/>
                <w:webHidden/>
              </w:rPr>
              <w:t>23</w:t>
            </w:r>
            <w:r>
              <w:rPr>
                <w:noProof/>
                <w:webHidden/>
              </w:rPr>
              <w:fldChar w:fldCharType="end"/>
            </w:r>
          </w:hyperlink>
        </w:p>
        <w:p w14:paraId="1A5B67F1" w14:textId="58C8D9A4" w:rsidR="008B6B3F" w:rsidRDefault="008B6B3F">
          <w:pPr>
            <w:pStyle w:val="TOC1"/>
            <w:tabs>
              <w:tab w:val="right" w:leader="dot" w:pos="9350"/>
            </w:tabs>
            <w:rPr>
              <w:rFonts w:eastAsiaTheme="minorEastAsia"/>
              <w:noProof/>
            </w:rPr>
          </w:pPr>
          <w:hyperlink w:anchor="_Toc221708927" w:history="1">
            <w:r w:rsidRPr="00B251AA">
              <w:rPr>
                <w:rStyle w:val="Hyperlink"/>
                <w:noProof/>
              </w:rPr>
              <w:t>Bedford Township</w:t>
            </w:r>
            <w:r>
              <w:rPr>
                <w:noProof/>
                <w:webHidden/>
              </w:rPr>
              <w:tab/>
            </w:r>
            <w:r>
              <w:rPr>
                <w:noProof/>
                <w:webHidden/>
              </w:rPr>
              <w:fldChar w:fldCharType="begin"/>
            </w:r>
            <w:r>
              <w:rPr>
                <w:noProof/>
                <w:webHidden/>
              </w:rPr>
              <w:instrText xml:space="preserve"> PAGEREF _Toc221708927 \h </w:instrText>
            </w:r>
            <w:r>
              <w:rPr>
                <w:noProof/>
                <w:webHidden/>
              </w:rPr>
            </w:r>
            <w:r>
              <w:rPr>
                <w:noProof/>
                <w:webHidden/>
              </w:rPr>
              <w:fldChar w:fldCharType="separate"/>
            </w:r>
            <w:r w:rsidR="00397BCB">
              <w:rPr>
                <w:noProof/>
                <w:webHidden/>
              </w:rPr>
              <w:t>24</w:t>
            </w:r>
            <w:r>
              <w:rPr>
                <w:noProof/>
                <w:webHidden/>
              </w:rPr>
              <w:fldChar w:fldCharType="end"/>
            </w:r>
          </w:hyperlink>
        </w:p>
        <w:p w14:paraId="3FAF361C" w14:textId="7285964E" w:rsidR="008B6B3F" w:rsidRDefault="008B6B3F">
          <w:pPr>
            <w:pStyle w:val="TOC1"/>
            <w:tabs>
              <w:tab w:val="right" w:leader="dot" w:pos="9350"/>
            </w:tabs>
            <w:rPr>
              <w:rFonts w:eastAsiaTheme="minorEastAsia"/>
              <w:noProof/>
            </w:rPr>
          </w:pPr>
          <w:hyperlink w:anchor="_Toc221708928" w:history="1">
            <w:r w:rsidRPr="00B251AA">
              <w:rPr>
                <w:rStyle w:val="Hyperlink"/>
                <w:noProof/>
              </w:rPr>
              <w:t>Berlin Charter Township</w:t>
            </w:r>
            <w:r>
              <w:rPr>
                <w:noProof/>
                <w:webHidden/>
              </w:rPr>
              <w:tab/>
            </w:r>
            <w:r>
              <w:rPr>
                <w:noProof/>
                <w:webHidden/>
              </w:rPr>
              <w:fldChar w:fldCharType="begin"/>
            </w:r>
            <w:r>
              <w:rPr>
                <w:noProof/>
                <w:webHidden/>
              </w:rPr>
              <w:instrText xml:space="preserve"> PAGEREF _Toc221708928 \h </w:instrText>
            </w:r>
            <w:r>
              <w:rPr>
                <w:noProof/>
                <w:webHidden/>
              </w:rPr>
            </w:r>
            <w:r>
              <w:rPr>
                <w:noProof/>
                <w:webHidden/>
              </w:rPr>
              <w:fldChar w:fldCharType="separate"/>
            </w:r>
            <w:r w:rsidR="00397BCB">
              <w:rPr>
                <w:noProof/>
                <w:webHidden/>
              </w:rPr>
              <w:t>25</w:t>
            </w:r>
            <w:r>
              <w:rPr>
                <w:noProof/>
                <w:webHidden/>
              </w:rPr>
              <w:fldChar w:fldCharType="end"/>
            </w:r>
          </w:hyperlink>
        </w:p>
        <w:p w14:paraId="3FBB946F" w14:textId="4D7357E4" w:rsidR="008B6B3F" w:rsidRDefault="008B6B3F">
          <w:pPr>
            <w:pStyle w:val="TOC1"/>
            <w:tabs>
              <w:tab w:val="right" w:leader="dot" w:pos="9350"/>
            </w:tabs>
            <w:rPr>
              <w:rFonts w:eastAsiaTheme="minorEastAsia"/>
              <w:noProof/>
            </w:rPr>
          </w:pPr>
          <w:hyperlink w:anchor="_Toc221708929" w:history="1">
            <w:r w:rsidRPr="00B251AA">
              <w:rPr>
                <w:rStyle w:val="Hyperlink"/>
                <w:noProof/>
              </w:rPr>
              <w:t>Dundee Township</w:t>
            </w:r>
            <w:r>
              <w:rPr>
                <w:noProof/>
                <w:webHidden/>
              </w:rPr>
              <w:tab/>
            </w:r>
            <w:r>
              <w:rPr>
                <w:noProof/>
                <w:webHidden/>
              </w:rPr>
              <w:fldChar w:fldCharType="begin"/>
            </w:r>
            <w:r>
              <w:rPr>
                <w:noProof/>
                <w:webHidden/>
              </w:rPr>
              <w:instrText xml:space="preserve"> PAGEREF _Toc221708929 \h </w:instrText>
            </w:r>
            <w:r>
              <w:rPr>
                <w:noProof/>
                <w:webHidden/>
              </w:rPr>
            </w:r>
            <w:r>
              <w:rPr>
                <w:noProof/>
                <w:webHidden/>
              </w:rPr>
              <w:fldChar w:fldCharType="separate"/>
            </w:r>
            <w:r w:rsidR="00397BCB">
              <w:rPr>
                <w:noProof/>
                <w:webHidden/>
              </w:rPr>
              <w:t>26</w:t>
            </w:r>
            <w:r>
              <w:rPr>
                <w:noProof/>
                <w:webHidden/>
              </w:rPr>
              <w:fldChar w:fldCharType="end"/>
            </w:r>
          </w:hyperlink>
        </w:p>
        <w:p w14:paraId="1A3A2C03" w14:textId="3C9BA691" w:rsidR="008B6B3F" w:rsidRDefault="008B6B3F">
          <w:pPr>
            <w:pStyle w:val="TOC1"/>
            <w:tabs>
              <w:tab w:val="right" w:leader="dot" w:pos="9350"/>
            </w:tabs>
            <w:rPr>
              <w:rFonts w:eastAsiaTheme="minorEastAsia"/>
              <w:noProof/>
            </w:rPr>
          </w:pPr>
          <w:hyperlink w:anchor="_Toc221708930" w:history="1">
            <w:r w:rsidRPr="00B251AA">
              <w:rPr>
                <w:rStyle w:val="Hyperlink"/>
                <w:noProof/>
              </w:rPr>
              <w:t>Erie Township</w:t>
            </w:r>
            <w:r>
              <w:rPr>
                <w:noProof/>
                <w:webHidden/>
              </w:rPr>
              <w:tab/>
            </w:r>
            <w:r>
              <w:rPr>
                <w:noProof/>
                <w:webHidden/>
              </w:rPr>
              <w:fldChar w:fldCharType="begin"/>
            </w:r>
            <w:r>
              <w:rPr>
                <w:noProof/>
                <w:webHidden/>
              </w:rPr>
              <w:instrText xml:space="preserve"> PAGEREF _Toc221708930 \h </w:instrText>
            </w:r>
            <w:r>
              <w:rPr>
                <w:noProof/>
                <w:webHidden/>
              </w:rPr>
            </w:r>
            <w:r>
              <w:rPr>
                <w:noProof/>
                <w:webHidden/>
              </w:rPr>
              <w:fldChar w:fldCharType="separate"/>
            </w:r>
            <w:r w:rsidR="00397BCB">
              <w:rPr>
                <w:noProof/>
                <w:webHidden/>
              </w:rPr>
              <w:t>27</w:t>
            </w:r>
            <w:r>
              <w:rPr>
                <w:noProof/>
                <w:webHidden/>
              </w:rPr>
              <w:fldChar w:fldCharType="end"/>
            </w:r>
          </w:hyperlink>
        </w:p>
        <w:p w14:paraId="44B71FB8" w14:textId="0069DAF8" w:rsidR="008B6B3F" w:rsidRDefault="008B6B3F">
          <w:pPr>
            <w:pStyle w:val="TOC1"/>
            <w:tabs>
              <w:tab w:val="right" w:leader="dot" w:pos="9350"/>
            </w:tabs>
            <w:rPr>
              <w:rFonts w:eastAsiaTheme="minorEastAsia"/>
              <w:noProof/>
            </w:rPr>
          </w:pPr>
          <w:hyperlink w:anchor="_Toc221708931" w:history="1">
            <w:r w:rsidRPr="00B251AA">
              <w:rPr>
                <w:rStyle w:val="Hyperlink"/>
                <w:noProof/>
              </w:rPr>
              <w:t>Exeter Township</w:t>
            </w:r>
            <w:r>
              <w:rPr>
                <w:noProof/>
                <w:webHidden/>
              </w:rPr>
              <w:tab/>
            </w:r>
            <w:r>
              <w:rPr>
                <w:noProof/>
                <w:webHidden/>
              </w:rPr>
              <w:fldChar w:fldCharType="begin"/>
            </w:r>
            <w:r>
              <w:rPr>
                <w:noProof/>
                <w:webHidden/>
              </w:rPr>
              <w:instrText xml:space="preserve"> PAGEREF _Toc221708931 \h </w:instrText>
            </w:r>
            <w:r>
              <w:rPr>
                <w:noProof/>
                <w:webHidden/>
              </w:rPr>
            </w:r>
            <w:r>
              <w:rPr>
                <w:noProof/>
                <w:webHidden/>
              </w:rPr>
              <w:fldChar w:fldCharType="separate"/>
            </w:r>
            <w:r w:rsidR="00397BCB">
              <w:rPr>
                <w:noProof/>
                <w:webHidden/>
              </w:rPr>
              <w:t>28</w:t>
            </w:r>
            <w:r>
              <w:rPr>
                <w:noProof/>
                <w:webHidden/>
              </w:rPr>
              <w:fldChar w:fldCharType="end"/>
            </w:r>
          </w:hyperlink>
        </w:p>
        <w:p w14:paraId="4048AB43" w14:textId="2CC6BC04" w:rsidR="008B6B3F" w:rsidRDefault="008B6B3F">
          <w:pPr>
            <w:pStyle w:val="TOC1"/>
            <w:tabs>
              <w:tab w:val="right" w:leader="dot" w:pos="9350"/>
            </w:tabs>
            <w:rPr>
              <w:rFonts w:eastAsiaTheme="minorEastAsia"/>
              <w:noProof/>
            </w:rPr>
          </w:pPr>
          <w:hyperlink w:anchor="_Toc221708932" w:history="1">
            <w:r w:rsidRPr="00B251AA">
              <w:rPr>
                <w:rStyle w:val="Hyperlink"/>
                <w:noProof/>
              </w:rPr>
              <w:t>Frenchtown Charter Township</w:t>
            </w:r>
            <w:r>
              <w:rPr>
                <w:noProof/>
                <w:webHidden/>
              </w:rPr>
              <w:tab/>
            </w:r>
            <w:r>
              <w:rPr>
                <w:noProof/>
                <w:webHidden/>
              </w:rPr>
              <w:fldChar w:fldCharType="begin"/>
            </w:r>
            <w:r>
              <w:rPr>
                <w:noProof/>
                <w:webHidden/>
              </w:rPr>
              <w:instrText xml:space="preserve"> PAGEREF _Toc221708932 \h </w:instrText>
            </w:r>
            <w:r>
              <w:rPr>
                <w:noProof/>
                <w:webHidden/>
              </w:rPr>
            </w:r>
            <w:r>
              <w:rPr>
                <w:noProof/>
                <w:webHidden/>
              </w:rPr>
              <w:fldChar w:fldCharType="separate"/>
            </w:r>
            <w:r w:rsidR="00397BCB">
              <w:rPr>
                <w:noProof/>
                <w:webHidden/>
              </w:rPr>
              <w:t>29</w:t>
            </w:r>
            <w:r>
              <w:rPr>
                <w:noProof/>
                <w:webHidden/>
              </w:rPr>
              <w:fldChar w:fldCharType="end"/>
            </w:r>
          </w:hyperlink>
        </w:p>
        <w:p w14:paraId="3EDF05E0" w14:textId="32136148" w:rsidR="008B6B3F" w:rsidRDefault="008B6B3F">
          <w:pPr>
            <w:pStyle w:val="TOC1"/>
            <w:tabs>
              <w:tab w:val="right" w:leader="dot" w:pos="9350"/>
            </w:tabs>
            <w:rPr>
              <w:rFonts w:eastAsiaTheme="minorEastAsia"/>
              <w:noProof/>
            </w:rPr>
          </w:pPr>
          <w:hyperlink w:anchor="_Toc221708933" w:history="1">
            <w:r w:rsidRPr="00B251AA">
              <w:rPr>
                <w:rStyle w:val="Hyperlink"/>
                <w:noProof/>
              </w:rPr>
              <w:t>Ida Township</w:t>
            </w:r>
            <w:r>
              <w:rPr>
                <w:noProof/>
                <w:webHidden/>
              </w:rPr>
              <w:tab/>
            </w:r>
            <w:r>
              <w:rPr>
                <w:noProof/>
                <w:webHidden/>
              </w:rPr>
              <w:fldChar w:fldCharType="begin"/>
            </w:r>
            <w:r>
              <w:rPr>
                <w:noProof/>
                <w:webHidden/>
              </w:rPr>
              <w:instrText xml:space="preserve"> PAGEREF _Toc221708933 \h </w:instrText>
            </w:r>
            <w:r>
              <w:rPr>
                <w:noProof/>
                <w:webHidden/>
              </w:rPr>
            </w:r>
            <w:r>
              <w:rPr>
                <w:noProof/>
                <w:webHidden/>
              </w:rPr>
              <w:fldChar w:fldCharType="separate"/>
            </w:r>
            <w:r w:rsidR="00397BCB">
              <w:rPr>
                <w:noProof/>
                <w:webHidden/>
              </w:rPr>
              <w:t>30</w:t>
            </w:r>
            <w:r>
              <w:rPr>
                <w:noProof/>
                <w:webHidden/>
              </w:rPr>
              <w:fldChar w:fldCharType="end"/>
            </w:r>
          </w:hyperlink>
        </w:p>
        <w:p w14:paraId="0CF148BB" w14:textId="6077AA8E" w:rsidR="008B6B3F" w:rsidRDefault="008B6B3F">
          <w:pPr>
            <w:pStyle w:val="TOC1"/>
            <w:tabs>
              <w:tab w:val="right" w:leader="dot" w:pos="9350"/>
            </w:tabs>
            <w:rPr>
              <w:rFonts w:eastAsiaTheme="minorEastAsia"/>
              <w:noProof/>
            </w:rPr>
          </w:pPr>
          <w:hyperlink w:anchor="_Toc221708934" w:history="1">
            <w:r w:rsidRPr="00B251AA">
              <w:rPr>
                <w:rStyle w:val="Hyperlink"/>
                <w:noProof/>
              </w:rPr>
              <w:t>LaSalle Township</w:t>
            </w:r>
            <w:r>
              <w:rPr>
                <w:noProof/>
                <w:webHidden/>
              </w:rPr>
              <w:tab/>
            </w:r>
            <w:r>
              <w:rPr>
                <w:noProof/>
                <w:webHidden/>
              </w:rPr>
              <w:fldChar w:fldCharType="begin"/>
            </w:r>
            <w:r>
              <w:rPr>
                <w:noProof/>
                <w:webHidden/>
              </w:rPr>
              <w:instrText xml:space="preserve"> PAGEREF _Toc221708934 \h </w:instrText>
            </w:r>
            <w:r>
              <w:rPr>
                <w:noProof/>
                <w:webHidden/>
              </w:rPr>
            </w:r>
            <w:r>
              <w:rPr>
                <w:noProof/>
                <w:webHidden/>
              </w:rPr>
              <w:fldChar w:fldCharType="separate"/>
            </w:r>
            <w:r w:rsidR="00397BCB">
              <w:rPr>
                <w:noProof/>
                <w:webHidden/>
              </w:rPr>
              <w:t>31</w:t>
            </w:r>
            <w:r>
              <w:rPr>
                <w:noProof/>
                <w:webHidden/>
              </w:rPr>
              <w:fldChar w:fldCharType="end"/>
            </w:r>
          </w:hyperlink>
        </w:p>
        <w:p w14:paraId="1F7FE60F" w14:textId="76D3165E" w:rsidR="008B6B3F" w:rsidRDefault="008B6B3F">
          <w:pPr>
            <w:pStyle w:val="TOC1"/>
            <w:tabs>
              <w:tab w:val="right" w:leader="dot" w:pos="9350"/>
            </w:tabs>
            <w:rPr>
              <w:rFonts w:eastAsiaTheme="minorEastAsia"/>
              <w:noProof/>
            </w:rPr>
          </w:pPr>
          <w:hyperlink w:anchor="_Toc221708935" w:history="1">
            <w:r w:rsidRPr="00B251AA">
              <w:rPr>
                <w:rStyle w:val="Hyperlink"/>
                <w:noProof/>
              </w:rPr>
              <w:t>Monroe Charter Township</w:t>
            </w:r>
            <w:r>
              <w:rPr>
                <w:noProof/>
                <w:webHidden/>
              </w:rPr>
              <w:tab/>
            </w:r>
            <w:r>
              <w:rPr>
                <w:noProof/>
                <w:webHidden/>
              </w:rPr>
              <w:fldChar w:fldCharType="begin"/>
            </w:r>
            <w:r>
              <w:rPr>
                <w:noProof/>
                <w:webHidden/>
              </w:rPr>
              <w:instrText xml:space="preserve"> PAGEREF _Toc221708935 \h </w:instrText>
            </w:r>
            <w:r>
              <w:rPr>
                <w:noProof/>
                <w:webHidden/>
              </w:rPr>
            </w:r>
            <w:r>
              <w:rPr>
                <w:noProof/>
                <w:webHidden/>
              </w:rPr>
              <w:fldChar w:fldCharType="separate"/>
            </w:r>
            <w:r w:rsidR="00397BCB">
              <w:rPr>
                <w:noProof/>
                <w:webHidden/>
              </w:rPr>
              <w:t>32</w:t>
            </w:r>
            <w:r>
              <w:rPr>
                <w:noProof/>
                <w:webHidden/>
              </w:rPr>
              <w:fldChar w:fldCharType="end"/>
            </w:r>
          </w:hyperlink>
        </w:p>
        <w:p w14:paraId="08A982CD" w14:textId="63201070" w:rsidR="008B6B3F" w:rsidRDefault="008B6B3F">
          <w:pPr>
            <w:pStyle w:val="TOC1"/>
            <w:tabs>
              <w:tab w:val="right" w:leader="dot" w:pos="9350"/>
            </w:tabs>
            <w:rPr>
              <w:rFonts w:eastAsiaTheme="minorEastAsia"/>
              <w:noProof/>
            </w:rPr>
          </w:pPr>
          <w:hyperlink w:anchor="_Toc221708936" w:history="1">
            <w:r w:rsidRPr="00B251AA">
              <w:rPr>
                <w:rStyle w:val="Hyperlink"/>
                <w:noProof/>
              </w:rPr>
              <w:t>Raisinville Township</w:t>
            </w:r>
            <w:r>
              <w:rPr>
                <w:noProof/>
                <w:webHidden/>
              </w:rPr>
              <w:tab/>
            </w:r>
            <w:r>
              <w:rPr>
                <w:noProof/>
                <w:webHidden/>
              </w:rPr>
              <w:fldChar w:fldCharType="begin"/>
            </w:r>
            <w:r>
              <w:rPr>
                <w:noProof/>
                <w:webHidden/>
              </w:rPr>
              <w:instrText xml:space="preserve"> PAGEREF _Toc221708936 \h </w:instrText>
            </w:r>
            <w:r>
              <w:rPr>
                <w:noProof/>
                <w:webHidden/>
              </w:rPr>
            </w:r>
            <w:r>
              <w:rPr>
                <w:noProof/>
                <w:webHidden/>
              </w:rPr>
              <w:fldChar w:fldCharType="separate"/>
            </w:r>
            <w:r w:rsidR="00397BCB">
              <w:rPr>
                <w:noProof/>
                <w:webHidden/>
              </w:rPr>
              <w:t>33</w:t>
            </w:r>
            <w:r>
              <w:rPr>
                <w:noProof/>
                <w:webHidden/>
              </w:rPr>
              <w:fldChar w:fldCharType="end"/>
            </w:r>
          </w:hyperlink>
        </w:p>
        <w:p w14:paraId="6A0BB289" w14:textId="68C02C37" w:rsidR="008B6B3F" w:rsidRDefault="008B6B3F">
          <w:pPr>
            <w:pStyle w:val="TOC1"/>
            <w:tabs>
              <w:tab w:val="right" w:leader="dot" w:pos="9350"/>
            </w:tabs>
            <w:rPr>
              <w:rFonts w:eastAsiaTheme="minorEastAsia"/>
              <w:noProof/>
            </w:rPr>
          </w:pPr>
          <w:hyperlink w:anchor="_Toc221708937" w:history="1">
            <w:r w:rsidRPr="00B251AA">
              <w:rPr>
                <w:rStyle w:val="Hyperlink"/>
                <w:noProof/>
              </w:rPr>
              <w:t>Whiteford Township</w:t>
            </w:r>
            <w:r>
              <w:rPr>
                <w:noProof/>
                <w:webHidden/>
              </w:rPr>
              <w:tab/>
            </w:r>
            <w:r>
              <w:rPr>
                <w:noProof/>
                <w:webHidden/>
              </w:rPr>
              <w:fldChar w:fldCharType="begin"/>
            </w:r>
            <w:r>
              <w:rPr>
                <w:noProof/>
                <w:webHidden/>
              </w:rPr>
              <w:instrText xml:space="preserve"> PAGEREF _Toc221708937 \h </w:instrText>
            </w:r>
            <w:r>
              <w:rPr>
                <w:noProof/>
                <w:webHidden/>
              </w:rPr>
            </w:r>
            <w:r>
              <w:rPr>
                <w:noProof/>
                <w:webHidden/>
              </w:rPr>
              <w:fldChar w:fldCharType="separate"/>
            </w:r>
            <w:r w:rsidR="00397BCB">
              <w:rPr>
                <w:noProof/>
                <w:webHidden/>
              </w:rPr>
              <w:t>34</w:t>
            </w:r>
            <w:r>
              <w:rPr>
                <w:noProof/>
                <w:webHidden/>
              </w:rPr>
              <w:fldChar w:fldCharType="end"/>
            </w:r>
          </w:hyperlink>
        </w:p>
        <w:p w14:paraId="5DCD1739" w14:textId="062372DF" w:rsidR="008B6B3F" w:rsidRDefault="008B6B3F">
          <w:pPr>
            <w:pStyle w:val="TOC1"/>
            <w:tabs>
              <w:tab w:val="right" w:leader="dot" w:pos="9350"/>
            </w:tabs>
            <w:rPr>
              <w:rFonts w:eastAsiaTheme="minorEastAsia"/>
              <w:noProof/>
            </w:rPr>
          </w:pPr>
          <w:hyperlink w:anchor="_Toc221708938" w:history="1">
            <w:r w:rsidRPr="00B251AA">
              <w:rPr>
                <w:rStyle w:val="Hyperlink"/>
                <w:noProof/>
              </w:rPr>
              <w:t>City of Luna Pier</w:t>
            </w:r>
            <w:r>
              <w:rPr>
                <w:noProof/>
                <w:webHidden/>
              </w:rPr>
              <w:tab/>
            </w:r>
            <w:r>
              <w:rPr>
                <w:noProof/>
                <w:webHidden/>
              </w:rPr>
              <w:fldChar w:fldCharType="begin"/>
            </w:r>
            <w:r>
              <w:rPr>
                <w:noProof/>
                <w:webHidden/>
              </w:rPr>
              <w:instrText xml:space="preserve"> PAGEREF _Toc221708938 \h </w:instrText>
            </w:r>
            <w:r>
              <w:rPr>
                <w:noProof/>
                <w:webHidden/>
              </w:rPr>
            </w:r>
            <w:r>
              <w:rPr>
                <w:noProof/>
                <w:webHidden/>
              </w:rPr>
              <w:fldChar w:fldCharType="separate"/>
            </w:r>
            <w:r w:rsidR="00397BCB">
              <w:rPr>
                <w:noProof/>
                <w:webHidden/>
              </w:rPr>
              <w:t>36</w:t>
            </w:r>
            <w:r>
              <w:rPr>
                <w:noProof/>
                <w:webHidden/>
              </w:rPr>
              <w:fldChar w:fldCharType="end"/>
            </w:r>
          </w:hyperlink>
        </w:p>
        <w:p w14:paraId="2000BD4D" w14:textId="4A404BA5" w:rsidR="008B6B3F" w:rsidRDefault="008B6B3F">
          <w:pPr>
            <w:pStyle w:val="TOC1"/>
            <w:tabs>
              <w:tab w:val="right" w:leader="dot" w:pos="9350"/>
            </w:tabs>
            <w:rPr>
              <w:rFonts w:eastAsiaTheme="minorEastAsia"/>
              <w:noProof/>
            </w:rPr>
          </w:pPr>
          <w:hyperlink w:anchor="_Toc221708939" w:history="1">
            <w:r w:rsidRPr="00B251AA">
              <w:rPr>
                <w:rStyle w:val="Hyperlink"/>
                <w:noProof/>
              </w:rPr>
              <w:t>City of Milan</w:t>
            </w:r>
            <w:r>
              <w:rPr>
                <w:noProof/>
                <w:webHidden/>
              </w:rPr>
              <w:tab/>
            </w:r>
            <w:r>
              <w:rPr>
                <w:noProof/>
                <w:webHidden/>
              </w:rPr>
              <w:fldChar w:fldCharType="begin"/>
            </w:r>
            <w:r>
              <w:rPr>
                <w:noProof/>
                <w:webHidden/>
              </w:rPr>
              <w:instrText xml:space="preserve"> PAGEREF _Toc221708939 \h </w:instrText>
            </w:r>
            <w:r>
              <w:rPr>
                <w:noProof/>
                <w:webHidden/>
              </w:rPr>
            </w:r>
            <w:r>
              <w:rPr>
                <w:noProof/>
                <w:webHidden/>
              </w:rPr>
              <w:fldChar w:fldCharType="separate"/>
            </w:r>
            <w:r w:rsidR="00397BCB">
              <w:rPr>
                <w:noProof/>
                <w:webHidden/>
              </w:rPr>
              <w:t>37</w:t>
            </w:r>
            <w:r>
              <w:rPr>
                <w:noProof/>
                <w:webHidden/>
              </w:rPr>
              <w:fldChar w:fldCharType="end"/>
            </w:r>
          </w:hyperlink>
        </w:p>
        <w:p w14:paraId="576AF369" w14:textId="490C916F" w:rsidR="008B6B3F" w:rsidRDefault="008B6B3F">
          <w:pPr>
            <w:pStyle w:val="TOC1"/>
            <w:tabs>
              <w:tab w:val="right" w:leader="dot" w:pos="9350"/>
            </w:tabs>
            <w:rPr>
              <w:rFonts w:eastAsiaTheme="minorEastAsia"/>
              <w:noProof/>
            </w:rPr>
          </w:pPr>
          <w:hyperlink w:anchor="_Toc221708940" w:history="1">
            <w:r w:rsidRPr="00B251AA">
              <w:rPr>
                <w:rStyle w:val="Hyperlink"/>
                <w:noProof/>
              </w:rPr>
              <w:t>City of Monroe</w:t>
            </w:r>
            <w:r>
              <w:rPr>
                <w:noProof/>
                <w:webHidden/>
              </w:rPr>
              <w:tab/>
            </w:r>
            <w:r>
              <w:rPr>
                <w:noProof/>
                <w:webHidden/>
              </w:rPr>
              <w:fldChar w:fldCharType="begin"/>
            </w:r>
            <w:r>
              <w:rPr>
                <w:noProof/>
                <w:webHidden/>
              </w:rPr>
              <w:instrText xml:space="preserve"> PAGEREF _Toc221708940 \h </w:instrText>
            </w:r>
            <w:r>
              <w:rPr>
                <w:noProof/>
                <w:webHidden/>
              </w:rPr>
            </w:r>
            <w:r>
              <w:rPr>
                <w:noProof/>
                <w:webHidden/>
              </w:rPr>
              <w:fldChar w:fldCharType="separate"/>
            </w:r>
            <w:r w:rsidR="00397BCB">
              <w:rPr>
                <w:noProof/>
                <w:webHidden/>
              </w:rPr>
              <w:t>37</w:t>
            </w:r>
            <w:r>
              <w:rPr>
                <w:noProof/>
                <w:webHidden/>
              </w:rPr>
              <w:fldChar w:fldCharType="end"/>
            </w:r>
          </w:hyperlink>
        </w:p>
        <w:p w14:paraId="3D08E514" w14:textId="3690FBBE" w:rsidR="008B6B3F" w:rsidRDefault="008B6B3F">
          <w:pPr>
            <w:pStyle w:val="TOC1"/>
            <w:tabs>
              <w:tab w:val="right" w:leader="dot" w:pos="9350"/>
            </w:tabs>
            <w:rPr>
              <w:rFonts w:eastAsiaTheme="minorEastAsia"/>
              <w:noProof/>
            </w:rPr>
          </w:pPr>
          <w:hyperlink w:anchor="_Toc221708941" w:history="1">
            <w:r w:rsidRPr="00B251AA">
              <w:rPr>
                <w:rStyle w:val="Hyperlink"/>
                <w:noProof/>
              </w:rPr>
              <w:t>Development Information</w:t>
            </w:r>
            <w:r>
              <w:rPr>
                <w:noProof/>
                <w:webHidden/>
              </w:rPr>
              <w:tab/>
            </w:r>
            <w:r>
              <w:rPr>
                <w:noProof/>
                <w:webHidden/>
              </w:rPr>
              <w:fldChar w:fldCharType="begin"/>
            </w:r>
            <w:r>
              <w:rPr>
                <w:noProof/>
                <w:webHidden/>
              </w:rPr>
              <w:instrText xml:space="preserve"> PAGEREF _Toc221708941 \h </w:instrText>
            </w:r>
            <w:r>
              <w:rPr>
                <w:noProof/>
                <w:webHidden/>
              </w:rPr>
            </w:r>
            <w:r>
              <w:rPr>
                <w:noProof/>
                <w:webHidden/>
              </w:rPr>
              <w:fldChar w:fldCharType="separate"/>
            </w:r>
            <w:r w:rsidR="00397BCB">
              <w:rPr>
                <w:noProof/>
                <w:webHidden/>
              </w:rPr>
              <w:t>38</w:t>
            </w:r>
            <w:r>
              <w:rPr>
                <w:noProof/>
                <w:webHidden/>
              </w:rPr>
              <w:fldChar w:fldCharType="end"/>
            </w:r>
          </w:hyperlink>
        </w:p>
        <w:p w14:paraId="1948F341" w14:textId="7A91C3D8" w:rsidR="008B6B3F" w:rsidRDefault="008B6B3F">
          <w:pPr>
            <w:pStyle w:val="TOC1"/>
            <w:tabs>
              <w:tab w:val="right" w:leader="dot" w:pos="9350"/>
            </w:tabs>
            <w:rPr>
              <w:rFonts w:eastAsiaTheme="minorEastAsia"/>
              <w:noProof/>
            </w:rPr>
          </w:pPr>
          <w:hyperlink w:anchor="_Toc221708942" w:history="1">
            <w:r w:rsidRPr="00B251AA">
              <w:rPr>
                <w:rStyle w:val="Hyperlink"/>
                <w:noProof/>
              </w:rPr>
              <w:t>City of Petersburg</w:t>
            </w:r>
            <w:r>
              <w:rPr>
                <w:noProof/>
                <w:webHidden/>
              </w:rPr>
              <w:tab/>
            </w:r>
            <w:r>
              <w:rPr>
                <w:noProof/>
                <w:webHidden/>
              </w:rPr>
              <w:fldChar w:fldCharType="begin"/>
            </w:r>
            <w:r>
              <w:rPr>
                <w:noProof/>
                <w:webHidden/>
              </w:rPr>
              <w:instrText xml:space="preserve"> PAGEREF _Toc221708942 \h </w:instrText>
            </w:r>
            <w:r>
              <w:rPr>
                <w:noProof/>
                <w:webHidden/>
              </w:rPr>
            </w:r>
            <w:r>
              <w:rPr>
                <w:noProof/>
                <w:webHidden/>
              </w:rPr>
              <w:fldChar w:fldCharType="separate"/>
            </w:r>
            <w:r w:rsidR="00397BCB">
              <w:rPr>
                <w:noProof/>
                <w:webHidden/>
              </w:rPr>
              <w:t>39</w:t>
            </w:r>
            <w:r>
              <w:rPr>
                <w:noProof/>
                <w:webHidden/>
              </w:rPr>
              <w:fldChar w:fldCharType="end"/>
            </w:r>
          </w:hyperlink>
        </w:p>
        <w:p w14:paraId="1EA8C6ED" w14:textId="36809ECB" w:rsidR="008B6B3F" w:rsidRDefault="008B6B3F">
          <w:pPr>
            <w:pStyle w:val="TOC1"/>
            <w:tabs>
              <w:tab w:val="right" w:leader="dot" w:pos="9350"/>
            </w:tabs>
            <w:rPr>
              <w:rFonts w:eastAsiaTheme="minorEastAsia"/>
              <w:noProof/>
            </w:rPr>
          </w:pPr>
          <w:hyperlink w:anchor="_Toc221708943" w:history="1">
            <w:r w:rsidRPr="00B251AA">
              <w:rPr>
                <w:rStyle w:val="Hyperlink"/>
                <w:noProof/>
              </w:rPr>
              <w:t>Village of Dundee</w:t>
            </w:r>
            <w:r>
              <w:rPr>
                <w:noProof/>
                <w:webHidden/>
              </w:rPr>
              <w:tab/>
            </w:r>
            <w:r>
              <w:rPr>
                <w:noProof/>
                <w:webHidden/>
              </w:rPr>
              <w:fldChar w:fldCharType="begin"/>
            </w:r>
            <w:r>
              <w:rPr>
                <w:noProof/>
                <w:webHidden/>
              </w:rPr>
              <w:instrText xml:space="preserve"> PAGEREF _Toc221708943 \h </w:instrText>
            </w:r>
            <w:r>
              <w:rPr>
                <w:noProof/>
                <w:webHidden/>
              </w:rPr>
            </w:r>
            <w:r>
              <w:rPr>
                <w:noProof/>
                <w:webHidden/>
              </w:rPr>
              <w:fldChar w:fldCharType="separate"/>
            </w:r>
            <w:r w:rsidR="00397BCB">
              <w:rPr>
                <w:noProof/>
                <w:webHidden/>
              </w:rPr>
              <w:t>39</w:t>
            </w:r>
            <w:r>
              <w:rPr>
                <w:noProof/>
                <w:webHidden/>
              </w:rPr>
              <w:fldChar w:fldCharType="end"/>
            </w:r>
          </w:hyperlink>
        </w:p>
        <w:p w14:paraId="4BE4426C" w14:textId="3F69C9C5" w:rsidR="008B6B3F" w:rsidRDefault="008B6B3F">
          <w:pPr>
            <w:pStyle w:val="TOC1"/>
            <w:tabs>
              <w:tab w:val="right" w:leader="dot" w:pos="9350"/>
            </w:tabs>
            <w:rPr>
              <w:rFonts w:eastAsiaTheme="minorEastAsia"/>
              <w:noProof/>
            </w:rPr>
          </w:pPr>
          <w:hyperlink w:anchor="_Toc221708944" w:history="1">
            <w:r w:rsidRPr="00B251AA">
              <w:rPr>
                <w:rStyle w:val="Hyperlink"/>
                <w:noProof/>
              </w:rPr>
              <w:t>Village of Estral Beach</w:t>
            </w:r>
            <w:r>
              <w:rPr>
                <w:noProof/>
                <w:webHidden/>
              </w:rPr>
              <w:tab/>
            </w:r>
            <w:r>
              <w:rPr>
                <w:noProof/>
                <w:webHidden/>
              </w:rPr>
              <w:fldChar w:fldCharType="begin"/>
            </w:r>
            <w:r>
              <w:rPr>
                <w:noProof/>
                <w:webHidden/>
              </w:rPr>
              <w:instrText xml:space="preserve"> PAGEREF _Toc221708944 \h </w:instrText>
            </w:r>
            <w:r>
              <w:rPr>
                <w:noProof/>
                <w:webHidden/>
              </w:rPr>
            </w:r>
            <w:r>
              <w:rPr>
                <w:noProof/>
                <w:webHidden/>
              </w:rPr>
              <w:fldChar w:fldCharType="separate"/>
            </w:r>
            <w:r w:rsidR="00397BCB">
              <w:rPr>
                <w:noProof/>
                <w:webHidden/>
              </w:rPr>
              <w:t>40</w:t>
            </w:r>
            <w:r>
              <w:rPr>
                <w:noProof/>
                <w:webHidden/>
              </w:rPr>
              <w:fldChar w:fldCharType="end"/>
            </w:r>
          </w:hyperlink>
        </w:p>
        <w:p w14:paraId="0ED4F849" w14:textId="64B8D94C" w:rsidR="008B6B3F" w:rsidRDefault="008B6B3F">
          <w:pPr>
            <w:pStyle w:val="TOC1"/>
            <w:tabs>
              <w:tab w:val="right" w:leader="dot" w:pos="9350"/>
            </w:tabs>
            <w:rPr>
              <w:rFonts w:eastAsiaTheme="minorEastAsia"/>
              <w:noProof/>
            </w:rPr>
          </w:pPr>
          <w:hyperlink w:anchor="_Toc221708945" w:history="1">
            <w:r w:rsidRPr="00B251AA">
              <w:rPr>
                <w:rStyle w:val="Hyperlink"/>
                <w:noProof/>
              </w:rPr>
              <w:t>Economic Development Opportunities</w:t>
            </w:r>
            <w:r>
              <w:rPr>
                <w:noProof/>
                <w:webHidden/>
              </w:rPr>
              <w:tab/>
            </w:r>
            <w:r>
              <w:rPr>
                <w:noProof/>
                <w:webHidden/>
              </w:rPr>
              <w:fldChar w:fldCharType="begin"/>
            </w:r>
            <w:r>
              <w:rPr>
                <w:noProof/>
                <w:webHidden/>
              </w:rPr>
              <w:instrText xml:space="preserve"> PAGEREF _Toc221708945 \h </w:instrText>
            </w:r>
            <w:r>
              <w:rPr>
                <w:noProof/>
                <w:webHidden/>
              </w:rPr>
            </w:r>
            <w:r>
              <w:rPr>
                <w:noProof/>
                <w:webHidden/>
              </w:rPr>
              <w:fldChar w:fldCharType="separate"/>
            </w:r>
            <w:r w:rsidR="00397BCB">
              <w:rPr>
                <w:noProof/>
                <w:webHidden/>
              </w:rPr>
              <w:t>41</w:t>
            </w:r>
            <w:r>
              <w:rPr>
                <w:noProof/>
                <w:webHidden/>
              </w:rPr>
              <w:fldChar w:fldCharType="end"/>
            </w:r>
          </w:hyperlink>
        </w:p>
        <w:p w14:paraId="1B45D433" w14:textId="58A1732A" w:rsidR="008B6B3F" w:rsidRDefault="008B6B3F">
          <w:pPr>
            <w:pStyle w:val="TOC1"/>
            <w:tabs>
              <w:tab w:val="left" w:pos="480"/>
              <w:tab w:val="right" w:leader="dot" w:pos="9350"/>
            </w:tabs>
            <w:rPr>
              <w:rFonts w:eastAsiaTheme="minorEastAsia"/>
              <w:noProof/>
            </w:rPr>
          </w:pPr>
          <w:hyperlink w:anchor="_Toc221708946" w:history="1">
            <w:r w:rsidRPr="00B251AA">
              <w:rPr>
                <w:rStyle w:val="Hyperlink"/>
                <w:noProof/>
              </w:rPr>
              <w:t>3.</w:t>
            </w:r>
            <w:r>
              <w:rPr>
                <w:rFonts w:eastAsiaTheme="minorEastAsia"/>
                <w:noProof/>
              </w:rPr>
              <w:tab/>
            </w:r>
            <w:r w:rsidRPr="00B251AA">
              <w:rPr>
                <w:rStyle w:val="Hyperlink"/>
                <w:noProof/>
              </w:rPr>
              <w:t>Financial Assistance</w:t>
            </w:r>
            <w:r>
              <w:rPr>
                <w:noProof/>
                <w:webHidden/>
              </w:rPr>
              <w:tab/>
            </w:r>
            <w:r>
              <w:rPr>
                <w:noProof/>
                <w:webHidden/>
              </w:rPr>
              <w:fldChar w:fldCharType="begin"/>
            </w:r>
            <w:r>
              <w:rPr>
                <w:noProof/>
                <w:webHidden/>
              </w:rPr>
              <w:instrText xml:space="preserve"> PAGEREF _Toc221708946 \h </w:instrText>
            </w:r>
            <w:r>
              <w:rPr>
                <w:noProof/>
                <w:webHidden/>
              </w:rPr>
            </w:r>
            <w:r>
              <w:rPr>
                <w:noProof/>
                <w:webHidden/>
              </w:rPr>
              <w:fldChar w:fldCharType="separate"/>
            </w:r>
            <w:r w:rsidR="00397BCB">
              <w:rPr>
                <w:noProof/>
                <w:webHidden/>
              </w:rPr>
              <w:t>42</w:t>
            </w:r>
            <w:r>
              <w:rPr>
                <w:noProof/>
                <w:webHidden/>
              </w:rPr>
              <w:fldChar w:fldCharType="end"/>
            </w:r>
          </w:hyperlink>
        </w:p>
        <w:p w14:paraId="60EA6D89" w14:textId="4B10704F" w:rsidR="008B6B3F" w:rsidRDefault="008B6B3F">
          <w:pPr>
            <w:pStyle w:val="TOC1"/>
            <w:tabs>
              <w:tab w:val="right" w:leader="dot" w:pos="9350"/>
            </w:tabs>
            <w:rPr>
              <w:rFonts w:eastAsiaTheme="minorEastAsia"/>
              <w:noProof/>
            </w:rPr>
          </w:pPr>
          <w:hyperlink w:anchor="_Toc221708947" w:history="1">
            <w:r w:rsidRPr="00B251AA">
              <w:rPr>
                <w:rStyle w:val="Hyperlink"/>
                <w:noProof/>
              </w:rPr>
              <w:t>Monroe County Financial Institutions</w:t>
            </w:r>
            <w:r>
              <w:rPr>
                <w:noProof/>
                <w:webHidden/>
              </w:rPr>
              <w:tab/>
            </w:r>
            <w:r>
              <w:rPr>
                <w:noProof/>
                <w:webHidden/>
              </w:rPr>
              <w:fldChar w:fldCharType="begin"/>
            </w:r>
            <w:r>
              <w:rPr>
                <w:noProof/>
                <w:webHidden/>
              </w:rPr>
              <w:instrText xml:space="preserve"> PAGEREF _Toc221708947 \h </w:instrText>
            </w:r>
            <w:r>
              <w:rPr>
                <w:noProof/>
                <w:webHidden/>
              </w:rPr>
            </w:r>
            <w:r>
              <w:rPr>
                <w:noProof/>
                <w:webHidden/>
              </w:rPr>
              <w:fldChar w:fldCharType="separate"/>
            </w:r>
            <w:r w:rsidR="00397BCB">
              <w:rPr>
                <w:noProof/>
                <w:webHidden/>
              </w:rPr>
              <w:t>42</w:t>
            </w:r>
            <w:r>
              <w:rPr>
                <w:noProof/>
                <w:webHidden/>
              </w:rPr>
              <w:fldChar w:fldCharType="end"/>
            </w:r>
          </w:hyperlink>
        </w:p>
        <w:p w14:paraId="1C7905C6" w14:textId="57019593" w:rsidR="008B6B3F" w:rsidRDefault="008B6B3F">
          <w:pPr>
            <w:pStyle w:val="TOC1"/>
            <w:tabs>
              <w:tab w:val="right" w:leader="dot" w:pos="9350"/>
            </w:tabs>
            <w:rPr>
              <w:rFonts w:eastAsiaTheme="minorEastAsia"/>
              <w:noProof/>
            </w:rPr>
          </w:pPr>
          <w:hyperlink w:anchor="_Toc221708948" w:history="1">
            <w:r w:rsidRPr="00B251AA">
              <w:rPr>
                <w:rStyle w:val="Hyperlink"/>
                <w:noProof/>
              </w:rPr>
              <w:t>Economic Development Funds, Grants, Loans and Bonds</w:t>
            </w:r>
            <w:r>
              <w:rPr>
                <w:noProof/>
                <w:webHidden/>
              </w:rPr>
              <w:tab/>
            </w:r>
            <w:r>
              <w:rPr>
                <w:noProof/>
                <w:webHidden/>
              </w:rPr>
              <w:fldChar w:fldCharType="begin"/>
            </w:r>
            <w:r>
              <w:rPr>
                <w:noProof/>
                <w:webHidden/>
              </w:rPr>
              <w:instrText xml:space="preserve"> PAGEREF _Toc221708948 \h </w:instrText>
            </w:r>
            <w:r>
              <w:rPr>
                <w:noProof/>
                <w:webHidden/>
              </w:rPr>
            </w:r>
            <w:r>
              <w:rPr>
                <w:noProof/>
                <w:webHidden/>
              </w:rPr>
              <w:fldChar w:fldCharType="separate"/>
            </w:r>
            <w:r w:rsidR="00397BCB">
              <w:rPr>
                <w:noProof/>
                <w:webHidden/>
              </w:rPr>
              <w:t>42</w:t>
            </w:r>
            <w:r>
              <w:rPr>
                <w:noProof/>
                <w:webHidden/>
              </w:rPr>
              <w:fldChar w:fldCharType="end"/>
            </w:r>
          </w:hyperlink>
        </w:p>
        <w:p w14:paraId="69DF5112" w14:textId="08C15EDA" w:rsidR="008B6B3F" w:rsidRDefault="008B6B3F">
          <w:pPr>
            <w:pStyle w:val="TOC1"/>
            <w:tabs>
              <w:tab w:val="left" w:pos="480"/>
              <w:tab w:val="right" w:leader="dot" w:pos="9350"/>
            </w:tabs>
            <w:rPr>
              <w:rFonts w:eastAsiaTheme="minorEastAsia"/>
              <w:noProof/>
            </w:rPr>
          </w:pPr>
          <w:hyperlink w:anchor="_Toc221708949" w:history="1">
            <w:r w:rsidRPr="00B251AA">
              <w:rPr>
                <w:rStyle w:val="Hyperlink"/>
                <w:noProof/>
              </w:rPr>
              <w:t>4.</w:t>
            </w:r>
            <w:r>
              <w:rPr>
                <w:rFonts w:eastAsiaTheme="minorEastAsia"/>
                <w:noProof/>
              </w:rPr>
              <w:tab/>
            </w:r>
            <w:r w:rsidRPr="00B251AA">
              <w:rPr>
                <w:rStyle w:val="Hyperlink"/>
                <w:noProof/>
              </w:rPr>
              <w:t>Site Selection</w:t>
            </w:r>
            <w:r>
              <w:rPr>
                <w:noProof/>
                <w:webHidden/>
              </w:rPr>
              <w:tab/>
            </w:r>
            <w:r>
              <w:rPr>
                <w:noProof/>
                <w:webHidden/>
              </w:rPr>
              <w:fldChar w:fldCharType="begin"/>
            </w:r>
            <w:r>
              <w:rPr>
                <w:noProof/>
                <w:webHidden/>
              </w:rPr>
              <w:instrText xml:space="preserve"> PAGEREF _Toc221708949 \h </w:instrText>
            </w:r>
            <w:r>
              <w:rPr>
                <w:noProof/>
                <w:webHidden/>
              </w:rPr>
            </w:r>
            <w:r>
              <w:rPr>
                <w:noProof/>
                <w:webHidden/>
              </w:rPr>
              <w:fldChar w:fldCharType="separate"/>
            </w:r>
            <w:r w:rsidR="00397BCB">
              <w:rPr>
                <w:noProof/>
                <w:webHidden/>
              </w:rPr>
              <w:t>44</w:t>
            </w:r>
            <w:r>
              <w:rPr>
                <w:noProof/>
                <w:webHidden/>
              </w:rPr>
              <w:fldChar w:fldCharType="end"/>
            </w:r>
          </w:hyperlink>
        </w:p>
        <w:p w14:paraId="37361F11" w14:textId="3F61DD2C" w:rsidR="008B6B3F" w:rsidRDefault="008B6B3F">
          <w:pPr>
            <w:pStyle w:val="TOC1"/>
            <w:tabs>
              <w:tab w:val="right" w:leader="dot" w:pos="9350"/>
            </w:tabs>
            <w:rPr>
              <w:rFonts w:eastAsiaTheme="minorEastAsia"/>
              <w:noProof/>
            </w:rPr>
          </w:pPr>
          <w:hyperlink w:anchor="_Toc221708950" w:history="1">
            <w:r w:rsidRPr="00B251AA">
              <w:rPr>
                <w:rStyle w:val="Hyperlink"/>
                <w:noProof/>
              </w:rPr>
              <w:t>Industrial Parks, Business Parks &amp; Technology Parks</w:t>
            </w:r>
            <w:r>
              <w:rPr>
                <w:noProof/>
                <w:webHidden/>
              </w:rPr>
              <w:tab/>
            </w:r>
            <w:r>
              <w:rPr>
                <w:noProof/>
                <w:webHidden/>
              </w:rPr>
              <w:fldChar w:fldCharType="begin"/>
            </w:r>
            <w:r>
              <w:rPr>
                <w:noProof/>
                <w:webHidden/>
              </w:rPr>
              <w:instrText xml:space="preserve"> PAGEREF _Toc221708950 \h </w:instrText>
            </w:r>
            <w:r>
              <w:rPr>
                <w:noProof/>
                <w:webHidden/>
              </w:rPr>
            </w:r>
            <w:r>
              <w:rPr>
                <w:noProof/>
                <w:webHidden/>
              </w:rPr>
              <w:fldChar w:fldCharType="separate"/>
            </w:r>
            <w:r w:rsidR="00397BCB">
              <w:rPr>
                <w:noProof/>
                <w:webHidden/>
              </w:rPr>
              <w:t>44</w:t>
            </w:r>
            <w:r>
              <w:rPr>
                <w:noProof/>
                <w:webHidden/>
              </w:rPr>
              <w:fldChar w:fldCharType="end"/>
            </w:r>
          </w:hyperlink>
        </w:p>
        <w:p w14:paraId="3252AEDC" w14:textId="7D7CC109" w:rsidR="008B6B3F" w:rsidRDefault="008B6B3F">
          <w:pPr>
            <w:pStyle w:val="TOC1"/>
            <w:tabs>
              <w:tab w:val="right" w:leader="dot" w:pos="9350"/>
            </w:tabs>
            <w:rPr>
              <w:rFonts w:eastAsiaTheme="minorEastAsia"/>
              <w:noProof/>
            </w:rPr>
          </w:pPr>
          <w:hyperlink w:anchor="_Toc221708951" w:history="1">
            <w:r w:rsidRPr="00B251AA">
              <w:rPr>
                <w:rStyle w:val="Hyperlink"/>
                <w:noProof/>
              </w:rPr>
              <w:t>Port of Monroe</w:t>
            </w:r>
            <w:r>
              <w:rPr>
                <w:noProof/>
                <w:webHidden/>
              </w:rPr>
              <w:tab/>
            </w:r>
            <w:r>
              <w:rPr>
                <w:noProof/>
                <w:webHidden/>
              </w:rPr>
              <w:fldChar w:fldCharType="begin"/>
            </w:r>
            <w:r>
              <w:rPr>
                <w:noProof/>
                <w:webHidden/>
              </w:rPr>
              <w:instrText xml:space="preserve"> PAGEREF _Toc221708951 \h </w:instrText>
            </w:r>
            <w:r>
              <w:rPr>
                <w:noProof/>
                <w:webHidden/>
              </w:rPr>
            </w:r>
            <w:r>
              <w:rPr>
                <w:noProof/>
                <w:webHidden/>
              </w:rPr>
              <w:fldChar w:fldCharType="separate"/>
            </w:r>
            <w:r w:rsidR="00397BCB">
              <w:rPr>
                <w:noProof/>
                <w:webHidden/>
              </w:rPr>
              <w:t>45</w:t>
            </w:r>
            <w:r>
              <w:rPr>
                <w:noProof/>
                <w:webHidden/>
              </w:rPr>
              <w:fldChar w:fldCharType="end"/>
            </w:r>
          </w:hyperlink>
        </w:p>
        <w:p w14:paraId="290B060A" w14:textId="1FC41FA8" w:rsidR="008B6B3F" w:rsidRDefault="008B6B3F">
          <w:pPr>
            <w:pStyle w:val="TOC1"/>
            <w:tabs>
              <w:tab w:val="right" w:leader="dot" w:pos="9350"/>
            </w:tabs>
            <w:rPr>
              <w:rFonts w:eastAsiaTheme="minorEastAsia"/>
              <w:noProof/>
            </w:rPr>
          </w:pPr>
          <w:hyperlink w:anchor="_Toc221708952" w:history="1">
            <w:r w:rsidRPr="00B251AA">
              <w:rPr>
                <w:rStyle w:val="Hyperlink"/>
                <w:noProof/>
              </w:rPr>
              <w:t>Commercial Property Information Exchange (CPIX)</w:t>
            </w:r>
            <w:r>
              <w:rPr>
                <w:noProof/>
                <w:webHidden/>
              </w:rPr>
              <w:tab/>
            </w:r>
            <w:r>
              <w:rPr>
                <w:noProof/>
                <w:webHidden/>
              </w:rPr>
              <w:fldChar w:fldCharType="begin"/>
            </w:r>
            <w:r>
              <w:rPr>
                <w:noProof/>
                <w:webHidden/>
              </w:rPr>
              <w:instrText xml:space="preserve"> PAGEREF _Toc221708952 \h </w:instrText>
            </w:r>
            <w:r>
              <w:rPr>
                <w:noProof/>
                <w:webHidden/>
              </w:rPr>
            </w:r>
            <w:r>
              <w:rPr>
                <w:noProof/>
                <w:webHidden/>
              </w:rPr>
              <w:fldChar w:fldCharType="separate"/>
            </w:r>
            <w:r w:rsidR="00397BCB">
              <w:rPr>
                <w:noProof/>
                <w:webHidden/>
              </w:rPr>
              <w:t>46</w:t>
            </w:r>
            <w:r>
              <w:rPr>
                <w:noProof/>
                <w:webHidden/>
              </w:rPr>
              <w:fldChar w:fldCharType="end"/>
            </w:r>
          </w:hyperlink>
        </w:p>
        <w:p w14:paraId="26F3787D" w14:textId="4A1414CB" w:rsidR="008B6B3F" w:rsidRDefault="008B6B3F">
          <w:pPr>
            <w:pStyle w:val="TOC1"/>
            <w:tabs>
              <w:tab w:val="right" w:leader="dot" w:pos="9350"/>
            </w:tabs>
            <w:rPr>
              <w:rFonts w:eastAsiaTheme="minorEastAsia"/>
              <w:noProof/>
            </w:rPr>
          </w:pPr>
          <w:hyperlink w:anchor="_Toc221708953" w:history="1">
            <w:r w:rsidRPr="00B251AA">
              <w:rPr>
                <w:rStyle w:val="Hyperlink"/>
                <w:noProof/>
              </w:rPr>
              <w:t>GIS Mapping</w:t>
            </w:r>
            <w:r>
              <w:rPr>
                <w:noProof/>
                <w:webHidden/>
              </w:rPr>
              <w:tab/>
            </w:r>
            <w:r>
              <w:rPr>
                <w:noProof/>
                <w:webHidden/>
              </w:rPr>
              <w:fldChar w:fldCharType="begin"/>
            </w:r>
            <w:r>
              <w:rPr>
                <w:noProof/>
                <w:webHidden/>
              </w:rPr>
              <w:instrText xml:space="preserve"> PAGEREF _Toc221708953 \h </w:instrText>
            </w:r>
            <w:r>
              <w:rPr>
                <w:noProof/>
                <w:webHidden/>
              </w:rPr>
            </w:r>
            <w:r>
              <w:rPr>
                <w:noProof/>
                <w:webHidden/>
              </w:rPr>
              <w:fldChar w:fldCharType="separate"/>
            </w:r>
            <w:r w:rsidR="00397BCB">
              <w:rPr>
                <w:noProof/>
                <w:webHidden/>
              </w:rPr>
              <w:t>46</w:t>
            </w:r>
            <w:r>
              <w:rPr>
                <w:noProof/>
                <w:webHidden/>
              </w:rPr>
              <w:fldChar w:fldCharType="end"/>
            </w:r>
          </w:hyperlink>
        </w:p>
        <w:p w14:paraId="6562187E" w14:textId="7CAAF1E7" w:rsidR="008B6B3F" w:rsidRDefault="008B6B3F">
          <w:pPr>
            <w:pStyle w:val="TOC1"/>
            <w:tabs>
              <w:tab w:val="right" w:leader="dot" w:pos="9350"/>
            </w:tabs>
            <w:rPr>
              <w:rFonts w:eastAsiaTheme="minorEastAsia"/>
              <w:noProof/>
            </w:rPr>
          </w:pPr>
          <w:hyperlink w:anchor="_Toc221708954" w:history="1">
            <w:r w:rsidRPr="00B251AA">
              <w:rPr>
                <w:rStyle w:val="Hyperlink"/>
                <w:noProof/>
              </w:rPr>
              <w:t>Monroe County Comprehensive Plan</w:t>
            </w:r>
            <w:r>
              <w:rPr>
                <w:noProof/>
                <w:webHidden/>
              </w:rPr>
              <w:tab/>
            </w:r>
            <w:r>
              <w:rPr>
                <w:noProof/>
                <w:webHidden/>
              </w:rPr>
              <w:fldChar w:fldCharType="begin"/>
            </w:r>
            <w:r>
              <w:rPr>
                <w:noProof/>
                <w:webHidden/>
              </w:rPr>
              <w:instrText xml:space="preserve"> PAGEREF _Toc221708954 \h </w:instrText>
            </w:r>
            <w:r>
              <w:rPr>
                <w:noProof/>
                <w:webHidden/>
              </w:rPr>
            </w:r>
            <w:r>
              <w:rPr>
                <w:noProof/>
                <w:webHidden/>
              </w:rPr>
              <w:fldChar w:fldCharType="separate"/>
            </w:r>
            <w:r w:rsidR="00397BCB">
              <w:rPr>
                <w:noProof/>
                <w:webHidden/>
              </w:rPr>
              <w:t>47</w:t>
            </w:r>
            <w:r>
              <w:rPr>
                <w:noProof/>
                <w:webHidden/>
              </w:rPr>
              <w:fldChar w:fldCharType="end"/>
            </w:r>
          </w:hyperlink>
        </w:p>
        <w:p w14:paraId="7F5285BE" w14:textId="6A0BE419" w:rsidR="008B6B3F" w:rsidRDefault="008B6B3F">
          <w:pPr>
            <w:pStyle w:val="TOC1"/>
            <w:tabs>
              <w:tab w:val="left" w:pos="480"/>
              <w:tab w:val="right" w:leader="dot" w:pos="9350"/>
            </w:tabs>
            <w:rPr>
              <w:rFonts w:eastAsiaTheme="minorEastAsia"/>
              <w:noProof/>
            </w:rPr>
          </w:pPr>
          <w:hyperlink w:anchor="_Toc221708955" w:history="1">
            <w:r w:rsidRPr="00B251AA">
              <w:rPr>
                <w:rStyle w:val="Hyperlink"/>
                <w:noProof/>
              </w:rPr>
              <w:t>5.</w:t>
            </w:r>
            <w:r>
              <w:rPr>
                <w:rFonts w:eastAsiaTheme="minorEastAsia"/>
                <w:noProof/>
              </w:rPr>
              <w:tab/>
            </w:r>
            <w:r w:rsidRPr="00B251AA">
              <w:rPr>
                <w:rStyle w:val="Hyperlink"/>
                <w:noProof/>
              </w:rPr>
              <w:t>Local &amp; State Agencies Review, Permits &amp; Approvals</w:t>
            </w:r>
            <w:r>
              <w:rPr>
                <w:noProof/>
                <w:webHidden/>
              </w:rPr>
              <w:tab/>
            </w:r>
            <w:r>
              <w:rPr>
                <w:noProof/>
                <w:webHidden/>
              </w:rPr>
              <w:fldChar w:fldCharType="begin"/>
            </w:r>
            <w:r>
              <w:rPr>
                <w:noProof/>
                <w:webHidden/>
              </w:rPr>
              <w:instrText xml:space="preserve"> PAGEREF _Toc221708955 \h </w:instrText>
            </w:r>
            <w:r>
              <w:rPr>
                <w:noProof/>
                <w:webHidden/>
              </w:rPr>
            </w:r>
            <w:r>
              <w:rPr>
                <w:noProof/>
                <w:webHidden/>
              </w:rPr>
              <w:fldChar w:fldCharType="separate"/>
            </w:r>
            <w:r w:rsidR="00397BCB">
              <w:rPr>
                <w:noProof/>
                <w:webHidden/>
              </w:rPr>
              <w:t>48</w:t>
            </w:r>
            <w:r>
              <w:rPr>
                <w:noProof/>
                <w:webHidden/>
              </w:rPr>
              <w:fldChar w:fldCharType="end"/>
            </w:r>
          </w:hyperlink>
        </w:p>
        <w:p w14:paraId="1BE1C06A" w14:textId="669A0469" w:rsidR="008B6B3F" w:rsidRDefault="008B6B3F">
          <w:pPr>
            <w:pStyle w:val="TOC1"/>
            <w:tabs>
              <w:tab w:val="right" w:leader="dot" w:pos="9350"/>
            </w:tabs>
            <w:rPr>
              <w:rFonts w:eastAsiaTheme="minorEastAsia"/>
              <w:noProof/>
            </w:rPr>
          </w:pPr>
          <w:hyperlink w:anchor="_Toc221708956" w:history="1">
            <w:r w:rsidRPr="00B251AA">
              <w:rPr>
                <w:rStyle w:val="Hyperlink"/>
                <w:noProof/>
              </w:rPr>
              <w:t>Purpose &amp; Jurisdiction</w:t>
            </w:r>
            <w:r>
              <w:rPr>
                <w:noProof/>
                <w:webHidden/>
              </w:rPr>
              <w:tab/>
            </w:r>
            <w:r>
              <w:rPr>
                <w:noProof/>
                <w:webHidden/>
              </w:rPr>
              <w:fldChar w:fldCharType="begin"/>
            </w:r>
            <w:r>
              <w:rPr>
                <w:noProof/>
                <w:webHidden/>
              </w:rPr>
              <w:instrText xml:space="preserve"> PAGEREF _Toc221708956 \h </w:instrText>
            </w:r>
            <w:r>
              <w:rPr>
                <w:noProof/>
                <w:webHidden/>
              </w:rPr>
            </w:r>
            <w:r>
              <w:rPr>
                <w:noProof/>
                <w:webHidden/>
              </w:rPr>
              <w:fldChar w:fldCharType="separate"/>
            </w:r>
            <w:r w:rsidR="00397BCB">
              <w:rPr>
                <w:noProof/>
                <w:webHidden/>
              </w:rPr>
              <w:t>49</w:t>
            </w:r>
            <w:r>
              <w:rPr>
                <w:noProof/>
                <w:webHidden/>
              </w:rPr>
              <w:fldChar w:fldCharType="end"/>
            </w:r>
          </w:hyperlink>
        </w:p>
        <w:p w14:paraId="3E9F55AF" w14:textId="7CFAC650" w:rsidR="008B6B3F" w:rsidRDefault="008B6B3F">
          <w:pPr>
            <w:pStyle w:val="TOC1"/>
            <w:tabs>
              <w:tab w:val="right" w:leader="dot" w:pos="9350"/>
            </w:tabs>
            <w:rPr>
              <w:rFonts w:eastAsiaTheme="minorEastAsia"/>
              <w:noProof/>
            </w:rPr>
          </w:pPr>
          <w:hyperlink w:anchor="_Toc221708957" w:history="1">
            <w:r w:rsidRPr="00B251AA">
              <w:rPr>
                <w:rStyle w:val="Hyperlink"/>
                <w:noProof/>
              </w:rPr>
              <w:t>Activities That Require Permitting</w:t>
            </w:r>
            <w:r>
              <w:rPr>
                <w:noProof/>
                <w:webHidden/>
              </w:rPr>
              <w:tab/>
            </w:r>
            <w:r>
              <w:rPr>
                <w:noProof/>
                <w:webHidden/>
              </w:rPr>
              <w:fldChar w:fldCharType="begin"/>
            </w:r>
            <w:r>
              <w:rPr>
                <w:noProof/>
                <w:webHidden/>
              </w:rPr>
              <w:instrText xml:space="preserve"> PAGEREF _Toc221708957 \h </w:instrText>
            </w:r>
            <w:r>
              <w:rPr>
                <w:noProof/>
                <w:webHidden/>
              </w:rPr>
            </w:r>
            <w:r>
              <w:rPr>
                <w:noProof/>
                <w:webHidden/>
              </w:rPr>
              <w:fldChar w:fldCharType="separate"/>
            </w:r>
            <w:r w:rsidR="00397BCB">
              <w:rPr>
                <w:noProof/>
                <w:webHidden/>
              </w:rPr>
              <w:t>49</w:t>
            </w:r>
            <w:r>
              <w:rPr>
                <w:noProof/>
                <w:webHidden/>
              </w:rPr>
              <w:fldChar w:fldCharType="end"/>
            </w:r>
          </w:hyperlink>
        </w:p>
        <w:p w14:paraId="01A6F6BD" w14:textId="3D561641" w:rsidR="008B6B3F" w:rsidRDefault="008B6B3F">
          <w:pPr>
            <w:pStyle w:val="TOC1"/>
            <w:tabs>
              <w:tab w:val="right" w:leader="dot" w:pos="9350"/>
            </w:tabs>
            <w:rPr>
              <w:rFonts w:eastAsiaTheme="minorEastAsia"/>
              <w:noProof/>
            </w:rPr>
          </w:pPr>
          <w:hyperlink w:anchor="_Toc221708958" w:history="1">
            <w:r w:rsidRPr="00B251AA">
              <w:rPr>
                <w:rStyle w:val="Hyperlink"/>
                <w:noProof/>
              </w:rPr>
              <w:t>Fee Schedule</w:t>
            </w:r>
            <w:r>
              <w:rPr>
                <w:noProof/>
                <w:webHidden/>
              </w:rPr>
              <w:tab/>
            </w:r>
            <w:r>
              <w:rPr>
                <w:noProof/>
                <w:webHidden/>
              </w:rPr>
              <w:fldChar w:fldCharType="begin"/>
            </w:r>
            <w:r>
              <w:rPr>
                <w:noProof/>
                <w:webHidden/>
              </w:rPr>
              <w:instrText xml:space="preserve"> PAGEREF _Toc221708958 \h </w:instrText>
            </w:r>
            <w:r>
              <w:rPr>
                <w:noProof/>
                <w:webHidden/>
              </w:rPr>
            </w:r>
            <w:r>
              <w:rPr>
                <w:noProof/>
                <w:webHidden/>
              </w:rPr>
              <w:fldChar w:fldCharType="separate"/>
            </w:r>
            <w:r w:rsidR="00397BCB">
              <w:rPr>
                <w:noProof/>
                <w:webHidden/>
              </w:rPr>
              <w:t>51</w:t>
            </w:r>
            <w:r>
              <w:rPr>
                <w:noProof/>
                <w:webHidden/>
              </w:rPr>
              <w:fldChar w:fldCharType="end"/>
            </w:r>
          </w:hyperlink>
        </w:p>
        <w:p w14:paraId="7D54742B" w14:textId="6AFA8221" w:rsidR="008B6B3F" w:rsidRDefault="008B6B3F">
          <w:pPr>
            <w:pStyle w:val="TOC1"/>
            <w:tabs>
              <w:tab w:val="right" w:leader="dot" w:pos="9350"/>
            </w:tabs>
            <w:rPr>
              <w:rFonts w:eastAsiaTheme="minorEastAsia"/>
              <w:noProof/>
            </w:rPr>
          </w:pPr>
          <w:hyperlink w:anchor="_Toc221708959" w:history="1">
            <w:r w:rsidRPr="00B251AA">
              <w:rPr>
                <w:rStyle w:val="Hyperlink"/>
                <w:noProof/>
              </w:rPr>
              <w:t>Helpful Hints</w:t>
            </w:r>
            <w:r>
              <w:rPr>
                <w:noProof/>
                <w:webHidden/>
              </w:rPr>
              <w:tab/>
            </w:r>
            <w:r>
              <w:rPr>
                <w:noProof/>
                <w:webHidden/>
              </w:rPr>
              <w:fldChar w:fldCharType="begin"/>
            </w:r>
            <w:r>
              <w:rPr>
                <w:noProof/>
                <w:webHidden/>
              </w:rPr>
              <w:instrText xml:space="preserve"> PAGEREF _Toc221708959 \h </w:instrText>
            </w:r>
            <w:r>
              <w:rPr>
                <w:noProof/>
                <w:webHidden/>
              </w:rPr>
            </w:r>
            <w:r>
              <w:rPr>
                <w:noProof/>
                <w:webHidden/>
              </w:rPr>
              <w:fldChar w:fldCharType="separate"/>
            </w:r>
            <w:r w:rsidR="00397BCB">
              <w:rPr>
                <w:noProof/>
                <w:webHidden/>
              </w:rPr>
              <w:t>51</w:t>
            </w:r>
            <w:r>
              <w:rPr>
                <w:noProof/>
                <w:webHidden/>
              </w:rPr>
              <w:fldChar w:fldCharType="end"/>
            </w:r>
          </w:hyperlink>
        </w:p>
        <w:p w14:paraId="2BF988B7" w14:textId="6BBB2B5C" w:rsidR="008B6B3F" w:rsidRDefault="008B6B3F">
          <w:pPr>
            <w:pStyle w:val="TOC1"/>
            <w:tabs>
              <w:tab w:val="right" w:leader="dot" w:pos="9350"/>
            </w:tabs>
            <w:rPr>
              <w:rFonts w:eastAsiaTheme="minorEastAsia"/>
              <w:noProof/>
            </w:rPr>
          </w:pPr>
          <w:hyperlink w:anchor="_Toc221708960" w:history="1">
            <w:r w:rsidRPr="00B251AA">
              <w:rPr>
                <w:rStyle w:val="Hyperlink"/>
                <w:noProof/>
              </w:rPr>
              <w:t>Monroe County Drain Commissioner</w:t>
            </w:r>
            <w:r>
              <w:rPr>
                <w:noProof/>
                <w:webHidden/>
              </w:rPr>
              <w:tab/>
            </w:r>
            <w:r>
              <w:rPr>
                <w:noProof/>
                <w:webHidden/>
              </w:rPr>
              <w:fldChar w:fldCharType="begin"/>
            </w:r>
            <w:r>
              <w:rPr>
                <w:noProof/>
                <w:webHidden/>
              </w:rPr>
              <w:instrText xml:space="preserve"> PAGEREF _Toc221708960 \h </w:instrText>
            </w:r>
            <w:r>
              <w:rPr>
                <w:noProof/>
                <w:webHidden/>
              </w:rPr>
            </w:r>
            <w:r>
              <w:rPr>
                <w:noProof/>
                <w:webHidden/>
              </w:rPr>
              <w:fldChar w:fldCharType="separate"/>
            </w:r>
            <w:r w:rsidR="00397BCB">
              <w:rPr>
                <w:noProof/>
                <w:webHidden/>
              </w:rPr>
              <w:t>52</w:t>
            </w:r>
            <w:r>
              <w:rPr>
                <w:noProof/>
                <w:webHidden/>
              </w:rPr>
              <w:fldChar w:fldCharType="end"/>
            </w:r>
          </w:hyperlink>
        </w:p>
        <w:p w14:paraId="1EFE937F" w14:textId="76D69D57" w:rsidR="008B6B3F" w:rsidRDefault="008B6B3F">
          <w:pPr>
            <w:pStyle w:val="TOC1"/>
            <w:tabs>
              <w:tab w:val="right" w:leader="dot" w:pos="9350"/>
            </w:tabs>
            <w:rPr>
              <w:rFonts w:eastAsiaTheme="minorEastAsia"/>
              <w:noProof/>
            </w:rPr>
          </w:pPr>
          <w:hyperlink w:anchor="_Toc221708961" w:history="1">
            <w:r w:rsidRPr="00B251AA">
              <w:rPr>
                <w:rStyle w:val="Hyperlink"/>
                <w:noProof/>
              </w:rPr>
              <w:t>Purpose</w:t>
            </w:r>
            <w:r>
              <w:rPr>
                <w:noProof/>
                <w:webHidden/>
              </w:rPr>
              <w:tab/>
            </w:r>
            <w:r>
              <w:rPr>
                <w:noProof/>
                <w:webHidden/>
              </w:rPr>
              <w:fldChar w:fldCharType="begin"/>
            </w:r>
            <w:r>
              <w:rPr>
                <w:noProof/>
                <w:webHidden/>
              </w:rPr>
              <w:instrText xml:space="preserve"> PAGEREF _Toc221708961 \h </w:instrText>
            </w:r>
            <w:r>
              <w:rPr>
                <w:noProof/>
                <w:webHidden/>
              </w:rPr>
            </w:r>
            <w:r>
              <w:rPr>
                <w:noProof/>
                <w:webHidden/>
              </w:rPr>
              <w:fldChar w:fldCharType="separate"/>
            </w:r>
            <w:r w:rsidR="00397BCB">
              <w:rPr>
                <w:noProof/>
                <w:webHidden/>
              </w:rPr>
              <w:t>52</w:t>
            </w:r>
            <w:r>
              <w:rPr>
                <w:noProof/>
                <w:webHidden/>
              </w:rPr>
              <w:fldChar w:fldCharType="end"/>
            </w:r>
          </w:hyperlink>
        </w:p>
        <w:p w14:paraId="276D3FC3" w14:textId="6D04F94A" w:rsidR="008B6B3F" w:rsidRDefault="008B6B3F">
          <w:pPr>
            <w:pStyle w:val="TOC1"/>
            <w:tabs>
              <w:tab w:val="right" w:leader="dot" w:pos="9350"/>
            </w:tabs>
            <w:rPr>
              <w:rFonts w:eastAsiaTheme="minorEastAsia"/>
              <w:noProof/>
            </w:rPr>
          </w:pPr>
          <w:hyperlink w:anchor="_Toc221708962" w:history="1">
            <w:r w:rsidRPr="00B251AA">
              <w:rPr>
                <w:rStyle w:val="Hyperlink"/>
                <w:noProof/>
              </w:rPr>
              <w:t>Jurisdiction</w:t>
            </w:r>
            <w:r>
              <w:rPr>
                <w:noProof/>
                <w:webHidden/>
              </w:rPr>
              <w:tab/>
            </w:r>
            <w:r>
              <w:rPr>
                <w:noProof/>
                <w:webHidden/>
              </w:rPr>
              <w:fldChar w:fldCharType="begin"/>
            </w:r>
            <w:r>
              <w:rPr>
                <w:noProof/>
                <w:webHidden/>
              </w:rPr>
              <w:instrText xml:space="preserve"> PAGEREF _Toc221708962 \h </w:instrText>
            </w:r>
            <w:r>
              <w:rPr>
                <w:noProof/>
                <w:webHidden/>
              </w:rPr>
            </w:r>
            <w:r>
              <w:rPr>
                <w:noProof/>
                <w:webHidden/>
              </w:rPr>
              <w:fldChar w:fldCharType="separate"/>
            </w:r>
            <w:r w:rsidR="00397BCB">
              <w:rPr>
                <w:noProof/>
                <w:webHidden/>
              </w:rPr>
              <w:t>53</w:t>
            </w:r>
            <w:r>
              <w:rPr>
                <w:noProof/>
                <w:webHidden/>
              </w:rPr>
              <w:fldChar w:fldCharType="end"/>
            </w:r>
          </w:hyperlink>
        </w:p>
        <w:p w14:paraId="2533E067" w14:textId="37DE0D8F" w:rsidR="008B6B3F" w:rsidRDefault="008B6B3F">
          <w:pPr>
            <w:pStyle w:val="TOC1"/>
            <w:tabs>
              <w:tab w:val="right" w:leader="dot" w:pos="9350"/>
            </w:tabs>
            <w:rPr>
              <w:rFonts w:eastAsiaTheme="minorEastAsia"/>
              <w:noProof/>
            </w:rPr>
          </w:pPr>
          <w:hyperlink w:anchor="_Toc221708963" w:history="1">
            <w:r w:rsidRPr="00B251AA">
              <w:rPr>
                <w:rStyle w:val="Hyperlink"/>
                <w:noProof/>
              </w:rPr>
              <w:t>Information Required</w:t>
            </w:r>
            <w:r>
              <w:rPr>
                <w:noProof/>
                <w:webHidden/>
              </w:rPr>
              <w:tab/>
            </w:r>
            <w:r>
              <w:rPr>
                <w:noProof/>
                <w:webHidden/>
              </w:rPr>
              <w:fldChar w:fldCharType="begin"/>
            </w:r>
            <w:r>
              <w:rPr>
                <w:noProof/>
                <w:webHidden/>
              </w:rPr>
              <w:instrText xml:space="preserve"> PAGEREF _Toc221708963 \h </w:instrText>
            </w:r>
            <w:r>
              <w:rPr>
                <w:noProof/>
                <w:webHidden/>
              </w:rPr>
            </w:r>
            <w:r>
              <w:rPr>
                <w:noProof/>
                <w:webHidden/>
              </w:rPr>
              <w:fldChar w:fldCharType="separate"/>
            </w:r>
            <w:r w:rsidR="00397BCB">
              <w:rPr>
                <w:noProof/>
                <w:webHidden/>
              </w:rPr>
              <w:t>54</w:t>
            </w:r>
            <w:r>
              <w:rPr>
                <w:noProof/>
                <w:webHidden/>
              </w:rPr>
              <w:fldChar w:fldCharType="end"/>
            </w:r>
          </w:hyperlink>
        </w:p>
        <w:p w14:paraId="52348A9C" w14:textId="3A89450A" w:rsidR="008B6B3F" w:rsidRDefault="008B6B3F">
          <w:pPr>
            <w:pStyle w:val="TOC1"/>
            <w:tabs>
              <w:tab w:val="right" w:leader="dot" w:pos="9350"/>
            </w:tabs>
            <w:rPr>
              <w:rFonts w:eastAsiaTheme="minorEastAsia"/>
              <w:noProof/>
            </w:rPr>
          </w:pPr>
          <w:hyperlink w:anchor="_Toc221708964" w:history="1">
            <w:r w:rsidRPr="00B251AA">
              <w:rPr>
                <w:rStyle w:val="Hyperlink"/>
                <w:noProof/>
              </w:rPr>
              <w:t>Preliminary Site Plan</w:t>
            </w:r>
            <w:r>
              <w:rPr>
                <w:noProof/>
                <w:webHidden/>
              </w:rPr>
              <w:tab/>
            </w:r>
            <w:r>
              <w:rPr>
                <w:noProof/>
                <w:webHidden/>
              </w:rPr>
              <w:fldChar w:fldCharType="begin"/>
            </w:r>
            <w:r>
              <w:rPr>
                <w:noProof/>
                <w:webHidden/>
              </w:rPr>
              <w:instrText xml:space="preserve"> PAGEREF _Toc221708964 \h </w:instrText>
            </w:r>
            <w:r>
              <w:rPr>
                <w:noProof/>
                <w:webHidden/>
              </w:rPr>
            </w:r>
            <w:r>
              <w:rPr>
                <w:noProof/>
                <w:webHidden/>
              </w:rPr>
              <w:fldChar w:fldCharType="separate"/>
            </w:r>
            <w:r w:rsidR="00397BCB">
              <w:rPr>
                <w:noProof/>
                <w:webHidden/>
              </w:rPr>
              <w:t>54</w:t>
            </w:r>
            <w:r>
              <w:rPr>
                <w:noProof/>
                <w:webHidden/>
              </w:rPr>
              <w:fldChar w:fldCharType="end"/>
            </w:r>
          </w:hyperlink>
        </w:p>
        <w:p w14:paraId="44B66F8B" w14:textId="7E032DD2" w:rsidR="008B6B3F" w:rsidRDefault="008B6B3F">
          <w:pPr>
            <w:pStyle w:val="TOC1"/>
            <w:tabs>
              <w:tab w:val="right" w:leader="dot" w:pos="9350"/>
            </w:tabs>
            <w:rPr>
              <w:rFonts w:eastAsiaTheme="minorEastAsia"/>
              <w:noProof/>
            </w:rPr>
          </w:pPr>
          <w:hyperlink w:anchor="_Toc221708965" w:history="1">
            <w:r w:rsidRPr="00B251AA">
              <w:rPr>
                <w:rStyle w:val="Hyperlink"/>
                <w:noProof/>
              </w:rPr>
              <w:t>Final Site Plan</w:t>
            </w:r>
            <w:r>
              <w:rPr>
                <w:noProof/>
                <w:webHidden/>
              </w:rPr>
              <w:tab/>
            </w:r>
            <w:r>
              <w:rPr>
                <w:noProof/>
                <w:webHidden/>
              </w:rPr>
              <w:fldChar w:fldCharType="begin"/>
            </w:r>
            <w:r>
              <w:rPr>
                <w:noProof/>
                <w:webHidden/>
              </w:rPr>
              <w:instrText xml:space="preserve"> PAGEREF _Toc221708965 \h </w:instrText>
            </w:r>
            <w:r>
              <w:rPr>
                <w:noProof/>
                <w:webHidden/>
              </w:rPr>
            </w:r>
            <w:r>
              <w:rPr>
                <w:noProof/>
                <w:webHidden/>
              </w:rPr>
              <w:fldChar w:fldCharType="separate"/>
            </w:r>
            <w:r w:rsidR="00397BCB">
              <w:rPr>
                <w:noProof/>
                <w:webHidden/>
              </w:rPr>
              <w:t>55</w:t>
            </w:r>
            <w:r>
              <w:rPr>
                <w:noProof/>
                <w:webHidden/>
              </w:rPr>
              <w:fldChar w:fldCharType="end"/>
            </w:r>
          </w:hyperlink>
        </w:p>
        <w:p w14:paraId="25E1FE6A" w14:textId="522776C2" w:rsidR="008B6B3F" w:rsidRDefault="008B6B3F">
          <w:pPr>
            <w:pStyle w:val="TOC1"/>
            <w:tabs>
              <w:tab w:val="right" w:leader="dot" w:pos="9350"/>
            </w:tabs>
            <w:rPr>
              <w:rFonts w:eastAsiaTheme="minorEastAsia"/>
              <w:noProof/>
            </w:rPr>
          </w:pPr>
          <w:hyperlink w:anchor="_Toc221708966" w:history="1">
            <w:r w:rsidRPr="00B251AA">
              <w:rPr>
                <w:rStyle w:val="Hyperlink"/>
                <w:noProof/>
              </w:rPr>
              <w:t>Fee Schedule</w:t>
            </w:r>
            <w:r>
              <w:rPr>
                <w:noProof/>
                <w:webHidden/>
              </w:rPr>
              <w:tab/>
            </w:r>
            <w:r>
              <w:rPr>
                <w:noProof/>
                <w:webHidden/>
              </w:rPr>
              <w:fldChar w:fldCharType="begin"/>
            </w:r>
            <w:r>
              <w:rPr>
                <w:noProof/>
                <w:webHidden/>
              </w:rPr>
              <w:instrText xml:space="preserve"> PAGEREF _Toc221708966 \h </w:instrText>
            </w:r>
            <w:r>
              <w:rPr>
                <w:noProof/>
                <w:webHidden/>
              </w:rPr>
            </w:r>
            <w:r>
              <w:rPr>
                <w:noProof/>
                <w:webHidden/>
              </w:rPr>
              <w:fldChar w:fldCharType="separate"/>
            </w:r>
            <w:r w:rsidR="00397BCB">
              <w:rPr>
                <w:noProof/>
                <w:webHidden/>
              </w:rPr>
              <w:t>56</w:t>
            </w:r>
            <w:r>
              <w:rPr>
                <w:noProof/>
                <w:webHidden/>
              </w:rPr>
              <w:fldChar w:fldCharType="end"/>
            </w:r>
          </w:hyperlink>
        </w:p>
        <w:p w14:paraId="69E9F6F5" w14:textId="61DB5E21" w:rsidR="008B6B3F" w:rsidRDefault="008B6B3F">
          <w:pPr>
            <w:pStyle w:val="TOC1"/>
            <w:tabs>
              <w:tab w:val="right" w:leader="dot" w:pos="9350"/>
            </w:tabs>
            <w:rPr>
              <w:rFonts w:eastAsiaTheme="minorEastAsia"/>
              <w:noProof/>
            </w:rPr>
          </w:pPr>
          <w:hyperlink w:anchor="_Toc221708967" w:history="1">
            <w:r w:rsidRPr="00B251AA">
              <w:rPr>
                <w:rStyle w:val="Hyperlink"/>
                <w:noProof/>
              </w:rPr>
              <w:t>Monroe County Website Information</w:t>
            </w:r>
            <w:r>
              <w:rPr>
                <w:noProof/>
                <w:webHidden/>
              </w:rPr>
              <w:tab/>
            </w:r>
            <w:r>
              <w:rPr>
                <w:noProof/>
                <w:webHidden/>
              </w:rPr>
              <w:fldChar w:fldCharType="begin"/>
            </w:r>
            <w:r>
              <w:rPr>
                <w:noProof/>
                <w:webHidden/>
              </w:rPr>
              <w:instrText xml:space="preserve"> PAGEREF _Toc221708967 \h </w:instrText>
            </w:r>
            <w:r>
              <w:rPr>
                <w:noProof/>
                <w:webHidden/>
              </w:rPr>
            </w:r>
            <w:r>
              <w:rPr>
                <w:noProof/>
                <w:webHidden/>
              </w:rPr>
              <w:fldChar w:fldCharType="separate"/>
            </w:r>
            <w:r w:rsidR="00397BCB">
              <w:rPr>
                <w:noProof/>
                <w:webHidden/>
              </w:rPr>
              <w:t>57</w:t>
            </w:r>
            <w:r>
              <w:rPr>
                <w:noProof/>
                <w:webHidden/>
              </w:rPr>
              <w:fldChar w:fldCharType="end"/>
            </w:r>
          </w:hyperlink>
        </w:p>
        <w:p w14:paraId="4FB3F5A9" w14:textId="1B13236B" w:rsidR="008B6B3F" w:rsidRDefault="008B6B3F">
          <w:pPr>
            <w:pStyle w:val="TOC1"/>
            <w:tabs>
              <w:tab w:val="right" w:leader="dot" w:pos="9350"/>
            </w:tabs>
            <w:rPr>
              <w:rFonts w:eastAsiaTheme="minorEastAsia"/>
              <w:noProof/>
            </w:rPr>
          </w:pPr>
          <w:hyperlink w:anchor="_Toc221708968" w:history="1">
            <w:r w:rsidRPr="00B251AA">
              <w:rPr>
                <w:rStyle w:val="Hyperlink"/>
                <w:noProof/>
              </w:rPr>
              <w:t>Monroe County Health Department</w:t>
            </w:r>
            <w:r>
              <w:rPr>
                <w:noProof/>
                <w:webHidden/>
              </w:rPr>
              <w:tab/>
            </w:r>
            <w:r>
              <w:rPr>
                <w:noProof/>
                <w:webHidden/>
              </w:rPr>
              <w:fldChar w:fldCharType="begin"/>
            </w:r>
            <w:r>
              <w:rPr>
                <w:noProof/>
                <w:webHidden/>
              </w:rPr>
              <w:instrText xml:space="preserve"> PAGEREF _Toc221708968 \h </w:instrText>
            </w:r>
            <w:r>
              <w:rPr>
                <w:noProof/>
                <w:webHidden/>
              </w:rPr>
            </w:r>
            <w:r>
              <w:rPr>
                <w:noProof/>
                <w:webHidden/>
              </w:rPr>
              <w:fldChar w:fldCharType="separate"/>
            </w:r>
            <w:r w:rsidR="00397BCB">
              <w:rPr>
                <w:noProof/>
                <w:webHidden/>
              </w:rPr>
              <w:t>57</w:t>
            </w:r>
            <w:r>
              <w:rPr>
                <w:noProof/>
                <w:webHidden/>
              </w:rPr>
              <w:fldChar w:fldCharType="end"/>
            </w:r>
          </w:hyperlink>
        </w:p>
        <w:p w14:paraId="45E43A5F" w14:textId="025485F7" w:rsidR="008B6B3F" w:rsidRDefault="008B6B3F">
          <w:pPr>
            <w:pStyle w:val="TOC1"/>
            <w:tabs>
              <w:tab w:val="right" w:leader="dot" w:pos="9350"/>
            </w:tabs>
            <w:rPr>
              <w:rFonts w:eastAsiaTheme="minorEastAsia"/>
              <w:noProof/>
            </w:rPr>
          </w:pPr>
          <w:hyperlink w:anchor="_Toc221708969" w:history="1">
            <w:r w:rsidRPr="00B251AA">
              <w:rPr>
                <w:rStyle w:val="Hyperlink"/>
                <w:noProof/>
              </w:rPr>
              <w:t>General Guidelines</w:t>
            </w:r>
            <w:r>
              <w:rPr>
                <w:noProof/>
                <w:webHidden/>
              </w:rPr>
              <w:tab/>
            </w:r>
            <w:r>
              <w:rPr>
                <w:noProof/>
                <w:webHidden/>
              </w:rPr>
              <w:fldChar w:fldCharType="begin"/>
            </w:r>
            <w:r>
              <w:rPr>
                <w:noProof/>
                <w:webHidden/>
              </w:rPr>
              <w:instrText xml:space="preserve"> PAGEREF _Toc221708969 \h </w:instrText>
            </w:r>
            <w:r>
              <w:rPr>
                <w:noProof/>
                <w:webHidden/>
              </w:rPr>
            </w:r>
            <w:r>
              <w:rPr>
                <w:noProof/>
                <w:webHidden/>
              </w:rPr>
              <w:fldChar w:fldCharType="separate"/>
            </w:r>
            <w:r w:rsidR="00397BCB">
              <w:rPr>
                <w:noProof/>
                <w:webHidden/>
              </w:rPr>
              <w:t>57</w:t>
            </w:r>
            <w:r>
              <w:rPr>
                <w:noProof/>
                <w:webHidden/>
              </w:rPr>
              <w:fldChar w:fldCharType="end"/>
            </w:r>
          </w:hyperlink>
        </w:p>
        <w:p w14:paraId="5FA03084" w14:textId="126EDA43" w:rsidR="008B6B3F" w:rsidRDefault="008B6B3F">
          <w:pPr>
            <w:pStyle w:val="TOC1"/>
            <w:tabs>
              <w:tab w:val="right" w:leader="dot" w:pos="9350"/>
            </w:tabs>
            <w:rPr>
              <w:rFonts w:eastAsiaTheme="minorEastAsia"/>
              <w:noProof/>
            </w:rPr>
          </w:pPr>
          <w:hyperlink w:anchor="_Toc221708970" w:history="1">
            <w:r w:rsidRPr="00B251AA">
              <w:rPr>
                <w:rStyle w:val="Hyperlink"/>
                <w:noProof/>
              </w:rPr>
              <w:t>Monroe County Sanitary Code Website Information</w:t>
            </w:r>
            <w:r>
              <w:rPr>
                <w:noProof/>
                <w:webHidden/>
              </w:rPr>
              <w:tab/>
            </w:r>
            <w:r>
              <w:rPr>
                <w:noProof/>
                <w:webHidden/>
              </w:rPr>
              <w:fldChar w:fldCharType="begin"/>
            </w:r>
            <w:r>
              <w:rPr>
                <w:noProof/>
                <w:webHidden/>
              </w:rPr>
              <w:instrText xml:space="preserve"> PAGEREF _Toc221708970 \h </w:instrText>
            </w:r>
            <w:r>
              <w:rPr>
                <w:noProof/>
                <w:webHidden/>
              </w:rPr>
            </w:r>
            <w:r>
              <w:rPr>
                <w:noProof/>
                <w:webHidden/>
              </w:rPr>
              <w:fldChar w:fldCharType="separate"/>
            </w:r>
            <w:r w:rsidR="00397BCB">
              <w:rPr>
                <w:noProof/>
                <w:webHidden/>
              </w:rPr>
              <w:t>59</w:t>
            </w:r>
            <w:r>
              <w:rPr>
                <w:noProof/>
                <w:webHidden/>
              </w:rPr>
              <w:fldChar w:fldCharType="end"/>
            </w:r>
          </w:hyperlink>
        </w:p>
        <w:p w14:paraId="1F722846" w14:textId="644693EF" w:rsidR="008B6B3F" w:rsidRDefault="008B6B3F">
          <w:pPr>
            <w:pStyle w:val="TOC1"/>
            <w:tabs>
              <w:tab w:val="right" w:leader="dot" w:pos="9350"/>
            </w:tabs>
            <w:rPr>
              <w:rFonts w:eastAsiaTheme="minorEastAsia"/>
              <w:noProof/>
            </w:rPr>
          </w:pPr>
          <w:hyperlink w:anchor="_Toc221708971" w:history="1">
            <w:r w:rsidRPr="00B251AA">
              <w:rPr>
                <w:rStyle w:val="Hyperlink"/>
                <w:noProof/>
              </w:rPr>
              <w:t>Michigan Department of Transportation</w:t>
            </w:r>
            <w:r>
              <w:rPr>
                <w:noProof/>
                <w:webHidden/>
              </w:rPr>
              <w:tab/>
            </w:r>
            <w:r>
              <w:rPr>
                <w:noProof/>
                <w:webHidden/>
              </w:rPr>
              <w:fldChar w:fldCharType="begin"/>
            </w:r>
            <w:r>
              <w:rPr>
                <w:noProof/>
                <w:webHidden/>
              </w:rPr>
              <w:instrText xml:space="preserve"> PAGEREF _Toc221708971 \h </w:instrText>
            </w:r>
            <w:r>
              <w:rPr>
                <w:noProof/>
                <w:webHidden/>
              </w:rPr>
            </w:r>
            <w:r>
              <w:rPr>
                <w:noProof/>
                <w:webHidden/>
              </w:rPr>
              <w:fldChar w:fldCharType="separate"/>
            </w:r>
            <w:r w:rsidR="00397BCB">
              <w:rPr>
                <w:noProof/>
                <w:webHidden/>
              </w:rPr>
              <w:t>59</w:t>
            </w:r>
            <w:r>
              <w:rPr>
                <w:noProof/>
                <w:webHidden/>
              </w:rPr>
              <w:fldChar w:fldCharType="end"/>
            </w:r>
          </w:hyperlink>
        </w:p>
        <w:p w14:paraId="797FC39E" w14:textId="789336F0" w:rsidR="008B6B3F" w:rsidRDefault="008B6B3F">
          <w:pPr>
            <w:pStyle w:val="TOC1"/>
            <w:tabs>
              <w:tab w:val="right" w:leader="dot" w:pos="9350"/>
            </w:tabs>
            <w:rPr>
              <w:rFonts w:eastAsiaTheme="minorEastAsia"/>
              <w:noProof/>
            </w:rPr>
          </w:pPr>
          <w:hyperlink w:anchor="_Toc221708972" w:history="1">
            <w:r w:rsidRPr="00B251AA">
              <w:rPr>
                <w:rStyle w:val="Hyperlink"/>
                <w:noProof/>
              </w:rPr>
              <w:t>Michigan Department of Environment, Great Lakes, and Energy</w:t>
            </w:r>
            <w:r>
              <w:rPr>
                <w:noProof/>
                <w:webHidden/>
              </w:rPr>
              <w:tab/>
            </w:r>
            <w:r>
              <w:rPr>
                <w:noProof/>
                <w:webHidden/>
              </w:rPr>
              <w:fldChar w:fldCharType="begin"/>
            </w:r>
            <w:r>
              <w:rPr>
                <w:noProof/>
                <w:webHidden/>
              </w:rPr>
              <w:instrText xml:space="preserve"> PAGEREF _Toc221708972 \h </w:instrText>
            </w:r>
            <w:r>
              <w:rPr>
                <w:noProof/>
                <w:webHidden/>
              </w:rPr>
            </w:r>
            <w:r>
              <w:rPr>
                <w:noProof/>
                <w:webHidden/>
              </w:rPr>
              <w:fldChar w:fldCharType="separate"/>
            </w:r>
            <w:r w:rsidR="00397BCB">
              <w:rPr>
                <w:noProof/>
                <w:webHidden/>
              </w:rPr>
              <w:t>61</w:t>
            </w:r>
            <w:r>
              <w:rPr>
                <w:noProof/>
                <w:webHidden/>
              </w:rPr>
              <w:fldChar w:fldCharType="end"/>
            </w:r>
          </w:hyperlink>
        </w:p>
        <w:p w14:paraId="35807B76" w14:textId="799221A6" w:rsidR="008B6B3F" w:rsidRDefault="008B6B3F">
          <w:pPr>
            <w:pStyle w:val="TOC1"/>
            <w:tabs>
              <w:tab w:val="right" w:leader="dot" w:pos="9350"/>
            </w:tabs>
            <w:rPr>
              <w:rFonts w:eastAsiaTheme="minorEastAsia"/>
              <w:noProof/>
            </w:rPr>
          </w:pPr>
          <w:hyperlink w:anchor="_Toc221708973" w:history="1">
            <w:r w:rsidRPr="00B251AA">
              <w:rPr>
                <w:rStyle w:val="Hyperlink"/>
                <w:noProof/>
              </w:rPr>
              <w:t>EGLE Permit Information Checklist</w:t>
            </w:r>
            <w:r>
              <w:rPr>
                <w:noProof/>
                <w:webHidden/>
              </w:rPr>
              <w:tab/>
            </w:r>
            <w:r>
              <w:rPr>
                <w:noProof/>
                <w:webHidden/>
              </w:rPr>
              <w:fldChar w:fldCharType="begin"/>
            </w:r>
            <w:r>
              <w:rPr>
                <w:noProof/>
                <w:webHidden/>
              </w:rPr>
              <w:instrText xml:space="preserve"> PAGEREF _Toc221708973 \h </w:instrText>
            </w:r>
            <w:r>
              <w:rPr>
                <w:noProof/>
                <w:webHidden/>
              </w:rPr>
            </w:r>
            <w:r>
              <w:rPr>
                <w:noProof/>
                <w:webHidden/>
              </w:rPr>
              <w:fldChar w:fldCharType="separate"/>
            </w:r>
            <w:r w:rsidR="00397BCB">
              <w:rPr>
                <w:noProof/>
                <w:webHidden/>
              </w:rPr>
              <w:t>62</w:t>
            </w:r>
            <w:r>
              <w:rPr>
                <w:noProof/>
                <w:webHidden/>
              </w:rPr>
              <w:fldChar w:fldCharType="end"/>
            </w:r>
          </w:hyperlink>
        </w:p>
        <w:p w14:paraId="1D0D2979" w14:textId="65A858F2" w:rsidR="008B6B3F" w:rsidRDefault="008B6B3F">
          <w:pPr>
            <w:pStyle w:val="TOC1"/>
            <w:tabs>
              <w:tab w:val="right" w:leader="dot" w:pos="9350"/>
            </w:tabs>
            <w:rPr>
              <w:rFonts w:eastAsiaTheme="minorEastAsia"/>
              <w:noProof/>
            </w:rPr>
          </w:pPr>
          <w:hyperlink w:anchor="_Toc221708974" w:history="1">
            <w:r w:rsidRPr="00B251AA">
              <w:rPr>
                <w:rStyle w:val="Hyperlink"/>
                <w:noProof/>
              </w:rPr>
              <w:t>Michigan Guide to Environmental, Health, and Safety Regulations</w:t>
            </w:r>
            <w:r>
              <w:rPr>
                <w:noProof/>
                <w:webHidden/>
              </w:rPr>
              <w:tab/>
            </w:r>
            <w:r>
              <w:rPr>
                <w:noProof/>
                <w:webHidden/>
              </w:rPr>
              <w:fldChar w:fldCharType="begin"/>
            </w:r>
            <w:r>
              <w:rPr>
                <w:noProof/>
                <w:webHidden/>
              </w:rPr>
              <w:instrText xml:space="preserve"> PAGEREF _Toc221708974 \h </w:instrText>
            </w:r>
            <w:r>
              <w:rPr>
                <w:noProof/>
                <w:webHidden/>
              </w:rPr>
            </w:r>
            <w:r>
              <w:rPr>
                <w:noProof/>
                <w:webHidden/>
              </w:rPr>
              <w:fldChar w:fldCharType="separate"/>
            </w:r>
            <w:r w:rsidR="00397BCB">
              <w:rPr>
                <w:noProof/>
                <w:webHidden/>
              </w:rPr>
              <w:t>62</w:t>
            </w:r>
            <w:r>
              <w:rPr>
                <w:noProof/>
                <w:webHidden/>
              </w:rPr>
              <w:fldChar w:fldCharType="end"/>
            </w:r>
          </w:hyperlink>
        </w:p>
        <w:p w14:paraId="1CFCC500" w14:textId="1F8E1C7B" w:rsidR="008B6B3F" w:rsidRDefault="008B6B3F">
          <w:pPr>
            <w:pStyle w:val="TOC1"/>
            <w:tabs>
              <w:tab w:val="right" w:leader="dot" w:pos="9350"/>
            </w:tabs>
            <w:rPr>
              <w:rFonts w:eastAsiaTheme="minorEastAsia"/>
              <w:noProof/>
            </w:rPr>
          </w:pPr>
          <w:hyperlink w:anchor="_Toc221708975" w:history="1">
            <w:r w:rsidRPr="00B251AA">
              <w:rPr>
                <w:rStyle w:val="Hyperlink"/>
                <w:noProof/>
              </w:rPr>
              <w:t>Environmental Assistance Center information:</w:t>
            </w:r>
            <w:r>
              <w:rPr>
                <w:noProof/>
                <w:webHidden/>
              </w:rPr>
              <w:tab/>
            </w:r>
            <w:r>
              <w:rPr>
                <w:noProof/>
                <w:webHidden/>
              </w:rPr>
              <w:fldChar w:fldCharType="begin"/>
            </w:r>
            <w:r>
              <w:rPr>
                <w:noProof/>
                <w:webHidden/>
              </w:rPr>
              <w:instrText xml:space="preserve"> PAGEREF _Toc221708975 \h </w:instrText>
            </w:r>
            <w:r>
              <w:rPr>
                <w:noProof/>
                <w:webHidden/>
              </w:rPr>
            </w:r>
            <w:r>
              <w:rPr>
                <w:noProof/>
                <w:webHidden/>
              </w:rPr>
              <w:fldChar w:fldCharType="separate"/>
            </w:r>
            <w:r w:rsidR="00397BCB">
              <w:rPr>
                <w:noProof/>
                <w:webHidden/>
              </w:rPr>
              <w:t>63</w:t>
            </w:r>
            <w:r>
              <w:rPr>
                <w:noProof/>
                <w:webHidden/>
              </w:rPr>
              <w:fldChar w:fldCharType="end"/>
            </w:r>
          </w:hyperlink>
        </w:p>
        <w:p w14:paraId="281E53C3" w14:textId="455421FF" w:rsidR="008B6B3F" w:rsidRDefault="008B6B3F">
          <w:pPr>
            <w:pStyle w:val="TOC1"/>
            <w:tabs>
              <w:tab w:val="right" w:leader="dot" w:pos="9350"/>
            </w:tabs>
            <w:rPr>
              <w:rFonts w:eastAsiaTheme="minorEastAsia"/>
              <w:noProof/>
            </w:rPr>
          </w:pPr>
          <w:hyperlink w:anchor="_Toc221708976" w:history="1">
            <w:r w:rsidRPr="00B251AA">
              <w:rPr>
                <w:rStyle w:val="Hyperlink"/>
                <w:noProof/>
              </w:rPr>
              <w:t>Local EGLE Contacts</w:t>
            </w:r>
            <w:r>
              <w:rPr>
                <w:noProof/>
                <w:webHidden/>
              </w:rPr>
              <w:tab/>
            </w:r>
            <w:r>
              <w:rPr>
                <w:noProof/>
                <w:webHidden/>
              </w:rPr>
              <w:fldChar w:fldCharType="begin"/>
            </w:r>
            <w:r>
              <w:rPr>
                <w:noProof/>
                <w:webHidden/>
              </w:rPr>
              <w:instrText xml:space="preserve"> PAGEREF _Toc221708976 \h </w:instrText>
            </w:r>
            <w:r>
              <w:rPr>
                <w:noProof/>
                <w:webHidden/>
              </w:rPr>
            </w:r>
            <w:r>
              <w:rPr>
                <w:noProof/>
                <w:webHidden/>
              </w:rPr>
              <w:fldChar w:fldCharType="separate"/>
            </w:r>
            <w:r w:rsidR="00397BCB">
              <w:rPr>
                <w:noProof/>
                <w:webHidden/>
              </w:rPr>
              <w:t>63</w:t>
            </w:r>
            <w:r>
              <w:rPr>
                <w:noProof/>
                <w:webHidden/>
              </w:rPr>
              <w:fldChar w:fldCharType="end"/>
            </w:r>
          </w:hyperlink>
        </w:p>
        <w:p w14:paraId="2E80339C" w14:textId="7AFC0C8C" w:rsidR="008B6B3F" w:rsidRDefault="008B6B3F">
          <w:pPr>
            <w:pStyle w:val="TOC1"/>
            <w:tabs>
              <w:tab w:val="right" w:leader="dot" w:pos="9350"/>
            </w:tabs>
            <w:rPr>
              <w:rFonts w:eastAsiaTheme="minorEastAsia"/>
              <w:noProof/>
            </w:rPr>
          </w:pPr>
          <w:hyperlink w:anchor="_Toc221708977" w:history="1">
            <w:r w:rsidRPr="00B251AA">
              <w:rPr>
                <w:rStyle w:val="Hyperlink"/>
                <w:noProof/>
              </w:rPr>
              <w:t>U. S. Army Corps of Engineers</w:t>
            </w:r>
            <w:r>
              <w:rPr>
                <w:noProof/>
                <w:webHidden/>
              </w:rPr>
              <w:tab/>
            </w:r>
            <w:r>
              <w:rPr>
                <w:noProof/>
                <w:webHidden/>
              </w:rPr>
              <w:fldChar w:fldCharType="begin"/>
            </w:r>
            <w:r>
              <w:rPr>
                <w:noProof/>
                <w:webHidden/>
              </w:rPr>
              <w:instrText xml:space="preserve"> PAGEREF _Toc221708977 \h </w:instrText>
            </w:r>
            <w:r>
              <w:rPr>
                <w:noProof/>
                <w:webHidden/>
              </w:rPr>
            </w:r>
            <w:r>
              <w:rPr>
                <w:noProof/>
                <w:webHidden/>
              </w:rPr>
              <w:fldChar w:fldCharType="separate"/>
            </w:r>
            <w:r w:rsidR="00397BCB">
              <w:rPr>
                <w:noProof/>
                <w:webHidden/>
              </w:rPr>
              <w:t>65</w:t>
            </w:r>
            <w:r>
              <w:rPr>
                <w:noProof/>
                <w:webHidden/>
              </w:rPr>
              <w:fldChar w:fldCharType="end"/>
            </w:r>
          </w:hyperlink>
        </w:p>
        <w:p w14:paraId="0748C45D" w14:textId="16813D3B" w:rsidR="008B6B3F" w:rsidRDefault="008B6B3F">
          <w:pPr>
            <w:pStyle w:val="TOC1"/>
            <w:tabs>
              <w:tab w:val="left" w:pos="480"/>
              <w:tab w:val="right" w:leader="dot" w:pos="9350"/>
            </w:tabs>
            <w:rPr>
              <w:rFonts w:eastAsiaTheme="minorEastAsia"/>
              <w:noProof/>
            </w:rPr>
          </w:pPr>
          <w:hyperlink w:anchor="_Toc221708978" w:history="1">
            <w:r w:rsidRPr="00B251AA">
              <w:rPr>
                <w:rStyle w:val="Hyperlink"/>
                <w:noProof/>
              </w:rPr>
              <w:t>6.</w:t>
            </w:r>
            <w:r>
              <w:rPr>
                <w:rFonts w:eastAsiaTheme="minorEastAsia"/>
                <w:noProof/>
              </w:rPr>
              <w:tab/>
            </w:r>
            <w:r w:rsidRPr="00B251AA">
              <w:rPr>
                <w:rStyle w:val="Hyperlink"/>
                <w:noProof/>
              </w:rPr>
              <w:t>Zoning/Special Approval/Site Plan Review</w:t>
            </w:r>
            <w:r>
              <w:rPr>
                <w:noProof/>
                <w:webHidden/>
              </w:rPr>
              <w:tab/>
            </w:r>
            <w:r>
              <w:rPr>
                <w:noProof/>
                <w:webHidden/>
              </w:rPr>
              <w:fldChar w:fldCharType="begin"/>
            </w:r>
            <w:r>
              <w:rPr>
                <w:noProof/>
                <w:webHidden/>
              </w:rPr>
              <w:instrText xml:space="preserve"> PAGEREF _Toc221708978 \h </w:instrText>
            </w:r>
            <w:r>
              <w:rPr>
                <w:noProof/>
                <w:webHidden/>
              </w:rPr>
            </w:r>
            <w:r>
              <w:rPr>
                <w:noProof/>
                <w:webHidden/>
              </w:rPr>
              <w:fldChar w:fldCharType="separate"/>
            </w:r>
            <w:r w:rsidR="00397BCB">
              <w:rPr>
                <w:noProof/>
                <w:webHidden/>
              </w:rPr>
              <w:t>66</w:t>
            </w:r>
            <w:r>
              <w:rPr>
                <w:noProof/>
                <w:webHidden/>
              </w:rPr>
              <w:fldChar w:fldCharType="end"/>
            </w:r>
          </w:hyperlink>
        </w:p>
        <w:p w14:paraId="0DA1CB5A" w14:textId="74E47488" w:rsidR="008B6B3F" w:rsidRDefault="008B6B3F">
          <w:pPr>
            <w:pStyle w:val="TOC1"/>
            <w:tabs>
              <w:tab w:val="right" w:leader="dot" w:pos="9350"/>
            </w:tabs>
            <w:rPr>
              <w:rFonts w:eastAsiaTheme="minorEastAsia"/>
              <w:noProof/>
            </w:rPr>
          </w:pPr>
          <w:hyperlink w:anchor="_Toc221708979" w:history="1">
            <w:r w:rsidRPr="00B251AA">
              <w:rPr>
                <w:rStyle w:val="Hyperlink"/>
                <w:noProof/>
              </w:rPr>
              <w:t>Zoning</w:t>
            </w:r>
            <w:r>
              <w:rPr>
                <w:noProof/>
                <w:webHidden/>
              </w:rPr>
              <w:tab/>
            </w:r>
            <w:r>
              <w:rPr>
                <w:noProof/>
                <w:webHidden/>
              </w:rPr>
              <w:fldChar w:fldCharType="begin"/>
            </w:r>
            <w:r>
              <w:rPr>
                <w:noProof/>
                <w:webHidden/>
              </w:rPr>
              <w:instrText xml:space="preserve"> PAGEREF _Toc221708979 \h </w:instrText>
            </w:r>
            <w:r>
              <w:rPr>
                <w:noProof/>
                <w:webHidden/>
              </w:rPr>
            </w:r>
            <w:r>
              <w:rPr>
                <w:noProof/>
                <w:webHidden/>
              </w:rPr>
              <w:fldChar w:fldCharType="separate"/>
            </w:r>
            <w:r w:rsidR="00397BCB">
              <w:rPr>
                <w:noProof/>
                <w:webHidden/>
              </w:rPr>
              <w:t>66</w:t>
            </w:r>
            <w:r>
              <w:rPr>
                <w:noProof/>
                <w:webHidden/>
              </w:rPr>
              <w:fldChar w:fldCharType="end"/>
            </w:r>
          </w:hyperlink>
        </w:p>
        <w:p w14:paraId="1302EB94" w14:textId="2E25B535" w:rsidR="008B6B3F" w:rsidRDefault="008B6B3F">
          <w:pPr>
            <w:pStyle w:val="TOC1"/>
            <w:tabs>
              <w:tab w:val="right" w:leader="dot" w:pos="9350"/>
            </w:tabs>
            <w:rPr>
              <w:rFonts w:eastAsiaTheme="minorEastAsia"/>
              <w:noProof/>
            </w:rPr>
          </w:pPr>
          <w:hyperlink w:anchor="_Toc221708980" w:history="1">
            <w:r w:rsidRPr="00B251AA">
              <w:rPr>
                <w:rStyle w:val="Hyperlink"/>
                <w:noProof/>
              </w:rPr>
              <w:t>The Rezoning Process</w:t>
            </w:r>
            <w:r>
              <w:rPr>
                <w:noProof/>
                <w:webHidden/>
              </w:rPr>
              <w:tab/>
            </w:r>
            <w:r>
              <w:rPr>
                <w:noProof/>
                <w:webHidden/>
              </w:rPr>
              <w:fldChar w:fldCharType="begin"/>
            </w:r>
            <w:r>
              <w:rPr>
                <w:noProof/>
                <w:webHidden/>
              </w:rPr>
              <w:instrText xml:space="preserve"> PAGEREF _Toc221708980 \h </w:instrText>
            </w:r>
            <w:r>
              <w:rPr>
                <w:noProof/>
                <w:webHidden/>
              </w:rPr>
            </w:r>
            <w:r>
              <w:rPr>
                <w:noProof/>
                <w:webHidden/>
              </w:rPr>
              <w:fldChar w:fldCharType="separate"/>
            </w:r>
            <w:r w:rsidR="00397BCB">
              <w:rPr>
                <w:noProof/>
                <w:webHidden/>
              </w:rPr>
              <w:t>67</w:t>
            </w:r>
            <w:r>
              <w:rPr>
                <w:noProof/>
                <w:webHidden/>
              </w:rPr>
              <w:fldChar w:fldCharType="end"/>
            </w:r>
          </w:hyperlink>
        </w:p>
        <w:p w14:paraId="721442DC" w14:textId="1C80C8C5" w:rsidR="008B6B3F" w:rsidRDefault="008B6B3F">
          <w:pPr>
            <w:pStyle w:val="TOC1"/>
            <w:tabs>
              <w:tab w:val="right" w:leader="dot" w:pos="9350"/>
            </w:tabs>
            <w:rPr>
              <w:rFonts w:eastAsiaTheme="minorEastAsia"/>
              <w:noProof/>
            </w:rPr>
          </w:pPr>
          <w:hyperlink w:anchor="_Toc221708981" w:history="1">
            <w:r w:rsidRPr="00B251AA">
              <w:rPr>
                <w:rStyle w:val="Hyperlink"/>
                <w:noProof/>
              </w:rPr>
              <w:t>Special Approval Uses</w:t>
            </w:r>
            <w:r>
              <w:rPr>
                <w:noProof/>
                <w:webHidden/>
              </w:rPr>
              <w:tab/>
            </w:r>
            <w:r>
              <w:rPr>
                <w:noProof/>
                <w:webHidden/>
              </w:rPr>
              <w:fldChar w:fldCharType="begin"/>
            </w:r>
            <w:r>
              <w:rPr>
                <w:noProof/>
                <w:webHidden/>
              </w:rPr>
              <w:instrText xml:space="preserve"> PAGEREF _Toc221708981 \h </w:instrText>
            </w:r>
            <w:r>
              <w:rPr>
                <w:noProof/>
                <w:webHidden/>
              </w:rPr>
            </w:r>
            <w:r>
              <w:rPr>
                <w:noProof/>
                <w:webHidden/>
              </w:rPr>
              <w:fldChar w:fldCharType="separate"/>
            </w:r>
            <w:r w:rsidR="00397BCB">
              <w:rPr>
                <w:noProof/>
                <w:webHidden/>
              </w:rPr>
              <w:t>70</w:t>
            </w:r>
            <w:r>
              <w:rPr>
                <w:noProof/>
                <w:webHidden/>
              </w:rPr>
              <w:fldChar w:fldCharType="end"/>
            </w:r>
          </w:hyperlink>
        </w:p>
        <w:p w14:paraId="0E55F7AC" w14:textId="2F57E31B" w:rsidR="008B6B3F" w:rsidRDefault="008B6B3F">
          <w:pPr>
            <w:pStyle w:val="TOC1"/>
            <w:tabs>
              <w:tab w:val="right" w:leader="dot" w:pos="9350"/>
            </w:tabs>
            <w:rPr>
              <w:rFonts w:eastAsiaTheme="minorEastAsia"/>
              <w:noProof/>
            </w:rPr>
          </w:pPr>
          <w:hyperlink w:anchor="_Toc221708982" w:history="1">
            <w:r w:rsidRPr="00B251AA">
              <w:rPr>
                <w:rStyle w:val="Hyperlink"/>
                <w:noProof/>
              </w:rPr>
              <w:t>Site Plan Review</w:t>
            </w:r>
            <w:r>
              <w:rPr>
                <w:noProof/>
                <w:webHidden/>
              </w:rPr>
              <w:tab/>
            </w:r>
            <w:r>
              <w:rPr>
                <w:noProof/>
                <w:webHidden/>
              </w:rPr>
              <w:fldChar w:fldCharType="begin"/>
            </w:r>
            <w:r>
              <w:rPr>
                <w:noProof/>
                <w:webHidden/>
              </w:rPr>
              <w:instrText xml:space="preserve"> PAGEREF _Toc221708982 \h </w:instrText>
            </w:r>
            <w:r>
              <w:rPr>
                <w:noProof/>
                <w:webHidden/>
              </w:rPr>
            </w:r>
            <w:r>
              <w:rPr>
                <w:noProof/>
                <w:webHidden/>
              </w:rPr>
              <w:fldChar w:fldCharType="separate"/>
            </w:r>
            <w:r w:rsidR="00397BCB">
              <w:rPr>
                <w:noProof/>
                <w:webHidden/>
              </w:rPr>
              <w:t>71</w:t>
            </w:r>
            <w:r>
              <w:rPr>
                <w:noProof/>
                <w:webHidden/>
              </w:rPr>
              <w:fldChar w:fldCharType="end"/>
            </w:r>
          </w:hyperlink>
        </w:p>
        <w:p w14:paraId="130B3DCE" w14:textId="59491988" w:rsidR="008B6B3F" w:rsidRDefault="008B6B3F">
          <w:pPr>
            <w:pStyle w:val="TOC1"/>
            <w:tabs>
              <w:tab w:val="right" w:leader="dot" w:pos="9350"/>
            </w:tabs>
            <w:rPr>
              <w:rFonts w:eastAsiaTheme="minorEastAsia"/>
              <w:noProof/>
            </w:rPr>
          </w:pPr>
          <w:hyperlink w:anchor="_Toc221708983" w:history="1">
            <w:r w:rsidRPr="00B251AA">
              <w:rPr>
                <w:rStyle w:val="Hyperlink"/>
                <w:noProof/>
              </w:rPr>
              <w:t>Other Site Development Regulations</w:t>
            </w:r>
            <w:r>
              <w:rPr>
                <w:noProof/>
                <w:webHidden/>
              </w:rPr>
              <w:tab/>
            </w:r>
            <w:r>
              <w:rPr>
                <w:noProof/>
                <w:webHidden/>
              </w:rPr>
              <w:fldChar w:fldCharType="begin"/>
            </w:r>
            <w:r>
              <w:rPr>
                <w:noProof/>
                <w:webHidden/>
              </w:rPr>
              <w:instrText xml:space="preserve"> PAGEREF _Toc221708983 \h </w:instrText>
            </w:r>
            <w:r>
              <w:rPr>
                <w:noProof/>
                <w:webHidden/>
              </w:rPr>
            </w:r>
            <w:r>
              <w:rPr>
                <w:noProof/>
                <w:webHidden/>
              </w:rPr>
              <w:fldChar w:fldCharType="separate"/>
            </w:r>
            <w:r w:rsidR="00397BCB">
              <w:rPr>
                <w:noProof/>
                <w:webHidden/>
              </w:rPr>
              <w:t>73</w:t>
            </w:r>
            <w:r>
              <w:rPr>
                <w:noProof/>
                <w:webHidden/>
              </w:rPr>
              <w:fldChar w:fldCharType="end"/>
            </w:r>
          </w:hyperlink>
        </w:p>
        <w:p w14:paraId="314EC3C8" w14:textId="777122DB" w:rsidR="008B6B3F" w:rsidRDefault="008B6B3F">
          <w:pPr>
            <w:pStyle w:val="TOC1"/>
            <w:tabs>
              <w:tab w:val="left" w:pos="480"/>
              <w:tab w:val="right" w:leader="dot" w:pos="9350"/>
            </w:tabs>
            <w:rPr>
              <w:rFonts w:eastAsiaTheme="minorEastAsia"/>
              <w:noProof/>
            </w:rPr>
          </w:pPr>
          <w:hyperlink w:anchor="_Toc221708984" w:history="1">
            <w:r w:rsidRPr="00B251AA">
              <w:rPr>
                <w:rStyle w:val="Hyperlink"/>
                <w:noProof/>
              </w:rPr>
              <w:t>7.</w:t>
            </w:r>
            <w:r>
              <w:rPr>
                <w:rFonts w:eastAsiaTheme="minorEastAsia"/>
                <w:noProof/>
              </w:rPr>
              <w:tab/>
            </w:r>
            <w:r w:rsidRPr="00B251AA">
              <w:rPr>
                <w:rStyle w:val="Hyperlink"/>
                <w:noProof/>
              </w:rPr>
              <w:t>Strategies for Successful Development</w:t>
            </w:r>
            <w:r>
              <w:rPr>
                <w:noProof/>
                <w:webHidden/>
              </w:rPr>
              <w:tab/>
            </w:r>
            <w:r>
              <w:rPr>
                <w:noProof/>
                <w:webHidden/>
              </w:rPr>
              <w:fldChar w:fldCharType="begin"/>
            </w:r>
            <w:r>
              <w:rPr>
                <w:noProof/>
                <w:webHidden/>
              </w:rPr>
              <w:instrText xml:space="preserve"> PAGEREF _Toc221708984 \h </w:instrText>
            </w:r>
            <w:r>
              <w:rPr>
                <w:noProof/>
                <w:webHidden/>
              </w:rPr>
            </w:r>
            <w:r>
              <w:rPr>
                <w:noProof/>
                <w:webHidden/>
              </w:rPr>
              <w:fldChar w:fldCharType="separate"/>
            </w:r>
            <w:r w:rsidR="00397BCB">
              <w:rPr>
                <w:noProof/>
                <w:webHidden/>
              </w:rPr>
              <w:t>75</w:t>
            </w:r>
            <w:r>
              <w:rPr>
                <w:noProof/>
                <w:webHidden/>
              </w:rPr>
              <w:fldChar w:fldCharType="end"/>
            </w:r>
          </w:hyperlink>
        </w:p>
        <w:p w14:paraId="35B98F1F" w14:textId="7BF65D0C" w:rsidR="008B6B3F" w:rsidRDefault="008B6B3F">
          <w:pPr>
            <w:pStyle w:val="TOC1"/>
            <w:tabs>
              <w:tab w:val="left" w:pos="480"/>
              <w:tab w:val="right" w:leader="dot" w:pos="9350"/>
            </w:tabs>
            <w:rPr>
              <w:rFonts w:eastAsiaTheme="minorEastAsia"/>
              <w:noProof/>
            </w:rPr>
          </w:pPr>
          <w:hyperlink w:anchor="_Toc221708985" w:history="1">
            <w:r w:rsidRPr="00B251AA">
              <w:rPr>
                <w:rStyle w:val="Hyperlink"/>
                <w:noProof/>
              </w:rPr>
              <w:t>8.</w:t>
            </w:r>
            <w:r>
              <w:rPr>
                <w:rFonts w:eastAsiaTheme="minorEastAsia"/>
                <w:noProof/>
              </w:rPr>
              <w:tab/>
            </w:r>
            <w:r w:rsidRPr="00B251AA">
              <w:rPr>
                <w:rStyle w:val="Hyperlink"/>
                <w:noProof/>
              </w:rPr>
              <w:t>Utility Service Areas &amp; Maps</w:t>
            </w:r>
            <w:r>
              <w:rPr>
                <w:noProof/>
                <w:webHidden/>
              </w:rPr>
              <w:tab/>
            </w:r>
            <w:r>
              <w:rPr>
                <w:noProof/>
                <w:webHidden/>
              </w:rPr>
              <w:fldChar w:fldCharType="begin"/>
            </w:r>
            <w:r>
              <w:rPr>
                <w:noProof/>
                <w:webHidden/>
              </w:rPr>
              <w:instrText xml:space="preserve"> PAGEREF _Toc221708985 \h </w:instrText>
            </w:r>
            <w:r>
              <w:rPr>
                <w:noProof/>
                <w:webHidden/>
              </w:rPr>
            </w:r>
            <w:r>
              <w:rPr>
                <w:noProof/>
                <w:webHidden/>
              </w:rPr>
              <w:fldChar w:fldCharType="separate"/>
            </w:r>
            <w:r w:rsidR="00397BCB">
              <w:rPr>
                <w:noProof/>
                <w:webHidden/>
              </w:rPr>
              <w:t>77</w:t>
            </w:r>
            <w:r>
              <w:rPr>
                <w:noProof/>
                <w:webHidden/>
              </w:rPr>
              <w:fldChar w:fldCharType="end"/>
            </w:r>
          </w:hyperlink>
        </w:p>
        <w:p w14:paraId="2AB46C55" w14:textId="504E074E" w:rsidR="008B6B3F" w:rsidRDefault="008B6B3F">
          <w:pPr>
            <w:pStyle w:val="TOC1"/>
            <w:tabs>
              <w:tab w:val="right" w:leader="dot" w:pos="9350"/>
            </w:tabs>
            <w:rPr>
              <w:rFonts w:eastAsiaTheme="minorEastAsia"/>
              <w:noProof/>
            </w:rPr>
          </w:pPr>
          <w:hyperlink w:anchor="_Toc221708986" w:history="1">
            <w:r w:rsidRPr="00B251AA">
              <w:rPr>
                <w:rStyle w:val="Hyperlink"/>
                <w:noProof/>
              </w:rPr>
              <w:t>Water</w:t>
            </w:r>
            <w:r>
              <w:rPr>
                <w:noProof/>
                <w:webHidden/>
              </w:rPr>
              <w:tab/>
            </w:r>
            <w:r>
              <w:rPr>
                <w:noProof/>
                <w:webHidden/>
              </w:rPr>
              <w:fldChar w:fldCharType="begin"/>
            </w:r>
            <w:r>
              <w:rPr>
                <w:noProof/>
                <w:webHidden/>
              </w:rPr>
              <w:instrText xml:space="preserve"> PAGEREF _Toc221708986 \h </w:instrText>
            </w:r>
            <w:r>
              <w:rPr>
                <w:noProof/>
                <w:webHidden/>
              </w:rPr>
            </w:r>
            <w:r>
              <w:rPr>
                <w:noProof/>
                <w:webHidden/>
              </w:rPr>
              <w:fldChar w:fldCharType="separate"/>
            </w:r>
            <w:r w:rsidR="00397BCB">
              <w:rPr>
                <w:noProof/>
                <w:webHidden/>
              </w:rPr>
              <w:t>77</w:t>
            </w:r>
            <w:r>
              <w:rPr>
                <w:noProof/>
                <w:webHidden/>
              </w:rPr>
              <w:fldChar w:fldCharType="end"/>
            </w:r>
          </w:hyperlink>
        </w:p>
        <w:p w14:paraId="66ACCB13" w14:textId="3502D34A" w:rsidR="008B6B3F" w:rsidRDefault="008B6B3F">
          <w:pPr>
            <w:pStyle w:val="TOC1"/>
            <w:tabs>
              <w:tab w:val="right" w:leader="dot" w:pos="9350"/>
            </w:tabs>
            <w:rPr>
              <w:rFonts w:eastAsiaTheme="minorEastAsia"/>
              <w:noProof/>
            </w:rPr>
          </w:pPr>
          <w:hyperlink w:anchor="_Toc221708987" w:history="1">
            <w:r w:rsidRPr="00B251AA">
              <w:rPr>
                <w:rStyle w:val="Hyperlink"/>
                <w:noProof/>
              </w:rPr>
              <w:t>Sewer / Sanitary</w:t>
            </w:r>
            <w:r>
              <w:rPr>
                <w:noProof/>
                <w:webHidden/>
              </w:rPr>
              <w:tab/>
            </w:r>
            <w:r>
              <w:rPr>
                <w:noProof/>
                <w:webHidden/>
              </w:rPr>
              <w:fldChar w:fldCharType="begin"/>
            </w:r>
            <w:r>
              <w:rPr>
                <w:noProof/>
                <w:webHidden/>
              </w:rPr>
              <w:instrText xml:space="preserve"> PAGEREF _Toc221708987 \h </w:instrText>
            </w:r>
            <w:r>
              <w:rPr>
                <w:noProof/>
                <w:webHidden/>
              </w:rPr>
            </w:r>
            <w:r>
              <w:rPr>
                <w:noProof/>
                <w:webHidden/>
              </w:rPr>
              <w:fldChar w:fldCharType="separate"/>
            </w:r>
            <w:r w:rsidR="00397BCB">
              <w:rPr>
                <w:noProof/>
                <w:webHidden/>
              </w:rPr>
              <w:t>78</w:t>
            </w:r>
            <w:r>
              <w:rPr>
                <w:noProof/>
                <w:webHidden/>
              </w:rPr>
              <w:fldChar w:fldCharType="end"/>
            </w:r>
          </w:hyperlink>
        </w:p>
        <w:p w14:paraId="0DF77BB6" w14:textId="503408C2" w:rsidR="008B6B3F" w:rsidRDefault="008B6B3F">
          <w:pPr>
            <w:pStyle w:val="TOC1"/>
            <w:tabs>
              <w:tab w:val="right" w:leader="dot" w:pos="9350"/>
            </w:tabs>
            <w:rPr>
              <w:rFonts w:eastAsiaTheme="minorEastAsia"/>
              <w:noProof/>
            </w:rPr>
          </w:pPr>
          <w:hyperlink w:anchor="_Toc221708988" w:history="1">
            <w:r w:rsidRPr="00B251AA">
              <w:rPr>
                <w:rStyle w:val="Hyperlink"/>
                <w:noProof/>
              </w:rPr>
              <w:t>Sanitary Sewer Service Areas</w:t>
            </w:r>
            <w:r>
              <w:rPr>
                <w:noProof/>
                <w:webHidden/>
              </w:rPr>
              <w:tab/>
            </w:r>
            <w:r>
              <w:rPr>
                <w:noProof/>
                <w:webHidden/>
              </w:rPr>
              <w:fldChar w:fldCharType="begin"/>
            </w:r>
            <w:r>
              <w:rPr>
                <w:noProof/>
                <w:webHidden/>
              </w:rPr>
              <w:instrText xml:space="preserve"> PAGEREF _Toc221708988 \h </w:instrText>
            </w:r>
            <w:r>
              <w:rPr>
                <w:noProof/>
                <w:webHidden/>
              </w:rPr>
            </w:r>
            <w:r>
              <w:rPr>
                <w:noProof/>
                <w:webHidden/>
              </w:rPr>
              <w:fldChar w:fldCharType="separate"/>
            </w:r>
            <w:r w:rsidR="00397BCB">
              <w:rPr>
                <w:noProof/>
                <w:webHidden/>
              </w:rPr>
              <w:t>78</w:t>
            </w:r>
            <w:r>
              <w:rPr>
                <w:noProof/>
                <w:webHidden/>
              </w:rPr>
              <w:fldChar w:fldCharType="end"/>
            </w:r>
          </w:hyperlink>
        </w:p>
        <w:p w14:paraId="6A51A67E" w14:textId="26672224" w:rsidR="008B6B3F" w:rsidRDefault="008B6B3F">
          <w:pPr>
            <w:pStyle w:val="TOC1"/>
            <w:tabs>
              <w:tab w:val="right" w:leader="dot" w:pos="9350"/>
            </w:tabs>
            <w:rPr>
              <w:rFonts w:eastAsiaTheme="minorEastAsia"/>
              <w:noProof/>
            </w:rPr>
          </w:pPr>
          <w:hyperlink w:anchor="_Toc221708989" w:history="1">
            <w:r w:rsidRPr="00B251AA">
              <w:rPr>
                <w:rStyle w:val="Hyperlink"/>
                <w:noProof/>
              </w:rPr>
              <w:t>Telephone &amp; Internet</w:t>
            </w:r>
            <w:r>
              <w:rPr>
                <w:noProof/>
                <w:webHidden/>
              </w:rPr>
              <w:tab/>
            </w:r>
            <w:r>
              <w:rPr>
                <w:noProof/>
                <w:webHidden/>
              </w:rPr>
              <w:fldChar w:fldCharType="begin"/>
            </w:r>
            <w:r>
              <w:rPr>
                <w:noProof/>
                <w:webHidden/>
              </w:rPr>
              <w:instrText xml:space="preserve"> PAGEREF _Toc221708989 \h </w:instrText>
            </w:r>
            <w:r>
              <w:rPr>
                <w:noProof/>
                <w:webHidden/>
              </w:rPr>
            </w:r>
            <w:r>
              <w:rPr>
                <w:noProof/>
                <w:webHidden/>
              </w:rPr>
              <w:fldChar w:fldCharType="separate"/>
            </w:r>
            <w:r w:rsidR="00397BCB">
              <w:rPr>
                <w:noProof/>
                <w:webHidden/>
              </w:rPr>
              <w:t>79</w:t>
            </w:r>
            <w:r>
              <w:rPr>
                <w:noProof/>
                <w:webHidden/>
              </w:rPr>
              <w:fldChar w:fldCharType="end"/>
            </w:r>
          </w:hyperlink>
        </w:p>
        <w:p w14:paraId="596D2483" w14:textId="6BC185A5" w:rsidR="008B6B3F" w:rsidRDefault="008B6B3F">
          <w:pPr>
            <w:pStyle w:val="TOC1"/>
            <w:tabs>
              <w:tab w:val="right" w:leader="dot" w:pos="9350"/>
            </w:tabs>
            <w:rPr>
              <w:rFonts w:eastAsiaTheme="minorEastAsia"/>
              <w:noProof/>
            </w:rPr>
          </w:pPr>
          <w:hyperlink w:anchor="_Toc221708990" w:history="1">
            <w:r w:rsidRPr="00B251AA">
              <w:rPr>
                <w:rStyle w:val="Hyperlink"/>
                <w:noProof/>
              </w:rPr>
              <w:t>Natural Gas &amp; Electric</w:t>
            </w:r>
            <w:r>
              <w:rPr>
                <w:noProof/>
                <w:webHidden/>
              </w:rPr>
              <w:tab/>
            </w:r>
            <w:r>
              <w:rPr>
                <w:noProof/>
                <w:webHidden/>
              </w:rPr>
              <w:fldChar w:fldCharType="begin"/>
            </w:r>
            <w:r>
              <w:rPr>
                <w:noProof/>
                <w:webHidden/>
              </w:rPr>
              <w:instrText xml:space="preserve"> PAGEREF _Toc221708990 \h </w:instrText>
            </w:r>
            <w:r>
              <w:rPr>
                <w:noProof/>
                <w:webHidden/>
              </w:rPr>
            </w:r>
            <w:r>
              <w:rPr>
                <w:noProof/>
                <w:webHidden/>
              </w:rPr>
              <w:fldChar w:fldCharType="separate"/>
            </w:r>
            <w:r w:rsidR="00397BCB">
              <w:rPr>
                <w:noProof/>
                <w:webHidden/>
              </w:rPr>
              <w:t>80</w:t>
            </w:r>
            <w:r>
              <w:rPr>
                <w:noProof/>
                <w:webHidden/>
              </w:rPr>
              <w:fldChar w:fldCharType="end"/>
            </w:r>
          </w:hyperlink>
        </w:p>
        <w:p w14:paraId="4B1E8F47" w14:textId="79006771" w:rsidR="008B6B3F" w:rsidRDefault="008B6B3F">
          <w:pPr>
            <w:pStyle w:val="TOC1"/>
            <w:tabs>
              <w:tab w:val="left" w:pos="480"/>
              <w:tab w:val="right" w:leader="dot" w:pos="9350"/>
            </w:tabs>
            <w:rPr>
              <w:rFonts w:eastAsiaTheme="minorEastAsia"/>
              <w:noProof/>
            </w:rPr>
          </w:pPr>
          <w:hyperlink w:anchor="_Toc221708991" w:history="1">
            <w:r w:rsidRPr="00B251AA">
              <w:rPr>
                <w:rStyle w:val="Hyperlink"/>
                <w:noProof/>
              </w:rPr>
              <w:t>9.</w:t>
            </w:r>
            <w:r>
              <w:rPr>
                <w:rFonts w:eastAsiaTheme="minorEastAsia"/>
                <w:noProof/>
              </w:rPr>
              <w:tab/>
            </w:r>
            <w:r w:rsidRPr="00B251AA">
              <w:rPr>
                <w:rStyle w:val="Hyperlink"/>
                <w:noProof/>
              </w:rPr>
              <w:t>Transportation Systems</w:t>
            </w:r>
            <w:r>
              <w:rPr>
                <w:noProof/>
                <w:webHidden/>
              </w:rPr>
              <w:tab/>
            </w:r>
            <w:r>
              <w:rPr>
                <w:noProof/>
                <w:webHidden/>
              </w:rPr>
              <w:fldChar w:fldCharType="begin"/>
            </w:r>
            <w:r>
              <w:rPr>
                <w:noProof/>
                <w:webHidden/>
              </w:rPr>
              <w:instrText xml:space="preserve"> PAGEREF _Toc221708991 \h </w:instrText>
            </w:r>
            <w:r>
              <w:rPr>
                <w:noProof/>
                <w:webHidden/>
              </w:rPr>
            </w:r>
            <w:r>
              <w:rPr>
                <w:noProof/>
                <w:webHidden/>
              </w:rPr>
              <w:fldChar w:fldCharType="separate"/>
            </w:r>
            <w:r w:rsidR="00397BCB">
              <w:rPr>
                <w:noProof/>
                <w:webHidden/>
              </w:rPr>
              <w:t>82</w:t>
            </w:r>
            <w:r>
              <w:rPr>
                <w:noProof/>
                <w:webHidden/>
              </w:rPr>
              <w:fldChar w:fldCharType="end"/>
            </w:r>
          </w:hyperlink>
        </w:p>
        <w:p w14:paraId="6E6B80E4" w14:textId="110A96C6" w:rsidR="008B6B3F" w:rsidRDefault="008B6B3F">
          <w:pPr>
            <w:pStyle w:val="TOC1"/>
            <w:tabs>
              <w:tab w:val="right" w:leader="dot" w:pos="9350"/>
            </w:tabs>
            <w:rPr>
              <w:rFonts w:eastAsiaTheme="minorEastAsia"/>
              <w:noProof/>
            </w:rPr>
          </w:pPr>
          <w:hyperlink w:anchor="_Toc221708992" w:history="1">
            <w:r w:rsidRPr="00B251AA">
              <w:rPr>
                <w:rStyle w:val="Hyperlink"/>
                <w:noProof/>
              </w:rPr>
              <w:t>Rail Transportation</w:t>
            </w:r>
            <w:r>
              <w:rPr>
                <w:noProof/>
                <w:webHidden/>
              </w:rPr>
              <w:tab/>
            </w:r>
            <w:r>
              <w:rPr>
                <w:noProof/>
                <w:webHidden/>
              </w:rPr>
              <w:fldChar w:fldCharType="begin"/>
            </w:r>
            <w:r>
              <w:rPr>
                <w:noProof/>
                <w:webHidden/>
              </w:rPr>
              <w:instrText xml:space="preserve"> PAGEREF _Toc221708992 \h </w:instrText>
            </w:r>
            <w:r>
              <w:rPr>
                <w:noProof/>
                <w:webHidden/>
              </w:rPr>
            </w:r>
            <w:r>
              <w:rPr>
                <w:noProof/>
                <w:webHidden/>
              </w:rPr>
              <w:fldChar w:fldCharType="separate"/>
            </w:r>
            <w:r w:rsidR="00397BCB">
              <w:rPr>
                <w:noProof/>
                <w:webHidden/>
              </w:rPr>
              <w:t>82</w:t>
            </w:r>
            <w:r>
              <w:rPr>
                <w:noProof/>
                <w:webHidden/>
              </w:rPr>
              <w:fldChar w:fldCharType="end"/>
            </w:r>
          </w:hyperlink>
        </w:p>
        <w:p w14:paraId="2D3C8C76" w14:textId="387433E3" w:rsidR="008B6B3F" w:rsidRDefault="008B6B3F">
          <w:pPr>
            <w:pStyle w:val="TOC1"/>
            <w:tabs>
              <w:tab w:val="right" w:leader="dot" w:pos="9350"/>
            </w:tabs>
            <w:rPr>
              <w:rFonts w:eastAsiaTheme="minorEastAsia"/>
              <w:noProof/>
            </w:rPr>
          </w:pPr>
          <w:hyperlink w:anchor="_Toc221708993" w:history="1">
            <w:r w:rsidRPr="00B251AA">
              <w:rPr>
                <w:rStyle w:val="Hyperlink"/>
                <w:noProof/>
              </w:rPr>
              <w:t>State and Federal Highway System</w:t>
            </w:r>
            <w:r>
              <w:rPr>
                <w:noProof/>
                <w:webHidden/>
              </w:rPr>
              <w:tab/>
            </w:r>
            <w:r>
              <w:rPr>
                <w:noProof/>
                <w:webHidden/>
              </w:rPr>
              <w:fldChar w:fldCharType="begin"/>
            </w:r>
            <w:r>
              <w:rPr>
                <w:noProof/>
                <w:webHidden/>
              </w:rPr>
              <w:instrText xml:space="preserve"> PAGEREF _Toc221708993 \h </w:instrText>
            </w:r>
            <w:r>
              <w:rPr>
                <w:noProof/>
                <w:webHidden/>
              </w:rPr>
            </w:r>
            <w:r>
              <w:rPr>
                <w:noProof/>
                <w:webHidden/>
              </w:rPr>
              <w:fldChar w:fldCharType="separate"/>
            </w:r>
            <w:r w:rsidR="00397BCB">
              <w:rPr>
                <w:noProof/>
                <w:webHidden/>
              </w:rPr>
              <w:t>84</w:t>
            </w:r>
            <w:r>
              <w:rPr>
                <w:noProof/>
                <w:webHidden/>
              </w:rPr>
              <w:fldChar w:fldCharType="end"/>
            </w:r>
          </w:hyperlink>
        </w:p>
        <w:p w14:paraId="06E5586C" w14:textId="45D4A203" w:rsidR="008B6B3F" w:rsidRDefault="008B6B3F">
          <w:pPr>
            <w:pStyle w:val="TOC1"/>
            <w:tabs>
              <w:tab w:val="right" w:leader="dot" w:pos="9350"/>
            </w:tabs>
            <w:rPr>
              <w:rFonts w:eastAsiaTheme="minorEastAsia"/>
              <w:noProof/>
            </w:rPr>
          </w:pPr>
          <w:hyperlink w:anchor="_Toc221708994" w:history="1">
            <w:r w:rsidRPr="00B251AA">
              <w:rPr>
                <w:rStyle w:val="Hyperlink"/>
                <w:noProof/>
              </w:rPr>
              <w:t>Class A, Paved and Unpaved Roadways</w:t>
            </w:r>
            <w:r>
              <w:rPr>
                <w:noProof/>
                <w:webHidden/>
              </w:rPr>
              <w:tab/>
            </w:r>
            <w:r>
              <w:rPr>
                <w:noProof/>
                <w:webHidden/>
              </w:rPr>
              <w:fldChar w:fldCharType="begin"/>
            </w:r>
            <w:r>
              <w:rPr>
                <w:noProof/>
                <w:webHidden/>
              </w:rPr>
              <w:instrText xml:space="preserve"> PAGEREF _Toc221708994 \h </w:instrText>
            </w:r>
            <w:r>
              <w:rPr>
                <w:noProof/>
                <w:webHidden/>
              </w:rPr>
            </w:r>
            <w:r>
              <w:rPr>
                <w:noProof/>
                <w:webHidden/>
              </w:rPr>
              <w:fldChar w:fldCharType="separate"/>
            </w:r>
            <w:r w:rsidR="00397BCB">
              <w:rPr>
                <w:noProof/>
                <w:webHidden/>
              </w:rPr>
              <w:t>85</w:t>
            </w:r>
            <w:r>
              <w:rPr>
                <w:noProof/>
                <w:webHidden/>
              </w:rPr>
              <w:fldChar w:fldCharType="end"/>
            </w:r>
          </w:hyperlink>
        </w:p>
        <w:p w14:paraId="277DDAA3" w14:textId="1CC1F592" w:rsidR="008B6B3F" w:rsidRDefault="008B6B3F">
          <w:pPr>
            <w:pStyle w:val="TOC1"/>
            <w:tabs>
              <w:tab w:val="right" w:leader="dot" w:pos="9350"/>
            </w:tabs>
            <w:rPr>
              <w:rFonts w:eastAsiaTheme="minorEastAsia"/>
              <w:noProof/>
            </w:rPr>
          </w:pPr>
          <w:hyperlink w:anchor="_Toc221708995" w:history="1">
            <w:r w:rsidRPr="00B251AA">
              <w:rPr>
                <w:rStyle w:val="Hyperlink"/>
                <w:noProof/>
              </w:rPr>
              <w:t>Truck Route</w:t>
            </w:r>
            <w:r>
              <w:rPr>
                <w:noProof/>
                <w:webHidden/>
              </w:rPr>
              <w:tab/>
            </w:r>
            <w:r>
              <w:rPr>
                <w:noProof/>
                <w:webHidden/>
              </w:rPr>
              <w:fldChar w:fldCharType="begin"/>
            </w:r>
            <w:r>
              <w:rPr>
                <w:noProof/>
                <w:webHidden/>
              </w:rPr>
              <w:instrText xml:space="preserve"> PAGEREF _Toc221708995 \h </w:instrText>
            </w:r>
            <w:r>
              <w:rPr>
                <w:noProof/>
                <w:webHidden/>
              </w:rPr>
            </w:r>
            <w:r>
              <w:rPr>
                <w:noProof/>
                <w:webHidden/>
              </w:rPr>
              <w:fldChar w:fldCharType="separate"/>
            </w:r>
            <w:r w:rsidR="00397BCB">
              <w:rPr>
                <w:noProof/>
                <w:webHidden/>
              </w:rPr>
              <w:t>86</w:t>
            </w:r>
            <w:r>
              <w:rPr>
                <w:noProof/>
                <w:webHidden/>
              </w:rPr>
              <w:fldChar w:fldCharType="end"/>
            </w:r>
          </w:hyperlink>
        </w:p>
        <w:p w14:paraId="223969EC" w14:textId="2285CF4B" w:rsidR="008B6B3F" w:rsidRDefault="008B6B3F">
          <w:pPr>
            <w:pStyle w:val="TOC1"/>
            <w:tabs>
              <w:tab w:val="right" w:leader="dot" w:pos="9350"/>
            </w:tabs>
            <w:rPr>
              <w:rFonts w:eastAsiaTheme="minorEastAsia"/>
              <w:noProof/>
            </w:rPr>
          </w:pPr>
          <w:hyperlink w:anchor="_Toc221708996" w:history="1">
            <w:r w:rsidRPr="00B251AA">
              <w:rPr>
                <w:rStyle w:val="Hyperlink"/>
                <w:noProof/>
              </w:rPr>
              <w:t>Regional Transportation Network</w:t>
            </w:r>
            <w:r>
              <w:rPr>
                <w:noProof/>
                <w:webHidden/>
              </w:rPr>
              <w:tab/>
            </w:r>
            <w:r>
              <w:rPr>
                <w:noProof/>
                <w:webHidden/>
              </w:rPr>
              <w:fldChar w:fldCharType="begin"/>
            </w:r>
            <w:r>
              <w:rPr>
                <w:noProof/>
                <w:webHidden/>
              </w:rPr>
              <w:instrText xml:space="preserve"> PAGEREF _Toc221708996 \h </w:instrText>
            </w:r>
            <w:r>
              <w:rPr>
                <w:noProof/>
                <w:webHidden/>
              </w:rPr>
            </w:r>
            <w:r>
              <w:rPr>
                <w:noProof/>
                <w:webHidden/>
              </w:rPr>
              <w:fldChar w:fldCharType="separate"/>
            </w:r>
            <w:r w:rsidR="00397BCB">
              <w:rPr>
                <w:noProof/>
                <w:webHidden/>
              </w:rPr>
              <w:t>87</w:t>
            </w:r>
            <w:r>
              <w:rPr>
                <w:noProof/>
                <w:webHidden/>
              </w:rPr>
              <w:fldChar w:fldCharType="end"/>
            </w:r>
          </w:hyperlink>
        </w:p>
        <w:p w14:paraId="0FA139E3" w14:textId="49C14929" w:rsidR="008B6B3F" w:rsidRDefault="008B6B3F">
          <w:pPr>
            <w:pStyle w:val="TOC1"/>
            <w:tabs>
              <w:tab w:val="left" w:pos="720"/>
              <w:tab w:val="right" w:leader="dot" w:pos="9350"/>
            </w:tabs>
            <w:rPr>
              <w:rFonts w:eastAsiaTheme="minorEastAsia"/>
              <w:noProof/>
            </w:rPr>
          </w:pPr>
          <w:hyperlink w:anchor="_Toc221708997" w:history="1">
            <w:r w:rsidRPr="00B251AA">
              <w:rPr>
                <w:rStyle w:val="Hyperlink"/>
                <w:noProof/>
              </w:rPr>
              <w:t>10.</w:t>
            </w:r>
            <w:r>
              <w:rPr>
                <w:rFonts w:eastAsiaTheme="minorEastAsia"/>
                <w:noProof/>
              </w:rPr>
              <w:tab/>
            </w:r>
            <w:r w:rsidRPr="00B251AA">
              <w:rPr>
                <w:rStyle w:val="Hyperlink"/>
                <w:noProof/>
              </w:rPr>
              <w:t>Workforce / Talent Development</w:t>
            </w:r>
            <w:r>
              <w:rPr>
                <w:noProof/>
                <w:webHidden/>
              </w:rPr>
              <w:tab/>
            </w:r>
            <w:r>
              <w:rPr>
                <w:noProof/>
                <w:webHidden/>
              </w:rPr>
              <w:fldChar w:fldCharType="begin"/>
            </w:r>
            <w:r>
              <w:rPr>
                <w:noProof/>
                <w:webHidden/>
              </w:rPr>
              <w:instrText xml:space="preserve"> PAGEREF _Toc221708997 \h </w:instrText>
            </w:r>
            <w:r>
              <w:rPr>
                <w:noProof/>
                <w:webHidden/>
              </w:rPr>
            </w:r>
            <w:r>
              <w:rPr>
                <w:noProof/>
                <w:webHidden/>
              </w:rPr>
              <w:fldChar w:fldCharType="separate"/>
            </w:r>
            <w:r w:rsidR="00397BCB">
              <w:rPr>
                <w:noProof/>
                <w:webHidden/>
              </w:rPr>
              <w:t>88</w:t>
            </w:r>
            <w:r>
              <w:rPr>
                <w:noProof/>
                <w:webHidden/>
              </w:rPr>
              <w:fldChar w:fldCharType="end"/>
            </w:r>
          </w:hyperlink>
        </w:p>
        <w:p w14:paraId="373660F4" w14:textId="1D27F667" w:rsidR="008B6B3F" w:rsidRDefault="008B6B3F">
          <w:pPr>
            <w:pStyle w:val="TOC1"/>
            <w:tabs>
              <w:tab w:val="right" w:leader="dot" w:pos="9350"/>
            </w:tabs>
            <w:rPr>
              <w:rFonts w:eastAsiaTheme="minorEastAsia"/>
              <w:noProof/>
            </w:rPr>
          </w:pPr>
          <w:hyperlink w:anchor="_Toc221708998" w:history="1">
            <w:r w:rsidRPr="00B251AA">
              <w:rPr>
                <w:rStyle w:val="Hyperlink"/>
                <w:noProof/>
              </w:rPr>
              <w:t>Monroe County Community College</w:t>
            </w:r>
            <w:r>
              <w:rPr>
                <w:noProof/>
                <w:webHidden/>
              </w:rPr>
              <w:tab/>
            </w:r>
            <w:r>
              <w:rPr>
                <w:noProof/>
                <w:webHidden/>
              </w:rPr>
              <w:fldChar w:fldCharType="begin"/>
            </w:r>
            <w:r>
              <w:rPr>
                <w:noProof/>
                <w:webHidden/>
              </w:rPr>
              <w:instrText xml:space="preserve"> PAGEREF _Toc221708998 \h </w:instrText>
            </w:r>
            <w:r>
              <w:rPr>
                <w:noProof/>
                <w:webHidden/>
              </w:rPr>
            </w:r>
            <w:r>
              <w:rPr>
                <w:noProof/>
                <w:webHidden/>
              </w:rPr>
              <w:fldChar w:fldCharType="separate"/>
            </w:r>
            <w:r w:rsidR="00397BCB">
              <w:rPr>
                <w:noProof/>
                <w:webHidden/>
              </w:rPr>
              <w:t>88</w:t>
            </w:r>
            <w:r>
              <w:rPr>
                <w:noProof/>
                <w:webHidden/>
              </w:rPr>
              <w:fldChar w:fldCharType="end"/>
            </w:r>
          </w:hyperlink>
        </w:p>
        <w:p w14:paraId="3C323FEA" w14:textId="268B61AE" w:rsidR="008B6B3F" w:rsidRDefault="008B6B3F">
          <w:pPr>
            <w:pStyle w:val="TOC1"/>
            <w:tabs>
              <w:tab w:val="right" w:leader="dot" w:pos="9350"/>
            </w:tabs>
            <w:rPr>
              <w:rFonts w:eastAsiaTheme="minorEastAsia"/>
              <w:noProof/>
            </w:rPr>
          </w:pPr>
          <w:hyperlink w:anchor="_Toc221708999" w:history="1">
            <w:r w:rsidRPr="00B251AA">
              <w:rPr>
                <w:rStyle w:val="Hyperlink"/>
                <w:noProof/>
              </w:rPr>
              <w:t>Training and Development</w:t>
            </w:r>
            <w:r>
              <w:rPr>
                <w:noProof/>
                <w:webHidden/>
              </w:rPr>
              <w:tab/>
            </w:r>
            <w:r>
              <w:rPr>
                <w:noProof/>
                <w:webHidden/>
              </w:rPr>
              <w:fldChar w:fldCharType="begin"/>
            </w:r>
            <w:r>
              <w:rPr>
                <w:noProof/>
                <w:webHidden/>
              </w:rPr>
              <w:instrText xml:space="preserve"> PAGEREF _Toc221708999 \h </w:instrText>
            </w:r>
            <w:r>
              <w:rPr>
                <w:noProof/>
                <w:webHidden/>
              </w:rPr>
            </w:r>
            <w:r>
              <w:rPr>
                <w:noProof/>
                <w:webHidden/>
              </w:rPr>
              <w:fldChar w:fldCharType="separate"/>
            </w:r>
            <w:r w:rsidR="00397BCB">
              <w:rPr>
                <w:noProof/>
                <w:webHidden/>
              </w:rPr>
              <w:t>88</w:t>
            </w:r>
            <w:r>
              <w:rPr>
                <w:noProof/>
                <w:webHidden/>
              </w:rPr>
              <w:fldChar w:fldCharType="end"/>
            </w:r>
          </w:hyperlink>
        </w:p>
        <w:p w14:paraId="6ECAD496" w14:textId="646F9E47" w:rsidR="008B6B3F" w:rsidRDefault="008B6B3F">
          <w:pPr>
            <w:pStyle w:val="TOC1"/>
            <w:tabs>
              <w:tab w:val="right" w:leader="dot" w:pos="9350"/>
            </w:tabs>
            <w:rPr>
              <w:rFonts w:eastAsiaTheme="minorEastAsia"/>
              <w:noProof/>
            </w:rPr>
          </w:pPr>
          <w:hyperlink w:anchor="_Toc221709000" w:history="1">
            <w:r w:rsidRPr="00B251AA">
              <w:rPr>
                <w:rStyle w:val="Hyperlink"/>
                <w:noProof/>
              </w:rPr>
              <w:t>Employment Agencies</w:t>
            </w:r>
            <w:r>
              <w:rPr>
                <w:noProof/>
                <w:webHidden/>
              </w:rPr>
              <w:tab/>
            </w:r>
            <w:r>
              <w:rPr>
                <w:noProof/>
                <w:webHidden/>
              </w:rPr>
              <w:fldChar w:fldCharType="begin"/>
            </w:r>
            <w:r>
              <w:rPr>
                <w:noProof/>
                <w:webHidden/>
              </w:rPr>
              <w:instrText xml:space="preserve"> PAGEREF _Toc221709000 \h </w:instrText>
            </w:r>
            <w:r>
              <w:rPr>
                <w:noProof/>
                <w:webHidden/>
              </w:rPr>
            </w:r>
            <w:r>
              <w:rPr>
                <w:noProof/>
                <w:webHidden/>
              </w:rPr>
              <w:fldChar w:fldCharType="separate"/>
            </w:r>
            <w:r w:rsidR="00397BCB">
              <w:rPr>
                <w:noProof/>
                <w:webHidden/>
              </w:rPr>
              <w:t>90</w:t>
            </w:r>
            <w:r>
              <w:rPr>
                <w:noProof/>
                <w:webHidden/>
              </w:rPr>
              <w:fldChar w:fldCharType="end"/>
            </w:r>
          </w:hyperlink>
        </w:p>
        <w:p w14:paraId="764A83DD" w14:textId="42AB319E" w:rsidR="008B6B3F" w:rsidRDefault="008B6B3F">
          <w:pPr>
            <w:pStyle w:val="TOC1"/>
            <w:tabs>
              <w:tab w:val="right" w:leader="dot" w:pos="9350"/>
            </w:tabs>
            <w:rPr>
              <w:rFonts w:eastAsiaTheme="minorEastAsia"/>
              <w:noProof/>
            </w:rPr>
          </w:pPr>
          <w:hyperlink w:anchor="_Toc221709001" w:history="1">
            <w:r w:rsidRPr="00B251AA">
              <w:rPr>
                <w:rStyle w:val="Hyperlink"/>
                <w:noProof/>
              </w:rPr>
              <w:t>Schools and Colleges</w:t>
            </w:r>
            <w:r>
              <w:rPr>
                <w:noProof/>
                <w:webHidden/>
              </w:rPr>
              <w:tab/>
            </w:r>
            <w:r>
              <w:rPr>
                <w:noProof/>
                <w:webHidden/>
              </w:rPr>
              <w:fldChar w:fldCharType="begin"/>
            </w:r>
            <w:r>
              <w:rPr>
                <w:noProof/>
                <w:webHidden/>
              </w:rPr>
              <w:instrText xml:space="preserve"> PAGEREF _Toc221709001 \h </w:instrText>
            </w:r>
            <w:r>
              <w:rPr>
                <w:noProof/>
                <w:webHidden/>
              </w:rPr>
            </w:r>
            <w:r>
              <w:rPr>
                <w:noProof/>
                <w:webHidden/>
              </w:rPr>
              <w:fldChar w:fldCharType="separate"/>
            </w:r>
            <w:r w:rsidR="00397BCB">
              <w:rPr>
                <w:noProof/>
                <w:webHidden/>
              </w:rPr>
              <w:t>90</w:t>
            </w:r>
            <w:r>
              <w:rPr>
                <w:noProof/>
                <w:webHidden/>
              </w:rPr>
              <w:fldChar w:fldCharType="end"/>
            </w:r>
          </w:hyperlink>
        </w:p>
        <w:p w14:paraId="23B19B6A" w14:textId="709AFD6F" w:rsidR="008B6B3F" w:rsidRDefault="008B6B3F">
          <w:pPr>
            <w:pStyle w:val="TOC1"/>
            <w:tabs>
              <w:tab w:val="right" w:leader="dot" w:pos="9350"/>
            </w:tabs>
            <w:rPr>
              <w:rFonts w:eastAsiaTheme="minorEastAsia"/>
              <w:noProof/>
            </w:rPr>
          </w:pPr>
          <w:hyperlink w:anchor="_Toc221709002" w:history="1">
            <w:r w:rsidRPr="00B251AA">
              <w:rPr>
                <w:rStyle w:val="Hyperlink"/>
                <w:noProof/>
              </w:rPr>
              <w:t>Monroe County Educational Technology Millage</w:t>
            </w:r>
            <w:r>
              <w:rPr>
                <w:noProof/>
                <w:webHidden/>
              </w:rPr>
              <w:tab/>
            </w:r>
            <w:r>
              <w:rPr>
                <w:noProof/>
                <w:webHidden/>
              </w:rPr>
              <w:fldChar w:fldCharType="begin"/>
            </w:r>
            <w:r>
              <w:rPr>
                <w:noProof/>
                <w:webHidden/>
              </w:rPr>
              <w:instrText xml:space="preserve"> PAGEREF _Toc221709002 \h </w:instrText>
            </w:r>
            <w:r>
              <w:rPr>
                <w:noProof/>
                <w:webHidden/>
              </w:rPr>
            </w:r>
            <w:r>
              <w:rPr>
                <w:noProof/>
                <w:webHidden/>
              </w:rPr>
              <w:fldChar w:fldCharType="separate"/>
            </w:r>
            <w:r w:rsidR="00397BCB">
              <w:rPr>
                <w:noProof/>
                <w:webHidden/>
              </w:rPr>
              <w:t>91</w:t>
            </w:r>
            <w:r>
              <w:rPr>
                <w:noProof/>
                <w:webHidden/>
              </w:rPr>
              <w:fldChar w:fldCharType="end"/>
            </w:r>
          </w:hyperlink>
        </w:p>
        <w:p w14:paraId="6FA3FB29" w14:textId="28057FC2" w:rsidR="008B6B3F" w:rsidRDefault="008B6B3F">
          <w:pPr>
            <w:pStyle w:val="TOC1"/>
            <w:tabs>
              <w:tab w:val="right" w:leader="dot" w:pos="9350"/>
            </w:tabs>
            <w:rPr>
              <w:rFonts w:eastAsiaTheme="minorEastAsia"/>
              <w:noProof/>
            </w:rPr>
          </w:pPr>
          <w:hyperlink w:anchor="_Toc221709003" w:history="1">
            <w:r w:rsidRPr="00B251AA">
              <w:rPr>
                <w:rStyle w:val="Hyperlink"/>
                <w:noProof/>
              </w:rPr>
              <w:t>University Research Corridor</w:t>
            </w:r>
            <w:r>
              <w:rPr>
                <w:noProof/>
                <w:webHidden/>
              </w:rPr>
              <w:tab/>
            </w:r>
            <w:r>
              <w:rPr>
                <w:noProof/>
                <w:webHidden/>
              </w:rPr>
              <w:fldChar w:fldCharType="begin"/>
            </w:r>
            <w:r>
              <w:rPr>
                <w:noProof/>
                <w:webHidden/>
              </w:rPr>
              <w:instrText xml:space="preserve"> PAGEREF _Toc221709003 \h </w:instrText>
            </w:r>
            <w:r>
              <w:rPr>
                <w:noProof/>
                <w:webHidden/>
              </w:rPr>
            </w:r>
            <w:r>
              <w:rPr>
                <w:noProof/>
                <w:webHidden/>
              </w:rPr>
              <w:fldChar w:fldCharType="separate"/>
            </w:r>
            <w:r w:rsidR="00397BCB">
              <w:rPr>
                <w:noProof/>
                <w:webHidden/>
              </w:rPr>
              <w:t>91</w:t>
            </w:r>
            <w:r>
              <w:rPr>
                <w:noProof/>
                <w:webHidden/>
              </w:rPr>
              <w:fldChar w:fldCharType="end"/>
            </w:r>
          </w:hyperlink>
        </w:p>
        <w:p w14:paraId="00E742F1" w14:textId="2C363C3D" w:rsidR="008B6B3F" w:rsidRDefault="008B6B3F">
          <w:pPr>
            <w:pStyle w:val="TOC1"/>
            <w:tabs>
              <w:tab w:val="left" w:pos="720"/>
              <w:tab w:val="right" w:leader="dot" w:pos="9350"/>
            </w:tabs>
            <w:rPr>
              <w:rFonts w:eastAsiaTheme="minorEastAsia"/>
              <w:noProof/>
            </w:rPr>
          </w:pPr>
          <w:hyperlink w:anchor="_Toc221709004" w:history="1">
            <w:r w:rsidRPr="00B251AA">
              <w:rPr>
                <w:rStyle w:val="Hyperlink"/>
                <w:noProof/>
              </w:rPr>
              <w:t>11.</w:t>
            </w:r>
            <w:r>
              <w:rPr>
                <w:rFonts w:eastAsiaTheme="minorEastAsia"/>
                <w:noProof/>
              </w:rPr>
              <w:tab/>
            </w:r>
            <w:r w:rsidRPr="00B251AA">
              <w:rPr>
                <w:rStyle w:val="Hyperlink"/>
                <w:noProof/>
              </w:rPr>
              <w:t>Quality of Life</w:t>
            </w:r>
            <w:r>
              <w:rPr>
                <w:noProof/>
                <w:webHidden/>
              </w:rPr>
              <w:tab/>
            </w:r>
            <w:r>
              <w:rPr>
                <w:noProof/>
                <w:webHidden/>
              </w:rPr>
              <w:fldChar w:fldCharType="begin"/>
            </w:r>
            <w:r>
              <w:rPr>
                <w:noProof/>
                <w:webHidden/>
              </w:rPr>
              <w:instrText xml:space="preserve"> PAGEREF _Toc221709004 \h </w:instrText>
            </w:r>
            <w:r>
              <w:rPr>
                <w:noProof/>
                <w:webHidden/>
              </w:rPr>
            </w:r>
            <w:r>
              <w:rPr>
                <w:noProof/>
                <w:webHidden/>
              </w:rPr>
              <w:fldChar w:fldCharType="separate"/>
            </w:r>
            <w:r w:rsidR="00397BCB">
              <w:rPr>
                <w:noProof/>
                <w:webHidden/>
              </w:rPr>
              <w:t>92</w:t>
            </w:r>
            <w:r>
              <w:rPr>
                <w:noProof/>
                <w:webHidden/>
              </w:rPr>
              <w:fldChar w:fldCharType="end"/>
            </w:r>
          </w:hyperlink>
        </w:p>
        <w:p w14:paraId="40E84F7C" w14:textId="373D01C3" w:rsidR="00300806" w:rsidRPr="008B6B3F" w:rsidRDefault="008B6B3F" w:rsidP="00563C03">
          <w:r>
            <w:rPr>
              <w:b/>
              <w:bCs/>
              <w:noProof/>
            </w:rPr>
            <w:fldChar w:fldCharType="end"/>
          </w:r>
        </w:p>
      </w:sdtContent>
    </w:sdt>
    <w:p w14:paraId="0A2E0411" w14:textId="77777777" w:rsidR="00300806" w:rsidRDefault="00300806" w:rsidP="00563C03">
      <w:pPr>
        <w:rPr>
          <w:sz w:val="23"/>
          <w:szCs w:val="23"/>
        </w:rPr>
      </w:pPr>
    </w:p>
    <w:p w14:paraId="2469F300" w14:textId="77777777" w:rsidR="00300806" w:rsidRDefault="00300806" w:rsidP="00563C03">
      <w:pPr>
        <w:rPr>
          <w:sz w:val="23"/>
          <w:szCs w:val="23"/>
        </w:rPr>
      </w:pPr>
    </w:p>
    <w:p w14:paraId="6FB6970A" w14:textId="77777777" w:rsidR="00300806" w:rsidRDefault="00300806" w:rsidP="00563C03">
      <w:pPr>
        <w:rPr>
          <w:sz w:val="23"/>
          <w:szCs w:val="23"/>
        </w:rPr>
      </w:pPr>
    </w:p>
    <w:p w14:paraId="40C130E8" w14:textId="77777777" w:rsidR="00300806" w:rsidRDefault="00300806" w:rsidP="00563C03">
      <w:pPr>
        <w:rPr>
          <w:sz w:val="23"/>
          <w:szCs w:val="23"/>
        </w:rPr>
      </w:pPr>
    </w:p>
    <w:p w14:paraId="549D30AF" w14:textId="77777777" w:rsidR="00300806" w:rsidRDefault="00300806" w:rsidP="00563C03">
      <w:pPr>
        <w:rPr>
          <w:sz w:val="23"/>
          <w:szCs w:val="23"/>
        </w:rPr>
      </w:pPr>
    </w:p>
    <w:p w14:paraId="1193A454" w14:textId="77777777" w:rsidR="00300806" w:rsidRDefault="00300806" w:rsidP="00563C03">
      <w:pPr>
        <w:rPr>
          <w:sz w:val="23"/>
          <w:szCs w:val="23"/>
        </w:rPr>
      </w:pPr>
    </w:p>
    <w:p w14:paraId="5EEA376A" w14:textId="77777777" w:rsidR="00300806" w:rsidRDefault="00300806" w:rsidP="00563C03">
      <w:pPr>
        <w:rPr>
          <w:sz w:val="23"/>
          <w:szCs w:val="23"/>
        </w:rPr>
      </w:pPr>
    </w:p>
    <w:p w14:paraId="365C502E" w14:textId="77777777" w:rsidR="00300806" w:rsidRDefault="00300806" w:rsidP="00563C03">
      <w:pPr>
        <w:rPr>
          <w:sz w:val="23"/>
          <w:szCs w:val="23"/>
        </w:rPr>
      </w:pPr>
    </w:p>
    <w:p w14:paraId="63BC7806" w14:textId="77777777" w:rsidR="00300806" w:rsidRDefault="00300806" w:rsidP="00563C03">
      <w:pPr>
        <w:rPr>
          <w:sz w:val="23"/>
          <w:szCs w:val="23"/>
        </w:rPr>
      </w:pPr>
    </w:p>
    <w:p w14:paraId="15F5037E" w14:textId="77777777" w:rsidR="00415B4C" w:rsidRDefault="00415B4C" w:rsidP="00563C03">
      <w:pPr>
        <w:rPr>
          <w:sz w:val="23"/>
          <w:szCs w:val="23"/>
        </w:rPr>
      </w:pPr>
    </w:p>
    <w:p w14:paraId="6B924E69" w14:textId="77777777" w:rsidR="005610E2" w:rsidRPr="00651B4B" w:rsidRDefault="005610E2" w:rsidP="00563C03">
      <w:pPr>
        <w:rPr>
          <w:sz w:val="23"/>
          <w:szCs w:val="23"/>
        </w:rPr>
      </w:pPr>
    </w:p>
    <w:bookmarkStart w:id="0" w:name="_Toc221708906"/>
    <w:p w14:paraId="771C7942" w14:textId="619F8ED4" w:rsidR="00563C03" w:rsidRPr="00415B4C" w:rsidRDefault="00415B4C" w:rsidP="00D0763E">
      <w:pPr>
        <w:pStyle w:val="Heading1"/>
        <w:jc w:val="center"/>
      </w:pPr>
      <w:r w:rsidRPr="00796F89">
        <w:rPr>
          <w:noProof/>
        </w:rPr>
        <w:lastRenderedPageBreak/>
        <mc:AlternateContent>
          <mc:Choice Requires="wps">
            <w:drawing>
              <wp:anchor distT="0" distB="0" distL="0" distR="0" simplePos="0" relativeHeight="251676672" behindDoc="0" locked="0" layoutInCell="1" allowOverlap="1" wp14:anchorId="3C1880F3" wp14:editId="72DA9FC1">
                <wp:simplePos x="0" y="0"/>
                <wp:positionH relativeFrom="page">
                  <wp:posOffset>-18047</wp:posOffset>
                </wp:positionH>
                <wp:positionV relativeFrom="paragraph">
                  <wp:posOffset>234616</wp:posOffset>
                </wp:positionV>
                <wp:extent cx="7772400" cy="27940"/>
                <wp:effectExtent l="0" t="0" r="0" b="0"/>
                <wp:wrapNone/>
                <wp:docPr id="659635458"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1BC400C3" id="Graphic 31" o:spid="_x0000_s1026" style="position:absolute;margin-left:-1.4pt;margin-top:18.45pt;width:612pt;height:2.2pt;z-index:251676672;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" path="m7772400,l,,,27432r7772400,l7772400,xe" fillcolor="#548dd4" stroked="f">
                <v:path arrowok="t"/>
                <w10:wrap anchorx="page"/>
              </v:shape>
            </w:pict>
          </mc:Fallback>
        </mc:AlternateContent>
      </w:r>
      <w:r w:rsidR="00563C03" w:rsidRPr="00415B4C">
        <w:t>Monroe County Board of Commissioners</w:t>
      </w:r>
      <w:bookmarkEnd w:id="0"/>
    </w:p>
    <w:p w14:paraId="1A64D968" w14:textId="77777777" w:rsidR="00563C03" w:rsidRPr="00651B4B" w:rsidRDefault="00563C03" w:rsidP="00563C03">
      <w:pPr>
        <w:rPr>
          <w:sz w:val="23"/>
          <w:szCs w:val="23"/>
        </w:rPr>
      </w:pPr>
    </w:p>
    <w:p w14:paraId="29F52B25" w14:textId="6BEDF100" w:rsidR="00563C03" w:rsidRPr="00651B4B" w:rsidRDefault="00563C03" w:rsidP="005610E2">
      <w:pPr>
        <w:ind w:firstLine="630"/>
        <w:rPr>
          <w:sz w:val="23"/>
          <w:szCs w:val="23"/>
        </w:rPr>
      </w:pPr>
      <w:r w:rsidRPr="00651B4B">
        <w:rPr>
          <w:sz w:val="23"/>
          <w:szCs w:val="23"/>
        </w:rPr>
        <w:t>Commission Member</w:t>
      </w:r>
      <w:r w:rsidRPr="00651B4B">
        <w:rPr>
          <w:sz w:val="23"/>
          <w:szCs w:val="23"/>
        </w:rPr>
        <w:tab/>
      </w:r>
      <w:r w:rsidR="005610E2" w:rsidRPr="00651B4B">
        <w:rPr>
          <w:sz w:val="23"/>
          <w:szCs w:val="23"/>
        </w:rPr>
        <w:tab/>
      </w:r>
      <w:r w:rsidRPr="00651B4B">
        <w:rPr>
          <w:sz w:val="23"/>
          <w:szCs w:val="23"/>
        </w:rPr>
        <w:t>District</w:t>
      </w:r>
    </w:p>
    <w:p w14:paraId="332D2DE4" w14:textId="77777777" w:rsidR="00563C03" w:rsidRPr="00651B4B" w:rsidRDefault="00563C03" w:rsidP="005610E2">
      <w:pPr>
        <w:ind w:left="630"/>
        <w:rPr>
          <w:sz w:val="23"/>
          <w:szCs w:val="23"/>
        </w:rPr>
      </w:pPr>
      <w:r w:rsidRPr="00651B4B">
        <w:rPr>
          <w:sz w:val="23"/>
          <w:szCs w:val="23"/>
        </w:rPr>
        <w:t>David Vensel, Chairman</w:t>
      </w:r>
      <w:r w:rsidRPr="00651B4B">
        <w:rPr>
          <w:sz w:val="23"/>
          <w:szCs w:val="23"/>
        </w:rPr>
        <w:tab/>
        <w:t>District 6</w:t>
      </w:r>
    </w:p>
    <w:p w14:paraId="271E1F3F" w14:textId="6F764B10" w:rsidR="000C1582" w:rsidRPr="00757934" w:rsidRDefault="000C1582" w:rsidP="000C1582">
      <w:pPr>
        <w:ind w:firstLine="630"/>
        <w:rPr>
          <w:sz w:val="23"/>
          <w:szCs w:val="23"/>
        </w:rPr>
      </w:pPr>
      <w:r w:rsidRPr="00757934">
        <w:rPr>
          <w:sz w:val="23"/>
          <w:szCs w:val="23"/>
        </w:rPr>
        <w:t>Brian Lamour, Vice Chair</w:t>
      </w:r>
      <w:r w:rsidRPr="00757934">
        <w:rPr>
          <w:sz w:val="23"/>
          <w:szCs w:val="23"/>
        </w:rPr>
        <w:tab/>
        <w:t>District 5</w:t>
      </w:r>
    </w:p>
    <w:p w14:paraId="674645C3" w14:textId="22438B8E" w:rsidR="00563C03" w:rsidRPr="00651B4B" w:rsidRDefault="00563C03" w:rsidP="005610E2">
      <w:pPr>
        <w:ind w:firstLine="630"/>
        <w:rPr>
          <w:sz w:val="23"/>
          <w:szCs w:val="23"/>
        </w:rPr>
      </w:pPr>
      <w:r w:rsidRPr="00651B4B">
        <w:rPr>
          <w:sz w:val="23"/>
          <w:szCs w:val="23"/>
        </w:rPr>
        <w:t>David C. Hoffman</w:t>
      </w:r>
      <w:r w:rsidRPr="00651B4B">
        <w:rPr>
          <w:sz w:val="23"/>
          <w:szCs w:val="23"/>
        </w:rPr>
        <w:tab/>
      </w:r>
      <w:r w:rsidR="005610E2" w:rsidRPr="00651B4B">
        <w:rPr>
          <w:sz w:val="23"/>
          <w:szCs w:val="23"/>
        </w:rPr>
        <w:tab/>
      </w:r>
      <w:r w:rsidRPr="00651B4B">
        <w:rPr>
          <w:sz w:val="23"/>
          <w:szCs w:val="23"/>
        </w:rPr>
        <w:t>District 1</w:t>
      </w:r>
    </w:p>
    <w:p w14:paraId="0DEF440D" w14:textId="7FDF94F9" w:rsidR="00563C03" w:rsidRPr="00651B4B" w:rsidRDefault="00563C03" w:rsidP="005610E2">
      <w:pPr>
        <w:ind w:firstLine="630"/>
        <w:rPr>
          <w:sz w:val="23"/>
          <w:szCs w:val="23"/>
        </w:rPr>
      </w:pPr>
      <w:r w:rsidRPr="00651B4B">
        <w:rPr>
          <w:sz w:val="23"/>
          <w:szCs w:val="23"/>
        </w:rPr>
        <w:t>Dawn Asper</w:t>
      </w:r>
      <w:r w:rsidRPr="00651B4B">
        <w:rPr>
          <w:sz w:val="23"/>
          <w:szCs w:val="23"/>
        </w:rPr>
        <w:tab/>
      </w:r>
      <w:r w:rsidR="005610E2" w:rsidRPr="00651B4B">
        <w:rPr>
          <w:sz w:val="23"/>
          <w:szCs w:val="23"/>
        </w:rPr>
        <w:tab/>
      </w:r>
      <w:r w:rsidR="005610E2" w:rsidRPr="00651B4B">
        <w:rPr>
          <w:sz w:val="23"/>
          <w:szCs w:val="23"/>
        </w:rPr>
        <w:tab/>
      </w:r>
      <w:r w:rsidRPr="00651B4B">
        <w:rPr>
          <w:sz w:val="23"/>
          <w:szCs w:val="23"/>
        </w:rPr>
        <w:t>District 3</w:t>
      </w:r>
    </w:p>
    <w:p w14:paraId="2F126404" w14:textId="5944504F" w:rsidR="00563C03" w:rsidRPr="00651B4B" w:rsidRDefault="00563C03" w:rsidP="005610E2">
      <w:pPr>
        <w:ind w:firstLine="630"/>
        <w:rPr>
          <w:sz w:val="23"/>
          <w:szCs w:val="23"/>
        </w:rPr>
      </w:pPr>
      <w:r w:rsidRPr="00651B4B">
        <w:rPr>
          <w:sz w:val="23"/>
          <w:szCs w:val="23"/>
        </w:rPr>
        <w:t>Mark Brant</w:t>
      </w:r>
      <w:r w:rsidRPr="00651B4B">
        <w:rPr>
          <w:sz w:val="23"/>
          <w:szCs w:val="23"/>
        </w:rPr>
        <w:tab/>
      </w:r>
      <w:r w:rsidR="005610E2" w:rsidRPr="00651B4B">
        <w:rPr>
          <w:sz w:val="23"/>
          <w:szCs w:val="23"/>
        </w:rPr>
        <w:tab/>
      </w:r>
      <w:r w:rsidR="005610E2" w:rsidRPr="00651B4B">
        <w:rPr>
          <w:sz w:val="23"/>
          <w:szCs w:val="23"/>
        </w:rPr>
        <w:tab/>
      </w:r>
      <w:r w:rsidRPr="00651B4B">
        <w:rPr>
          <w:sz w:val="23"/>
          <w:szCs w:val="23"/>
        </w:rPr>
        <w:t>District 2</w:t>
      </w:r>
    </w:p>
    <w:p w14:paraId="6F93B741" w14:textId="560E3BB9" w:rsidR="00563C03" w:rsidRPr="00651B4B" w:rsidRDefault="00563C03" w:rsidP="005610E2">
      <w:pPr>
        <w:ind w:firstLine="630"/>
        <w:rPr>
          <w:sz w:val="23"/>
          <w:szCs w:val="23"/>
        </w:rPr>
      </w:pPr>
      <w:r w:rsidRPr="00651B4B">
        <w:rPr>
          <w:sz w:val="23"/>
          <w:szCs w:val="23"/>
        </w:rPr>
        <w:t>Jay Heinzerling</w:t>
      </w:r>
      <w:r w:rsidR="005610E2" w:rsidRPr="00651B4B">
        <w:rPr>
          <w:sz w:val="23"/>
          <w:szCs w:val="23"/>
        </w:rPr>
        <w:tab/>
      </w:r>
      <w:r w:rsidR="005610E2" w:rsidRPr="00651B4B">
        <w:rPr>
          <w:sz w:val="23"/>
          <w:szCs w:val="23"/>
        </w:rPr>
        <w:tab/>
      </w:r>
      <w:r w:rsidRPr="00651B4B">
        <w:rPr>
          <w:sz w:val="23"/>
          <w:szCs w:val="23"/>
        </w:rPr>
        <w:tab/>
        <w:t>District 4</w:t>
      </w:r>
    </w:p>
    <w:p w14:paraId="0416E12A" w14:textId="4A2E2A3B" w:rsidR="00563C03" w:rsidRPr="00651B4B" w:rsidRDefault="00563C03" w:rsidP="005610E2">
      <w:pPr>
        <w:ind w:firstLine="630"/>
        <w:rPr>
          <w:sz w:val="23"/>
          <w:szCs w:val="23"/>
        </w:rPr>
      </w:pPr>
      <w:r w:rsidRPr="00651B4B">
        <w:rPr>
          <w:sz w:val="23"/>
          <w:szCs w:val="23"/>
        </w:rPr>
        <w:t>David Swartout</w:t>
      </w:r>
      <w:r w:rsidRPr="00651B4B">
        <w:rPr>
          <w:sz w:val="23"/>
          <w:szCs w:val="23"/>
        </w:rPr>
        <w:tab/>
      </w:r>
      <w:r w:rsidR="005610E2" w:rsidRPr="00651B4B">
        <w:rPr>
          <w:sz w:val="23"/>
          <w:szCs w:val="23"/>
        </w:rPr>
        <w:tab/>
      </w:r>
      <w:r w:rsidR="00415B4C">
        <w:rPr>
          <w:sz w:val="23"/>
          <w:szCs w:val="23"/>
        </w:rPr>
        <w:tab/>
      </w:r>
      <w:r w:rsidRPr="00651B4B">
        <w:rPr>
          <w:sz w:val="23"/>
          <w:szCs w:val="23"/>
        </w:rPr>
        <w:t>District 7</w:t>
      </w:r>
    </w:p>
    <w:p w14:paraId="7CC8ACAB" w14:textId="098CCAB6" w:rsidR="00563C03" w:rsidRPr="00651B4B" w:rsidRDefault="00563C03" w:rsidP="005610E2">
      <w:pPr>
        <w:ind w:firstLine="630"/>
        <w:rPr>
          <w:sz w:val="23"/>
          <w:szCs w:val="23"/>
        </w:rPr>
      </w:pPr>
      <w:r w:rsidRPr="00651B4B">
        <w:rPr>
          <w:sz w:val="23"/>
          <w:szCs w:val="23"/>
        </w:rPr>
        <w:t>Greg Moore</w:t>
      </w:r>
      <w:r w:rsidRPr="00651B4B">
        <w:rPr>
          <w:sz w:val="23"/>
          <w:szCs w:val="23"/>
        </w:rPr>
        <w:tab/>
      </w:r>
      <w:r w:rsidR="005610E2" w:rsidRPr="00651B4B">
        <w:rPr>
          <w:sz w:val="23"/>
          <w:szCs w:val="23"/>
        </w:rPr>
        <w:tab/>
      </w:r>
      <w:r w:rsidR="005610E2" w:rsidRPr="00651B4B">
        <w:rPr>
          <w:sz w:val="23"/>
          <w:szCs w:val="23"/>
        </w:rPr>
        <w:tab/>
      </w:r>
      <w:r w:rsidRPr="00651B4B">
        <w:rPr>
          <w:sz w:val="23"/>
          <w:szCs w:val="23"/>
        </w:rPr>
        <w:t>District 8</w:t>
      </w:r>
    </w:p>
    <w:p w14:paraId="3D5FFE5C" w14:textId="7542D47F" w:rsidR="000C1582" w:rsidRPr="00651B4B" w:rsidRDefault="000C1582" w:rsidP="000C1582">
      <w:pPr>
        <w:ind w:firstLine="630"/>
        <w:rPr>
          <w:sz w:val="23"/>
          <w:szCs w:val="23"/>
        </w:rPr>
      </w:pPr>
      <w:r w:rsidRPr="00651B4B">
        <w:rPr>
          <w:sz w:val="23"/>
          <w:szCs w:val="23"/>
        </w:rPr>
        <w:t>J. Henry Lievens</w:t>
      </w:r>
      <w:r>
        <w:rPr>
          <w:sz w:val="23"/>
          <w:szCs w:val="23"/>
        </w:rPr>
        <w:tab/>
      </w:r>
      <w:r w:rsidRPr="00651B4B">
        <w:rPr>
          <w:sz w:val="23"/>
          <w:szCs w:val="23"/>
        </w:rPr>
        <w:tab/>
        <w:t>District 9</w:t>
      </w:r>
    </w:p>
    <w:p w14:paraId="399526F7" w14:textId="79495479" w:rsidR="00563C03" w:rsidRPr="00651B4B" w:rsidRDefault="00563C03" w:rsidP="005610E2">
      <w:pPr>
        <w:ind w:firstLine="630"/>
        <w:rPr>
          <w:sz w:val="23"/>
          <w:szCs w:val="23"/>
        </w:rPr>
      </w:pPr>
      <w:r w:rsidRPr="00651B4B">
        <w:rPr>
          <w:sz w:val="23"/>
          <w:szCs w:val="23"/>
        </w:rPr>
        <w:t>Michael Bosanac</w:t>
      </w:r>
      <w:r w:rsidRPr="00651B4B">
        <w:rPr>
          <w:sz w:val="23"/>
          <w:szCs w:val="23"/>
        </w:rPr>
        <w:tab/>
      </w:r>
      <w:r w:rsidR="005610E2" w:rsidRPr="00651B4B">
        <w:rPr>
          <w:sz w:val="23"/>
          <w:szCs w:val="23"/>
        </w:rPr>
        <w:tab/>
      </w:r>
      <w:r w:rsidRPr="00651B4B">
        <w:rPr>
          <w:sz w:val="23"/>
          <w:szCs w:val="23"/>
        </w:rPr>
        <w:t>Administrator / CFO</w:t>
      </w:r>
    </w:p>
    <w:p w14:paraId="2A049B89" w14:textId="1B5363AF" w:rsidR="00563C03" w:rsidRPr="00651B4B" w:rsidRDefault="00563C03" w:rsidP="005610E2">
      <w:pPr>
        <w:ind w:firstLine="630"/>
        <w:rPr>
          <w:sz w:val="23"/>
          <w:szCs w:val="23"/>
        </w:rPr>
      </w:pPr>
      <w:r w:rsidRPr="00651B4B">
        <w:rPr>
          <w:sz w:val="23"/>
          <w:szCs w:val="23"/>
        </w:rPr>
        <w:t>Lisa Sanders</w:t>
      </w:r>
      <w:r w:rsidRPr="00651B4B">
        <w:rPr>
          <w:sz w:val="23"/>
          <w:szCs w:val="23"/>
        </w:rPr>
        <w:tab/>
      </w:r>
      <w:r w:rsidR="005610E2" w:rsidRPr="00651B4B">
        <w:rPr>
          <w:sz w:val="23"/>
          <w:szCs w:val="23"/>
        </w:rPr>
        <w:tab/>
      </w:r>
      <w:r w:rsidR="005610E2" w:rsidRPr="00651B4B">
        <w:rPr>
          <w:sz w:val="23"/>
          <w:szCs w:val="23"/>
        </w:rPr>
        <w:tab/>
      </w:r>
      <w:r w:rsidRPr="00651B4B">
        <w:rPr>
          <w:sz w:val="23"/>
          <w:szCs w:val="23"/>
        </w:rPr>
        <w:t>Deputy Clerk</w:t>
      </w:r>
    </w:p>
    <w:p w14:paraId="733B87E7" w14:textId="77777777" w:rsidR="00563C03" w:rsidRPr="00651B4B" w:rsidRDefault="00563C03" w:rsidP="00563C03">
      <w:pPr>
        <w:rPr>
          <w:sz w:val="23"/>
          <w:szCs w:val="23"/>
        </w:rPr>
      </w:pPr>
    </w:p>
    <w:p w14:paraId="71B8BEC7" w14:textId="77777777" w:rsidR="005610E2" w:rsidRPr="00651B4B" w:rsidRDefault="005610E2" w:rsidP="00563C03">
      <w:pPr>
        <w:rPr>
          <w:sz w:val="23"/>
          <w:szCs w:val="23"/>
        </w:rPr>
      </w:pPr>
    </w:p>
    <w:p w14:paraId="5D040B9D" w14:textId="77777777" w:rsidR="00651B4B" w:rsidRPr="00651B4B" w:rsidRDefault="00651B4B" w:rsidP="00563C03">
      <w:pPr>
        <w:rPr>
          <w:sz w:val="23"/>
          <w:szCs w:val="23"/>
        </w:rPr>
      </w:pPr>
    </w:p>
    <w:p w14:paraId="1901CE41" w14:textId="77777777" w:rsidR="00651B4B" w:rsidRPr="00651B4B" w:rsidRDefault="00651B4B" w:rsidP="00563C03">
      <w:pPr>
        <w:rPr>
          <w:sz w:val="23"/>
          <w:szCs w:val="23"/>
        </w:rPr>
      </w:pPr>
    </w:p>
    <w:p w14:paraId="71CB8006" w14:textId="77777777" w:rsidR="00651B4B" w:rsidRPr="00651B4B" w:rsidRDefault="00651B4B" w:rsidP="00563C03">
      <w:pPr>
        <w:rPr>
          <w:sz w:val="23"/>
          <w:szCs w:val="23"/>
        </w:rPr>
      </w:pPr>
    </w:p>
    <w:p w14:paraId="12E1AE64" w14:textId="77777777" w:rsidR="00651B4B" w:rsidRPr="00651B4B" w:rsidRDefault="00651B4B" w:rsidP="00563C03">
      <w:pPr>
        <w:rPr>
          <w:sz w:val="23"/>
          <w:szCs w:val="23"/>
        </w:rPr>
      </w:pPr>
    </w:p>
    <w:p w14:paraId="529404BD" w14:textId="77777777" w:rsidR="00651B4B" w:rsidRPr="00651B4B" w:rsidRDefault="00651B4B" w:rsidP="00563C03">
      <w:pPr>
        <w:rPr>
          <w:sz w:val="23"/>
          <w:szCs w:val="23"/>
        </w:rPr>
      </w:pPr>
    </w:p>
    <w:p w14:paraId="32AAB36D" w14:textId="77777777" w:rsidR="00651B4B" w:rsidRPr="00651B4B" w:rsidRDefault="00651B4B" w:rsidP="00563C03">
      <w:pPr>
        <w:rPr>
          <w:sz w:val="23"/>
          <w:szCs w:val="23"/>
        </w:rPr>
      </w:pPr>
    </w:p>
    <w:p w14:paraId="23D6C442" w14:textId="77777777" w:rsidR="00651B4B" w:rsidRPr="00651B4B" w:rsidRDefault="00651B4B" w:rsidP="00563C03">
      <w:pPr>
        <w:rPr>
          <w:sz w:val="23"/>
          <w:szCs w:val="23"/>
        </w:rPr>
      </w:pPr>
    </w:p>
    <w:p w14:paraId="4012F922" w14:textId="77777777" w:rsidR="00651B4B" w:rsidRPr="00651B4B" w:rsidRDefault="00651B4B" w:rsidP="00563C03">
      <w:pPr>
        <w:rPr>
          <w:sz w:val="23"/>
          <w:szCs w:val="23"/>
        </w:rPr>
      </w:pPr>
    </w:p>
    <w:p w14:paraId="4ACE58F0" w14:textId="77777777" w:rsidR="00651B4B" w:rsidRPr="00651B4B" w:rsidRDefault="00651B4B" w:rsidP="00563C03">
      <w:pPr>
        <w:rPr>
          <w:sz w:val="23"/>
          <w:szCs w:val="23"/>
        </w:rPr>
      </w:pPr>
    </w:p>
    <w:bookmarkStart w:id="1" w:name="_Toc221708907"/>
    <w:p w14:paraId="4DD99A0F" w14:textId="6E19C8D1" w:rsidR="00563C03" w:rsidRPr="00415B4C" w:rsidRDefault="00415B4C" w:rsidP="00D0763E">
      <w:pPr>
        <w:pStyle w:val="Heading1"/>
        <w:jc w:val="center"/>
      </w:pPr>
      <w:r w:rsidRPr="00415B4C">
        <w:rPr>
          <w:noProof/>
        </w:rPr>
        <w:lastRenderedPageBreak/>
        <mc:AlternateContent>
          <mc:Choice Requires="wps">
            <w:drawing>
              <wp:anchor distT="0" distB="0" distL="0" distR="0" simplePos="0" relativeHeight="251674624" behindDoc="0" locked="0" layoutInCell="1" allowOverlap="1" wp14:anchorId="250DAD67" wp14:editId="4A2BE53C">
                <wp:simplePos x="0" y="0"/>
                <wp:positionH relativeFrom="page">
                  <wp:posOffset>-30079</wp:posOffset>
                </wp:positionH>
                <wp:positionV relativeFrom="paragraph">
                  <wp:posOffset>228600</wp:posOffset>
                </wp:positionV>
                <wp:extent cx="7772400" cy="27940"/>
                <wp:effectExtent l="0" t="0" r="0" b="0"/>
                <wp:wrapNone/>
                <wp:docPr id="600557790"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27AEA536" id="Graphic 31" o:spid="_x0000_s1026" style="position:absolute;margin-left:-2.35pt;margin-top:18pt;width:612pt;height:2.2pt;z-index:251674624;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" path="m7772400,l,,,27432r7772400,l7772400,xe" fillcolor="#548dd4" stroked="f">
                <v:path arrowok="t"/>
                <w10:wrap anchorx="page"/>
              </v:shape>
            </w:pict>
          </mc:Fallback>
        </mc:AlternateContent>
      </w:r>
      <w:r w:rsidR="00563C03" w:rsidRPr="00415B4C">
        <w:t>Monroe County Economic Development Corporation</w:t>
      </w:r>
      <w:bookmarkEnd w:id="1"/>
    </w:p>
    <w:p w14:paraId="2FF81614" w14:textId="77777777" w:rsidR="00563C03" w:rsidRPr="00651B4B" w:rsidRDefault="00563C03" w:rsidP="00563C03">
      <w:pPr>
        <w:rPr>
          <w:sz w:val="23"/>
          <w:szCs w:val="23"/>
        </w:rPr>
      </w:pPr>
    </w:p>
    <w:p w14:paraId="504364D2" w14:textId="2629C697" w:rsidR="005610E2" w:rsidRDefault="00563C03" w:rsidP="00563C03">
      <w:pPr>
        <w:rPr>
          <w:sz w:val="23"/>
          <w:szCs w:val="23"/>
        </w:rPr>
      </w:pPr>
      <w:r w:rsidRPr="00651B4B">
        <w:rPr>
          <w:sz w:val="23"/>
          <w:szCs w:val="23"/>
        </w:rPr>
        <w:t>The vision for this Streamlining Development guide was facilitated by a large group of community stakeholders focused on developing a pathway to make Monroe County as development-friendly as possible.  An incredible amount of work by those listed below resulted in the development of this document and led to its use by thousands in pursuit of more efficient and effective development.  The Economic Development Corporation as a working group was dissolved in 2024 and the continuance of their work was championed by the Monroe County Business Alliance.</w:t>
      </w:r>
    </w:p>
    <w:p w14:paraId="417AB959" w14:textId="77777777" w:rsidR="005F4904" w:rsidRPr="00651B4B" w:rsidRDefault="005F4904" w:rsidP="00563C03">
      <w:pPr>
        <w:rPr>
          <w:sz w:val="23"/>
          <w:szCs w:val="23"/>
        </w:rPr>
      </w:pPr>
    </w:p>
    <w:p w14:paraId="2FC2613F" w14:textId="77777777" w:rsidR="00563C03" w:rsidRPr="00651B4B" w:rsidRDefault="00563C03" w:rsidP="00563C03">
      <w:pPr>
        <w:rPr>
          <w:b/>
          <w:bCs/>
          <w:sz w:val="23"/>
          <w:szCs w:val="23"/>
          <w:u w:val="single"/>
        </w:rPr>
      </w:pPr>
      <w:r w:rsidRPr="00651B4B">
        <w:rPr>
          <w:b/>
          <w:bCs/>
          <w:sz w:val="23"/>
          <w:szCs w:val="23"/>
          <w:u w:val="single"/>
        </w:rPr>
        <w:t>Development MCEDC Team:</w:t>
      </w:r>
    </w:p>
    <w:p w14:paraId="4F19713F" w14:textId="23D2B55E" w:rsidR="00563C03" w:rsidRPr="00651B4B" w:rsidRDefault="00563C03" w:rsidP="0003103C">
      <w:pPr>
        <w:spacing w:line="240" w:lineRule="auto"/>
        <w:rPr>
          <w:sz w:val="23"/>
          <w:szCs w:val="23"/>
        </w:rPr>
      </w:pPr>
      <w:r w:rsidRPr="00651B4B">
        <w:rPr>
          <w:sz w:val="23"/>
          <w:szCs w:val="23"/>
        </w:rPr>
        <w:t>Commission Member</w:t>
      </w:r>
      <w:r w:rsidRPr="00651B4B">
        <w:rPr>
          <w:sz w:val="23"/>
          <w:szCs w:val="23"/>
        </w:rPr>
        <w:tab/>
      </w:r>
      <w:r w:rsidR="00651B4B">
        <w:rPr>
          <w:sz w:val="23"/>
          <w:szCs w:val="23"/>
        </w:rPr>
        <w:tab/>
      </w:r>
      <w:r w:rsidR="0039057D">
        <w:rPr>
          <w:sz w:val="23"/>
          <w:szCs w:val="23"/>
        </w:rPr>
        <w:tab/>
      </w:r>
      <w:r w:rsidRPr="00651B4B">
        <w:rPr>
          <w:sz w:val="23"/>
          <w:szCs w:val="23"/>
        </w:rPr>
        <w:t>Organization</w:t>
      </w:r>
    </w:p>
    <w:p w14:paraId="13885BFB" w14:textId="6584ADD7" w:rsidR="00651B4B" w:rsidRPr="00651B4B" w:rsidRDefault="00563C03" w:rsidP="0003103C">
      <w:pPr>
        <w:spacing w:line="240" w:lineRule="auto"/>
        <w:ind w:right="810"/>
        <w:rPr>
          <w:sz w:val="23"/>
          <w:szCs w:val="23"/>
        </w:rPr>
      </w:pPr>
      <w:r w:rsidRPr="00651B4B">
        <w:rPr>
          <w:sz w:val="23"/>
          <w:szCs w:val="23"/>
        </w:rPr>
        <w:t>Tracy Oberleiter, Chairm</w:t>
      </w:r>
      <w:r w:rsidR="0039057D">
        <w:rPr>
          <w:sz w:val="23"/>
          <w:szCs w:val="23"/>
        </w:rPr>
        <w:t>an</w:t>
      </w:r>
      <w:r w:rsidR="0039057D">
        <w:rPr>
          <w:sz w:val="23"/>
          <w:szCs w:val="23"/>
        </w:rPr>
        <w:tab/>
      </w:r>
      <w:r w:rsidR="0039057D">
        <w:rPr>
          <w:sz w:val="23"/>
          <w:szCs w:val="23"/>
        </w:rPr>
        <w:tab/>
      </w:r>
      <w:r w:rsidR="0039057D" w:rsidRPr="00651B4B">
        <w:rPr>
          <w:sz w:val="23"/>
          <w:szCs w:val="23"/>
        </w:rPr>
        <w:t>Office of Senator Dale W. Zorn</w:t>
      </w:r>
    </w:p>
    <w:p w14:paraId="2E0C3007" w14:textId="77777777" w:rsidR="0039057D" w:rsidRDefault="00563C03" w:rsidP="0003103C">
      <w:pPr>
        <w:spacing w:line="240" w:lineRule="auto"/>
        <w:rPr>
          <w:sz w:val="23"/>
          <w:szCs w:val="23"/>
        </w:rPr>
      </w:pPr>
      <w:r w:rsidRPr="00651B4B">
        <w:rPr>
          <w:sz w:val="23"/>
          <w:szCs w:val="23"/>
        </w:rPr>
        <w:t>Barry Buschmann, Vice Chairman</w:t>
      </w:r>
      <w:r w:rsidRPr="00651B4B">
        <w:rPr>
          <w:sz w:val="23"/>
          <w:szCs w:val="23"/>
        </w:rPr>
        <w:tab/>
        <w:t xml:space="preserve">The Mannik &amp; Smith Group, Inc. </w:t>
      </w:r>
    </w:p>
    <w:p w14:paraId="1E1A630B" w14:textId="735CA127" w:rsidR="00563C03" w:rsidRPr="00651B4B" w:rsidRDefault="00563C03" w:rsidP="0003103C">
      <w:pPr>
        <w:spacing w:line="240" w:lineRule="auto"/>
        <w:rPr>
          <w:sz w:val="23"/>
          <w:szCs w:val="23"/>
        </w:rPr>
      </w:pPr>
      <w:r w:rsidRPr="00651B4B">
        <w:rPr>
          <w:sz w:val="23"/>
          <w:szCs w:val="23"/>
        </w:rPr>
        <w:t>Tom Allen, Treasurer</w:t>
      </w:r>
      <w:r w:rsidRPr="00651B4B">
        <w:rPr>
          <w:sz w:val="23"/>
          <w:szCs w:val="23"/>
        </w:rPr>
        <w:tab/>
      </w:r>
      <w:r w:rsidR="0039057D">
        <w:rPr>
          <w:sz w:val="23"/>
          <w:szCs w:val="23"/>
        </w:rPr>
        <w:tab/>
      </w:r>
      <w:r w:rsidR="0039057D">
        <w:rPr>
          <w:sz w:val="23"/>
          <w:szCs w:val="23"/>
        </w:rPr>
        <w:tab/>
      </w:r>
      <w:r w:rsidRPr="00651B4B">
        <w:rPr>
          <w:sz w:val="23"/>
          <w:szCs w:val="23"/>
        </w:rPr>
        <w:t>Allen Chevrolet Cadillac</w:t>
      </w:r>
    </w:p>
    <w:p w14:paraId="755658B6" w14:textId="678DB7E6" w:rsidR="00563C03" w:rsidRPr="00651B4B" w:rsidRDefault="00563C03" w:rsidP="0003103C">
      <w:pPr>
        <w:spacing w:line="240" w:lineRule="auto"/>
        <w:rPr>
          <w:sz w:val="23"/>
          <w:szCs w:val="23"/>
        </w:rPr>
      </w:pPr>
      <w:r w:rsidRPr="00651B4B">
        <w:rPr>
          <w:sz w:val="23"/>
          <w:szCs w:val="23"/>
        </w:rPr>
        <w:t>Mike Baker</w:t>
      </w:r>
      <w:r w:rsidRPr="00651B4B">
        <w:rPr>
          <w:sz w:val="23"/>
          <w:szCs w:val="23"/>
        </w:rPr>
        <w:tab/>
      </w:r>
      <w:r w:rsidR="0039057D">
        <w:rPr>
          <w:sz w:val="23"/>
          <w:szCs w:val="23"/>
        </w:rPr>
        <w:tab/>
      </w:r>
      <w:r w:rsidR="0039057D">
        <w:rPr>
          <w:sz w:val="23"/>
          <w:szCs w:val="23"/>
        </w:rPr>
        <w:tab/>
      </w:r>
      <w:r w:rsidR="0039057D">
        <w:rPr>
          <w:sz w:val="23"/>
          <w:szCs w:val="23"/>
        </w:rPr>
        <w:tab/>
      </w:r>
      <w:r w:rsidRPr="00651B4B">
        <w:rPr>
          <w:sz w:val="23"/>
          <w:szCs w:val="23"/>
        </w:rPr>
        <w:t>Michigan Gas Utilities</w:t>
      </w:r>
    </w:p>
    <w:p w14:paraId="0C963568" w14:textId="7A27BF8C" w:rsidR="00563C03" w:rsidRPr="00651B4B" w:rsidRDefault="00563C03" w:rsidP="0003103C">
      <w:pPr>
        <w:spacing w:line="240" w:lineRule="auto"/>
        <w:rPr>
          <w:sz w:val="23"/>
          <w:szCs w:val="23"/>
        </w:rPr>
      </w:pPr>
      <w:r w:rsidRPr="00651B4B">
        <w:rPr>
          <w:sz w:val="23"/>
          <w:szCs w:val="23"/>
        </w:rPr>
        <w:t>Kim Comerzan</w:t>
      </w:r>
      <w:r w:rsidRPr="00651B4B">
        <w:rPr>
          <w:sz w:val="23"/>
          <w:szCs w:val="23"/>
        </w:rPr>
        <w:tab/>
      </w:r>
      <w:r w:rsidR="0039057D">
        <w:rPr>
          <w:sz w:val="23"/>
          <w:szCs w:val="23"/>
        </w:rPr>
        <w:tab/>
      </w:r>
      <w:r w:rsidR="0039057D">
        <w:rPr>
          <w:sz w:val="23"/>
          <w:szCs w:val="23"/>
        </w:rPr>
        <w:tab/>
      </w:r>
      <w:r w:rsidRPr="00651B4B">
        <w:rPr>
          <w:sz w:val="23"/>
          <w:szCs w:val="23"/>
        </w:rPr>
        <w:t>Community Health</w:t>
      </w:r>
    </w:p>
    <w:p w14:paraId="798B90D9" w14:textId="4403DC02" w:rsidR="00563C03" w:rsidRPr="00651B4B" w:rsidRDefault="00563C03" w:rsidP="0003103C">
      <w:pPr>
        <w:spacing w:line="240" w:lineRule="auto"/>
        <w:rPr>
          <w:sz w:val="23"/>
          <w:szCs w:val="23"/>
        </w:rPr>
      </w:pPr>
      <w:r w:rsidRPr="00651B4B">
        <w:rPr>
          <w:sz w:val="23"/>
          <w:szCs w:val="23"/>
        </w:rPr>
        <w:t>Matt Vanisacker</w:t>
      </w:r>
      <w:r w:rsidRPr="00651B4B">
        <w:rPr>
          <w:sz w:val="23"/>
          <w:szCs w:val="23"/>
        </w:rPr>
        <w:tab/>
      </w:r>
      <w:r w:rsidR="0039057D">
        <w:rPr>
          <w:sz w:val="23"/>
          <w:szCs w:val="23"/>
        </w:rPr>
        <w:tab/>
      </w:r>
      <w:r w:rsidR="0039057D">
        <w:rPr>
          <w:sz w:val="23"/>
          <w:szCs w:val="23"/>
        </w:rPr>
        <w:tab/>
      </w:r>
      <w:r w:rsidRPr="00651B4B">
        <w:rPr>
          <w:sz w:val="23"/>
          <w:szCs w:val="23"/>
        </w:rPr>
        <w:t>Monroe County Business Development Corporation</w:t>
      </w:r>
    </w:p>
    <w:p w14:paraId="7A40CC44" w14:textId="48FBF264" w:rsidR="00563C03" w:rsidRPr="00651B4B" w:rsidRDefault="00563C03" w:rsidP="0003103C">
      <w:pPr>
        <w:spacing w:line="240" w:lineRule="auto"/>
        <w:rPr>
          <w:sz w:val="23"/>
          <w:szCs w:val="23"/>
        </w:rPr>
      </w:pPr>
      <w:r w:rsidRPr="00651B4B">
        <w:rPr>
          <w:sz w:val="23"/>
          <w:szCs w:val="23"/>
        </w:rPr>
        <w:t>Scot Laskey</w:t>
      </w:r>
      <w:r w:rsidRPr="00651B4B">
        <w:rPr>
          <w:sz w:val="23"/>
          <w:szCs w:val="23"/>
        </w:rPr>
        <w:tab/>
      </w:r>
      <w:r w:rsidR="0039057D">
        <w:rPr>
          <w:sz w:val="23"/>
          <w:szCs w:val="23"/>
        </w:rPr>
        <w:tab/>
      </w:r>
      <w:r w:rsidR="0039057D">
        <w:rPr>
          <w:sz w:val="23"/>
          <w:szCs w:val="23"/>
        </w:rPr>
        <w:tab/>
      </w:r>
      <w:r w:rsidR="0039057D">
        <w:rPr>
          <w:sz w:val="23"/>
          <w:szCs w:val="23"/>
        </w:rPr>
        <w:tab/>
      </w:r>
      <w:r w:rsidRPr="00651B4B">
        <w:rPr>
          <w:sz w:val="23"/>
          <w:szCs w:val="23"/>
        </w:rPr>
        <w:t>Laskey Company LLC</w:t>
      </w:r>
    </w:p>
    <w:p w14:paraId="22E93B39" w14:textId="0593DB9A" w:rsidR="00563C03" w:rsidRPr="00651B4B" w:rsidRDefault="00563C03" w:rsidP="0003103C">
      <w:pPr>
        <w:spacing w:line="240" w:lineRule="auto"/>
        <w:rPr>
          <w:sz w:val="23"/>
          <w:szCs w:val="23"/>
        </w:rPr>
      </w:pPr>
      <w:r w:rsidRPr="00651B4B">
        <w:rPr>
          <w:sz w:val="23"/>
          <w:szCs w:val="23"/>
        </w:rPr>
        <w:t>Randy Mielnik</w:t>
      </w:r>
      <w:r w:rsidRPr="00651B4B">
        <w:rPr>
          <w:sz w:val="23"/>
          <w:szCs w:val="23"/>
        </w:rPr>
        <w:tab/>
      </w:r>
      <w:r w:rsidR="007D0F65">
        <w:rPr>
          <w:sz w:val="23"/>
          <w:szCs w:val="23"/>
        </w:rPr>
        <w:tab/>
      </w:r>
      <w:r w:rsidR="007D0F65">
        <w:rPr>
          <w:sz w:val="23"/>
          <w:szCs w:val="23"/>
        </w:rPr>
        <w:tab/>
      </w:r>
      <w:r w:rsidR="007D0F65">
        <w:rPr>
          <w:sz w:val="23"/>
          <w:szCs w:val="23"/>
        </w:rPr>
        <w:tab/>
      </w:r>
      <w:r w:rsidRPr="00651B4B">
        <w:rPr>
          <w:sz w:val="23"/>
          <w:szCs w:val="23"/>
        </w:rPr>
        <w:t>Poggemeyer Design Group</w:t>
      </w:r>
    </w:p>
    <w:p w14:paraId="6891D08C" w14:textId="6C168D32" w:rsidR="00563C03" w:rsidRPr="00651B4B" w:rsidRDefault="00563C03" w:rsidP="0003103C">
      <w:pPr>
        <w:spacing w:line="240" w:lineRule="auto"/>
        <w:rPr>
          <w:sz w:val="23"/>
          <w:szCs w:val="23"/>
        </w:rPr>
      </w:pPr>
      <w:r w:rsidRPr="00651B4B">
        <w:rPr>
          <w:sz w:val="23"/>
          <w:szCs w:val="23"/>
        </w:rPr>
        <w:t>Dan Minton</w:t>
      </w:r>
      <w:r w:rsidRPr="00651B4B">
        <w:rPr>
          <w:sz w:val="23"/>
          <w:szCs w:val="23"/>
        </w:rPr>
        <w:tab/>
      </w:r>
      <w:r w:rsidR="007D0F65">
        <w:rPr>
          <w:sz w:val="23"/>
          <w:szCs w:val="23"/>
        </w:rPr>
        <w:tab/>
      </w:r>
      <w:r w:rsidR="007D0F65">
        <w:rPr>
          <w:sz w:val="23"/>
          <w:szCs w:val="23"/>
        </w:rPr>
        <w:tab/>
      </w:r>
      <w:r w:rsidR="007D0F65">
        <w:rPr>
          <w:sz w:val="23"/>
          <w:szCs w:val="23"/>
        </w:rPr>
        <w:tab/>
      </w:r>
      <w:r w:rsidRPr="00651B4B">
        <w:rPr>
          <w:sz w:val="23"/>
          <w:szCs w:val="23"/>
        </w:rPr>
        <w:t>Skilled Trades Representative</w:t>
      </w:r>
    </w:p>
    <w:p w14:paraId="3CFA78B4" w14:textId="4CD12694" w:rsidR="00563C03" w:rsidRPr="00651B4B" w:rsidRDefault="00563C03" w:rsidP="0003103C">
      <w:pPr>
        <w:spacing w:line="240" w:lineRule="auto"/>
        <w:ind w:right="-1080"/>
        <w:rPr>
          <w:sz w:val="23"/>
          <w:szCs w:val="23"/>
        </w:rPr>
      </w:pPr>
      <w:r w:rsidRPr="00651B4B">
        <w:rPr>
          <w:sz w:val="23"/>
          <w:szCs w:val="23"/>
        </w:rPr>
        <w:t>Stacey Goans</w:t>
      </w:r>
      <w:r w:rsidRPr="00651B4B">
        <w:rPr>
          <w:sz w:val="23"/>
          <w:szCs w:val="23"/>
        </w:rPr>
        <w:tab/>
      </w:r>
      <w:r w:rsidR="0058666B">
        <w:rPr>
          <w:sz w:val="23"/>
          <w:szCs w:val="23"/>
        </w:rPr>
        <w:tab/>
      </w:r>
      <w:r w:rsidR="0058666B">
        <w:rPr>
          <w:sz w:val="23"/>
          <w:szCs w:val="23"/>
        </w:rPr>
        <w:tab/>
      </w:r>
      <w:r w:rsidR="0058666B">
        <w:rPr>
          <w:sz w:val="23"/>
          <w:szCs w:val="23"/>
        </w:rPr>
        <w:tab/>
      </w:r>
      <w:r w:rsidRPr="00651B4B">
        <w:rPr>
          <w:sz w:val="23"/>
          <w:szCs w:val="23"/>
        </w:rPr>
        <w:t>Michigan Works! Monroe County Employment &amp; Training Department</w:t>
      </w:r>
    </w:p>
    <w:p w14:paraId="6FF5762B" w14:textId="27FB487E" w:rsidR="00563C03" w:rsidRPr="00651B4B" w:rsidRDefault="00563C03" w:rsidP="0003103C">
      <w:pPr>
        <w:spacing w:line="240" w:lineRule="auto"/>
        <w:rPr>
          <w:sz w:val="23"/>
          <w:szCs w:val="23"/>
        </w:rPr>
      </w:pPr>
      <w:r w:rsidRPr="00651B4B">
        <w:rPr>
          <w:sz w:val="23"/>
          <w:szCs w:val="23"/>
        </w:rPr>
        <w:t>Tim Janssens</w:t>
      </w:r>
      <w:r w:rsidR="0058666B">
        <w:rPr>
          <w:sz w:val="23"/>
          <w:szCs w:val="23"/>
        </w:rPr>
        <w:tab/>
      </w:r>
      <w:r w:rsidR="0058666B">
        <w:rPr>
          <w:sz w:val="23"/>
          <w:szCs w:val="23"/>
        </w:rPr>
        <w:tab/>
      </w:r>
      <w:r w:rsidR="0058666B">
        <w:rPr>
          <w:sz w:val="23"/>
          <w:szCs w:val="23"/>
        </w:rPr>
        <w:tab/>
      </w:r>
      <w:r w:rsidRPr="00651B4B">
        <w:rPr>
          <w:sz w:val="23"/>
          <w:szCs w:val="23"/>
        </w:rPr>
        <w:tab/>
        <w:t>Agriculture Representative</w:t>
      </w:r>
    </w:p>
    <w:p w14:paraId="36C3353A" w14:textId="1080128D" w:rsidR="00563C03" w:rsidRPr="00651B4B" w:rsidRDefault="00563C03" w:rsidP="0003103C">
      <w:pPr>
        <w:spacing w:line="240" w:lineRule="auto"/>
        <w:rPr>
          <w:sz w:val="23"/>
          <w:szCs w:val="23"/>
        </w:rPr>
      </w:pPr>
      <w:r w:rsidRPr="00651B4B">
        <w:rPr>
          <w:sz w:val="23"/>
          <w:szCs w:val="23"/>
        </w:rPr>
        <w:t>George Jondro</w:t>
      </w:r>
      <w:r w:rsidRPr="00651B4B">
        <w:rPr>
          <w:sz w:val="23"/>
          <w:szCs w:val="23"/>
        </w:rPr>
        <w:tab/>
      </w:r>
      <w:r w:rsidR="0058666B">
        <w:rPr>
          <w:sz w:val="23"/>
          <w:szCs w:val="23"/>
        </w:rPr>
        <w:tab/>
      </w:r>
      <w:r w:rsidR="0058666B">
        <w:rPr>
          <w:sz w:val="23"/>
          <w:szCs w:val="23"/>
        </w:rPr>
        <w:tab/>
      </w:r>
      <w:r w:rsidR="0058666B">
        <w:rPr>
          <w:sz w:val="23"/>
          <w:szCs w:val="23"/>
        </w:rPr>
        <w:tab/>
      </w:r>
      <w:r w:rsidRPr="00651B4B">
        <w:rPr>
          <w:sz w:val="23"/>
          <w:szCs w:val="23"/>
        </w:rPr>
        <w:t>County Commissioner, District 4</w:t>
      </w:r>
    </w:p>
    <w:p w14:paraId="79DDB13B" w14:textId="6A7A3969" w:rsidR="00563C03" w:rsidRPr="00651B4B" w:rsidRDefault="00563C03" w:rsidP="0003103C">
      <w:pPr>
        <w:spacing w:line="240" w:lineRule="auto"/>
        <w:rPr>
          <w:sz w:val="23"/>
          <w:szCs w:val="23"/>
        </w:rPr>
      </w:pPr>
      <w:r w:rsidRPr="00651B4B">
        <w:rPr>
          <w:sz w:val="23"/>
          <w:szCs w:val="23"/>
        </w:rPr>
        <w:t>Lisa Sanders</w:t>
      </w:r>
      <w:r w:rsidRPr="00651B4B">
        <w:rPr>
          <w:sz w:val="23"/>
          <w:szCs w:val="23"/>
        </w:rPr>
        <w:tab/>
      </w:r>
      <w:r w:rsidR="0058666B">
        <w:rPr>
          <w:sz w:val="23"/>
          <w:szCs w:val="23"/>
        </w:rPr>
        <w:tab/>
      </w:r>
      <w:r w:rsidR="0058666B">
        <w:rPr>
          <w:sz w:val="23"/>
          <w:szCs w:val="23"/>
        </w:rPr>
        <w:tab/>
      </w:r>
      <w:r w:rsidR="0058666B">
        <w:rPr>
          <w:sz w:val="23"/>
          <w:szCs w:val="23"/>
        </w:rPr>
        <w:tab/>
      </w:r>
      <w:r w:rsidRPr="00651B4B">
        <w:rPr>
          <w:sz w:val="23"/>
          <w:szCs w:val="23"/>
        </w:rPr>
        <w:t>Monroe County Emergency Medical Authority</w:t>
      </w:r>
    </w:p>
    <w:p w14:paraId="48E5295B" w14:textId="77777777" w:rsidR="00563C03" w:rsidRDefault="00563C03" w:rsidP="00563C03">
      <w:pPr>
        <w:rPr>
          <w:sz w:val="23"/>
          <w:szCs w:val="23"/>
        </w:rPr>
      </w:pPr>
      <w:r w:rsidRPr="00651B4B">
        <w:rPr>
          <w:sz w:val="23"/>
          <w:szCs w:val="23"/>
        </w:rPr>
        <w:t xml:space="preserve"> </w:t>
      </w:r>
    </w:p>
    <w:p w14:paraId="105F6FFB" w14:textId="77777777" w:rsidR="0058666B" w:rsidRDefault="0058666B" w:rsidP="00563C03">
      <w:pPr>
        <w:rPr>
          <w:sz w:val="23"/>
          <w:szCs w:val="23"/>
        </w:rPr>
      </w:pPr>
    </w:p>
    <w:p w14:paraId="150BDD9F" w14:textId="77777777" w:rsidR="0058666B" w:rsidRDefault="0058666B" w:rsidP="00563C03">
      <w:pPr>
        <w:rPr>
          <w:sz w:val="23"/>
          <w:szCs w:val="23"/>
        </w:rPr>
      </w:pPr>
    </w:p>
    <w:p w14:paraId="1076B379" w14:textId="77777777" w:rsidR="0058666B" w:rsidRPr="00651B4B" w:rsidRDefault="0058666B" w:rsidP="00563C03">
      <w:pPr>
        <w:rPr>
          <w:sz w:val="23"/>
          <w:szCs w:val="23"/>
        </w:rPr>
      </w:pPr>
    </w:p>
    <w:bookmarkStart w:id="2" w:name="_Toc221708908"/>
    <w:p w14:paraId="1A706AE4" w14:textId="5BDD0EB3" w:rsidR="00563C03" w:rsidRPr="00415B4C" w:rsidRDefault="00415B4C" w:rsidP="00D0763E">
      <w:pPr>
        <w:pStyle w:val="Heading1"/>
        <w:jc w:val="center"/>
      </w:pPr>
      <w:r w:rsidRPr="00415B4C">
        <w:rPr>
          <w:noProof/>
        </w:rPr>
        <w:lastRenderedPageBreak/>
        <mc:AlternateContent>
          <mc:Choice Requires="wps">
            <w:drawing>
              <wp:anchor distT="0" distB="0" distL="0" distR="0" simplePos="0" relativeHeight="251672576" behindDoc="0" locked="0" layoutInCell="1" allowOverlap="1" wp14:anchorId="1D699AED" wp14:editId="4477D6FE">
                <wp:simplePos x="0" y="0"/>
                <wp:positionH relativeFrom="page">
                  <wp:posOffset>-24063</wp:posOffset>
                </wp:positionH>
                <wp:positionV relativeFrom="paragraph">
                  <wp:posOffset>246648</wp:posOffset>
                </wp:positionV>
                <wp:extent cx="7772400" cy="27940"/>
                <wp:effectExtent l="0" t="0" r="0" b="0"/>
                <wp:wrapNone/>
                <wp:docPr id="1027134074"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6982A5BC" id="Graphic 31" o:spid="_x0000_s1026" style="position:absolute;margin-left:-1.9pt;margin-top:19.4pt;width:612pt;height:2.2pt;z-index:251672576;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" path="m7772400,l,,,27432r7772400,l7772400,xe" fillcolor="#548dd4" stroked="f">
                <v:path arrowok="t"/>
                <w10:wrap anchorx="page"/>
              </v:shape>
            </w:pict>
          </mc:Fallback>
        </mc:AlternateContent>
      </w:r>
      <w:r w:rsidR="00563C03" w:rsidRPr="00415B4C">
        <w:t>Streamlining Development Task Force</w:t>
      </w:r>
      <w:bookmarkEnd w:id="2"/>
    </w:p>
    <w:p w14:paraId="65C176B5" w14:textId="77777777" w:rsidR="00563C03" w:rsidRDefault="00563C03" w:rsidP="00563C03">
      <w:pPr>
        <w:rPr>
          <w:sz w:val="23"/>
          <w:szCs w:val="23"/>
        </w:rPr>
      </w:pPr>
      <w:r w:rsidRPr="00651B4B">
        <w:rPr>
          <w:sz w:val="23"/>
          <w:szCs w:val="23"/>
        </w:rPr>
        <w:t>The following participants played a key developmental role in the inception and implementation of this document.</w:t>
      </w:r>
    </w:p>
    <w:p w14:paraId="66AD46C5" w14:textId="77777777" w:rsidR="0058666B" w:rsidRPr="00651B4B" w:rsidRDefault="0058666B" w:rsidP="00563C03">
      <w:pPr>
        <w:rPr>
          <w:sz w:val="23"/>
          <w:szCs w:val="23"/>
        </w:rPr>
      </w:pPr>
    </w:p>
    <w:p w14:paraId="49F3DB57" w14:textId="1B11C304" w:rsidR="00563C03" w:rsidRPr="0058666B" w:rsidRDefault="00563C03" w:rsidP="00563C03">
      <w:pPr>
        <w:rPr>
          <w:b/>
          <w:bCs/>
          <w:sz w:val="23"/>
          <w:szCs w:val="23"/>
        </w:rPr>
      </w:pPr>
      <w:r w:rsidRPr="0058666B">
        <w:rPr>
          <w:b/>
          <w:bCs/>
          <w:sz w:val="23"/>
          <w:szCs w:val="23"/>
        </w:rPr>
        <w:t>Group Member</w:t>
      </w:r>
      <w:r w:rsidRPr="0058666B">
        <w:rPr>
          <w:b/>
          <w:bCs/>
          <w:sz w:val="23"/>
          <w:szCs w:val="23"/>
        </w:rPr>
        <w:tab/>
      </w:r>
      <w:r w:rsidR="0058666B">
        <w:rPr>
          <w:b/>
          <w:bCs/>
          <w:sz w:val="23"/>
          <w:szCs w:val="23"/>
        </w:rPr>
        <w:tab/>
      </w:r>
      <w:r w:rsidR="0058666B">
        <w:rPr>
          <w:b/>
          <w:bCs/>
          <w:sz w:val="23"/>
          <w:szCs w:val="23"/>
        </w:rPr>
        <w:tab/>
      </w:r>
      <w:r w:rsidR="0058666B">
        <w:rPr>
          <w:b/>
          <w:bCs/>
          <w:sz w:val="23"/>
          <w:szCs w:val="23"/>
        </w:rPr>
        <w:tab/>
      </w:r>
      <w:r w:rsidRPr="0058666B">
        <w:rPr>
          <w:b/>
          <w:bCs/>
          <w:sz w:val="23"/>
          <w:szCs w:val="23"/>
        </w:rPr>
        <w:t>Organization</w:t>
      </w:r>
    </w:p>
    <w:p w14:paraId="69724398" w14:textId="77777777" w:rsidR="00C169DE" w:rsidRDefault="00563C03" w:rsidP="00563C03">
      <w:pPr>
        <w:rPr>
          <w:sz w:val="23"/>
          <w:szCs w:val="23"/>
        </w:rPr>
      </w:pPr>
      <w:r w:rsidRPr="00651B4B">
        <w:rPr>
          <w:sz w:val="23"/>
          <w:szCs w:val="23"/>
        </w:rPr>
        <w:t>Barry Buschmann, Task Force Chairman</w:t>
      </w:r>
      <w:r w:rsidRPr="00651B4B">
        <w:rPr>
          <w:sz w:val="23"/>
          <w:szCs w:val="23"/>
        </w:rPr>
        <w:tab/>
        <w:t>The Mannik &amp; Smith Group, Inc. (Retired)</w:t>
      </w:r>
    </w:p>
    <w:p w14:paraId="2B326D6D" w14:textId="009DD477" w:rsidR="00563C03" w:rsidRPr="00651B4B" w:rsidRDefault="00563C03" w:rsidP="00563C03">
      <w:pPr>
        <w:rPr>
          <w:sz w:val="23"/>
          <w:szCs w:val="23"/>
        </w:rPr>
      </w:pPr>
      <w:r w:rsidRPr="00651B4B">
        <w:rPr>
          <w:sz w:val="23"/>
          <w:szCs w:val="23"/>
        </w:rPr>
        <w:t>Randy Pierce</w:t>
      </w:r>
      <w:r w:rsidR="00C169DE">
        <w:rPr>
          <w:sz w:val="23"/>
          <w:szCs w:val="23"/>
        </w:rPr>
        <w:tab/>
      </w:r>
      <w:r w:rsidR="00C169DE">
        <w:rPr>
          <w:sz w:val="23"/>
          <w:szCs w:val="23"/>
        </w:rPr>
        <w:tab/>
      </w:r>
      <w:r w:rsidR="00C169DE">
        <w:rPr>
          <w:sz w:val="23"/>
          <w:szCs w:val="23"/>
        </w:rPr>
        <w:tab/>
      </w:r>
      <w:r w:rsidR="00C169DE">
        <w:rPr>
          <w:sz w:val="23"/>
          <w:szCs w:val="23"/>
        </w:rPr>
        <w:tab/>
      </w:r>
      <w:r w:rsidRPr="00651B4B">
        <w:rPr>
          <w:sz w:val="23"/>
          <w:szCs w:val="23"/>
        </w:rPr>
        <w:tab/>
        <w:t>Former Monroe County Road Commissioner</w:t>
      </w:r>
    </w:p>
    <w:p w14:paraId="489CB9C0" w14:textId="1B7EFA7E" w:rsidR="00563C03" w:rsidRPr="00651B4B" w:rsidRDefault="00563C03" w:rsidP="00563C03">
      <w:pPr>
        <w:rPr>
          <w:sz w:val="23"/>
          <w:szCs w:val="23"/>
        </w:rPr>
      </w:pPr>
      <w:r w:rsidRPr="00651B4B">
        <w:rPr>
          <w:sz w:val="23"/>
          <w:szCs w:val="23"/>
        </w:rPr>
        <w:t>David Thompson</w:t>
      </w:r>
      <w:r w:rsidRPr="00651B4B">
        <w:rPr>
          <w:sz w:val="23"/>
          <w:szCs w:val="23"/>
        </w:rPr>
        <w:tab/>
      </w:r>
      <w:r w:rsidR="00C169DE">
        <w:rPr>
          <w:sz w:val="23"/>
          <w:szCs w:val="23"/>
        </w:rPr>
        <w:tab/>
      </w:r>
      <w:r w:rsidR="00C169DE">
        <w:rPr>
          <w:sz w:val="23"/>
          <w:szCs w:val="23"/>
        </w:rPr>
        <w:tab/>
      </w:r>
      <w:r w:rsidR="00C169DE">
        <w:rPr>
          <w:sz w:val="23"/>
          <w:szCs w:val="23"/>
        </w:rPr>
        <w:tab/>
      </w:r>
      <w:r w:rsidRPr="00651B4B">
        <w:rPr>
          <w:sz w:val="23"/>
          <w:szCs w:val="23"/>
        </w:rPr>
        <w:t>Former Monroe County Drain Commissioner</w:t>
      </w:r>
    </w:p>
    <w:p w14:paraId="3F8EDBB5" w14:textId="69D73A18" w:rsidR="00563C03" w:rsidRPr="00651B4B" w:rsidRDefault="00563C03" w:rsidP="00563C03">
      <w:pPr>
        <w:rPr>
          <w:sz w:val="23"/>
          <w:szCs w:val="23"/>
        </w:rPr>
      </w:pPr>
      <w:r w:rsidRPr="00651B4B">
        <w:rPr>
          <w:sz w:val="23"/>
          <w:szCs w:val="23"/>
        </w:rPr>
        <w:t>Carolyn Bennett</w:t>
      </w:r>
      <w:r w:rsidRPr="00651B4B">
        <w:rPr>
          <w:sz w:val="23"/>
          <w:szCs w:val="23"/>
        </w:rPr>
        <w:tab/>
      </w:r>
      <w:r w:rsidR="00C169DE">
        <w:rPr>
          <w:sz w:val="23"/>
          <w:szCs w:val="23"/>
        </w:rPr>
        <w:tab/>
      </w:r>
      <w:r w:rsidR="00C169DE">
        <w:rPr>
          <w:sz w:val="23"/>
          <w:szCs w:val="23"/>
        </w:rPr>
        <w:tab/>
      </w:r>
      <w:r w:rsidR="00C169DE">
        <w:rPr>
          <w:sz w:val="23"/>
          <w:szCs w:val="23"/>
        </w:rPr>
        <w:tab/>
      </w:r>
      <w:r w:rsidRPr="00651B4B">
        <w:rPr>
          <w:sz w:val="23"/>
          <w:szCs w:val="23"/>
        </w:rPr>
        <w:t>DTE Energy</w:t>
      </w:r>
    </w:p>
    <w:p w14:paraId="668F8A3D" w14:textId="3ADCC092" w:rsidR="00563C03" w:rsidRPr="00651B4B" w:rsidRDefault="00563C03" w:rsidP="00563C03">
      <w:pPr>
        <w:rPr>
          <w:sz w:val="23"/>
          <w:szCs w:val="23"/>
        </w:rPr>
      </w:pPr>
      <w:r w:rsidRPr="00651B4B">
        <w:rPr>
          <w:sz w:val="23"/>
          <w:szCs w:val="23"/>
        </w:rPr>
        <w:t>Tom Fritz</w:t>
      </w:r>
      <w:r w:rsidRPr="00651B4B">
        <w:rPr>
          <w:sz w:val="23"/>
          <w:szCs w:val="23"/>
        </w:rPr>
        <w:tab/>
      </w:r>
      <w:r w:rsidR="00214512">
        <w:rPr>
          <w:sz w:val="23"/>
          <w:szCs w:val="23"/>
        </w:rPr>
        <w:tab/>
      </w:r>
      <w:r w:rsidR="00214512">
        <w:rPr>
          <w:sz w:val="23"/>
          <w:szCs w:val="23"/>
        </w:rPr>
        <w:tab/>
      </w:r>
      <w:r w:rsidR="00214512">
        <w:rPr>
          <w:sz w:val="23"/>
          <w:szCs w:val="23"/>
        </w:rPr>
        <w:tab/>
      </w:r>
      <w:r w:rsidR="00214512">
        <w:rPr>
          <w:sz w:val="23"/>
          <w:szCs w:val="23"/>
        </w:rPr>
        <w:tab/>
      </w:r>
      <w:r w:rsidRPr="00651B4B">
        <w:rPr>
          <w:sz w:val="23"/>
          <w:szCs w:val="23"/>
        </w:rPr>
        <w:t>Coldwell Banker Commercial Real Estate</w:t>
      </w:r>
    </w:p>
    <w:p w14:paraId="2BB73E0C" w14:textId="205294EE" w:rsidR="00563C03" w:rsidRPr="00651B4B" w:rsidRDefault="00563C03" w:rsidP="00563C03">
      <w:pPr>
        <w:rPr>
          <w:sz w:val="23"/>
          <w:szCs w:val="23"/>
        </w:rPr>
      </w:pPr>
      <w:r w:rsidRPr="00651B4B">
        <w:rPr>
          <w:sz w:val="23"/>
          <w:szCs w:val="23"/>
        </w:rPr>
        <w:t>Jim Jacobs</w:t>
      </w:r>
      <w:r w:rsidRPr="00651B4B">
        <w:rPr>
          <w:sz w:val="23"/>
          <w:szCs w:val="23"/>
        </w:rPr>
        <w:tab/>
      </w:r>
      <w:r w:rsidR="00214512">
        <w:rPr>
          <w:sz w:val="23"/>
          <w:szCs w:val="23"/>
        </w:rPr>
        <w:tab/>
      </w:r>
      <w:r w:rsidR="00214512">
        <w:rPr>
          <w:sz w:val="23"/>
          <w:szCs w:val="23"/>
        </w:rPr>
        <w:tab/>
      </w:r>
      <w:r w:rsidR="00214512">
        <w:rPr>
          <w:sz w:val="23"/>
          <w:szCs w:val="23"/>
        </w:rPr>
        <w:tab/>
      </w:r>
      <w:r w:rsidR="00214512">
        <w:rPr>
          <w:sz w:val="23"/>
          <w:szCs w:val="23"/>
        </w:rPr>
        <w:tab/>
      </w:r>
      <w:r w:rsidRPr="00651B4B">
        <w:rPr>
          <w:sz w:val="23"/>
          <w:szCs w:val="23"/>
        </w:rPr>
        <w:t>James S. Jacobs Architects, PLLC</w:t>
      </w:r>
    </w:p>
    <w:p w14:paraId="2FD41DD0" w14:textId="7741CDC8" w:rsidR="00563C03" w:rsidRPr="00651B4B" w:rsidRDefault="00563C03" w:rsidP="00563C03">
      <w:pPr>
        <w:rPr>
          <w:sz w:val="23"/>
          <w:szCs w:val="23"/>
        </w:rPr>
      </w:pPr>
      <w:r w:rsidRPr="00651B4B">
        <w:rPr>
          <w:sz w:val="23"/>
          <w:szCs w:val="23"/>
        </w:rPr>
        <w:t>Barry Kinsey</w:t>
      </w:r>
      <w:r w:rsidR="00214512">
        <w:rPr>
          <w:sz w:val="23"/>
          <w:szCs w:val="23"/>
        </w:rPr>
        <w:tab/>
      </w:r>
      <w:r w:rsidR="00214512">
        <w:rPr>
          <w:sz w:val="23"/>
          <w:szCs w:val="23"/>
        </w:rPr>
        <w:tab/>
      </w:r>
      <w:r w:rsidR="00214512">
        <w:rPr>
          <w:sz w:val="23"/>
          <w:szCs w:val="23"/>
        </w:rPr>
        <w:tab/>
      </w:r>
      <w:r w:rsidR="00214512">
        <w:rPr>
          <w:sz w:val="23"/>
          <w:szCs w:val="23"/>
        </w:rPr>
        <w:tab/>
      </w:r>
      <w:r w:rsidRPr="00651B4B">
        <w:rPr>
          <w:sz w:val="23"/>
          <w:szCs w:val="23"/>
        </w:rPr>
        <w:tab/>
        <w:t>Monroe County Community College</w:t>
      </w:r>
    </w:p>
    <w:p w14:paraId="77888B07" w14:textId="44F7261D" w:rsidR="00563C03" w:rsidRPr="00651B4B" w:rsidRDefault="00563C03" w:rsidP="007D4C96">
      <w:pPr>
        <w:ind w:left="4320" w:right="-990" w:hanging="4320"/>
        <w:rPr>
          <w:sz w:val="23"/>
          <w:szCs w:val="23"/>
        </w:rPr>
      </w:pPr>
      <w:r w:rsidRPr="00651B4B">
        <w:rPr>
          <w:sz w:val="23"/>
          <w:szCs w:val="23"/>
        </w:rPr>
        <w:t>Tim Lake</w:t>
      </w:r>
      <w:r w:rsidRPr="00651B4B">
        <w:rPr>
          <w:sz w:val="23"/>
          <w:szCs w:val="23"/>
        </w:rPr>
        <w:tab/>
        <w:t>Former CEO - Monroe County Business Development Corporation</w:t>
      </w:r>
    </w:p>
    <w:p w14:paraId="4C4A7CE9" w14:textId="42C2E3C5" w:rsidR="00563C03" w:rsidRPr="00651B4B" w:rsidRDefault="00563C03" w:rsidP="00563C03">
      <w:pPr>
        <w:rPr>
          <w:sz w:val="23"/>
          <w:szCs w:val="23"/>
        </w:rPr>
      </w:pPr>
      <w:r w:rsidRPr="00651B4B">
        <w:rPr>
          <w:sz w:val="23"/>
          <w:szCs w:val="23"/>
        </w:rPr>
        <w:t>Mike Baker</w:t>
      </w:r>
      <w:r w:rsidRPr="00651B4B">
        <w:rPr>
          <w:sz w:val="23"/>
          <w:szCs w:val="23"/>
        </w:rPr>
        <w:tab/>
      </w:r>
      <w:r w:rsidR="00214512">
        <w:rPr>
          <w:sz w:val="23"/>
          <w:szCs w:val="23"/>
        </w:rPr>
        <w:tab/>
      </w:r>
      <w:r w:rsidR="00214512">
        <w:rPr>
          <w:sz w:val="23"/>
          <w:szCs w:val="23"/>
        </w:rPr>
        <w:tab/>
      </w:r>
      <w:r w:rsidR="00214512">
        <w:rPr>
          <w:sz w:val="23"/>
          <w:szCs w:val="23"/>
        </w:rPr>
        <w:tab/>
      </w:r>
      <w:r w:rsidR="00214512">
        <w:rPr>
          <w:sz w:val="23"/>
          <w:szCs w:val="23"/>
        </w:rPr>
        <w:tab/>
      </w:r>
      <w:r w:rsidRPr="00651B4B">
        <w:rPr>
          <w:sz w:val="23"/>
          <w:szCs w:val="23"/>
        </w:rPr>
        <w:t>Former Michigan Gas Utilities</w:t>
      </w:r>
    </w:p>
    <w:p w14:paraId="60A6C9BD" w14:textId="78A7BDFB" w:rsidR="00563C03" w:rsidRPr="00651B4B" w:rsidRDefault="00563C03" w:rsidP="00563C03">
      <w:pPr>
        <w:rPr>
          <w:sz w:val="23"/>
          <w:szCs w:val="23"/>
        </w:rPr>
      </w:pPr>
      <w:r w:rsidRPr="00651B4B">
        <w:rPr>
          <w:sz w:val="23"/>
          <w:szCs w:val="23"/>
        </w:rPr>
        <w:t>Tracy Oberleiter</w:t>
      </w:r>
      <w:r w:rsidRPr="00651B4B">
        <w:rPr>
          <w:sz w:val="23"/>
          <w:szCs w:val="23"/>
        </w:rPr>
        <w:tab/>
      </w:r>
      <w:r w:rsidR="00214512">
        <w:rPr>
          <w:sz w:val="23"/>
          <w:szCs w:val="23"/>
        </w:rPr>
        <w:tab/>
      </w:r>
      <w:r w:rsidR="00214512">
        <w:rPr>
          <w:sz w:val="23"/>
          <w:szCs w:val="23"/>
        </w:rPr>
        <w:tab/>
      </w:r>
      <w:r w:rsidR="00214512">
        <w:rPr>
          <w:sz w:val="23"/>
          <w:szCs w:val="23"/>
        </w:rPr>
        <w:tab/>
      </w:r>
      <w:r w:rsidRPr="00651B4B">
        <w:rPr>
          <w:sz w:val="23"/>
          <w:szCs w:val="23"/>
        </w:rPr>
        <w:t>Former Monroe Bank &amp; Trust</w:t>
      </w:r>
    </w:p>
    <w:p w14:paraId="7996425B" w14:textId="2BD34379" w:rsidR="00563C03" w:rsidRPr="00651B4B" w:rsidRDefault="00563C03" w:rsidP="00214512">
      <w:pPr>
        <w:ind w:right="-540"/>
        <w:rPr>
          <w:sz w:val="23"/>
          <w:szCs w:val="23"/>
        </w:rPr>
      </w:pPr>
      <w:r w:rsidRPr="00651B4B">
        <w:rPr>
          <w:sz w:val="23"/>
          <w:szCs w:val="23"/>
        </w:rPr>
        <w:t>Jeff McBee</w:t>
      </w:r>
      <w:r w:rsidRPr="00651B4B">
        <w:rPr>
          <w:sz w:val="23"/>
          <w:szCs w:val="23"/>
        </w:rPr>
        <w:tab/>
      </w:r>
      <w:r w:rsidR="00214512">
        <w:rPr>
          <w:sz w:val="23"/>
          <w:szCs w:val="23"/>
        </w:rPr>
        <w:tab/>
      </w:r>
      <w:r w:rsidR="00214512">
        <w:rPr>
          <w:sz w:val="23"/>
          <w:szCs w:val="23"/>
        </w:rPr>
        <w:tab/>
      </w:r>
      <w:r w:rsidR="00214512">
        <w:rPr>
          <w:sz w:val="23"/>
          <w:szCs w:val="23"/>
        </w:rPr>
        <w:tab/>
      </w:r>
      <w:r w:rsidR="00214512">
        <w:rPr>
          <w:sz w:val="23"/>
          <w:szCs w:val="23"/>
        </w:rPr>
        <w:tab/>
      </w:r>
      <w:r w:rsidRPr="00651B4B">
        <w:rPr>
          <w:sz w:val="23"/>
          <w:szCs w:val="23"/>
        </w:rPr>
        <w:t>Monroe County Planning and Engagement Department</w:t>
      </w:r>
    </w:p>
    <w:p w14:paraId="147C9014" w14:textId="7B910DE6" w:rsidR="00563C03" w:rsidRPr="00651B4B" w:rsidRDefault="00563C03" w:rsidP="00563C03">
      <w:pPr>
        <w:rPr>
          <w:sz w:val="23"/>
          <w:szCs w:val="23"/>
        </w:rPr>
      </w:pPr>
      <w:r w:rsidRPr="00651B4B">
        <w:rPr>
          <w:sz w:val="23"/>
          <w:szCs w:val="23"/>
        </w:rPr>
        <w:t>Adelaide Pascaris</w:t>
      </w:r>
      <w:r w:rsidRPr="00651B4B">
        <w:rPr>
          <w:sz w:val="23"/>
          <w:szCs w:val="23"/>
        </w:rPr>
        <w:tab/>
      </w:r>
      <w:r w:rsidR="00214512">
        <w:rPr>
          <w:sz w:val="23"/>
          <w:szCs w:val="23"/>
        </w:rPr>
        <w:tab/>
      </w:r>
      <w:r w:rsidR="00214512">
        <w:rPr>
          <w:sz w:val="23"/>
          <w:szCs w:val="23"/>
        </w:rPr>
        <w:tab/>
      </w:r>
      <w:r w:rsidR="00214512">
        <w:rPr>
          <w:sz w:val="23"/>
          <w:szCs w:val="23"/>
        </w:rPr>
        <w:tab/>
      </w:r>
      <w:r w:rsidRPr="00651B4B">
        <w:rPr>
          <w:sz w:val="23"/>
          <w:szCs w:val="23"/>
        </w:rPr>
        <w:t>Former International Transmission Co. (ITC)</w:t>
      </w:r>
    </w:p>
    <w:p w14:paraId="09AFFBDA" w14:textId="6BFD4DCA" w:rsidR="00563C03" w:rsidRPr="00651B4B" w:rsidRDefault="00563C03" w:rsidP="00563C03">
      <w:pPr>
        <w:rPr>
          <w:sz w:val="23"/>
          <w:szCs w:val="23"/>
        </w:rPr>
      </w:pPr>
      <w:r w:rsidRPr="00651B4B">
        <w:rPr>
          <w:sz w:val="23"/>
          <w:szCs w:val="23"/>
        </w:rPr>
        <w:t>Jason Sheppard</w:t>
      </w:r>
      <w:r w:rsidRPr="00651B4B">
        <w:rPr>
          <w:sz w:val="23"/>
          <w:szCs w:val="23"/>
        </w:rPr>
        <w:tab/>
      </w:r>
      <w:r w:rsidR="00214512">
        <w:rPr>
          <w:sz w:val="23"/>
          <w:szCs w:val="23"/>
        </w:rPr>
        <w:tab/>
      </w:r>
      <w:r w:rsidR="00214512">
        <w:rPr>
          <w:sz w:val="23"/>
          <w:szCs w:val="23"/>
        </w:rPr>
        <w:tab/>
      </w:r>
      <w:r w:rsidR="00214512">
        <w:rPr>
          <w:sz w:val="23"/>
          <w:szCs w:val="23"/>
        </w:rPr>
        <w:tab/>
      </w:r>
      <w:r w:rsidRPr="00651B4B">
        <w:rPr>
          <w:sz w:val="23"/>
          <w:szCs w:val="23"/>
        </w:rPr>
        <w:t>Former State Representative</w:t>
      </w:r>
    </w:p>
    <w:p w14:paraId="3F5D9098" w14:textId="5DBFF3DE" w:rsidR="00563C03" w:rsidRPr="00651B4B" w:rsidRDefault="00563C03" w:rsidP="00563C03">
      <w:pPr>
        <w:rPr>
          <w:sz w:val="23"/>
          <w:szCs w:val="23"/>
        </w:rPr>
      </w:pPr>
      <w:r w:rsidRPr="00651B4B">
        <w:rPr>
          <w:sz w:val="23"/>
          <w:szCs w:val="23"/>
        </w:rPr>
        <w:t>Cynthia Stump</w:t>
      </w:r>
      <w:r w:rsidRPr="00651B4B">
        <w:rPr>
          <w:sz w:val="23"/>
          <w:szCs w:val="23"/>
        </w:rPr>
        <w:tab/>
      </w:r>
      <w:r w:rsidR="00214512">
        <w:rPr>
          <w:sz w:val="23"/>
          <w:szCs w:val="23"/>
        </w:rPr>
        <w:tab/>
      </w:r>
      <w:r w:rsidR="00214512">
        <w:rPr>
          <w:sz w:val="23"/>
          <w:szCs w:val="23"/>
        </w:rPr>
        <w:tab/>
      </w:r>
      <w:r w:rsidR="00214512">
        <w:rPr>
          <w:sz w:val="23"/>
          <w:szCs w:val="23"/>
        </w:rPr>
        <w:tab/>
      </w:r>
      <w:r w:rsidRPr="00651B4B">
        <w:rPr>
          <w:sz w:val="23"/>
          <w:szCs w:val="23"/>
        </w:rPr>
        <w:t>International Transmission Co. (ITC)</w:t>
      </w:r>
    </w:p>
    <w:p w14:paraId="4876922D" w14:textId="6F9E004B" w:rsidR="00214512" w:rsidRDefault="00563C03" w:rsidP="00563C03">
      <w:pPr>
        <w:rPr>
          <w:sz w:val="23"/>
          <w:szCs w:val="23"/>
        </w:rPr>
      </w:pPr>
      <w:r w:rsidRPr="00651B4B">
        <w:rPr>
          <w:sz w:val="23"/>
          <w:szCs w:val="23"/>
        </w:rPr>
        <w:t xml:space="preserve"> </w:t>
      </w:r>
      <w:r w:rsidR="00214512" w:rsidRPr="00651B4B">
        <w:rPr>
          <w:sz w:val="23"/>
          <w:szCs w:val="23"/>
        </w:rPr>
        <w:t>David Uhl</w:t>
      </w:r>
      <w:r w:rsidR="00214512">
        <w:rPr>
          <w:sz w:val="23"/>
          <w:szCs w:val="23"/>
        </w:rPr>
        <w:tab/>
      </w:r>
      <w:r w:rsidR="00214512">
        <w:rPr>
          <w:sz w:val="23"/>
          <w:szCs w:val="23"/>
        </w:rPr>
        <w:tab/>
      </w:r>
      <w:r w:rsidR="00214512">
        <w:rPr>
          <w:sz w:val="23"/>
          <w:szCs w:val="23"/>
        </w:rPr>
        <w:tab/>
      </w:r>
      <w:r w:rsidR="00214512">
        <w:rPr>
          <w:sz w:val="23"/>
          <w:szCs w:val="23"/>
        </w:rPr>
        <w:tab/>
      </w:r>
      <w:r w:rsidR="00214512">
        <w:rPr>
          <w:sz w:val="23"/>
          <w:szCs w:val="23"/>
        </w:rPr>
        <w:tab/>
      </w:r>
      <w:r w:rsidR="00214512" w:rsidRPr="00651B4B">
        <w:rPr>
          <w:sz w:val="23"/>
          <w:szCs w:val="23"/>
        </w:rPr>
        <w:t>Former Village of Dundee</w:t>
      </w:r>
    </w:p>
    <w:p w14:paraId="2DB5FB83" w14:textId="536D28F1" w:rsidR="00563C03" w:rsidRDefault="00214512" w:rsidP="00563C03">
      <w:pPr>
        <w:rPr>
          <w:sz w:val="23"/>
          <w:szCs w:val="23"/>
        </w:rPr>
      </w:pPr>
      <w:r w:rsidRPr="00651B4B">
        <w:rPr>
          <w:sz w:val="23"/>
          <w:szCs w:val="23"/>
        </w:rPr>
        <w:t xml:space="preserve"> Kennis Wooten</w:t>
      </w:r>
      <w:r w:rsidR="00563C03" w:rsidRPr="00651B4B">
        <w:rPr>
          <w:sz w:val="23"/>
          <w:szCs w:val="23"/>
        </w:rPr>
        <w:t xml:space="preserve"> </w:t>
      </w:r>
      <w:r>
        <w:rPr>
          <w:sz w:val="23"/>
          <w:szCs w:val="23"/>
        </w:rPr>
        <w:tab/>
      </w:r>
      <w:r>
        <w:rPr>
          <w:sz w:val="23"/>
          <w:szCs w:val="23"/>
        </w:rPr>
        <w:tab/>
      </w:r>
      <w:r>
        <w:rPr>
          <w:sz w:val="23"/>
          <w:szCs w:val="23"/>
        </w:rPr>
        <w:tab/>
      </w:r>
      <w:r>
        <w:rPr>
          <w:sz w:val="23"/>
          <w:szCs w:val="23"/>
        </w:rPr>
        <w:tab/>
      </w:r>
      <w:r w:rsidR="00563C03" w:rsidRPr="00651B4B">
        <w:rPr>
          <w:sz w:val="23"/>
          <w:szCs w:val="23"/>
        </w:rPr>
        <w:t xml:space="preserve">Former DTE Energy Employee </w:t>
      </w:r>
    </w:p>
    <w:p w14:paraId="3073B3CE" w14:textId="77777777" w:rsidR="00841D00" w:rsidRDefault="00841D00" w:rsidP="00563C03">
      <w:pPr>
        <w:rPr>
          <w:sz w:val="23"/>
          <w:szCs w:val="23"/>
        </w:rPr>
      </w:pPr>
    </w:p>
    <w:p w14:paraId="7A7F5FB5" w14:textId="77777777" w:rsidR="00841D00" w:rsidRDefault="00841D00" w:rsidP="00563C03">
      <w:pPr>
        <w:rPr>
          <w:sz w:val="23"/>
          <w:szCs w:val="23"/>
        </w:rPr>
      </w:pPr>
    </w:p>
    <w:p w14:paraId="028C84E6" w14:textId="77777777" w:rsidR="00841D00" w:rsidRDefault="00841D00" w:rsidP="00563C03">
      <w:pPr>
        <w:rPr>
          <w:sz w:val="23"/>
          <w:szCs w:val="23"/>
        </w:rPr>
      </w:pPr>
    </w:p>
    <w:p w14:paraId="32A586C0" w14:textId="77777777" w:rsidR="00841D00" w:rsidRDefault="00841D00" w:rsidP="00563C03">
      <w:pPr>
        <w:rPr>
          <w:sz w:val="23"/>
          <w:szCs w:val="23"/>
        </w:rPr>
      </w:pPr>
    </w:p>
    <w:p w14:paraId="15BE0E31" w14:textId="77777777" w:rsidR="00841D00" w:rsidRPr="00651B4B" w:rsidRDefault="00841D00" w:rsidP="00563C03">
      <w:pPr>
        <w:rPr>
          <w:sz w:val="23"/>
          <w:szCs w:val="23"/>
        </w:rPr>
      </w:pPr>
    </w:p>
    <w:bookmarkStart w:id="3" w:name="_Toc221708909"/>
    <w:p w14:paraId="397E9EBE" w14:textId="24A64F01" w:rsidR="00563C03" w:rsidRPr="00415B4C" w:rsidRDefault="00415B4C" w:rsidP="00D0763E">
      <w:pPr>
        <w:pStyle w:val="Heading1"/>
        <w:jc w:val="center"/>
      </w:pPr>
      <w:r w:rsidRPr="00796F89">
        <w:rPr>
          <w:noProof/>
        </w:rPr>
        <w:lastRenderedPageBreak/>
        <mc:AlternateContent>
          <mc:Choice Requires="wps">
            <w:drawing>
              <wp:anchor distT="0" distB="0" distL="0" distR="0" simplePos="0" relativeHeight="251666432" behindDoc="0" locked="0" layoutInCell="1" allowOverlap="1" wp14:anchorId="50177B1A" wp14:editId="33044466">
                <wp:simplePos x="0" y="0"/>
                <wp:positionH relativeFrom="page">
                  <wp:posOffset>-12032</wp:posOffset>
                </wp:positionH>
                <wp:positionV relativeFrom="paragraph">
                  <wp:posOffset>266700</wp:posOffset>
                </wp:positionV>
                <wp:extent cx="7772400" cy="2794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38F17239" id="Graphic 31" o:spid="_x0000_s1026" style="position:absolute;margin-left:-.95pt;margin-top:21pt;width:612pt;height:2.2pt;z-index:251666432;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" path="m7772400,l,,,27432r7772400,l7772400,xe" fillcolor="#548dd4" stroked="f">
                <v:path arrowok="t"/>
                <w10:wrap anchorx="page"/>
              </v:shape>
            </w:pict>
          </mc:Fallback>
        </mc:AlternateContent>
      </w:r>
      <w:r w:rsidR="00563C03" w:rsidRPr="00415B4C">
        <w:t>Streamlining Development User’s Guide</w:t>
      </w:r>
      <w:bookmarkEnd w:id="3"/>
    </w:p>
    <w:p w14:paraId="499CA3CF" w14:textId="74C6C103" w:rsidR="00563C03" w:rsidRPr="00415B4C" w:rsidRDefault="00563C03" w:rsidP="00841D00">
      <w:pPr>
        <w:jc w:val="center"/>
        <w:rPr>
          <w:i/>
          <w:iCs/>
          <w:sz w:val="23"/>
          <w:szCs w:val="23"/>
        </w:rPr>
      </w:pPr>
      <w:r w:rsidRPr="00415B4C">
        <w:rPr>
          <w:i/>
          <w:iCs/>
          <w:sz w:val="23"/>
          <w:szCs w:val="23"/>
        </w:rPr>
        <w:t>Streamlining the Development Process in Monroe County</w:t>
      </w:r>
    </w:p>
    <w:p w14:paraId="19450C4D" w14:textId="66FDEBD0" w:rsidR="00563C03" w:rsidRPr="00651B4B" w:rsidRDefault="00563C03" w:rsidP="00563C03">
      <w:pPr>
        <w:rPr>
          <w:sz w:val="23"/>
          <w:szCs w:val="23"/>
        </w:rPr>
      </w:pPr>
      <w:r w:rsidRPr="00651B4B">
        <w:rPr>
          <w:sz w:val="23"/>
          <w:szCs w:val="23"/>
        </w:rPr>
        <w:t>To better serve the development community, the Monroe County Business Alliance has facilitated the creation of a guide that will “streamline the development processes” within Monroe County saving precious time, money and effort in getting projects up and running in the shortest possible time.</w:t>
      </w:r>
    </w:p>
    <w:p w14:paraId="08F5A01F" w14:textId="1877A8B1" w:rsidR="00563C03" w:rsidRPr="00651B4B" w:rsidRDefault="00563C03" w:rsidP="00563C03">
      <w:pPr>
        <w:rPr>
          <w:sz w:val="23"/>
          <w:szCs w:val="23"/>
        </w:rPr>
      </w:pPr>
      <w:r w:rsidRPr="00651B4B">
        <w:rPr>
          <w:sz w:val="23"/>
          <w:szCs w:val="23"/>
        </w:rPr>
        <w:t>This Streamlining Guide is a partnership between county agencies, authorities, municipalities and others that may become involved with the planning, permitting, construction and assistance in project developments in Monroe County. This partnership is accomplished by having all interested parties participate in the preparation of the guide’s information and by keeping the information current and relevant.</w:t>
      </w:r>
    </w:p>
    <w:p w14:paraId="520C76F0" w14:textId="2DF40B22" w:rsidR="00563C03" w:rsidRPr="00651B4B" w:rsidRDefault="00563C03" w:rsidP="00563C03">
      <w:pPr>
        <w:rPr>
          <w:sz w:val="23"/>
          <w:szCs w:val="23"/>
        </w:rPr>
      </w:pPr>
      <w:r w:rsidRPr="00651B4B">
        <w:rPr>
          <w:sz w:val="23"/>
          <w:szCs w:val="23"/>
        </w:rPr>
        <w:t>We believe that as you move through this guide you will find that doing business in Monroe County, Michigan will not only be financially rewarding but will provide recommendations for development efficiencies and avoidance of typical pitfalls.</w:t>
      </w:r>
    </w:p>
    <w:p w14:paraId="433BBF70" w14:textId="75B63D1C" w:rsidR="00563C03" w:rsidRPr="00651B4B" w:rsidRDefault="00563C03" w:rsidP="00563C03">
      <w:pPr>
        <w:rPr>
          <w:sz w:val="23"/>
          <w:szCs w:val="23"/>
        </w:rPr>
      </w:pPr>
      <w:r w:rsidRPr="00651B4B">
        <w:rPr>
          <w:sz w:val="23"/>
          <w:szCs w:val="23"/>
        </w:rPr>
        <w:t>Should you require additional assistance the Monroe County Business Alliance, whose mission it is to assist developers on all phases of their projects, stands ready to work with you on your project. You can contact the Alliance at 734-241- 8081 or via email at SStrube@MCBusinessAlliance.org or visit the Alliance website at Alliancewww.MCBusinessAlliance.org.</w:t>
      </w:r>
    </w:p>
    <w:bookmarkStart w:id="4" w:name="_Toc221708910"/>
    <w:p w14:paraId="662BF4E4" w14:textId="4881E111" w:rsidR="00563C03" w:rsidRPr="00DE0BB4" w:rsidRDefault="00415B4C" w:rsidP="00DE0BB4">
      <w:pPr>
        <w:pStyle w:val="Heading1"/>
        <w:jc w:val="center"/>
        <w:rPr>
          <w:sz w:val="28"/>
          <w:szCs w:val="28"/>
        </w:rPr>
      </w:pPr>
      <w:r w:rsidRPr="00DE0BB4">
        <w:rPr>
          <w:noProof/>
          <w:sz w:val="28"/>
          <w:szCs w:val="28"/>
        </w:rPr>
        <mc:AlternateContent>
          <mc:Choice Requires="wps">
            <w:drawing>
              <wp:anchor distT="0" distB="0" distL="0" distR="0" simplePos="0" relativeHeight="251668480" behindDoc="0" locked="0" layoutInCell="1" allowOverlap="1" wp14:anchorId="7B1FC020" wp14:editId="46F3888D">
                <wp:simplePos x="0" y="0"/>
                <wp:positionH relativeFrom="page">
                  <wp:posOffset>-9525</wp:posOffset>
                </wp:positionH>
                <wp:positionV relativeFrom="paragraph">
                  <wp:posOffset>328765</wp:posOffset>
                </wp:positionV>
                <wp:extent cx="7772400" cy="27940"/>
                <wp:effectExtent l="0" t="0" r="0" b="0"/>
                <wp:wrapNone/>
                <wp:docPr id="435497493"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59A7AF55" id="Graphic 31" o:spid="_x0000_s1026" style="position:absolute;margin-left:-.75pt;margin-top:25.9pt;width:612pt;height:2.2pt;z-index:251668480;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" path="m7772400,l,,,27432r7772400,l7772400,xe" fillcolor="#548dd4" stroked="f">
                <v:path arrowok="t"/>
                <w10:wrap anchorx="page"/>
              </v:shape>
            </w:pict>
          </mc:Fallback>
        </mc:AlternateContent>
      </w:r>
      <w:r w:rsidR="00563C03" w:rsidRPr="00DE0BB4">
        <w:rPr>
          <w:sz w:val="28"/>
          <w:szCs w:val="28"/>
        </w:rPr>
        <w:t>Mission Statement</w:t>
      </w:r>
      <w:bookmarkEnd w:id="4"/>
    </w:p>
    <w:p w14:paraId="3022BB25" w14:textId="5C93BA9C" w:rsidR="00563C03" w:rsidRPr="00651B4B" w:rsidRDefault="00563C03" w:rsidP="00563C03">
      <w:pPr>
        <w:rPr>
          <w:sz w:val="23"/>
          <w:szCs w:val="23"/>
        </w:rPr>
      </w:pPr>
      <w:r w:rsidRPr="00651B4B">
        <w:rPr>
          <w:sz w:val="23"/>
          <w:szCs w:val="23"/>
        </w:rPr>
        <w:t>To establish a county wide recognized guide for expediting the development process for industrial, commercial and residential real estate in Monroe County. This guide will provide guidance to developers on what to do, where to go and who to contact.</w:t>
      </w:r>
    </w:p>
    <w:bookmarkStart w:id="5" w:name="_Toc221708911"/>
    <w:p w14:paraId="3F724239" w14:textId="39A41707" w:rsidR="00563C03" w:rsidRPr="00DE0BB4" w:rsidRDefault="00415B4C" w:rsidP="00DE0BB4">
      <w:pPr>
        <w:pStyle w:val="Heading1"/>
        <w:jc w:val="center"/>
        <w:rPr>
          <w:sz w:val="28"/>
          <w:szCs w:val="28"/>
        </w:rPr>
      </w:pPr>
      <w:r w:rsidRPr="00DE0BB4">
        <w:rPr>
          <w:noProof/>
          <w:sz w:val="28"/>
          <w:szCs w:val="28"/>
        </w:rPr>
        <mc:AlternateContent>
          <mc:Choice Requires="wps">
            <w:drawing>
              <wp:anchor distT="0" distB="0" distL="0" distR="0" simplePos="0" relativeHeight="251670528" behindDoc="0" locked="0" layoutInCell="1" allowOverlap="1" wp14:anchorId="7346194E" wp14:editId="0D3C8D29">
                <wp:simplePos x="0" y="0"/>
                <wp:positionH relativeFrom="page">
                  <wp:posOffset>-59925</wp:posOffset>
                </wp:positionH>
                <wp:positionV relativeFrom="paragraph">
                  <wp:posOffset>343810</wp:posOffset>
                </wp:positionV>
                <wp:extent cx="7772400" cy="27940"/>
                <wp:effectExtent l="0" t="0" r="0" b="0"/>
                <wp:wrapNone/>
                <wp:docPr id="1917245375"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13041997" id="Graphic 31" o:spid="_x0000_s1026" style="position:absolute;margin-left:-4.7pt;margin-top:27.05pt;width:612pt;height:2.2pt;z-index:251670528;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" path="m7772400,l,,,27432r7772400,l7772400,xe" fillcolor="#548dd4" stroked="f">
                <v:path arrowok="t"/>
                <w10:wrap anchorx="page"/>
              </v:shape>
            </w:pict>
          </mc:Fallback>
        </mc:AlternateContent>
      </w:r>
      <w:r w:rsidR="00563C03" w:rsidRPr="00DE0BB4">
        <w:rPr>
          <w:sz w:val="28"/>
          <w:szCs w:val="28"/>
        </w:rPr>
        <w:t>Goals</w:t>
      </w:r>
      <w:bookmarkEnd w:id="5"/>
    </w:p>
    <w:p w14:paraId="084031C2" w14:textId="77777777" w:rsidR="00563C03" w:rsidRPr="00651B4B" w:rsidRDefault="00563C03" w:rsidP="00563C03">
      <w:pPr>
        <w:rPr>
          <w:sz w:val="23"/>
          <w:szCs w:val="23"/>
        </w:rPr>
      </w:pPr>
      <w:r w:rsidRPr="00651B4B">
        <w:rPr>
          <w:sz w:val="23"/>
          <w:szCs w:val="23"/>
        </w:rPr>
        <w:t>Create a streamlined process for developers and entrepreneurs to quickly facilitate new and expansion projects in Monroe County.</w:t>
      </w:r>
    </w:p>
    <w:p w14:paraId="21C1A024" w14:textId="77777777" w:rsidR="00563C03" w:rsidRPr="00651B4B" w:rsidRDefault="00563C03" w:rsidP="00563C03">
      <w:pPr>
        <w:rPr>
          <w:sz w:val="23"/>
          <w:szCs w:val="23"/>
        </w:rPr>
      </w:pPr>
      <w:r w:rsidRPr="00651B4B">
        <w:rPr>
          <w:sz w:val="23"/>
          <w:szCs w:val="23"/>
        </w:rPr>
        <w:t>Enhance a collaborative partnership among all jurisdictions involved with the development and permitting processes within Monroe County for use by these partners to promote and grow Monroe County.</w:t>
      </w:r>
    </w:p>
    <w:p w14:paraId="4F4D0E36" w14:textId="77777777" w:rsidR="0003103C" w:rsidRDefault="00563C03" w:rsidP="00563C03">
      <w:pPr>
        <w:rPr>
          <w:sz w:val="23"/>
          <w:szCs w:val="23"/>
        </w:rPr>
      </w:pPr>
      <w:r w:rsidRPr="00651B4B">
        <w:rPr>
          <w:sz w:val="23"/>
          <w:szCs w:val="23"/>
        </w:rPr>
        <w:t>Develop a sustainability plan to keep this resource document and the partnership agreements updated and monitor the viability of its use</w:t>
      </w:r>
    </w:p>
    <w:bookmarkStart w:id="6" w:name="_Toc221708912"/>
    <w:p w14:paraId="2628BD43" w14:textId="61EA363B" w:rsidR="00563C03" w:rsidRPr="00DE0BB4" w:rsidRDefault="0003103C" w:rsidP="00DE0BB4">
      <w:pPr>
        <w:pStyle w:val="Heading1"/>
        <w:jc w:val="center"/>
        <w:rPr>
          <w:sz w:val="28"/>
          <w:szCs w:val="28"/>
        </w:rPr>
      </w:pPr>
      <w:r w:rsidRPr="00DE0BB4">
        <w:rPr>
          <w:noProof/>
          <w:sz w:val="28"/>
          <w:szCs w:val="28"/>
        </w:rPr>
        <w:lastRenderedPageBreak/>
        <mc:AlternateContent>
          <mc:Choice Requires="wps">
            <w:drawing>
              <wp:anchor distT="0" distB="0" distL="0" distR="0" simplePos="0" relativeHeight="251678720" behindDoc="0" locked="0" layoutInCell="1" allowOverlap="1" wp14:anchorId="678671FE" wp14:editId="43983871">
                <wp:simplePos x="0" y="0"/>
                <wp:positionH relativeFrom="page">
                  <wp:posOffset>30079</wp:posOffset>
                </wp:positionH>
                <wp:positionV relativeFrom="paragraph">
                  <wp:posOffset>258679</wp:posOffset>
                </wp:positionV>
                <wp:extent cx="7772400" cy="27940"/>
                <wp:effectExtent l="0" t="0" r="0" b="0"/>
                <wp:wrapNone/>
                <wp:docPr id="88607525"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193E97A1" id="Graphic 31" o:spid="_x0000_s1026" style="position:absolute;margin-left:2.35pt;margin-top:20.35pt;width:612pt;height:2.2pt;z-index:251678720;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" path="m7772400,l,,,27432r7772400,l7772400,xe" fillcolor="#548dd4" stroked="f">
                <v:path arrowok="t"/>
                <w10:wrap anchorx="page"/>
              </v:shape>
            </w:pict>
          </mc:Fallback>
        </mc:AlternateContent>
      </w:r>
      <w:r w:rsidR="00563C03" w:rsidRPr="00DE0BB4">
        <w:rPr>
          <w:sz w:val="28"/>
          <w:szCs w:val="28"/>
        </w:rPr>
        <w:t>Keeping this Guide Up to Date</w:t>
      </w:r>
      <w:bookmarkEnd w:id="6"/>
    </w:p>
    <w:p w14:paraId="5F780C4B" w14:textId="77777777" w:rsidR="00563C03" w:rsidRPr="00651B4B" w:rsidRDefault="00563C03" w:rsidP="00563C03">
      <w:pPr>
        <w:rPr>
          <w:sz w:val="23"/>
          <w:szCs w:val="23"/>
        </w:rPr>
      </w:pPr>
      <w:r w:rsidRPr="00651B4B">
        <w:rPr>
          <w:sz w:val="23"/>
          <w:szCs w:val="23"/>
        </w:rPr>
        <w:t>The intent of the Streamlining Development User’s Guide is to have this document current and relevant through regular updates by each of the many governmental agencies, municipalities and business partners associated with the development of this booklet. Online information will be reviewed on a regular basis and modifications made by the Monroe County Planning and Engagement Department and Monroe County Business Alliance. If any changes are required, each respective governmental agency, municipality or business partner should contact the Monroe County Planning and Engagement Department at 734-240-7375  or contact The Monroe County Business Alliance by calling 734-241-8081 and provide the information along with any maps, forms or other documents. The Monroe County Streamlining Group will meet periodically to review the document content to verify that the information is up- to-date and accurate.</w:t>
      </w:r>
    </w:p>
    <w:p w14:paraId="1B7C897E" w14:textId="77777777" w:rsidR="00563C03" w:rsidRPr="00651B4B" w:rsidRDefault="00563C03" w:rsidP="00563C03">
      <w:pPr>
        <w:rPr>
          <w:sz w:val="23"/>
          <w:szCs w:val="23"/>
        </w:rPr>
      </w:pPr>
    </w:p>
    <w:p w14:paraId="13B35E00" w14:textId="77777777" w:rsidR="00563C03" w:rsidRPr="00651B4B" w:rsidRDefault="00563C03" w:rsidP="00563C03">
      <w:pPr>
        <w:rPr>
          <w:sz w:val="23"/>
          <w:szCs w:val="23"/>
        </w:rPr>
      </w:pPr>
    </w:p>
    <w:p w14:paraId="6329D474" w14:textId="76AAFCAC" w:rsidR="00563C03" w:rsidRDefault="00384BDB" w:rsidP="00563C03">
      <w:pPr>
        <w:rPr>
          <w:sz w:val="23"/>
          <w:szCs w:val="23"/>
        </w:rPr>
      </w:pPr>
      <w:r>
        <w:rPr>
          <w:noProof/>
          <w:sz w:val="23"/>
          <w:szCs w:val="23"/>
        </w:rPr>
        <w:drawing>
          <wp:inline distT="0" distB="0" distL="0" distR="0" wp14:anchorId="7B79FED2" wp14:editId="2A46BC1A">
            <wp:extent cx="5712460" cy="4285615"/>
            <wp:effectExtent l="0" t="0" r="2540" b="635"/>
            <wp:docPr id="11213341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2460" cy="4285615"/>
                    </a:xfrm>
                    <a:prstGeom prst="rect">
                      <a:avLst/>
                    </a:prstGeom>
                    <a:noFill/>
                  </pic:spPr>
                </pic:pic>
              </a:graphicData>
            </a:graphic>
          </wp:inline>
        </w:drawing>
      </w:r>
    </w:p>
    <w:p w14:paraId="56C857A8" w14:textId="2249A597" w:rsidR="00563C03" w:rsidRDefault="00563C03" w:rsidP="00563C03">
      <w:pPr>
        <w:rPr>
          <w:sz w:val="23"/>
          <w:szCs w:val="23"/>
        </w:rPr>
      </w:pPr>
    </w:p>
    <w:p w14:paraId="24689586" w14:textId="77777777" w:rsidR="00D0763E" w:rsidRPr="00651B4B" w:rsidRDefault="00D0763E" w:rsidP="00563C03">
      <w:pPr>
        <w:rPr>
          <w:sz w:val="23"/>
          <w:szCs w:val="23"/>
        </w:rPr>
      </w:pPr>
    </w:p>
    <w:bookmarkStart w:id="7" w:name="_Toc221708913"/>
    <w:p w14:paraId="5ED7A8FD" w14:textId="55FFA967" w:rsidR="00563C03" w:rsidRPr="00384BDB" w:rsidRDefault="00384BDB" w:rsidP="00D0763E">
      <w:pPr>
        <w:pStyle w:val="Heading1"/>
      </w:pPr>
      <w:r w:rsidRPr="00796F89">
        <w:rPr>
          <w:noProof/>
        </w:rPr>
        <w:lastRenderedPageBreak/>
        <mc:AlternateContent>
          <mc:Choice Requires="wps">
            <w:drawing>
              <wp:anchor distT="0" distB="0" distL="0" distR="0" simplePos="0" relativeHeight="251680768" behindDoc="0" locked="0" layoutInCell="1" allowOverlap="1" wp14:anchorId="16DBC345" wp14:editId="401182F9">
                <wp:simplePos x="0" y="0"/>
                <wp:positionH relativeFrom="page">
                  <wp:posOffset>36094</wp:posOffset>
                </wp:positionH>
                <wp:positionV relativeFrom="paragraph">
                  <wp:posOffset>282742</wp:posOffset>
                </wp:positionV>
                <wp:extent cx="7772400" cy="27940"/>
                <wp:effectExtent l="0" t="0" r="0" b="0"/>
                <wp:wrapNone/>
                <wp:docPr id="1310827178"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61BFE414" id="Graphic 31" o:spid="_x0000_s1026" style="position:absolute;margin-left:2.85pt;margin-top:22.25pt;width:612pt;height:2.2pt;z-index:251680768;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" path="m7772400,l,,,27432r7772400,l7772400,xe" fillcolor="#548dd4" stroked="f">
                <v:path arrowok="t"/>
                <w10:wrap anchorx="page"/>
              </v:shape>
            </w:pict>
          </mc:Fallback>
        </mc:AlternateContent>
      </w:r>
      <w:r w:rsidR="00563C03" w:rsidRPr="00384BDB">
        <w:t>1.</w:t>
      </w:r>
      <w:r w:rsidR="00563C03" w:rsidRPr="00384BDB">
        <w:tab/>
        <w:t>Partnership Pledge</w:t>
      </w:r>
      <w:bookmarkEnd w:id="7"/>
    </w:p>
    <w:p w14:paraId="0C269395" w14:textId="47D0A45D" w:rsidR="00563C03" w:rsidRDefault="00563C03" w:rsidP="00563C03">
      <w:pPr>
        <w:rPr>
          <w:sz w:val="23"/>
          <w:szCs w:val="23"/>
        </w:rPr>
      </w:pPr>
      <w:r w:rsidRPr="00651B4B">
        <w:rPr>
          <w:sz w:val="23"/>
          <w:szCs w:val="23"/>
        </w:rPr>
        <w:t>On the following page is a copy of the Partnership Pledge which has been provided to all Monroe County municipalities as well as to a variety of other agencies and organizations. By signing this pledge, a network of cooperating partners has emerged that is committed to promoting a streamlined development process. The following list are those communities and agencies which have demonstrated their support for this streamlined process by signing and returning this pledge to the Monroe County Business Alliance.</w:t>
      </w:r>
    </w:p>
    <w:p w14:paraId="36F38547" w14:textId="77777777" w:rsidR="00384BDB" w:rsidRPr="00651B4B" w:rsidRDefault="00384BDB" w:rsidP="00563C03">
      <w:pPr>
        <w:rPr>
          <w:sz w:val="23"/>
          <w:szCs w:val="23"/>
        </w:rPr>
      </w:pPr>
    </w:p>
    <w:p w14:paraId="78897EE6" w14:textId="236564CA" w:rsidR="00384BDB" w:rsidRPr="00DE0BB4" w:rsidRDefault="00563C03" w:rsidP="00DE0BB4">
      <w:pPr>
        <w:pStyle w:val="Heading1"/>
        <w:jc w:val="center"/>
        <w:rPr>
          <w:sz w:val="28"/>
          <w:szCs w:val="28"/>
        </w:rPr>
      </w:pPr>
      <w:bookmarkStart w:id="8" w:name="_Toc221708914"/>
      <w:r w:rsidRPr="00DE0BB4">
        <w:rPr>
          <w:sz w:val="28"/>
          <w:szCs w:val="28"/>
        </w:rPr>
        <w:t>Streamlining Development Partnership Signatories (as of 3-19-18)</w:t>
      </w:r>
      <w:bookmarkEnd w:id="8"/>
    </w:p>
    <w:tbl>
      <w:tblPr>
        <w:tblStyle w:val="TableGrid"/>
        <w:tblW w:w="9642" w:type="dxa"/>
        <w:tblLook w:val="04A0" w:firstRow="1" w:lastRow="0" w:firstColumn="1" w:lastColumn="0" w:noHBand="0" w:noVBand="1"/>
      </w:tblPr>
      <w:tblGrid>
        <w:gridCol w:w="4820"/>
        <w:gridCol w:w="4822"/>
      </w:tblGrid>
      <w:tr w:rsidR="00384BDB" w:rsidRPr="00384BDB" w14:paraId="68A0E1A2" w14:textId="77777777" w:rsidTr="00384BDB">
        <w:trPr>
          <w:trHeight w:val="291"/>
        </w:trPr>
        <w:tc>
          <w:tcPr>
            <w:tcW w:w="4820" w:type="dxa"/>
          </w:tcPr>
          <w:p w14:paraId="49F4D5EC" w14:textId="77777777" w:rsidR="00384BDB" w:rsidRPr="00384BDB" w:rsidRDefault="00384BDB" w:rsidP="002E2C92">
            <w:pPr>
              <w:rPr>
                <w:sz w:val="23"/>
                <w:szCs w:val="23"/>
              </w:rPr>
            </w:pPr>
            <w:r w:rsidRPr="00384BDB">
              <w:rPr>
                <w:sz w:val="23"/>
                <w:szCs w:val="23"/>
              </w:rPr>
              <w:t>Ash Township</w:t>
            </w:r>
          </w:p>
        </w:tc>
        <w:tc>
          <w:tcPr>
            <w:tcW w:w="4822" w:type="dxa"/>
          </w:tcPr>
          <w:p w14:paraId="60A65893" w14:textId="77777777" w:rsidR="00384BDB" w:rsidRPr="00384BDB" w:rsidRDefault="00384BDB" w:rsidP="002E2C92">
            <w:pPr>
              <w:rPr>
                <w:sz w:val="23"/>
                <w:szCs w:val="23"/>
              </w:rPr>
            </w:pPr>
            <w:r w:rsidRPr="00384BDB">
              <w:rPr>
                <w:sz w:val="23"/>
                <w:szCs w:val="23"/>
              </w:rPr>
              <w:t>LaSalle Township</w:t>
            </w:r>
          </w:p>
        </w:tc>
      </w:tr>
      <w:tr w:rsidR="00384BDB" w:rsidRPr="00384BDB" w14:paraId="5AF64AD0" w14:textId="77777777" w:rsidTr="00384BDB">
        <w:trPr>
          <w:trHeight w:val="573"/>
        </w:trPr>
        <w:tc>
          <w:tcPr>
            <w:tcW w:w="4820" w:type="dxa"/>
          </w:tcPr>
          <w:p w14:paraId="4692384F" w14:textId="77777777" w:rsidR="00384BDB" w:rsidRPr="00384BDB" w:rsidRDefault="00384BDB" w:rsidP="00384BDB">
            <w:pPr>
              <w:pStyle w:val="ListParagraph"/>
              <w:numPr>
                <w:ilvl w:val="0"/>
                <w:numId w:val="1"/>
              </w:numPr>
              <w:rPr>
                <w:sz w:val="23"/>
                <w:szCs w:val="23"/>
              </w:rPr>
            </w:pPr>
            <w:r w:rsidRPr="00384BDB">
              <w:rPr>
                <w:sz w:val="23"/>
                <w:szCs w:val="23"/>
              </w:rPr>
              <w:t>Bedford Township</w:t>
            </w:r>
          </w:p>
        </w:tc>
        <w:tc>
          <w:tcPr>
            <w:tcW w:w="4822" w:type="dxa"/>
          </w:tcPr>
          <w:p w14:paraId="402EB583" w14:textId="77777777" w:rsidR="00384BDB" w:rsidRPr="00384BDB" w:rsidRDefault="00384BDB" w:rsidP="00384BDB">
            <w:pPr>
              <w:pStyle w:val="ListParagraph"/>
              <w:numPr>
                <w:ilvl w:val="0"/>
                <w:numId w:val="1"/>
              </w:numPr>
              <w:rPr>
                <w:sz w:val="23"/>
                <w:szCs w:val="23"/>
              </w:rPr>
            </w:pPr>
            <w:r w:rsidRPr="00384BDB">
              <w:rPr>
                <w:sz w:val="23"/>
                <w:szCs w:val="23"/>
              </w:rPr>
              <w:t>Michigan Works! MCETD</w:t>
            </w:r>
          </w:p>
        </w:tc>
      </w:tr>
      <w:tr w:rsidR="00384BDB" w:rsidRPr="00384BDB" w14:paraId="3528DCF4" w14:textId="77777777" w:rsidTr="00384BDB">
        <w:trPr>
          <w:trHeight w:val="573"/>
        </w:trPr>
        <w:tc>
          <w:tcPr>
            <w:tcW w:w="4820" w:type="dxa"/>
          </w:tcPr>
          <w:p w14:paraId="7CA8A03F" w14:textId="77777777" w:rsidR="00384BDB" w:rsidRPr="00384BDB" w:rsidRDefault="00384BDB" w:rsidP="00384BDB">
            <w:pPr>
              <w:pStyle w:val="ListParagraph"/>
              <w:numPr>
                <w:ilvl w:val="0"/>
                <w:numId w:val="1"/>
              </w:numPr>
              <w:rPr>
                <w:sz w:val="23"/>
                <w:szCs w:val="23"/>
              </w:rPr>
            </w:pPr>
            <w:r w:rsidRPr="00384BDB">
              <w:rPr>
                <w:sz w:val="23"/>
                <w:szCs w:val="23"/>
              </w:rPr>
              <w:t>Berlin Charter Township</w:t>
            </w:r>
          </w:p>
        </w:tc>
        <w:tc>
          <w:tcPr>
            <w:tcW w:w="4822" w:type="dxa"/>
          </w:tcPr>
          <w:p w14:paraId="030D6D5B" w14:textId="77777777" w:rsidR="00384BDB" w:rsidRPr="00384BDB" w:rsidRDefault="00384BDB" w:rsidP="00384BDB">
            <w:pPr>
              <w:pStyle w:val="ListParagraph"/>
              <w:numPr>
                <w:ilvl w:val="0"/>
                <w:numId w:val="1"/>
              </w:numPr>
              <w:rPr>
                <w:sz w:val="23"/>
                <w:szCs w:val="23"/>
              </w:rPr>
            </w:pPr>
            <w:r w:rsidRPr="00384BDB">
              <w:rPr>
                <w:sz w:val="23"/>
                <w:szCs w:val="23"/>
              </w:rPr>
              <w:t>First Merchants Bank</w:t>
            </w:r>
          </w:p>
        </w:tc>
      </w:tr>
      <w:tr w:rsidR="00384BDB" w:rsidRPr="00384BDB" w14:paraId="0DBBB04B" w14:textId="77777777" w:rsidTr="00384BDB">
        <w:trPr>
          <w:trHeight w:val="583"/>
        </w:trPr>
        <w:tc>
          <w:tcPr>
            <w:tcW w:w="4820" w:type="dxa"/>
          </w:tcPr>
          <w:p w14:paraId="5BD1468F" w14:textId="77777777" w:rsidR="00384BDB" w:rsidRPr="00384BDB" w:rsidRDefault="00384BDB" w:rsidP="00384BDB">
            <w:pPr>
              <w:pStyle w:val="ListParagraph"/>
              <w:numPr>
                <w:ilvl w:val="0"/>
                <w:numId w:val="1"/>
              </w:numPr>
              <w:rPr>
                <w:sz w:val="23"/>
                <w:szCs w:val="23"/>
              </w:rPr>
            </w:pPr>
            <w:r w:rsidRPr="00384BDB">
              <w:rPr>
                <w:sz w:val="23"/>
                <w:szCs w:val="23"/>
              </w:rPr>
              <w:t>City of Luna Pier</w:t>
            </w:r>
          </w:p>
        </w:tc>
        <w:tc>
          <w:tcPr>
            <w:tcW w:w="4822" w:type="dxa"/>
          </w:tcPr>
          <w:p w14:paraId="5F605577" w14:textId="77777777" w:rsidR="00384BDB" w:rsidRPr="00384BDB" w:rsidRDefault="00384BDB" w:rsidP="00384BDB">
            <w:pPr>
              <w:pStyle w:val="ListParagraph"/>
              <w:numPr>
                <w:ilvl w:val="0"/>
                <w:numId w:val="1"/>
              </w:numPr>
              <w:rPr>
                <w:sz w:val="23"/>
                <w:szCs w:val="23"/>
              </w:rPr>
            </w:pPr>
            <w:r w:rsidRPr="00384BDB">
              <w:rPr>
                <w:sz w:val="23"/>
                <w:szCs w:val="23"/>
              </w:rPr>
              <w:t>Monroe Charter Township</w:t>
            </w:r>
          </w:p>
        </w:tc>
      </w:tr>
      <w:tr w:rsidR="00384BDB" w:rsidRPr="00384BDB" w14:paraId="5A145954" w14:textId="77777777" w:rsidTr="00384BDB">
        <w:trPr>
          <w:trHeight w:val="865"/>
        </w:trPr>
        <w:tc>
          <w:tcPr>
            <w:tcW w:w="4820" w:type="dxa"/>
          </w:tcPr>
          <w:p w14:paraId="2929D1FE" w14:textId="77777777" w:rsidR="00384BDB" w:rsidRPr="00384BDB" w:rsidRDefault="00384BDB" w:rsidP="00384BDB">
            <w:pPr>
              <w:pStyle w:val="ListParagraph"/>
              <w:numPr>
                <w:ilvl w:val="0"/>
                <w:numId w:val="1"/>
              </w:numPr>
              <w:rPr>
                <w:sz w:val="23"/>
                <w:szCs w:val="23"/>
              </w:rPr>
            </w:pPr>
            <w:r w:rsidRPr="00384BDB">
              <w:rPr>
                <w:sz w:val="23"/>
                <w:szCs w:val="23"/>
              </w:rPr>
              <w:t>City of Milan</w:t>
            </w:r>
          </w:p>
        </w:tc>
        <w:tc>
          <w:tcPr>
            <w:tcW w:w="4822" w:type="dxa"/>
          </w:tcPr>
          <w:p w14:paraId="2AD8CBEF" w14:textId="77777777" w:rsidR="00384BDB" w:rsidRPr="00384BDB" w:rsidRDefault="00384BDB" w:rsidP="00384BDB">
            <w:pPr>
              <w:pStyle w:val="ListParagraph"/>
              <w:numPr>
                <w:ilvl w:val="0"/>
                <w:numId w:val="1"/>
              </w:numPr>
              <w:rPr>
                <w:sz w:val="23"/>
                <w:szCs w:val="23"/>
              </w:rPr>
            </w:pPr>
            <w:r w:rsidRPr="00384BDB">
              <w:rPr>
                <w:sz w:val="23"/>
                <w:szCs w:val="23"/>
              </w:rPr>
              <w:t>Monroe County Board of Commissioners</w:t>
            </w:r>
          </w:p>
        </w:tc>
      </w:tr>
      <w:tr w:rsidR="00384BDB" w:rsidRPr="00384BDB" w14:paraId="1451A5C9" w14:textId="77777777" w:rsidTr="00384BDB">
        <w:trPr>
          <w:trHeight w:val="573"/>
        </w:trPr>
        <w:tc>
          <w:tcPr>
            <w:tcW w:w="4820" w:type="dxa"/>
          </w:tcPr>
          <w:p w14:paraId="61BDD92F" w14:textId="77777777" w:rsidR="00384BDB" w:rsidRPr="00384BDB" w:rsidRDefault="00384BDB" w:rsidP="00384BDB">
            <w:pPr>
              <w:pStyle w:val="ListParagraph"/>
              <w:numPr>
                <w:ilvl w:val="0"/>
                <w:numId w:val="1"/>
              </w:numPr>
              <w:rPr>
                <w:sz w:val="23"/>
                <w:szCs w:val="23"/>
              </w:rPr>
            </w:pPr>
            <w:r w:rsidRPr="00384BDB">
              <w:rPr>
                <w:sz w:val="23"/>
                <w:szCs w:val="23"/>
              </w:rPr>
              <w:t>City of Monroe</w:t>
            </w:r>
          </w:p>
        </w:tc>
        <w:tc>
          <w:tcPr>
            <w:tcW w:w="4822" w:type="dxa"/>
          </w:tcPr>
          <w:p w14:paraId="36CA920C" w14:textId="77777777" w:rsidR="00384BDB" w:rsidRPr="00384BDB" w:rsidRDefault="00384BDB" w:rsidP="00384BDB">
            <w:pPr>
              <w:pStyle w:val="ListParagraph"/>
              <w:numPr>
                <w:ilvl w:val="0"/>
                <w:numId w:val="1"/>
              </w:numPr>
              <w:rPr>
                <w:sz w:val="23"/>
                <w:szCs w:val="23"/>
              </w:rPr>
            </w:pPr>
            <w:r w:rsidRPr="00384BDB">
              <w:rPr>
                <w:sz w:val="23"/>
                <w:szCs w:val="23"/>
              </w:rPr>
              <w:t>Monroe County Community College</w:t>
            </w:r>
          </w:p>
        </w:tc>
      </w:tr>
      <w:tr w:rsidR="00384BDB" w:rsidRPr="00384BDB" w14:paraId="1085343A" w14:textId="77777777" w:rsidTr="00384BDB">
        <w:trPr>
          <w:trHeight w:val="865"/>
        </w:trPr>
        <w:tc>
          <w:tcPr>
            <w:tcW w:w="4820" w:type="dxa"/>
          </w:tcPr>
          <w:p w14:paraId="2DDF0D1E" w14:textId="77777777" w:rsidR="00384BDB" w:rsidRPr="00384BDB" w:rsidRDefault="00384BDB" w:rsidP="00384BDB">
            <w:pPr>
              <w:pStyle w:val="ListParagraph"/>
              <w:numPr>
                <w:ilvl w:val="0"/>
                <w:numId w:val="1"/>
              </w:numPr>
              <w:rPr>
                <w:sz w:val="23"/>
                <w:szCs w:val="23"/>
              </w:rPr>
            </w:pPr>
            <w:r w:rsidRPr="00384BDB">
              <w:rPr>
                <w:sz w:val="23"/>
                <w:szCs w:val="23"/>
              </w:rPr>
              <w:t>City of Petersburg</w:t>
            </w:r>
          </w:p>
        </w:tc>
        <w:tc>
          <w:tcPr>
            <w:tcW w:w="4822" w:type="dxa"/>
          </w:tcPr>
          <w:p w14:paraId="6374BD0B" w14:textId="77777777" w:rsidR="00384BDB" w:rsidRPr="00384BDB" w:rsidRDefault="00384BDB" w:rsidP="00384BDB">
            <w:pPr>
              <w:pStyle w:val="ListParagraph"/>
              <w:numPr>
                <w:ilvl w:val="0"/>
                <w:numId w:val="1"/>
              </w:numPr>
              <w:rPr>
                <w:sz w:val="23"/>
                <w:szCs w:val="23"/>
              </w:rPr>
            </w:pPr>
            <w:r w:rsidRPr="00384BDB">
              <w:rPr>
                <w:sz w:val="23"/>
                <w:szCs w:val="23"/>
              </w:rPr>
              <w:t>Monroe County Drain Commissioner’s Office</w:t>
            </w:r>
          </w:p>
        </w:tc>
      </w:tr>
      <w:tr w:rsidR="00384BDB" w:rsidRPr="00384BDB" w14:paraId="06CBA4E8" w14:textId="77777777" w:rsidTr="00384BDB">
        <w:trPr>
          <w:trHeight w:val="865"/>
        </w:trPr>
        <w:tc>
          <w:tcPr>
            <w:tcW w:w="4820" w:type="dxa"/>
          </w:tcPr>
          <w:p w14:paraId="3D007A47" w14:textId="77777777" w:rsidR="00384BDB" w:rsidRPr="00384BDB" w:rsidRDefault="00384BDB" w:rsidP="00384BDB">
            <w:pPr>
              <w:pStyle w:val="ListParagraph"/>
              <w:numPr>
                <w:ilvl w:val="0"/>
                <w:numId w:val="1"/>
              </w:numPr>
              <w:rPr>
                <w:sz w:val="23"/>
                <w:szCs w:val="23"/>
              </w:rPr>
            </w:pPr>
            <w:r w:rsidRPr="00384BDB">
              <w:rPr>
                <w:sz w:val="23"/>
                <w:szCs w:val="23"/>
              </w:rPr>
              <w:t>County of Monroe</w:t>
            </w:r>
          </w:p>
        </w:tc>
        <w:tc>
          <w:tcPr>
            <w:tcW w:w="4822" w:type="dxa"/>
          </w:tcPr>
          <w:p w14:paraId="35B89F7F" w14:textId="77777777" w:rsidR="00384BDB" w:rsidRPr="00384BDB" w:rsidRDefault="00384BDB" w:rsidP="00384BDB">
            <w:pPr>
              <w:pStyle w:val="ListParagraph"/>
              <w:numPr>
                <w:ilvl w:val="0"/>
                <w:numId w:val="1"/>
              </w:numPr>
              <w:rPr>
                <w:sz w:val="23"/>
                <w:szCs w:val="23"/>
              </w:rPr>
            </w:pPr>
            <w:r w:rsidRPr="00384BDB">
              <w:rPr>
                <w:sz w:val="23"/>
                <w:szCs w:val="23"/>
              </w:rPr>
              <w:t>Monroe County Planning Commission</w:t>
            </w:r>
          </w:p>
        </w:tc>
      </w:tr>
      <w:tr w:rsidR="00384BDB" w:rsidRPr="00384BDB" w14:paraId="0891058C" w14:textId="77777777" w:rsidTr="00384BDB">
        <w:trPr>
          <w:trHeight w:val="573"/>
        </w:trPr>
        <w:tc>
          <w:tcPr>
            <w:tcW w:w="4820" w:type="dxa"/>
          </w:tcPr>
          <w:p w14:paraId="0EC53D47" w14:textId="77777777" w:rsidR="00384BDB" w:rsidRPr="00384BDB" w:rsidRDefault="00384BDB" w:rsidP="00384BDB">
            <w:pPr>
              <w:pStyle w:val="ListParagraph"/>
              <w:numPr>
                <w:ilvl w:val="0"/>
                <w:numId w:val="1"/>
              </w:numPr>
              <w:rPr>
                <w:sz w:val="23"/>
                <w:szCs w:val="23"/>
              </w:rPr>
            </w:pPr>
            <w:r w:rsidRPr="00384BDB">
              <w:rPr>
                <w:sz w:val="23"/>
                <w:szCs w:val="23"/>
              </w:rPr>
              <w:t>Dundee Township</w:t>
            </w:r>
          </w:p>
        </w:tc>
        <w:tc>
          <w:tcPr>
            <w:tcW w:w="4822" w:type="dxa"/>
          </w:tcPr>
          <w:p w14:paraId="2195BD6F" w14:textId="77777777" w:rsidR="00384BDB" w:rsidRPr="00384BDB" w:rsidRDefault="00384BDB" w:rsidP="00384BDB">
            <w:pPr>
              <w:pStyle w:val="ListParagraph"/>
              <w:numPr>
                <w:ilvl w:val="0"/>
                <w:numId w:val="1"/>
              </w:numPr>
              <w:rPr>
                <w:sz w:val="23"/>
                <w:szCs w:val="23"/>
              </w:rPr>
            </w:pPr>
            <w:r w:rsidRPr="00384BDB">
              <w:rPr>
                <w:sz w:val="23"/>
                <w:szCs w:val="23"/>
              </w:rPr>
              <w:t>Monroe County Road Commission</w:t>
            </w:r>
          </w:p>
        </w:tc>
      </w:tr>
      <w:tr w:rsidR="00384BDB" w:rsidRPr="00384BDB" w14:paraId="7705AA1C" w14:textId="77777777" w:rsidTr="00384BDB">
        <w:trPr>
          <w:trHeight w:val="291"/>
        </w:trPr>
        <w:tc>
          <w:tcPr>
            <w:tcW w:w="4820" w:type="dxa"/>
          </w:tcPr>
          <w:p w14:paraId="7C7E2EFD" w14:textId="77777777" w:rsidR="00384BDB" w:rsidRPr="00384BDB" w:rsidRDefault="00384BDB" w:rsidP="00384BDB">
            <w:pPr>
              <w:pStyle w:val="ListParagraph"/>
              <w:numPr>
                <w:ilvl w:val="0"/>
                <w:numId w:val="1"/>
              </w:numPr>
              <w:rPr>
                <w:sz w:val="23"/>
                <w:szCs w:val="23"/>
              </w:rPr>
            </w:pPr>
            <w:r w:rsidRPr="00384BDB">
              <w:rPr>
                <w:sz w:val="23"/>
                <w:szCs w:val="23"/>
              </w:rPr>
              <w:t>Erie Township</w:t>
            </w:r>
          </w:p>
        </w:tc>
        <w:tc>
          <w:tcPr>
            <w:tcW w:w="4822" w:type="dxa"/>
          </w:tcPr>
          <w:p w14:paraId="41E4866C" w14:textId="77777777" w:rsidR="00384BDB" w:rsidRPr="00384BDB" w:rsidRDefault="00384BDB" w:rsidP="00384BDB">
            <w:pPr>
              <w:pStyle w:val="ListParagraph"/>
              <w:numPr>
                <w:ilvl w:val="0"/>
                <w:numId w:val="1"/>
              </w:numPr>
              <w:rPr>
                <w:sz w:val="23"/>
                <w:szCs w:val="23"/>
              </w:rPr>
            </w:pPr>
            <w:r w:rsidRPr="00384BDB">
              <w:rPr>
                <w:sz w:val="23"/>
                <w:szCs w:val="23"/>
              </w:rPr>
              <w:t>Raisinville Township</w:t>
            </w:r>
          </w:p>
        </w:tc>
      </w:tr>
      <w:tr w:rsidR="00384BDB" w:rsidRPr="00384BDB" w14:paraId="18337EFC" w14:textId="77777777" w:rsidTr="00384BDB">
        <w:trPr>
          <w:trHeight w:val="291"/>
        </w:trPr>
        <w:tc>
          <w:tcPr>
            <w:tcW w:w="4820" w:type="dxa"/>
          </w:tcPr>
          <w:p w14:paraId="7211C2C7" w14:textId="77777777" w:rsidR="00384BDB" w:rsidRPr="00384BDB" w:rsidRDefault="00384BDB" w:rsidP="00384BDB">
            <w:pPr>
              <w:pStyle w:val="ListParagraph"/>
              <w:numPr>
                <w:ilvl w:val="0"/>
                <w:numId w:val="1"/>
              </w:numPr>
              <w:rPr>
                <w:sz w:val="23"/>
                <w:szCs w:val="23"/>
              </w:rPr>
            </w:pPr>
            <w:r w:rsidRPr="00384BDB">
              <w:rPr>
                <w:sz w:val="23"/>
                <w:szCs w:val="23"/>
              </w:rPr>
              <w:t>Exeter Township</w:t>
            </w:r>
          </w:p>
        </w:tc>
        <w:tc>
          <w:tcPr>
            <w:tcW w:w="4822" w:type="dxa"/>
          </w:tcPr>
          <w:p w14:paraId="401C4944" w14:textId="77777777" w:rsidR="00384BDB" w:rsidRPr="00384BDB" w:rsidRDefault="00384BDB" w:rsidP="00384BDB">
            <w:pPr>
              <w:pStyle w:val="ListParagraph"/>
              <w:numPr>
                <w:ilvl w:val="0"/>
                <w:numId w:val="1"/>
              </w:numPr>
              <w:rPr>
                <w:sz w:val="23"/>
                <w:szCs w:val="23"/>
              </w:rPr>
            </w:pPr>
            <w:r w:rsidRPr="00384BDB">
              <w:rPr>
                <w:sz w:val="23"/>
                <w:szCs w:val="23"/>
              </w:rPr>
              <w:t>Village of Carleton</w:t>
            </w:r>
          </w:p>
        </w:tc>
      </w:tr>
      <w:tr w:rsidR="00384BDB" w:rsidRPr="00384BDB" w14:paraId="7DB42A5D" w14:textId="77777777" w:rsidTr="00384BDB">
        <w:trPr>
          <w:trHeight w:val="281"/>
        </w:trPr>
        <w:tc>
          <w:tcPr>
            <w:tcW w:w="4820" w:type="dxa"/>
          </w:tcPr>
          <w:p w14:paraId="0435762E" w14:textId="77777777" w:rsidR="00384BDB" w:rsidRPr="00384BDB" w:rsidRDefault="00384BDB" w:rsidP="00384BDB">
            <w:pPr>
              <w:pStyle w:val="ListParagraph"/>
              <w:numPr>
                <w:ilvl w:val="0"/>
                <w:numId w:val="1"/>
              </w:numPr>
              <w:rPr>
                <w:sz w:val="23"/>
                <w:szCs w:val="23"/>
              </w:rPr>
            </w:pPr>
            <w:r w:rsidRPr="00384BDB">
              <w:rPr>
                <w:sz w:val="23"/>
                <w:szCs w:val="23"/>
              </w:rPr>
              <w:t>Fifth Third Bank</w:t>
            </w:r>
          </w:p>
        </w:tc>
        <w:tc>
          <w:tcPr>
            <w:tcW w:w="4822" w:type="dxa"/>
          </w:tcPr>
          <w:p w14:paraId="27337FA2" w14:textId="77777777" w:rsidR="00384BDB" w:rsidRPr="00384BDB" w:rsidRDefault="00384BDB" w:rsidP="00384BDB">
            <w:pPr>
              <w:pStyle w:val="ListParagraph"/>
              <w:numPr>
                <w:ilvl w:val="0"/>
                <w:numId w:val="1"/>
              </w:numPr>
              <w:rPr>
                <w:sz w:val="23"/>
                <w:szCs w:val="23"/>
              </w:rPr>
            </w:pPr>
            <w:r w:rsidRPr="00384BDB">
              <w:rPr>
                <w:sz w:val="23"/>
                <w:szCs w:val="23"/>
              </w:rPr>
              <w:t>Village of Dundee</w:t>
            </w:r>
          </w:p>
        </w:tc>
      </w:tr>
      <w:tr w:rsidR="00384BDB" w:rsidRPr="00384BDB" w14:paraId="7B44053B" w14:textId="77777777" w:rsidTr="00384BDB">
        <w:trPr>
          <w:trHeight w:val="583"/>
        </w:trPr>
        <w:tc>
          <w:tcPr>
            <w:tcW w:w="4820" w:type="dxa"/>
          </w:tcPr>
          <w:p w14:paraId="7B6E90CD" w14:textId="77777777" w:rsidR="00384BDB" w:rsidRPr="00384BDB" w:rsidRDefault="00384BDB" w:rsidP="00384BDB">
            <w:pPr>
              <w:pStyle w:val="ListParagraph"/>
              <w:numPr>
                <w:ilvl w:val="0"/>
                <w:numId w:val="1"/>
              </w:numPr>
              <w:rPr>
                <w:sz w:val="23"/>
                <w:szCs w:val="23"/>
              </w:rPr>
            </w:pPr>
            <w:r w:rsidRPr="00384BDB">
              <w:rPr>
                <w:sz w:val="23"/>
                <w:szCs w:val="23"/>
              </w:rPr>
              <w:t>Frenchtown Charter Township</w:t>
            </w:r>
          </w:p>
        </w:tc>
        <w:tc>
          <w:tcPr>
            <w:tcW w:w="4822" w:type="dxa"/>
          </w:tcPr>
          <w:p w14:paraId="6DFF6EA1" w14:textId="77777777" w:rsidR="00384BDB" w:rsidRPr="00384BDB" w:rsidRDefault="00384BDB" w:rsidP="00384BDB">
            <w:pPr>
              <w:pStyle w:val="ListParagraph"/>
              <w:numPr>
                <w:ilvl w:val="0"/>
                <w:numId w:val="1"/>
              </w:numPr>
              <w:rPr>
                <w:sz w:val="23"/>
                <w:szCs w:val="23"/>
              </w:rPr>
            </w:pPr>
            <w:r w:rsidRPr="00384BDB">
              <w:rPr>
                <w:sz w:val="23"/>
                <w:szCs w:val="23"/>
              </w:rPr>
              <w:t>Village of Estral Beach</w:t>
            </w:r>
          </w:p>
        </w:tc>
      </w:tr>
      <w:tr w:rsidR="00384BDB" w:rsidRPr="00384BDB" w14:paraId="731E767F" w14:textId="77777777" w:rsidTr="00384BDB">
        <w:trPr>
          <w:trHeight w:val="573"/>
        </w:trPr>
        <w:tc>
          <w:tcPr>
            <w:tcW w:w="4820" w:type="dxa"/>
          </w:tcPr>
          <w:p w14:paraId="68096A23" w14:textId="77777777" w:rsidR="00384BDB" w:rsidRPr="00384BDB" w:rsidRDefault="00384BDB" w:rsidP="00384BDB">
            <w:pPr>
              <w:pStyle w:val="ListParagraph"/>
              <w:numPr>
                <w:ilvl w:val="0"/>
                <w:numId w:val="1"/>
              </w:numPr>
              <w:rPr>
                <w:sz w:val="23"/>
                <w:szCs w:val="23"/>
              </w:rPr>
            </w:pPr>
            <w:r w:rsidRPr="00384BDB">
              <w:rPr>
                <w:sz w:val="23"/>
                <w:szCs w:val="23"/>
              </w:rPr>
              <w:t>Home Builders Assn. of Monroe County</w:t>
            </w:r>
          </w:p>
        </w:tc>
        <w:tc>
          <w:tcPr>
            <w:tcW w:w="4822" w:type="dxa"/>
          </w:tcPr>
          <w:p w14:paraId="5B29F164" w14:textId="77777777" w:rsidR="00384BDB" w:rsidRPr="00384BDB" w:rsidRDefault="00384BDB" w:rsidP="00384BDB">
            <w:pPr>
              <w:pStyle w:val="ListParagraph"/>
              <w:numPr>
                <w:ilvl w:val="0"/>
                <w:numId w:val="1"/>
              </w:numPr>
              <w:rPr>
                <w:sz w:val="23"/>
                <w:szCs w:val="23"/>
              </w:rPr>
            </w:pPr>
            <w:r w:rsidRPr="00384BDB">
              <w:rPr>
                <w:sz w:val="23"/>
                <w:szCs w:val="23"/>
              </w:rPr>
              <w:t>Village of South Rockwood</w:t>
            </w:r>
          </w:p>
        </w:tc>
      </w:tr>
      <w:tr w:rsidR="00384BDB" w:rsidRPr="00384BDB" w14:paraId="78E12F90" w14:textId="77777777" w:rsidTr="00384BDB">
        <w:trPr>
          <w:trHeight w:val="291"/>
        </w:trPr>
        <w:tc>
          <w:tcPr>
            <w:tcW w:w="4820" w:type="dxa"/>
          </w:tcPr>
          <w:p w14:paraId="1EF2E06E" w14:textId="77777777" w:rsidR="00384BDB" w:rsidRPr="00384BDB" w:rsidRDefault="00384BDB" w:rsidP="00384BDB">
            <w:pPr>
              <w:pStyle w:val="ListParagraph"/>
              <w:numPr>
                <w:ilvl w:val="0"/>
                <w:numId w:val="1"/>
              </w:numPr>
              <w:rPr>
                <w:sz w:val="23"/>
                <w:szCs w:val="23"/>
              </w:rPr>
            </w:pPr>
            <w:r w:rsidRPr="00384BDB">
              <w:rPr>
                <w:sz w:val="23"/>
                <w:szCs w:val="23"/>
              </w:rPr>
              <w:t>Ida Township</w:t>
            </w:r>
          </w:p>
        </w:tc>
        <w:tc>
          <w:tcPr>
            <w:tcW w:w="4822" w:type="dxa"/>
          </w:tcPr>
          <w:p w14:paraId="07057EE1" w14:textId="77777777" w:rsidR="00384BDB" w:rsidRPr="00384BDB" w:rsidRDefault="00384BDB" w:rsidP="00384BDB">
            <w:pPr>
              <w:pStyle w:val="ListParagraph"/>
              <w:numPr>
                <w:ilvl w:val="0"/>
                <w:numId w:val="1"/>
              </w:numPr>
              <w:rPr>
                <w:sz w:val="23"/>
                <w:szCs w:val="23"/>
              </w:rPr>
            </w:pPr>
            <w:r w:rsidRPr="00384BDB">
              <w:rPr>
                <w:sz w:val="23"/>
                <w:szCs w:val="23"/>
              </w:rPr>
              <w:t>Whiteford Township</w:t>
            </w:r>
          </w:p>
        </w:tc>
      </w:tr>
    </w:tbl>
    <w:p w14:paraId="4E5BAFFF" w14:textId="13AB61AD" w:rsidR="00563C03" w:rsidRPr="00651B4B" w:rsidRDefault="00563C03" w:rsidP="00563C03">
      <w:pPr>
        <w:rPr>
          <w:sz w:val="23"/>
          <w:szCs w:val="23"/>
        </w:rPr>
      </w:pPr>
      <w:r w:rsidRPr="00651B4B">
        <w:rPr>
          <w:sz w:val="23"/>
          <w:szCs w:val="23"/>
        </w:rPr>
        <w:t xml:space="preserve"> </w:t>
      </w:r>
    </w:p>
    <w:p w14:paraId="2E7BA26E" w14:textId="77777777" w:rsidR="00563C03" w:rsidRPr="00651B4B" w:rsidRDefault="00563C03" w:rsidP="00563C03">
      <w:pPr>
        <w:rPr>
          <w:sz w:val="23"/>
          <w:szCs w:val="23"/>
        </w:rPr>
      </w:pPr>
    </w:p>
    <w:p w14:paraId="581312CD" w14:textId="77777777" w:rsidR="00563C03" w:rsidRPr="00DE0BB4" w:rsidRDefault="00563C03" w:rsidP="00DE0BB4">
      <w:pPr>
        <w:pStyle w:val="Heading1"/>
        <w:jc w:val="center"/>
        <w:rPr>
          <w:sz w:val="28"/>
          <w:szCs w:val="28"/>
        </w:rPr>
      </w:pPr>
      <w:bookmarkStart w:id="9" w:name="_Toc221708915"/>
      <w:r w:rsidRPr="00DE0BB4">
        <w:rPr>
          <w:sz w:val="28"/>
          <w:szCs w:val="28"/>
        </w:rPr>
        <w:lastRenderedPageBreak/>
        <w:t>Partnership Pledge</w:t>
      </w:r>
      <w:bookmarkEnd w:id="9"/>
    </w:p>
    <w:p w14:paraId="1DB05A26" w14:textId="39EFD12E" w:rsidR="00563C03" w:rsidRPr="00651B4B" w:rsidRDefault="00563C03" w:rsidP="00563C03">
      <w:pPr>
        <w:rPr>
          <w:sz w:val="23"/>
          <w:szCs w:val="23"/>
        </w:rPr>
      </w:pPr>
      <w:r w:rsidRPr="00651B4B">
        <w:rPr>
          <w:sz w:val="23"/>
          <w:szCs w:val="23"/>
        </w:rPr>
        <w:t>A</w:t>
      </w:r>
      <w:r w:rsidR="00384BDB">
        <w:rPr>
          <w:rFonts w:ascii="Aptos" w:hAnsi="Aptos" w:cs="Aptos"/>
          <w:sz w:val="23"/>
          <w:szCs w:val="23"/>
        </w:rPr>
        <w:t>s Mo</w:t>
      </w:r>
      <w:r w:rsidRPr="00651B4B">
        <w:rPr>
          <w:sz w:val="23"/>
          <w:szCs w:val="23"/>
        </w:rPr>
        <w:t xml:space="preserve">nroe County continues to emerge from the Great Recession we want to position ourselves for the growth and expansion that is projected </w:t>
      </w:r>
      <w:r w:rsidR="00CA3435">
        <w:rPr>
          <w:sz w:val="23"/>
          <w:szCs w:val="23"/>
        </w:rPr>
        <w:t>to</w:t>
      </w:r>
      <w:r w:rsidRPr="00651B4B">
        <w:rPr>
          <w:sz w:val="23"/>
          <w:szCs w:val="23"/>
        </w:rPr>
        <w:t xml:space="preserve"> occur, with the completion of the new Gordie </w:t>
      </w:r>
      <w:r w:rsidR="00CA3435">
        <w:rPr>
          <w:sz w:val="23"/>
          <w:szCs w:val="23"/>
        </w:rPr>
        <w:t>H</w:t>
      </w:r>
      <w:r w:rsidRPr="00651B4B">
        <w:rPr>
          <w:sz w:val="23"/>
          <w:szCs w:val="23"/>
        </w:rPr>
        <w:t xml:space="preserve">owe Bridge to Canada and </w:t>
      </w:r>
      <w:r w:rsidR="00CA3435">
        <w:rPr>
          <w:sz w:val="23"/>
          <w:szCs w:val="23"/>
        </w:rPr>
        <w:t>t</w:t>
      </w:r>
      <w:r w:rsidRPr="00651B4B">
        <w:rPr>
          <w:sz w:val="23"/>
          <w:szCs w:val="23"/>
        </w:rPr>
        <w:t>he widening of the Panama Canal along with continued economic growth in and around Southeast .Michigan and Northwest Ohio. With this in mind, the Monroe County Economic Development Corporation (MCEDC) will continue its work in producing a coordinated developer's guide that will help "streamline the development processes" within our boarders thus saving precious time, money and eff</w:t>
      </w:r>
      <w:r w:rsidR="00CA3435">
        <w:rPr>
          <w:sz w:val="23"/>
          <w:szCs w:val="23"/>
        </w:rPr>
        <w:t>or</w:t>
      </w:r>
      <w:r w:rsidRPr="00651B4B">
        <w:rPr>
          <w:sz w:val="23"/>
          <w:szCs w:val="23"/>
        </w:rPr>
        <w:t xml:space="preserve">t in getting projects up and running in the shortest possible </w:t>
      </w:r>
      <w:r w:rsidR="00D459B8" w:rsidRPr="00651B4B">
        <w:rPr>
          <w:sz w:val="23"/>
          <w:szCs w:val="23"/>
        </w:rPr>
        <w:t>time</w:t>
      </w:r>
      <w:r w:rsidRPr="00651B4B">
        <w:rPr>
          <w:sz w:val="23"/>
          <w:szCs w:val="23"/>
        </w:rPr>
        <w:t xml:space="preserve">. This Developer's Streamlining Guide has become a coordinated partnership between agencies, authorities, municipalities and others that are involved with the planning, permitting, construction and assistance in project developments here in </w:t>
      </w:r>
      <w:r w:rsidR="00CA3435" w:rsidRPr="00651B4B">
        <w:rPr>
          <w:sz w:val="23"/>
          <w:szCs w:val="23"/>
        </w:rPr>
        <w:t>Monroe</w:t>
      </w:r>
      <w:r w:rsidRPr="00651B4B">
        <w:rPr>
          <w:sz w:val="23"/>
          <w:szCs w:val="23"/>
        </w:rPr>
        <w:t xml:space="preserve"> '</w:t>
      </w:r>
      <w:r w:rsidR="00CA3435" w:rsidRPr="00651B4B">
        <w:rPr>
          <w:sz w:val="23"/>
          <w:szCs w:val="23"/>
        </w:rPr>
        <w:t>county</w:t>
      </w:r>
      <w:r w:rsidRPr="00651B4B">
        <w:rPr>
          <w:sz w:val="23"/>
          <w:szCs w:val="23"/>
        </w:rPr>
        <w:t>. This partnership will be accomplished by having all !he interested parties that participate in the guide in helping to keep it current and relevant.</w:t>
      </w:r>
    </w:p>
    <w:p w14:paraId="117F1449" w14:textId="77777777" w:rsidR="00563C03" w:rsidRPr="00651B4B" w:rsidRDefault="00563C03" w:rsidP="00563C03">
      <w:pPr>
        <w:rPr>
          <w:sz w:val="23"/>
          <w:szCs w:val="23"/>
        </w:rPr>
      </w:pPr>
      <w:r w:rsidRPr="00651B4B">
        <w:rPr>
          <w:sz w:val="23"/>
          <w:szCs w:val="23"/>
        </w:rPr>
        <w:t>Your help and support is needed ......</w:t>
      </w:r>
    </w:p>
    <w:p w14:paraId="5339FC00" w14:textId="6433E86B" w:rsidR="00563C03" w:rsidRPr="00651B4B" w:rsidRDefault="00563C03" w:rsidP="00563C03">
      <w:pPr>
        <w:rPr>
          <w:sz w:val="23"/>
          <w:szCs w:val="23"/>
        </w:rPr>
      </w:pPr>
      <w:r w:rsidRPr="00651B4B">
        <w:rPr>
          <w:sz w:val="23"/>
          <w:szCs w:val="23"/>
        </w:rPr>
        <w:t xml:space="preserve">Whether a small rural community wishing to maintain their character or a mixed use community seeking coordinated growth and development, the hope is that by having a common </w:t>
      </w:r>
      <w:r w:rsidR="00D459B8">
        <w:rPr>
          <w:sz w:val="23"/>
          <w:szCs w:val="23"/>
        </w:rPr>
        <w:t xml:space="preserve">development, </w:t>
      </w:r>
      <w:r w:rsidRPr="00651B4B">
        <w:rPr>
          <w:sz w:val="23"/>
          <w:szCs w:val="23"/>
        </w:rPr>
        <w:t>vision and guide, Monroe County can creak an exciting and desirable place for economic growth and development to occur.</w:t>
      </w:r>
    </w:p>
    <w:p w14:paraId="728570C7" w14:textId="56EE3899" w:rsidR="00563C03" w:rsidRPr="00651B4B" w:rsidRDefault="00563C03" w:rsidP="00563C03">
      <w:pPr>
        <w:rPr>
          <w:sz w:val="23"/>
          <w:szCs w:val="23"/>
        </w:rPr>
      </w:pPr>
      <w:r w:rsidRPr="00651B4B">
        <w:rPr>
          <w:sz w:val="23"/>
          <w:szCs w:val="23"/>
        </w:rPr>
        <w:t>The MCEDC hopes we can add your organizations name as a ''P</w:t>
      </w:r>
      <w:r w:rsidR="00FD45ED">
        <w:rPr>
          <w:sz w:val="23"/>
          <w:szCs w:val="23"/>
        </w:rPr>
        <w:t>artner</w:t>
      </w:r>
      <w:r w:rsidRPr="00651B4B">
        <w:rPr>
          <w:sz w:val="23"/>
          <w:szCs w:val="23"/>
        </w:rPr>
        <w:t xml:space="preserve">" in this coordinated countywide initiative. In this effort we are asking you to sign this document and return it to the Monroe County Business Development Corporation as a pledge of support. Again this pledge simply slates that you are a willing partner in promoting economic </w:t>
      </w:r>
      <w:r w:rsidR="00FD45ED">
        <w:rPr>
          <w:sz w:val="23"/>
          <w:szCs w:val="23"/>
        </w:rPr>
        <w:t>g</w:t>
      </w:r>
      <w:r w:rsidRPr="00651B4B">
        <w:rPr>
          <w:sz w:val="23"/>
          <w:szCs w:val="23"/>
        </w:rPr>
        <w:t xml:space="preserve">rowth in Monroe </w:t>
      </w:r>
      <w:r w:rsidR="00FD45ED">
        <w:rPr>
          <w:sz w:val="23"/>
          <w:szCs w:val="23"/>
        </w:rPr>
        <w:t xml:space="preserve">County </w:t>
      </w:r>
      <w:r w:rsidRPr="00651B4B">
        <w:rPr>
          <w:sz w:val="23"/>
          <w:szCs w:val="23"/>
        </w:rPr>
        <w:t xml:space="preserve">and pledge </w:t>
      </w:r>
      <w:r w:rsidR="00FD45ED">
        <w:rPr>
          <w:sz w:val="23"/>
          <w:szCs w:val="23"/>
        </w:rPr>
        <w:t>to</w:t>
      </w:r>
      <w:r w:rsidRPr="00651B4B">
        <w:rPr>
          <w:sz w:val="23"/>
          <w:szCs w:val="23"/>
        </w:rPr>
        <w:t xml:space="preserve"> support the MCEDC in maintaining a current and relevant Development Streamlining Guide by keeping them </w:t>
      </w:r>
      <w:r w:rsidR="00FD45ED" w:rsidRPr="00651B4B">
        <w:rPr>
          <w:sz w:val="23"/>
          <w:szCs w:val="23"/>
        </w:rPr>
        <w:t>informed</w:t>
      </w:r>
      <w:r w:rsidRPr="00651B4B">
        <w:rPr>
          <w:sz w:val="23"/>
          <w:szCs w:val="23"/>
        </w:rPr>
        <w:t xml:space="preserve"> of changes in your </w:t>
      </w:r>
      <w:r w:rsidR="00FD45ED" w:rsidRPr="00651B4B">
        <w:rPr>
          <w:sz w:val="23"/>
          <w:szCs w:val="23"/>
        </w:rPr>
        <w:t>information</w:t>
      </w:r>
      <w:r w:rsidRPr="00651B4B">
        <w:rPr>
          <w:sz w:val="23"/>
          <w:szCs w:val="23"/>
        </w:rPr>
        <w:t xml:space="preserve"> contained within.</w:t>
      </w:r>
    </w:p>
    <w:p w14:paraId="044467E6" w14:textId="77777777" w:rsidR="00563C03" w:rsidRPr="00651B4B" w:rsidRDefault="00563C03" w:rsidP="00563C03">
      <w:pPr>
        <w:rPr>
          <w:sz w:val="23"/>
          <w:szCs w:val="23"/>
        </w:rPr>
      </w:pPr>
    </w:p>
    <w:p w14:paraId="4F52A1B8" w14:textId="0F1D5792" w:rsidR="00563C03" w:rsidRPr="00651B4B" w:rsidRDefault="00563C03" w:rsidP="00563C03">
      <w:pPr>
        <w:rPr>
          <w:sz w:val="23"/>
          <w:szCs w:val="23"/>
        </w:rPr>
      </w:pPr>
      <w:r w:rsidRPr="00651B4B">
        <w:rPr>
          <w:sz w:val="23"/>
          <w:szCs w:val="23"/>
        </w:rPr>
        <w:t xml:space="preserve">We encourage your community to provide essential </w:t>
      </w:r>
      <w:r w:rsidR="00FD45ED" w:rsidRPr="00651B4B">
        <w:rPr>
          <w:sz w:val="23"/>
          <w:szCs w:val="23"/>
        </w:rPr>
        <w:t>information</w:t>
      </w:r>
      <w:r w:rsidRPr="00651B4B">
        <w:rPr>
          <w:sz w:val="23"/>
          <w:szCs w:val="23"/>
        </w:rPr>
        <w:t xml:space="preserve"> to our guide by completing the attached Community Profile Template. Please attach additional </w:t>
      </w:r>
      <w:r w:rsidR="00FD45ED" w:rsidRPr="00651B4B">
        <w:rPr>
          <w:sz w:val="23"/>
          <w:szCs w:val="23"/>
        </w:rPr>
        <w:t>information</w:t>
      </w:r>
      <w:r w:rsidRPr="00651B4B">
        <w:rPr>
          <w:sz w:val="23"/>
          <w:szCs w:val="23"/>
        </w:rPr>
        <w:t xml:space="preserve"> as you feel necessary.</w:t>
      </w:r>
    </w:p>
    <w:p w14:paraId="3012EE68" w14:textId="52DEAD1B" w:rsidR="00563C03" w:rsidRPr="00651B4B" w:rsidRDefault="00563C03" w:rsidP="00563C03">
      <w:pPr>
        <w:rPr>
          <w:sz w:val="23"/>
          <w:szCs w:val="23"/>
        </w:rPr>
      </w:pPr>
      <w:r w:rsidRPr="00651B4B">
        <w:rPr>
          <w:sz w:val="23"/>
          <w:szCs w:val="23"/>
        </w:rPr>
        <w:t>(Your Org</w:t>
      </w:r>
      <w:r w:rsidR="00A54793">
        <w:rPr>
          <w:sz w:val="23"/>
          <w:szCs w:val="23"/>
        </w:rPr>
        <w:t xml:space="preserve">anization </w:t>
      </w:r>
      <w:r w:rsidRPr="00651B4B">
        <w:rPr>
          <w:sz w:val="23"/>
          <w:szCs w:val="23"/>
        </w:rPr>
        <w:t>,N</w:t>
      </w:r>
      <w:r w:rsidR="00A54793">
        <w:rPr>
          <w:sz w:val="23"/>
          <w:szCs w:val="23"/>
        </w:rPr>
        <w:t>ame</w:t>
      </w:r>
      <w:r w:rsidRPr="00651B4B">
        <w:rPr>
          <w:sz w:val="23"/>
          <w:szCs w:val="23"/>
        </w:rPr>
        <w:t>) hereby has our pledge of support and submi</w:t>
      </w:r>
      <w:r w:rsidR="00A54793">
        <w:rPr>
          <w:sz w:val="23"/>
          <w:szCs w:val="23"/>
        </w:rPr>
        <w:t>t</w:t>
      </w:r>
      <w:r w:rsidRPr="00651B4B">
        <w:rPr>
          <w:sz w:val="23"/>
          <w:szCs w:val="23"/>
        </w:rPr>
        <w:t xml:space="preserve"> our Pa</w:t>
      </w:r>
      <w:r w:rsidR="00A54793">
        <w:rPr>
          <w:sz w:val="23"/>
          <w:szCs w:val="23"/>
        </w:rPr>
        <w:t>r</w:t>
      </w:r>
      <w:r w:rsidRPr="00651B4B">
        <w:rPr>
          <w:sz w:val="23"/>
          <w:szCs w:val="23"/>
        </w:rPr>
        <w:t>tnership Pledge in suppo</w:t>
      </w:r>
      <w:r w:rsidR="00A54793">
        <w:rPr>
          <w:sz w:val="23"/>
          <w:szCs w:val="23"/>
        </w:rPr>
        <w:t xml:space="preserve">rt </w:t>
      </w:r>
      <w:r w:rsidRPr="00651B4B">
        <w:rPr>
          <w:sz w:val="23"/>
          <w:szCs w:val="23"/>
        </w:rPr>
        <w:t>of the Monroe County Developer's Streamlining Guide.</w:t>
      </w:r>
    </w:p>
    <w:p w14:paraId="6150C819" w14:textId="77777777" w:rsidR="00563C03" w:rsidRPr="00651B4B" w:rsidRDefault="00563C03" w:rsidP="00563C03">
      <w:pPr>
        <w:rPr>
          <w:sz w:val="23"/>
          <w:szCs w:val="23"/>
        </w:rPr>
      </w:pPr>
    </w:p>
    <w:p w14:paraId="73194963" w14:textId="77777777" w:rsidR="00563C03" w:rsidRPr="00651B4B" w:rsidRDefault="00563C03" w:rsidP="00563C03">
      <w:pPr>
        <w:rPr>
          <w:sz w:val="23"/>
          <w:szCs w:val="23"/>
        </w:rPr>
      </w:pPr>
      <w:r w:rsidRPr="00651B4B">
        <w:rPr>
          <w:sz w:val="23"/>
          <w:szCs w:val="23"/>
        </w:rPr>
        <w:t xml:space="preserve"> </w:t>
      </w:r>
    </w:p>
    <w:p w14:paraId="4FD6BDF5" w14:textId="72AC8000" w:rsidR="00563C03" w:rsidRPr="00894486" w:rsidRDefault="00563C03" w:rsidP="00894486">
      <w:pPr>
        <w:rPr>
          <w:sz w:val="23"/>
          <w:szCs w:val="23"/>
        </w:rPr>
      </w:pPr>
      <w:r w:rsidRPr="00651B4B">
        <w:rPr>
          <w:sz w:val="23"/>
          <w:szCs w:val="23"/>
        </w:rPr>
        <w:t>Signed:___________________________</w:t>
      </w:r>
      <w:r w:rsidR="00894486">
        <w:rPr>
          <w:sz w:val="23"/>
          <w:szCs w:val="23"/>
        </w:rPr>
        <w:tab/>
      </w:r>
      <w:r w:rsidR="00894486">
        <w:rPr>
          <w:sz w:val="23"/>
          <w:szCs w:val="23"/>
        </w:rPr>
        <w:tab/>
      </w:r>
      <w:r w:rsidR="00894486">
        <w:rPr>
          <w:sz w:val="23"/>
          <w:szCs w:val="23"/>
        </w:rPr>
        <w:tab/>
      </w:r>
      <w:r w:rsidR="00894486">
        <w:rPr>
          <w:sz w:val="23"/>
          <w:szCs w:val="23"/>
        </w:rPr>
        <w:tab/>
        <w:t>Date:_____________________</w:t>
      </w:r>
      <w:r w:rsidR="00894486">
        <w:rPr>
          <w:sz w:val="23"/>
          <w:szCs w:val="23"/>
        </w:rPr>
        <w:br/>
        <w:t>Title:______________________________</w:t>
      </w:r>
      <w:r w:rsidRPr="00651B4B">
        <w:rPr>
          <w:sz w:val="23"/>
          <w:szCs w:val="23"/>
        </w:rPr>
        <w:tab/>
      </w:r>
    </w:p>
    <w:p w14:paraId="136FC81E" w14:textId="7F6C0C78" w:rsidR="00563C03" w:rsidRPr="00894486" w:rsidRDefault="00563C03" w:rsidP="00D0763E">
      <w:pPr>
        <w:pStyle w:val="Heading1"/>
        <w:jc w:val="center"/>
      </w:pPr>
      <w:bookmarkStart w:id="10" w:name="_Toc221708916"/>
      <w:r w:rsidRPr="00894486">
        <w:lastRenderedPageBreak/>
        <w:t>Partnership Assistance</w:t>
      </w:r>
      <w:r w:rsidR="00894486" w:rsidRPr="00894486">
        <w:t xml:space="preserve"> </w:t>
      </w:r>
      <w:r w:rsidRPr="00894486">
        <w:t>&amp; Web Links</w:t>
      </w:r>
      <w:bookmarkEnd w:id="10"/>
    </w:p>
    <w:p w14:paraId="747E8071" w14:textId="04E486DC" w:rsidR="00563C03" w:rsidRPr="00104778" w:rsidRDefault="00563C03" w:rsidP="00104778">
      <w:pPr>
        <w:jc w:val="center"/>
        <w:rPr>
          <w:sz w:val="23"/>
          <w:szCs w:val="23"/>
          <w:u w:val="single"/>
        </w:rPr>
      </w:pPr>
      <w:r w:rsidRPr="00894486">
        <w:rPr>
          <w:sz w:val="23"/>
          <w:szCs w:val="23"/>
          <w:u w:val="single"/>
        </w:rPr>
        <w:t>County &amp; State Organizations</w:t>
      </w:r>
    </w:p>
    <w:p w14:paraId="5DAA4AC4" w14:textId="77777777" w:rsidR="00894486" w:rsidRPr="00651B4B" w:rsidRDefault="00563C03" w:rsidP="00563C03">
      <w:pPr>
        <w:rPr>
          <w:sz w:val="23"/>
          <w:szCs w:val="23"/>
        </w:rPr>
      </w:pPr>
      <w:r w:rsidRPr="00651B4B">
        <w:rPr>
          <w:sz w:val="23"/>
          <w:szCs w:val="23"/>
        </w:rPr>
        <w:tab/>
      </w:r>
    </w:p>
    <w:tbl>
      <w:tblPr>
        <w:tblStyle w:val="TableGrid"/>
        <w:tblW w:w="9640" w:type="dxa"/>
        <w:tblInd w:w="-185" w:type="dxa"/>
        <w:tblLayout w:type="fixed"/>
        <w:tblLook w:val="04A0" w:firstRow="1" w:lastRow="0" w:firstColumn="1" w:lastColumn="0" w:noHBand="0" w:noVBand="1"/>
      </w:tblPr>
      <w:tblGrid>
        <w:gridCol w:w="1620"/>
        <w:gridCol w:w="8020"/>
      </w:tblGrid>
      <w:tr w:rsidR="00894486" w14:paraId="751D10FB" w14:textId="77777777" w:rsidTr="007D4C96">
        <w:trPr>
          <w:trHeight w:val="924"/>
        </w:trPr>
        <w:tc>
          <w:tcPr>
            <w:tcW w:w="1620" w:type="dxa"/>
          </w:tcPr>
          <w:p w14:paraId="58CB836B" w14:textId="580D0432" w:rsidR="00894486" w:rsidRDefault="009E75A2" w:rsidP="00894486">
            <w:pPr>
              <w:tabs>
                <w:tab w:val="bar" w:pos="-14"/>
              </w:tabs>
              <w:ind w:right="3813"/>
              <w:jc w:val="center"/>
              <w:rPr>
                <w:sz w:val="23"/>
                <w:szCs w:val="23"/>
              </w:rPr>
            </w:pPr>
            <w:r>
              <w:rPr>
                <w:sz w:val="23"/>
                <w:szCs w:val="23"/>
              </w:rPr>
              <w:t>MCPD</w:t>
            </w:r>
          </w:p>
        </w:tc>
        <w:tc>
          <w:tcPr>
            <w:tcW w:w="8020" w:type="dxa"/>
          </w:tcPr>
          <w:p w14:paraId="3EF73302" w14:textId="43B559F7" w:rsidR="00894486" w:rsidRPr="00651B4B" w:rsidRDefault="00894486" w:rsidP="00894486">
            <w:pPr>
              <w:rPr>
                <w:sz w:val="23"/>
                <w:szCs w:val="23"/>
              </w:rPr>
            </w:pPr>
            <w:r w:rsidRPr="00651B4B">
              <w:rPr>
                <w:sz w:val="23"/>
                <w:szCs w:val="23"/>
              </w:rPr>
              <w:t>Monroe County Community Planning and Engagement Department</w:t>
            </w:r>
          </w:p>
          <w:p w14:paraId="2C6CBA01" w14:textId="2035C32B" w:rsidR="00894486" w:rsidRDefault="00894486" w:rsidP="00894486">
            <w:pPr>
              <w:rPr>
                <w:sz w:val="23"/>
                <w:szCs w:val="23"/>
              </w:rPr>
            </w:pPr>
            <w:hyperlink r:id="rId15" w:history="1">
              <w:r w:rsidRPr="00B00D44">
                <w:rPr>
                  <w:rStyle w:val="Hyperlink"/>
                  <w:sz w:val="23"/>
                  <w:szCs w:val="23"/>
                </w:rPr>
                <w:t>https://www.co.monroe.mi.us/250/Community-Planning-Engagement</w:t>
              </w:r>
            </w:hyperlink>
          </w:p>
          <w:p w14:paraId="38F9FC05" w14:textId="77777777" w:rsidR="00894486" w:rsidRPr="00651B4B" w:rsidRDefault="00894486" w:rsidP="00894486">
            <w:pPr>
              <w:rPr>
                <w:sz w:val="23"/>
                <w:szCs w:val="23"/>
              </w:rPr>
            </w:pPr>
          </w:p>
          <w:p w14:paraId="127D89D3" w14:textId="77777777" w:rsidR="00894486" w:rsidRDefault="00894486" w:rsidP="00563C03">
            <w:pPr>
              <w:rPr>
                <w:sz w:val="23"/>
                <w:szCs w:val="23"/>
              </w:rPr>
            </w:pPr>
          </w:p>
        </w:tc>
      </w:tr>
      <w:tr w:rsidR="00894486" w14:paraId="6791C6B1" w14:textId="77777777" w:rsidTr="007D4C96">
        <w:trPr>
          <w:trHeight w:val="768"/>
        </w:trPr>
        <w:tc>
          <w:tcPr>
            <w:tcW w:w="1620" w:type="dxa"/>
          </w:tcPr>
          <w:p w14:paraId="77216943" w14:textId="6130BF19" w:rsidR="00894486" w:rsidRDefault="00894486" w:rsidP="00894486">
            <w:pPr>
              <w:rPr>
                <w:sz w:val="23"/>
                <w:szCs w:val="23"/>
              </w:rPr>
            </w:pPr>
            <w:r>
              <w:rPr>
                <w:sz w:val="23"/>
                <w:szCs w:val="23"/>
              </w:rPr>
              <w:t>MCRC</w:t>
            </w:r>
          </w:p>
        </w:tc>
        <w:tc>
          <w:tcPr>
            <w:tcW w:w="8020" w:type="dxa"/>
          </w:tcPr>
          <w:p w14:paraId="6613BC4A" w14:textId="1F292559" w:rsidR="00894486" w:rsidRPr="00651B4B" w:rsidRDefault="00894486" w:rsidP="00894486">
            <w:pPr>
              <w:rPr>
                <w:sz w:val="23"/>
                <w:szCs w:val="23"/>
              </w:rPr>
            </w:pPr>
            <w:r w:rsidRPr="00651B4B">
              <w:rPr>
                <w:sz w:val="23"/>
                <w:szCs w:val="23"/>
              </w:rPr>
              <w:t>Monroe County Road Commission</w:t>
            </w:r>
          </w:p>
          <w:p w14:paraId="1E2B55D3" w14:textId="6B152B90" w:rsidR="00894486" w:rsidRDefault="00894486" w:rsidP="00894486">
            <w:pPr>
              <w:rPr>
                <w:sz w:val="23"/>
                <w:szCs w:val="23"/>
              </w:rPr>
            </w:pPr>
            <w:hyperlink r:id="rId16" w:history="1">
              <w:r w:rsidRPr="00B00D44">
                <w:rPr>
                  <w:rStyle w:val="Hyperlink"/>
                  <w:sz w:val="23"/>
                  <w:szCs w:val="23"/>
                </w:rPr>
                <w:t>www.mcrc-mi.org</w:t>
              </w:r>
            </w:hyperlink>
          </w:p>
          <w:p w14:paraId="57D027C0" w14:textId="77777777" w:rsidR="00894486" w:rsidRDefault="00894486" w:rsidP="00563C03">
            <w:pPr>
              <w:rPr>
                <w:sz w:val="23"/>
                <w:szCs w:val="23"/>
              </w:rPr>
            </w:pPr>
          </w:p>
        </w:tc>
      </w:tr>
      <w:tr w:rsidR="00894486" w14:paraId="2540DE02" w14:textId="77777777" w:rsidTr="007D4C96">
        <w:trPr>
          <w:trHeight w:val="793"/>
        </w:trPr>
        <w:tc>
          <w:tcPr>
            <w:tcW w:w="1620" w:type="dxa"/>
          </w:tcPr>
          <w:p w14:paraId="5E805B40" w14:textId="6F6AC641" w:rsidR="00894486" w:rsidRDefault="00927898" w:rsidP="00563C03">
            <w:pPr>
              <w:rPr>
                <w:sz w:val="23"/>
                <w:szCs w:val="23"/>
              </w:rPr>
            </w:pPr>
            <w:r>
              <w:rPr>
                <w:sz w:val="23"/>
                <w:szCs w:val="23"/>
              </w:rPr>
              <w:t>MCDC</w:t>
            </w:r>
          </w:p>
        </w:tc>
        <w:tc>
          <w:tcPr>
            <w:tcW w:w="8020" w:type="dxa"/>
          </w:tcPr>
          <w:p w14:paraId="3FAD443D" w14:textId="5AEAC965" w:rsidR="00F51CB7" w:rsidRPr="00651B4B" w:rsidRDefault="00F51CB7" w:rsidP="00F51CB7">
            <w:pPr>
              <w:rPr>
                <w:sz w:val="23"/>
                <w:szCs w:val="23"/>
              </w:rPr>
            </w:pPr>
            <w:r w:rsidRPr="00651B4B">
              <w:rPr>
                <w:sz w:val="23"/>
                <w:szCs w:val="23"/>
              </w:rPr>
              <w:t>Monroe County Drain Commission</w:t>
            </w:r>
          </w:p>
          <w:p w14:paraId="78266862" w14:textId="1E7FC764" w:rsidR="00894486" w:rsidRDefault="00927898" w:rsidP="00F51CB7">
            <w:pPr>
              <w:rPr>
                <w:sz w:val="23"/>
                <w:szCs w:val="23"/>
              </w:rPr>
            </w:pPr>
            <w:hyperlink r:id="rId17" w:history="1">
              <w:r w:rsidRPr="00B00D44">
                <w:rPr>
                  <w:rStyle w:val="Hyperlink"/>
                  <w:sz w:val="23"/>
                  <w:szCs w:val="23"/>
                </w:rPr>
                <w:t>https://www.co.monroe.mi.us/483/Drain-Commission</w:t>
              </w:r>
            </w:hyperlink>
          </w:p>
          <w:p w14:paraId="7D39961D" w14:textId="0B3F7908" w:rsidR="00927898" w:rsidRDefault="00927898" w:rsidP="00F51CB7">
            <w:pPr>
              <w:rPr>
                <w:sz w:val="23"/>
                <w:szCs w:val="23"/>
              </w:rPr>
            </w:pPr>
          </w:p>
        </w:tc>
      </w:tr>
      <w:tr w:rsidR="00894486" w14:paraId="51E678F6" w14:textId="77777777" w:rsidTr="007D4C96">
        <w:trPr>
          <w:trHeight w:val="793"/>
        </w:trPr>
        <w:tc>
          <w:tcPr>
            <w:tcW w:w="1620" w:type="dxa"/>
          </w:tcPr>
          <w:p w14:paraId="4491B5CA" w14:textId="23639932" w:rsidR="00894486" w:rsidRDefault="00927898" w:rsidP="00927898">
            <w:pPr>
              <w:rPr>
                <w:sz w:val="23"/>
                <w:szCs w:val="23"/>
              </w:rPr>
            </w:pPr>
            <w:r>
              <w:rPr>
                <w:sz w:val="23"/>
                <w:szCs w:val="23"/>
              </w:rPr>
              <w:t>MCHD</w:t>
            </w:r>
          </w:p>
        </w:tc>
        <w:tc>
          <w:tcPr>
            <w:tcW w:w="8020" w:type="dxa"/>
          </w:tcPr>
          <w:p w14:paraId="33DAB21B" w14:textId="77777777" w:rsidR="00894486" w:rsidRDefault="00927898" w:rsidP="00563C03">
            <w:pPr>
              <w:rPr>
                <w:sz w:val="23"/>
                <w:szCs w:val="23"/>
              </w:rPr>
            </w:pPr>
            <w:r w:rsidRPr="00651B4B">
              <w:rPr>
                <w:sz w:val="23"/>
                <w:szCs w:val="23"/>
              </w:rPr>
              <w:t>Monroe County Health Department</w:t>
            </w:r>
          </w:p>
          <w:p w14:paraId="67EF8A2E" w14:textId="59B3CF7F" w:rsidR="00927898" w:rsidRDefault="00927898" w:rsidP="00927898">
            <w:pPr>
              <w:rPr>
                <w:sz w:val="23"/>
                <w:szCs w:val="23"/>
              </w:rPr>
            </w:pPr>
            <w:hyperlink r:id="rId18" w:history="1">
              <w:r w:rsidRPr="00B00D44">
                <w:rPr>
                  <w:rStyle w:val="Hyperlink"/>
                  <w:sz w:val="23"/>
                  <w:szCs w:val="23"/>
                </w:rPr>
                <w:t>www.co.monroe.mi.us/officials_and_departments/departments/health_department/index.php</w:t>
              </w:r>
            </w:hyperlink>
          </w:p>
          <w:p w14:paraId="24F7CFAA" w14:textId="5B0CA662" w:rsidR="00927898" w:rsidRDefault="00927898" w:rsidP="00563C03">
            <w:pPr>
              <w:rPr>
                <w:sz w:val="23"/>
                <w:szCs w:val="23"/>
              </w:rPr>
            </w:pPr>
          </w:p>
        </w:tc>
      </w:tr>
      <w:tr w:rsidR="00894486" w14:paraId="4CAF5FAF" w14:textId="77777777" w:rsidTr="007D4C96">
        <w:trPr>
          <w:trHeight w:val="768"/>
        </w:trPr>
        <w:tc>
          <w:tcPr>
            <w:tcW w:w="1620" w:type="dxa"/>
          </w:tcPr>
          <w:p w14:paraId="11BB44CB" w14:textId="1F3731DF" w:rsidR="00894486" w:rsidRDefault="009E75A2" w:rsidP="00563C03">
            <w:pPr>
              <w:rPr>
                <w:sz w:val="23"/>
                <w:szCs w:val="23"/>
              </w:rPr>
            </w:pPr>
            <w:r>
              <w:rPr>
                <w:sz w:val="23"/>
                <w:szCs w:val="23"/>
              </w:rPr>
              <w:t>MCMI</w:t>
            </w:r>
          </w:p>
        </w:tc>
        <w:tc>
          <w:tcPr>
            <w:tcW w:w="8020" w:type="dxa"/>
          </w:tcPr>
          <w:p w14:paraId="4E3EA2FF" w14:textId="7994A8EC" w:rsidR="00104778" w:rsidRPr="00651B4B" w:rsidRDefault="00104778" w:rsidP="00104778">
            <w:pPr>
              <w:rPr>
                <w:sz w:val="23"/>
                <w:szCs w:val="23"/>
              </w:rPr>
            </w:pPr>
            <w:r w:rsidRPr="00651B4B">
              <w:rPr>
                <w:sz w:val="23"/>
                <w:szCs w:val="23"/>
              </w:rPr>
              <w:t>Monroe County, Michigan</w:t>
            </w:r>
          </w:p>
          <w:p w14:paraId="3387C598" w14:textId="63A3AF74" w:rsidR="00894486" w:rsidRDefault="00104778" w:rsidP="00104778">
            <w:pPr>
              <w:rPr>
                <w:sz w:val="23"/>
                <w:szCs w:val="23"/>
              </w:rPr>
            </w:pPr>
            <w:hyperlink r:id="rId19" w:history="1">
              <w:r w:rsidRPr="00B00D44">
                <w:rPr>
                  <w:rStyle w:val="Hyperlink"/>
                  <w:sz w:val="23"/>
                  <w:szCs w:val="23"/>
                </w:rPr>
                <w:t>www.co.monroe.mi.us</w:t>
              </w:r>
            </w:hyperlink>
          </w:p>
          <w:p w14:paraId="584AE7E7" w14:textId="53FFF3B1" w:rsidR="00104778" w:rsidRDefault="00104778" w:rsidP="00104778">
            <w:pPr>
              <w:rPr>
                <w:sz w:val="23"/>
                <w:szCs w:val="23"/>
              </w:rPr>
            </w:pPr>
          </w:p>
        </w:tc>
      </w:tr>
      <w:tr w:rsidR="00894486" w14:paraId="516EE113" w14:textId="77777777" w:rsidTr="007D4C96">
        <w:trPr>
          <w:trHeight w:val="793"/>
        </w:trPr>
        <w:tc>
          <w:tcPr>
            <w:tcW w:w="1620" w:type="dxa"/>
          </w:tcPr>
          <w:p w14:paraId="7EF6A372" w14:textId="66AAF03D" w:rsidR="00894486" w:rsidRDefault="009E75A2" w:rsidP="00563C03">
            <w:pPr>
              <w:rPr>
                <w:sz w:val="23"/>
                <w:szCs w:val="23"/>
              </w:rPr>
            </w:pPr>
            <w:r>
              <w:rPr>
                <w:sz w:val="23"/>
                <w:szCs w:val="23"/>
              </w:rPr>
              <w:t>SEM</w:t>
            </w:r>
            <w:r w:rsidR="00104778">
              <w:rPr>
                <w:sz w:val="23"/>
                <w:szCs w:val="23"/>
              </w:rPr>
              <w:t>COG</w:t>
            </w:r>
          </w:p>
        </w:tc>
        <w:tc>
          <w:tcPr>
            <w:tcW w:w="8020" w:type="dxa"/>
          </w:tcPr>
          <w:p w14:paraId="17B2C5E0" w14:textId="77777777" w:rsidR="00104778" w:rsidRPr="00651B4B" w:rsidRDefault="00104778" w:rsidP="00104778">
            <w:pPr>
              <w:rPr>
                <w:sz w:val="23"/>
                <w:szCs w:val="23"/>
              </w:rPr>
            </w:pPr>
            <w:r w:rsidRPr="00651B4B">
              <w:rPr>
                <w:sz w:val="23"/>
                <w:szCs w:val="23"/>
              </w:rPr>
              <w:t>Southeast Michigan Council of Governments</w:t>
            </w:r>
          </w:p>
          <w:p w14:paraId="405DDE8B" w14:textId="0C22DE9A" w:rsidR="00104778" w:rsidRDefault="00104778" w:rsidP="00104778">
            <w:pPr>
              <w:rPr>
                <w:sz w:val="23"/>
                <w:szCs w:val="23"/>
              </w:rPr>
            </w:pPr>
            <w:hyperlink r:id="rId20" w:history="1">
              <w:r w:rsidRPr="00B00D44">
                <w:rPr>
                  <w:rStyle w:val="Hyperlink"/>
                  <w:sz w:val="23"/>
                  <w:szCs w:val="23"/>
                </w:rPr>
                <w:t>www.semcog.org</w:t>
              </w:r>
            </w:hyperlink>
          </w:p>
          <w:p w14:paraId="56E95BAD" w14:textId="77777777" w:rsidR="00894486" w:rsidRDefault="00894486" w:rsidP="00563C03">
            <w:pPr>
              <w:rPr>
                <w:sz w:val="23"/>
                <w:szCs w:val="23"/>
              </w:rPr>
            </w:pPr>
          </w:p>
        </w:tc>
      </w:tr>
      <w:tr w:rsidR="00894486" w14:paraId="68EF0E03" w14:textId="77777777" w:rsidTr="007D4C96">
        <w:trPr>
          <w:trHeight w:val="793"/>
        </w:trPr>
        <w:tc>
          <w:tcPr>
            <w:tcW w:w="1620" w:type="dxa"/>
          </w:tcPr>
          <w:p w14:paraId="2D2E93E1" w14:textId="0BA30794" w:rsidR="00894486" w:rsidRDefault="00104778" w:rsidP="00563C03">
            <w:pPr>
              <w:rPr>
                <w:sz w:val="23"/>
                <w:szCs w:val="23"/>
              </w:rPr>
            </w:pPr>
            <w:r>
              <w:rPr>
                <w:sz w:val="23"/>
                <w:szCs w:val="23"/>
              </w:rPr>
              <w:t>TMACOG</w:t>
            </w:r>
          </w:p>
        </w:tc>
        <w:tc>
          <w:tcPr>
            <w:tcW w:w="8020" w:type="dxa"/>
          </w:tcPr>
          <w:p w14:paraId="3759A250" w14:textId="77777777" w:rsidR="00104778" w:rsidRPr="00651B4B" w:rsidRDefault="00104778" w:rsidP="00104778">
            <w:pPr>
              <w:rPr>
                <w:sz w:val="23"/>
                <w:szCs w:val="23"/>
              </w:rPr>
            </w:pPr>
            <w:r w:rsidRPr="00651B4B">
              <w:rPr>
                <w:sz w:val="23"/>
                <w:szCs w:val="23"/>
              </w:rPr>
              <w:t>Toledo Metropolitan Area Council of Governments</w:t>
            </w:r>
          </w:p>
          <w:p w14:paraId="04B4A96A" w14:textId="7261A78F" w:rsidR="00104778" w:rsidRDefault="00104778" w:rsidP="00104778">
            <w:pPr>
              <w:rPr>
                <w:sz w:val="23"/>
                <w:szCs w:val="23"/>
              </w:rPr>
            </w:pPr>
            <w:hyperlink r:id="rId21" w:history="1">
              <w:r w:rsidRPr="00B00D44">
                <w:rPr>
                  <w:rStyle w:val="Hyperlink"/>
                  <w:sz w:val="23"/>
                  <w:szCs w:val="23"/>
                </w:rPr>
                <w:t>www.tmacog.org</w:t>
              </w:r>
            </w:hyperlink>
          </w:p>
          <w:p w14:paraId="6EEBD8F4" w14:textId="77777777" w:rsidR="00894486" w:rsidRDefault="00894486" w:rsidP="00563C03">
            <w:pPr>
              <w:rPr>
                <w:sz w:val="23"/>
                <w:szCs w:val="23"/>
              </w:rPr>
            </w:pPr>
          </w:p>
        </w:tc>
      </w:tr>
      <w:tr w:rsidR="00894486" w14:paraId="6B85CD84" w14:textId="77777777" w:rsidTr="007D4C96">
        <w:trPr>
          <w:trHeight w:val="793"/>
        </w:trPr>
        <w:tc>
          <w:tcPr>
            <w:tcW w:w="1620" w:type="dxa"/>
          </w:tcPr>
          <w:p w14:paraId="6F5AC5CF" w14:textId="4432AB39" w:rsidR="00894486" w:rsidRDefault="00104778" w:rsidP="00563C03">
            <w:pPr>
              <w:rPr>
                <w:sz w:val="23"/>
                <w:szCs w:val="23"/>
              </w:rPr>
            </w:pPr>
            <w:r>
              <w:rPr>
                <w:sz w:val="23"/>
                <w:szCs w:val="23"/>
              </w:rPr>
              <w:t>EGLE</w:t>
            </w:r>
          </w:p>
        </w:tc>
        <w:tc>
          <w:tcPr>
            <w:tcW w:w="8020" w:type="dxa"/>
          </w:tcPr>
          <w:p w14:paraId="3D8E6746" w14:textId="5C7B521F" w:rsidR="00104778" w:rsidRPr="00651B4B" w:rsidRDefault="00104778" w:rsidP="00104778">
            <w:pPr>
              <w:rPr>
                <w:sz w:val="23"/>
                <w:szCs w:val="23"/>
              </w:rPr>
            </w:pPr>
            <w:r w:rsidRPr="00651B4B">
              <w:rPr>
                <w:sz w:val="23"/>
                <w:szCs w:val="23"/>
              </w:rPr>
              <w:t>Michigan Department of Environment, Great Lakes and Energy</w:t>
            </w:r>
          </w:p>
          <w:p w14:paraId="6485A3DC" w14:textId="18E71730" w:rsidR="00104778" w:rsidRPr="00651B4B" w:rsidRDefault="00104778" w:rsidP="00104778">
            <w:pPr>
              <w:rPr>
                <w:sz w:val="23"/>
                <w:szCs w:val="23"/>
              </w:rPr>
            </w:pPr>
            <w:hyperlink r:id="rId22" w:history="1">
              <w:r w:rsidRPr="00B00D44">
                <w:rPr>
                  <w:rStyle w:val="Hyperlink"/>
                  <w:sz w:val="23"/>
                  <w:szCs w:val="23"/>
                </w:rPr>
                <w:t>www.michigan.gov/egle</w:t>
              </w:r>
            </w:hyperlink>
          </w:p>
          <w:p w14:paraId="08637B82" w14:textId="77777777" w:rsidR="00894486" w:rsidRDefault="00894486" w:rsidP="00563C03">
            <w:pPr>
              <w:rPr>
                <w:sz w:val="23"/>
                <w:szCs w:val="23"/>
              </w:rPr>
            </w:pPr>
          </w:p>
        </w:tc>
      </w:tr>
      <w:tr w:rsidR="00104778" w14:paraId="6A5CCB7B" w14:textId="77777777" w:rsidTr="007D4C96">
        <w:trPr>
          <w:trHeight w:val="793"/>
        </w:trPr>
        <w:tc>
          <w:tcPr>
            <w:tcW w:w="1620" w:type="dxa"/>
          </w:tcPr>
          <w:p w14:paraId="072DFAB2" w14:textId="63592C17" w:rsidR="00104778" w:rsidRDefault="00104778" w:rsidP="00563C03">
            <w:pPr>
              <w:rPr>
                <w:sz w:val="23"/>
                <w:szCs w:val="23"/>
              </w:rPr>
            </w:pPr>
            <w:r>
              <w:rPr>
                <w:sz w:val="23"/>
                <w:szCs w:val="23"/>
              </w:rPr>
              <w:t>MDOT</w:t>
            </w:r>
          </w:p>
        </w:tc>
        <w:tc>
          <w:tcPr>
            <w:tcW w:w="8020" w:type="dxa"/>
          </w:tcPr>
          <w:p w14:paraId="3FAF97C4" w14:textId="51DA0380" w:rsidR="00104778" w:rsidRPr="00651B4B" w:rsidRDefault="00104778" w:rsidP="00104778">
            <w:pPr>
              <w:rPr>
                <w:sz w:val="23"/>
                <w:szCs w:val="23"/>
              </w:rPr>
            </w:pPr>
            <w:r w:rsidRPr="00651B4B">
              <w:rPr>
                <w:sz w:val="23"/>
                <w:szCs w:val="23"/>
              </w:rPr>
              <w:t>Michigan Department of Transportation</w:t>
            </w:r>
          </w:p>
          <w:p w14:paraId="4E5E038F" w14:textId="261D94FF" w:rsidR="00104778" w:rsidRDefault="00104778" w:rsidP="00104778">
            <w:pPr>
              <w:rPr>
                <w:sz w:val="23"/>
                <w:szCs w:val="23"/>
              </w:rPr>
            </w:pPr>
            <w:hyperlink r:id="rId23" w:history="1">
              <w:r w:rsidRPr="00B00D44">
                <w:rPr>
                  <w:rStyle w:val="Hyperlink"/>
                  <w:sz w:val="23"/>
                  <w:szCs w:val="23"/>
                </w:rPr>
                <w:t>www.michigan.gov/mdot</w:t>
              </w:r>
            </w:hyperlink>
          </w:p>
          <w:p w14:paraId="09F72BED" w14:textId="77777777" w:rsidR="00104778" w:rsidRPr="00651B4B" w:rsidRDefault="00104778" w:rsidP="00104778">
            <w:pPr>
              <w:rPr>
                <w:sz w:val="23"/>
                <w:szCs w:val="23"/>
              </w:rPr>
            </w:pPr>
          </w:p>
        </w:tc>
      </w:tr>
      <w:tr w:rsidR="00104778" w14:paraId="52ADE0F1" w14:textId="77777777" w:rsidTr="007D4C96">
        <w:trPr>
          <w:trHeight w:val="793"/>
        </w:trPr>
        <w:tc>
          <w:tcPr>
            <w:tcW w:w="1620" w:type="dxa"/>
          </w:tcPr>
          <w:p w14:paraId="48AAE676" w14:textId="0EEBB873" w:rsidR="00104778" w:rsidRDefault="00104778" w:rsidP="00563C03">
            <w:pPr>
              <w:rPr>
                <w:sz w:val="23"/>
                <w:szCs w:val="23"/>
              </w:rPr>
            </w:pPr>
            <w:r>
              <w:rPr>
                <w:sz w:val="23"/>
                <w:szCs w:val="23"/>
              </w:rPr>
              <w:t>MEDC</w:t>
            </w:r>
          </w:p>
        </w:tc>
        <w:tc>
          <w:tcPr>
            <w:tcW w:w="8020" w:type="dxa"/>
          </w:tcPr>
          <w:p w14:paraId="574F3917" w14:textId="77777777" w:rsidR="00104778" w:rsidRPr="00651B4B" w:rsidRDefault="00104778" w:rsidP="00104778">
            <w:pPr>
              <w:rPr>
                <w:sz w:val="23"/>
                <w:szCs w:val="23"/>
              </w:rPr>
            </w:pPr>
            <w:r w:rsidRPr="00651B4B">
              <w:rPr>
                <w:sz w:val="23"/>
                <w:szCs w:val="23"/>
              </w:rPr>
              <w:t>Michigan Economic Development Corporation</w:t>
            </w:r>
          </w:p>
          <w:p w14:paraId="154E1547" w14:textId="0C3BEEF6" w:rsidR="00104778" w:rsidRDefault="00104778" w:rsidP="00104778">
            <w:pPr>
              <w:rPr>
                <w:sz w:val="23"/>
                <w:szCs w:val="23"/>
              </w:rPr>
            </w:pPr>
            <w:hyperlink r:id="rId24" w:history="1">
              <w:r w:rsidRPr="00B00D44">
                <w:rPr>
                  <w:rStyle w:val="Hyperlink"/>
                  <w:sz w:val="23"/>
                  <w:szCs w:val="23"/>
                </w:rPr>
                <w:t>www.michiganbusiness.org</w:t>
              </w:r>
            </w:hyperlink>
          </w:p>
          <w:p w14:paraId="5F581F19" w14:textId="77777777" w:rsidR="00104778" w:rsidRPr="00651B4B" w:rsidRDefault="00104778" w:rsidP="00104778">
            <w:pPr>
              <w:rPr>
                <w:sz w:val="23"/>
                <w:szCs w:val="23"/>
              </w:rPr>
            </w:pPr>
          </w:p>
        </w:tc>
      </w:tr>
    </w:tbl>
    <w:p w14:paraId="0E81FEA6" w14:textId="77777777" w:rsidR="00563C03" w:rsidRPr="00651B4B" w:rsidRDefault="00563C03" w:rsidP="00563C03">
      <w:pPr>
        <w:rPr>
          <w:sz w:val="23"/>
          <w:szCs w:val="23"/>
        </w:rPr>
      </w:pPr>
    </w:p>
    <w:p w14:paraId="44951795" w14:textId="77777777" w:rsidR="00563C03" w:rsidRDefault="00563C03" w:rsidP="00563C03">
      <w:pPr>
        <w:rPr>
          <w:sz w:val="23"/>
          <w:szCs w:val="23"/>
        </w:rPr>
      </w:pPr>
    </w:p>
    <w:p w14:paraId="49201EDB" w14:textId="77777777" w:rsidR="00104778" w:rsidRDefault="00104778" w:rsidP="00563C03">
      <w:pPr>
        <w:rPr>
          <w:sz w:val="23"/>
          <w:szCs w:val="23"/>
        </w:rPr>
      </w:pPr>
    </w:p>
    <w:p w14:paraId="47A602DE" w14:textId="77777777" w:rsidR="00104778" w:rsidRPr="00651B4B" w:rsidRDefault="00104778" w:rsidP="00563C03">
      <w:pPr>
        <w:rPr>
          <w:sz w:val="23"/>
          <w:szCs w:val="23"/>
        </w:rPr>
      </w:pPr>
    </w:p>
    <w:p w14:paraId="2C12CDCB" w14:textId="77777777" w:rsidR="00563C03" w:rsidRPr="00651B4B" w:rsidRDefault="00563C03" w:rsidP="00563C03">
      <w:pPr>
        <w:rPr>
          <w:sz w:val="23"/>
          <w:szCs w:val="23"/>
        </w:rPr>
      </w:pPr>
    </w:p>
    <w:bookmarkStart w:id="11" w:name="_Toc221708917"/>
    <w:p w14:paraId="183866CE" w14:textId="6D4D5D8B" w:rsidR="00563C03" w:rsidRPr="00104778" w:rsidRDefault="00104778" w:rsidP="00D0763E">
      <w:pPr>
        <w:pStyle w:val="Heading1"/>
        <w:jc w:val="center"/>
      </w:pPr>
      <w:r w:rsidRPr="00796F89">
        <w:rPr>
          <w:noProof/>
        </w:rPr>
        <w:lastRenderedPageBreak/>
        <mc:AlternateContent>
          <mc:Choice Requires="wps">
            <w:drawing>
              <wp:anchor distT="0" distB="0" distL="0" distR="0" simplePos="0" relativeHeight="251682816" behindDoc="0" locked="0" layoutInCell="1" allowOverlap="1" wp14:anchorId="244DEC41" wp14:editId="54349973">
                <wp:simplePos x="0" y="0"/>
                <wp:positionH relativeFrom="page">
                  <wp:posOffset>-23495</wp:posOffset>
                </wp:positionH>
                <wp:positionV relativeFrom="paragraph">
                  <wp:posOffset>267540</wp:posOffset>
                </wp:positionV>
                <wp:extent cx="7772400" cy="27940"/>
                <wp:effectExtent l="0" t="0" r="0" b="0"/>
                <wp:wrapNone/>
                <wp:docPr id="907799670"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7C419729" id="Graphic 31" o:spid="_x0000_s1026" style="position:absolute;margin-left:-1.85pt;margin-top:21.05pt;width:612pt;height:2.2pt;z-index:251682816;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" path="m7772400,l,,,27432r7772400,l7772400,xe" fillcolor="#548dd4" stroked="f">
                <v:path arrowok="t"/>
                <w10:wrap anchorx="page"/>
              </v:shape>
            </w:pict>
          </mc:Fallback>
        </mc:AlternateContent>
      </w:r>
      <w:r w:rsidR="00563C03" w:rsidRPr="00104778">
        <w:t>Monroe County Municipalities</w:t>
      </w:r>
      <w:bookmarkEnd w:id="11"/>
    </w:p>
    <w:p w14:paraId="46CCB810" w14:textId="6BE45D5F" w:rsidR="00563C03" w:rsidRPr="00651B4B" w:rsidRDefault="00563C03" w:rsidP="00563C03">
      <w:pPr>
        <w:rPr>
          <w:sz w:val="23"/>
          <w:szCs w:val="23"/>
        </w:rPr>
      </w:pPr>
    </w:p>
    <w:p w14:paraId="36BE25BD" w14:textId="1AB008F2" w:rsidR="00563C03" w:rsidRPr="00651B4B" w:rsidRDefault="00563C03" w:rsidP="00563C03">
      <w:pPr>
        <w:rPr>
          <w:sz w:val="23"/>
          <w:szCs w:val="23"/>
        </w:rPr>
      </w:pPr>
    </w:p>
    <w:p w14:paraId="37BA9B07" w14:textId="35751960" w:rsidR="00563C03" w:rsidRPr="00651B4B" w:rsidRDefault="00C907E8" w:rsidP="00563C03">
      <w:pPr>
        <w:rPr>
          <w:sz w:val="23"/>
          <w:szCs w:val="23"/>
        </w:rPr>
      </w:pPr>
      <w:r w:rsidRPr="00796F89">
        <w:rPr>
          <w:rFonts w:ascii="Candara" w:hAnsi="Candara"/>
          <w:b/>
          <w:noProof/>
          <w:sz w:val="20"/>
        </w:rPr>
        <w:drawing>
          <wp:anchor distT="0" distB="0" distL="0" distR="0" simplePos="0" relativeHeight="251684864" behindDoc="1" locked="0" layoutInCell="1" allowOverlap="1" wp14:anchorId="74D4085D" wp14:editId="6320526C">
            <wp:simplePos x="0" y="0"/>
            <wp:positionH relativeFrom="page">
              <wp:posOffset>757789</wp:posOffset>
            </wp:positionH>
            <wp:positionV relativeFrom="paragraph">
              <wp:posOffset>389890</wp:posOffset>
            </wp:positionV>
            <wp:extent cx="6328410" cy="5335905"/>
            <wp:effectExtent l="0" t="0" r="0" b="0"/>
            <wp:wrapTopAndBottom/>
            <wp:docPr id="76" name="Image 76" descr="municipaliti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municipalities.jpg"/>
                    <pic:cNvPicPr/>
                  </pic:nvPicPr>
                  <pic:blipFill>
                    <a:blip r:embed="rId25" cstate="print"/>
                    <a:stretch>
                      <a:fillRect/>
                    </a:stretch>
                  </pic:blipFill>
                  <pic:spPr>
                    <a:xfrm>
                      <a:off x="0" y="0"/>
                      <a:ext cx="6328410" cy="5335905"/>
                    </a:xfrm>
                    <a:prstGeom prst="rect">
                      <a:avLst/>
                    </a:prstGeom>
                  </pic:spPr>
                </pic:pic>
              </a:graphicData>
            </a:graphic>
            <wp14:sizeRelH relativeFrom="margin">
              <wp14:pctWidth>0</wp14:pctWidth>
            </wp14:sizeRelH>
            <wp14:sizeRelV relativeFrom="margin">
              <wp14:pctHeight>0</wp14:pctHeight>
            </wp14:sizeRelV>
          </wp:anchor>
        </w:drawing>
      </w:r>
    </w:p>
    <w:p w14:paraId="0CDA2D71" w14:textId="66C1D77F" w:rsidR="00563C03" w:rsidRPr="00651B4B" w:rsidRDefault="00563C03" w:rsidP="00563C03">
      <w:pPr>
        <w:rPr>
          <w:sz w:val="23"/>
          <w:szCs w:val="23"/>
        </w:rPr>
      </w:pPr>
    </w:p>
    <w:p w14:paraId="290E0FFC" w14:textId="6591A5CB" w:rsidR="00563C03" w:rsidRDefault="00563C03" w:rsidP="00563C03">
      <w:pPr>
        <w:rPr>
          <w:sz w:val="23"/>
          <w:szCs w:val="23"/>
        </w:rPr>
      </w:pPr>
      <w:r w:rsidRPr="00651B4B">
        <w:rPr>
          <w:sz w:val="23"/>
          <w:szCs w:val="23"/>
        </w:rPr>
        <w:t xml:space="preserve"> </w:t>
      </w:r>
    </w:p>
    <w:p w14:paraId="30115AE3" w14:textId="77777777" w:rsidR="00C907E8" w:rsidRDefault="00C907E8" w:rsidP="00563C03">
      <w:pPr>
        <w:rPr>
          <w:sz w:val="23"/>
          <w:szCs w:val="23"/>
        </w:rPr>
      </w:pPr>
    </w:p>
    <w:p w14:paraId="2EB20C5A" w14:textId="77777777" w:rsidR="00C907E8" w:rsidRDefault="00C907E8" w:rsidP="00563C03">
      <w:pPr>
        <w:rPr>
          <w:sz w:val="23"/>
          <w:szCs w:val="23"/>
        </w:rPr>
      </w:pPr>
    </w:p>
    <w:p w14:paraId="1E734812" w14:textId="77777777" w:rsidR="00C907E8" w:rsidRPr="00651B4B" w:rsidRDefault="00C907E8" w:rsidP="00563C03">
      <w:pPr>
        <w:rPr>
          <w:sz w:val="23"/>
          <w:szCs w:val="23"/>
        </w:rPr>
      </w:pPr>
    </w:p>
    <w:p w14:paraId="1B87F869" w14:textId="6D65E035" w:rsidR="00563C03" w:rsidRPr="00DE0BB4" w:rsidRDefault="00563C03" w:rsidP="00DE0BB4">
      <w:pPr>
        <w:pStyle w:val="Heading1"/>
        <w:jc w:val="center"/>
        <w:rPr>
          <w:sz w:val="28"/>
          <w:szCs w:val="28"/>
        </w:rPr>
      </w:pPr>
      <w:bookmarkStart w:id="12" w:name="_Toc221708918"/>
      <w:r w:rsidRPr="00DE0BB4">
        <w:rPr>
          <w:sz w:val="28"/>
          <w:szCs w:val="28"/>
        </w:rPr>
        <w:lastRenderedPageBreak/>
        <w:t>Municipal Contacts</w:t>
      </w:r>
      <w:bookmarkEnd w:id="12"/>
    </w:p>
    <w:tbl>
      <w:tblPr>
        <w:tblStyle w:val="TableGrid"/>
        <w:tblW w:w="0" w:type="auto"/>
        <w:tblLook w:val="04A0" w:firstRow="1" w:lastRow="0" w:firstColumn="1" w:lastColumn="0" w:noHBand="0" w:noVBand="1"/>
      </w:tblPr>
      <w:tblGrid>
        <w:gridCol w:w="3024"/>
        <w:gridCol w:w="2988"/>
        <w:gridCol w:w="3338"/>
      </w:tblGrid>
      <w:tr w:rsidR="00F344D7" w14:paraId="05078BF7" w14:textId="77777777" w:rsidTr="00F344D7">
        <w:tc>
          <w:tcPr>
            <w:tcW w:w="3116" w:type="dxa"/>
          </w:tcPr>
          <w:p w14:paraId="2047026A" w14:textId="6384329F" w:rsidR="00F344D7" w:rsidRPr="00651B4B" w:rsidRDefault="00F344D7" w:rsidP="00F344D7">
            <w:pPr>
              <w:rPr>
                <w:sz w:val="23"/>
                <w:szCs w:val="23"/>
              </w:rPr>
            </w:pPr>
            <w:r w:rsidRPr="00651B4B">
              <w:rPr>
                <w:sz w:val="23"/>
                <w:szCs w:val="23"/>
              </w:rPr>
              <w:t>Municipality</w:t>
            </w:r>
            <w:r w:rsidRPr="00651B4B">
              <w:rPr>
                <w:sz w:val="23"/>
                <w:szCs w:val="23"/>
              </w:rPr>
              <w:tab/>
            </w:r>
          </w:p>
          <w:p w14:paraId="1D3D0246" w14:textId="77777777" w:rsidR="00F344D7" w:rsidRDefault="00F344D7" w:rsidP="00563C03">
            <w:pPr>
              <w:rPr>
                <w:sz w:val="23"/>
                <w:szCs w:val="23"/>
              </w:rPr>
            </w:pPr>
          </w:p>
        </w:tc>
        <w:tc>
          <w:tcPr>
            <w:tcW w:w="3117" w:type="dxa"/>
          </w:tcPr>
          <w:p w14:paraId="488CFAB7" w14:textId="0C90063D" w:rsidR="00F344D7" w:rsidRDefault="00F344D7" w:rsidP="00563C03">
            <w:pPr>
              <w:rPr>
                <w:sz w:val="23"/>
                <w:szCs w:val="23"/>
              </w:rPr>
            </w:pPr>
            <w:r>
              <w:rPr>
                <w:sz w:val="23"/>
                <w:szCs w:val="23"/>
              </w:rPr>
              <w:t>Phone</w:t>
            </w:r>
          </w:p>
        </w:tc>
        <w:tc>
          <w:tcPr>
            <w:tcW w:w="3117" w:type="dxa"/>
          </w:tcPr>
          <w:p w14:paraId="637B1CAA" w14:textId="2BF14F84" w:rsidR="00F344D7" w:rsidRDefault="00F344D7" w:rsidP="00563C03">
            <w:pPr>
              <w:rPr>
                <w:sz w:val="23"/>
                <w:szCs w:val="23"/>
              </w:rPr>
            </w:pPr>
            <w:r>
              <w:rPr>
                <w:sz w:val="23"/>
                <w:szCs w:val="23"/>
              </w:rPr>
              <w:t>Website</w:t>
            </w:r>
          </w:p>
        </w:tc>
      </w:tr>
      <w:tr w:rsidR="00F344D7" w14:paraId="1D14D97F" w14:textId="77777777" w:rsidTr="00F344D7">
        <w:tc>
          <w:tcPr>
            <w:tcW w:w="3116" w:type="dxa"/>
          </w:tcPr>
          <w:p w14:paraId="0D912CEB" w14:textId="40D88163" w:rsidR="00F344D7" w:rsidRDefault="00F344D7" w:rsidP="00563C03">
            <w:pPr>
              <w:rPr>
                <w:sz w:val="23"/>
                <w:szCs w:val="23"/>
              </w:rPr>
            </w:pPr>
            <w:r>
              <w:rPr>
                <w:sz w:val="23"/>
                <w:szCs w:val="23"/>
              </w:rPr>
              <w:t>Ash Township</w:t>
            </w:r>
          </w:p>
        </w:tc>
        <w:tc>
          <w:tcPr>
            <w:tcW w:w="3117" w:type="dxa"/>
          </w:tcPr>
          <w:p w14:paraId="1574F0F7" w14:textId="0C4616DF" w:rsidR="00F344D7" w:rsidRDefault="00F344D7" w:rsidP="00563C03">
            <w:pPr>
              <w:rPr>
                <w:sz w:val="23"/>
                <w:szCs w:val="23"/>
              </w:rPr>
            </w:pPr>
            <w:r>
              <w:rPr>
                <w:sz w:val="23"/>
                <w:szCs w:val="23"/>
              </w:rPr>
              <w:t>734-654</w:t>
            </w:r>
            <w:r w:rsidR="003E1654">
              <w:rPr>
                <w:sz w:val="23"/>
                <w:szCs w:val="23"/>
              </w:rPr>
              <w:t>-6992</w:t>
            </w:r>
          </w:p>
        </w:tc>
        <w:tc>
          <w:tcPr>
            <w:tcW w:w="3117" w:type="dxa"/>
          </w:tcPr>
          <w:p w14:paraId="64D76996" w14:textId="77777777" w:rsidR="00F344D7" w:rsidRDefault="003E1654" w:rsidP="00563C03">
            <w:pPr>
              <w:rPr>
                <w:sz w:val="23"/>
                <w:szCs w:val="23"/>
              </w:rPr>
            </w:pPr>
            <w:r w:rsidRPr="00651B4B">
              <w:rPr>
                <w:sz w:val="23"/>
                <w:szCs w:val="23"/>
              </w:rPr>
              <w:t>ashtownship.org</w:t>
            </w:r>
          </w:p>
          <w:p w14:paraId="424CF30C" w14:textId="5369AABC" w:rsidR="003E1654" w:rsidRDefault="003E1654" w:rsidP="00563C03">
            <w:pPr>
              <w:rPr>
                <w:sz w:val="23"/>
                <w:szCs w:val="23"/>
              </w:rPr>
            </w:pPr>
          </w:p>
        </w:tc>
      </w:tr>
      <w:tr w:rsidR="00F344D7" w14:paraId="027C384B" w14:textId="77777777" w:rsidTr="00F344D7">
        <w:tc>
          <w:tcPr>
            <w:tcW w:w="3116" w:type="dxa"/>
          </w:tcPr>
          <w:p w14:paraId="43E89136" w14:textId="3CA85C60" w:rsidR="00F344D7" w:rsidRDefault="003E1654" w:rsidP="00563C03">
            <w:pPr>
              <w:rPr>
                <w:sz w:val="23"/>
                <w:szCs w:val="23"/>
              </w:rPr>
            </w:pPr>
            <w:r w:rsidRPr="00651B4B">
              <w:rPr>
                <w:sz w:val="23"/>
                <w:szCs w:val="23"/>
              </w:rPr>
              <w:t>Bedford Township</w:t>
            </w:r>
          </w:p>
        </w:tc>
        <w:tc>
          <w:tcPr>
            <w:tcW w:w="3117" w:type="dxa"/>
          </w:tcPr>
          <w:p w14:paraId="4C17A7AC" w14:textId="423D655F" w:rsidR="00F344D7" w:rsidRDefault="003E1654" w:rsidP="00563C03">
            <w:pPr>
              <w:rPr>
                <w:sz w:val="23"/>
                <w:szCs w:val="23"/>
              </w:rPr>
            </w:pPr>
            <w:r w:rsidRPr="00651B4B">
              <w:rPr>
                <w:sz w:val="23"/>
                <w:szCs w:val="23"/>
              </w:rPr>
              <w:t>734-847-6791</w:t>
            </w:r>
          </w:p>
        </w:tc>
        <w:tc>
          <w:tcPr>
            <w:tcW w:w="3117" w:type="dxa"/>
          </w:tcPr>
          <w:p w14:paraId="2A1C3B79" w14:textId="77777777" w:rsidR="00F344D7" w:rsidRDefault="003E1654" w:rsidP="00563C03">
            <w:pPr>
              <w:rPr>
                <w:sz w:val="23"/>
                <w:szCs w:val="23"/>
              </w:rPr>
            </w:pPr>
            <w:r w:rsidRPr="00651B4B">
              <w:rPr>
                <w:sz w:val="23"/>
                <w:szCs w:val="23"/>
              </w:rPr>
              <w:t>bedfordmi.org</w:t>
            </w:r>
          </w:p>
          <w:p w14:paraId="42885045" w14:textId="5DB63534" w:rsidR="003E1654" w:rsidRDefault="003E1654" w:rsidP="00563C03">
            <w:pPr>
              <w:rPr>
                <w:sz w:val="23"/>
                <w:szCs w:val="23"/>
              </w:rPr>
            </w:pPr>
          </w:p>
        </w:tc>
      </w:tr>
      <w:tr w:rsidR="00F344D7" w14:paraId="00173CEB" w14:textId="77777777" w:rsidTr="00F344D7">
        <w:tc>
          <w:tcPr>
            <w:tcW w:w="3116" w:type="dxa"/>
          </w:tcPr>
          <w:p w14:paraId="728844D3" w14:textId="57FF90E4" w:rsidR="00F344D7" w:rsidRDefault="00836F6D" w:rsidP="00563C03">
            <w:pPr>
              <w:rPr>
                <w:sz w:val="23"/>
                <w:szCs w:val="23"/>
              </w:rPr>
            </w:pPr>
            <w:r w:rsidRPr="00651B4B">
              <w:rPr>
                <w:sz w:val="23"/>
                <w:szCs w:val="23"/>
              </w:rPr>
              <w:t>Berlin Charter Township</w:t>
            </w:r>
          </w:p>
        </w:tc>
        <w:tc>
          <w:tcPr>
            <w:tcW w:w="3117" w:type="dxa"/>
          </w:tcPr>
          <w:p w14:paraId="70C5399A" w14:textId="40109CE8" w:rsidR="00F344D7" w:rsidRDefault="00836F6D" w:rsidP="00563C03">
            <w:pPr>
              <w:rPr>
                <w:sz w:val="23"/>
                <w:szCs w:val="23"/>
              </w:rPr>
            </w:pPr>
            <w:r w:rsidRPr="00651B4B">
              <w:rPr>
                <w:sz w:val="23"/>
                <w:szCs w:val="23"/>
              </w:rPr>
              <w:t>734-586-2187</w:t>
            </w:r>
          </w:p>
        </w:tc>
        <w:tc>
          <w:tcPr>
            <w:tcW w:w="3117" w:type="dxa"/>
          </w:tcPr>
          <w:p w14:paraId="2C340681" w14:textId="77777777" w:rsidR="00F344D7" w:rsidRDefault="00836F6D" w:rsidP="00563C03">
            <w:pPr>
              <w:rPr>
                <w:sz w:val="23"/>
                <w:szCs w:val="23"/>
              </w:rPr>
            </w:pPr>
            <w:r w:rsidRPr="00651B4B">
              <w:rPr>
                <w:sz w:val="23"/>
                <w:szCs w:val="23"/>
              </w:rPr>
              <w:t>berlinchartertwp.com</w:t>
            </w:r>
          </w:p>
          <w:p w14:paraId="593FCFE4" w14:textId="19B81468" w:rsidR="00836F6D" w:rsidRDefault="00836F6D" w:rsidP="00563C03">
            <w:pPr>
              <w:rPr>
                <w:sz w:val="23"/>
                <w:szCs w:val="23"/>
              </w:rPr>
            </w:pPr>
          </w:p>
        </w:tc>
      </w:tr>
      <w:tr w:rsidR="00F344D7" w14:paraId="2F955291" w14:textId="77777777" w:rsidTr="00F344D7">
        <w:tc>
          <w:tcPr>
            <w:tcW w:w="3116" w:type="dxa"/>
          </w:tcPr>
          <w:p w14:paraId="1688A3BE" w14:textId="6DE9A8F3" w:rsidR="00F344D7" w:rsidRDefault="00836F6D" w:rsidP="00563C03">
            <w:pPr>
              <w:rPr>
                <w:sz w:val="23"/>
                <w:szCs w:val="23"/>
              </w:rPr>
            </w:pPr>
            <w:r w:rsidRPr="00651B4B">
              <w:rPr>
                <w:sz w:val="23"/>
                <w:szCs w:val="23"/>
              </w:rPr>
              <w:t>Dundee Township</w:t>
            </w:r>
          </w:p>
        </w:tc>
        <w:tc>
          <w:tcPr>
            <w:tcW w:w="3117" w:type="dxa"/>
          </w:tcPr>
          <w:p w14:paraId="12FE757D" w14:textId="345BBCFB" w:rsidR="00F344D7" w:rsidRDefault="00836F6D" w:rsidP="00563C03">
            <w:pPr>
              <w:rPr>
                <w:sz w:val="23"/>
                <w:szCs w:val="23"/>
              </w:rPr>
            </w:pPr>
            <w:r w:rsidRPr="00651B4B">
              <w:rPr>
                <w:sz w:val="23"/>
                <w:szCs w:val="23"/>
              </w:rPr>
              <w:t>734-529-2650</w:t>
            </w:r>
          </w:p>
        </w:tc>
        <w:tc>
          <w:tcPr>
            <w:tcW w:w="3117" w:type="dxa"/>
          </w:tcPr>
          <w:p w14:paraId="28C6BD6C" w14:textId="77777777" w:rsidR="00F344D7" w:rsidRDefault="00836F6D" w:rsidP="00563C03">
            <w:pPr>
              <w:rPr>
                <w:sz w:val="23"/>
                <w:szCs w:val="23"/>
              </w:rPr>
            </w:pPr>
            <w:r w:rsidRPr="00651B4B">
              <w:rPr>
                <w:sz w:val="23"/>
                <w:szCs w:val="23"/>
              </w:rPr>
              <w:t>dundeetownship.info</w:t>
            </w:r>
          </w:p>
          <w:p w14:paraId="46EDE5CA" w14:textId="54D52FD4" w:rsidR="00836F6D" w:rsidRDefault="00836F6D" w:rsidP="00563C03">
            <w:pPr>
              <w:rPr>
                <w:sz w:val="23"/>
                <w:szCs w:val="23"/>
              </w:rPr>
            </w:pPr>
          </w:p>
        </w:tc>
      </w:tr>
      <w:tr w:rsidR="00F344D7" w14:paraId="7670F276" w14:textId="77777777" w:rsidTr="00F344D7">
        <w:tc>
          <w:tcPr>
            <w:tcW w:w="3116" w:type="dxa"/>
          </w:tcPr>
          <w:p w14:paraId="0E8D4052" w14:textId="27BFE389" w:rsidR="00F344D7" w:rsidRDefault="00836F6D" w:rsidP="00563C03">
            <w:pPr>
              <w:rPr>
                <w:sz w:val="23"/>
                <w:szCs w:val="23"/>
              </w:rPr>
            </w:pPr>
            <w:r w:rsidRPr="00651B4B">
              <w:rPr>
                <w:sz w:val="23"/>
                <w:szCs w:val="23"/>
              </w:rPr>
              <w:t>Erie Township</w:t>
            </w:r>
          </w:p>
        </w:tc>
        <w:tc>
          <w:tcPr>
            <w:tcW w:w="3117" w:type="dxa"/>
          </w:tcPr>
          <w:p w14:paraId="5BE953BE" w14:textId="2BEEBF79" w:rsidR="00F344D7" w:rsidRDefault="00836F6D" w:rsidP="00563C03">
            <w:pPr>
              <w:rPr>
                <w:sz w:val="23"/>
                <w:szCs w:val="23"/>
              </w:rPr>
            </w:pPr>
            <w:r w:rsidRPr="00651B4B">
              <w:rPr>
                <w:sz w:val="23"/>
                <w:szCs w:val="23"/>
              </w:rPr>
              <w:t>734-848-5915</w:t>
            </w:r>
          </w:p>
        </w:tc>
        <w:tc>
          <w:tcPr>
            <w:tcW w:w="3117" w:type="dxa"/>
          </w:tcPr>
          <w:p w14:paraId="314D9ACF" w14:textId="77777777" w:rsidR="00F344D7" w:rsidRDefault="00836F6D" w:rsidP="00563C03">
            <w:pPr>
              <w:rPr>
                <w:sz w:val="23"/>
                <w:szCs w:val="23"/>
              </w:rPr>
            </w:pPr>
            <w:r w:rsidRPr="00651B4B">
              <w:rPr>
                <w:sz w:val="23"/>
                <w:szCs w:val="23"/>
              </w:rPr>
              <w:t>erietownship.com</w:t>
            </w:r>
          </w:p>
          <w:p w14:paraId="213E8494" w14:textId="7A56D000" w:rsidR="00836F6D" w:rsidRDefault="00836F6D" w:rsidP="00563C03">
            <w:pPr>
              <w:rPr>
                <w:sz w:val="23"/>
                <w:szCs w:val="23"/>
              </w:rPr>
            </w:pPr>
          </w:p>
        </w:tc>
      </w:tr>
      <w:tr w:rsidR="00836F6D" w14:paraId="32334A8E" w14:textId="77777777" w:rsidTr="00F344D7">
        <w:tc>
          <w:tcPr>
            <w:tcW w:w="3116" w:type="dxa"/>
          </w:tcPr>
          <w:p w14:paraId="73E38247" w14:textId="0A3D74CD" w:rsidR="00836F6D" w:rsidRPr="00651B4B" w:rsidRDefault="00E263AC" w:rsidP="00563C03">
            <w:pPr>
              <w:rPr>
                <w:sz w:val="23"/>
                <w:szCs w:val="23"/>
              </w:rPr>
            </w:pPr>
            <w:r w:rsidRPr="00651B4B">
              <w:rPr>
                <w:sz w:val="23"/>
                <w:szCs w:val="23"/>
              </w:rPr>
              <w:t>Exeter Township</w:t>
            </w:r>
          </w:p>
        </w:tc>
        <w:tc>
          <w:tcPr>
            <w:tcW w:w="3117" w:type="dxa"/>
          </w:tcPr>
          <w:p w14:paraId="7A09DBAB" w14:textId="5F56F62F" w:rsidR="00836F6D" w:rsidRPr="00651B4B" w:rsidRDefault="00E263AC" w:rsidP="00563C03">
            <w:pPr>
              <w:rPr>
                <w:sz w:val="23"/>
                <w:szCs w:val="23"/>
              </w:rPr>
            </w:pPr>
            <w:r w:rsidRPr="00651B4B">
              <w:rPr>
                <w:sz w:val="23"/>
                <w:szCs w:val="23"/>
              </w:rPr>
              <w:t>734-587-2100</w:t>
            </w:r>
          </w:p>
        </w:tc>
        <w:tc>
          <w:tcPr>
            <w:tcW w:w="3117" w:type="dxa"/>
          </w:tcPr>
          <w:p w14:paraId="6E679841" w14:textId="77777777" w:rsidR="00836F6D" w:rsidRDefault="00E263AC" w:rsidP="00563C03">
            <w:pPr>
              <w:rPr>
                <w:sz w:val="23"/>
                <w:szCs w:val="23"/>
              </w:rPr>
            </w:pPr>
            <w:r w:rsidRPr="00651B4B">
              <w:rPr>
                <w:sz w:val="23"/>
                <w:szCs w:val="23"/>
              </w:rPr>
              <w:t>exetertwp.com</w:t>
            </w:r>
          </w:p>
          <w:p w14:paraId="673D3551" w14:textId="4C9CD1FF" w:rsidR="00E263AC" w:rsidRPr="00651B4B" w:rsidRDefault="00E263AC" w:rsidP="00563C03">
            <w:pPr>
              <w:rPr>
                <w:sz w:val="23"/>
                <w:szCs w:val="23"/>
              </w:rPr>
            </w:pPr>
          </w:p>
        </w:tc>
      </w:tr>
      <w:tr w:rsidR="00836F6D" w14:paraId="17BE4A12" w14:textId="77777777" w:rsidTr="00F344D7">
        <w:tc>
          <w:tcPr>
            <w:tcW w:w="3116" w:type="dxa"/>
          </w:tcPr>
          <w:p w14:paraId="43C4589A" w14:textId="76CB9DB8" w:rsidR="00836F6D" w:rsidRPr="00651B4B" w:rsidRDefault="00E263AC" w:rsidP="00563C03">
            <w:pPr>
              <w:rPr>
                <w:sz w:val="23"/>
                <w:szCs w:val="23"/>
              </w:rPr>
            </w:pPr>
            <w:r w:rsidRPr="00651B4B">
              <w:rPr>
                <w:sz w:val="23"/>
                <w:szCs w:val="23"/>
              </w:rPr>
              <w:t>Frenchtown Charter Twp.</w:t>
            </w:r>
          </w:p>
        </w:tc>
        <w:tc>
          <w:tcPr>
            <w:tcW w:w="3117" w:type="dxa"/>
          </w:tcPr>
          <w:p w14:paraId="5E87E795" w14:textId="54F987B4" w:rsidR="00836F6D" w:rsidRPr="00651B4B" w:rsidRDefault="00E263AC" w:rsidP="00563C03">
            <w:pPr>
              <w:rPr>
                <w:sz w:val="23"/>
                <w:szCs w:val="23"/>
              </w:rPr>
            </w:pPr>
            <w:r w:rsidRPr="00651B4B">
              <w:rPr>
                <w:sz w:val="23"/>
                <w:szCs w:val="23"/>
              </w:rPr>
              <w:t>734-242-3282</w:t>
            </w:r>
          </w:p>
        </w:tc>
        <w:tc>
          <w:tcPr>
            <w:tcW w:w="3117" w:type="dxa"/>
          </w:tcPr>
          <w:p w14:paraId="113A928C" w14:textId="77777777" w:rsidR="00836F6D" w:rsidRDefault="00E263AC" w:rsidP="00563C03">
            <w:pPr>
              <w:rPr>
                <w:sz w:val="23"/>
                <w:szCs w:val="23"/>
              </w:rPr>
            </w:pPr>
            <w:r w:rsidRPr="00651B4B">
              <w:rPr>
                <w:sz w:val="23"/>
                <w:szCs w:val="23"/>
              </w:rPr>
              <w:t>frenchtowntownship.org</w:t>
            </w:r>
          </w:p>
          <w:p w14:paraId="1ECC1E97" w14:textId="2F6BDBB1" w:rsidR="00E263AC" w:rsidRPr="00651B4B" w:rsidRDefault="00E263AC" w:rsidP="00563C03">
            <w:pPr>
              <w:rPr>
                <w:sz w:val="23"/>
                <w:szCs w:val="23"/>
              </w:rPr>
            </w:pPr>
          </w:p>
        </w:tc>
      </w:tr>
      <w:tr w:rsidR="00836F6D" w14:paraId="6187E299" w14:textId="77777777" w:rsidTr="00F344D7">
        <w:tc>
          <w:tcPr>
            <w:tcW w:w="3116" w:type="dxa"/>
          </w:tcPr>
          <w:p w14:paraId="692DAC73" w14:textId="181AB562" w:rsidR="00836F6D" w:rsidRPr="00651B4B" w:rsidRDefault="00E263AC" w:rsidP="00563C03">
            <w:pPr>
              <w:rPr>
                <w:sz w:val="23"/>
                <w:szCs w:val="23"/>
              </w:rPr>
            </w:pPr>
            <w:r w:rsidRPr="00651B4B">
              <w:rPr>
                <w:sz w:val="23"/>
                <w:szCs w:val="23"/>
              </w:rPr>
              <w:t>Ida Township</w:t>
            </w:r>
          </w:p>
        </w:tc>
        <w:tc>
          <w:tcPr>
            <w:tcW w:w="3117" w:type="dxa"/>
          </w:tcPr>
          <w:p w14:paraId="183DADF1" w14:textId="797A1015" w:rsidR="00836F6D" w:rsidRPr="00651B4B" w:rsidRDefault="00E263AC" w:rsidP="00563C03">
            <w:pPr>
              <w:rPr>
                <w:sz w:val="23"/>
                <w:szCs w:val="23"/>
              </w:rPr>
            </w:pPr>
            <w:r w:rsidRPr="00651B4B">
              <w:rPr>
                <w:sz w:val="23"/>
                <w:szCs w:val="23"/>
              </w:rPr>
              <w:t>734-269-3045</w:t>
            </w:r>
          </w:p>
        </w:tc>
        <w:tc>
          <w:tcPr>
            <w:tcW w:w="3117" w:type="dxa"/>
          </w:tcPr>
          <w:p w14:paraId="12D39CAC" w14:textId="77777777" w:rsidR="00836F6D" w:rsidRDefault="00E263AC" w:rsidP="00563C03">
            <w:pPr>
              <w:rPr>
                <w:sz w:val="23"/>
                <w:szCs w:val="23"/>
              </w:rPr>
            </w:pPr>
            <w:r w:rsidRPr="00651B4B">
              <w:rPr>
                <w:sz w:val="23"/>
                <w:szCs w:val="23"/>
              </w:rPr>
              <w:t>idatownship.org</w:t>
            </w:r>
          </w:p>
          <w:p w14:paraId="1146BB30" w14:textId="12AC3128" w:rsidR="00E263AC" w:rsidRPr="00651B4B" w:rsidRDefault="00E263AC" w:rsidP="00563C03">
            <w:pPr>
              <w:rPr>
                <w:sz w:val="23"/>
                <w:szCs w:val="23"/>
              </w:rPr>
            </w:pPr>
          </w:p>
        </w:tc>
      </w:tr>
      <w:tr w:rsidR="00836F6D" w14:paraId="2B7A2A88" w14:textId="77777777" w:rsidTr="00F344D7">
        <w:tc>
          <w:tcPr>
            <w:tcW w:w="3116" w:type="dxa"/>
          </w:tcPr>
          <w:p w14:paraId="5BE05B0F" w14:textId="42467273" w:rsidR="00836F6D" w:rsidRPr="00651B4B" w:rsidRDefault="00E263AC" w:rsidP="00563C03">
            <w:pPr>
              <w:rPr>
                <w:sz w:val="23"/>
                <w:szCs w:val="23"/>
              </w:rPr>
            </w:pPr>
            <w:r w:rsidRPr="00651B4B">
              <w:rPr>
                <w:sz w:val="23"/>
                <w:szCs w:val="23"/>
              </w:rPr>
              <w:t>LaSalle Township</w:t>
            </w:r>
          </w:p>
        </w:tc>
        <w:tc>
          <w:tcPr>
            <w:tcW w:w="3117" w:type="dxa"/>
          </w:tcPr>
          <w:p w14:paraId="4912364D" w14:textId="0FC9B462" w:rsidR="00836F6D" w:rsidRPr="00651B4B" w:rsidRDefault="00E263AC" w:rsidP="00563C03">
            <w:pPr>
              <w:rPr>
                <w:sz w:val="23"/>
                <w:szCs w:val="23"/>
              </w:rPr>
            </w:pPr>
            <w:r w:rsidRPr="00651B4B">
              <w:rPr>
                <w:sz w:val="23"/>
                <w:szCs w:val="23"/>
              </w:rPr>
              <w:t>734-241-4344</w:t>
            </w:r>
          </w:p>
        </w:tc>
        <w:tc>
          <w:tcPr>
            <w:tcW w:w="3117" w:type="dxa"/>
          </w:tcPr>
          <w:p w14:paraId="55733882" w14:textId="77777777" w:rsidR="00836F6D" w:rsidRDefault="00E263AC" w:rsidP="00563C03">
            <w:pPr>
              <w:rPr>
                <w:sz w:val="23"/>
                <w:szCs w:val="23"/>
              </w:rPr>
            </w:pPr>
            <w:r w:rsidRPr="00651B4B">
              <w:rPr>
                <w:sz w:val="23"/>
                <w:szCs w:val="23"/>
              </w:rPr>
              <w:t>lasalletwpmi.com</w:t>
            </w:r>
          </w:p>
          <w:p w14:paraId="5AB9F85F" w14:textId="149DB204" w:rsidR="00E263AC" w:rsidRPr="00651B4B" w:rsidRDefault="00E263AC" w:rsidP="00563C03">
            <w:pPr>
              <w:rPr>
                <w:sz w:val="23"/>
                <w:szCs w:val="23"/>
              </w:rPr>
            </w:pPr>
          </w:p>
        </w:tc>
      </w:tr>
      <w:tr w:rsidR="00E263AC" w14:paraId="26FD7888" w14:textId="77777777" w:rsidTr="00F344D7">
        <w:tc>
          <w:tcPr>
            <w:tcW w:w="3116" w:type="dxa"/>
          </w:tcPr>
          <w:p w14:paraId="04630792" w14:textId="3ED79406" w:rsidR="00E263AC" w:rsidRPr="00651B4B" w:rsidRDefault="00E263AC" w:rsidP="00563C03">
            <w:pPr>
              <w:rPr>
                <w:sz w:val="23"/>
                <w:szCs w:val="23"/>
              </w:rPr>
            </w:pPr>
            <w:r w:rsidRPr="00651B4B">
              <w:rPr>
                <w:sz w:val="23"/>
                <w:szCs w:val="23"/>
              </w:rPr>
              <w:t>London Township</w:t>
            </w:r>
          </w:p>
        </w:tc>
        <w:tc>
          <w:tcPr>
            <w:tcW w:w="3117" w:type="dxa"/>
          </w:tcPr>
          <w:p w14:paraId="66262030" w14:textId="3CE1CB1C" w:rsidR="00E263AC" w:rsidRPr="00651B4B" w:rsidRDefault="00E263AC" w:rsidP="00563C03">
            <w:pPr>
              <w:rPr>
                <w:sz w:val="23"/>
                <w:szCs w:val="23"/>
              </w:rPr>
            </w:pPr>
            <w:r w:rsidRPr="00651B4B">
              <w:rPr>
                <w:sz w:val="23"/>
                <w:szCs w:val="23"/>
              </w:rPr>
              <w:t>734-439-1984</w:t>
            </w:r>
          </w:p>
        </w:tc>
        <w:tc>
          <w:tcPr>
            <w:tcW w:w="3117" w:type="dxa"/>
          </w:tcPr>
          <w:p w14:paraId="77E5FE2E" w14:textId="77777777" w:rsidR="00E263AC" w:rsidRPr="00651B4B" w:rsidRDefault="00E263AC" w:rsidP="00E263AC">
            <w:pPr>
              <w:rPr>
                <w:sz w:val="23"/>
                <w:szCs w:val="23"/>
              </w:rPr>
            </w:pPr>
            <w:r w:rsidRPr="00651B4B">
              <w:rPr>
                <w:sz w:val="23"/>
                <w:szCs w:val="23"/>
              </w:rPr>
              <w:t>https://londontwpmi.gov/</w:t>
            </w:r>
          </w:p>
          <w:p w14:paraId="5FADBB76" w14:textId="77777777" w:rsidR="00E263AC" w:rsidRPr="00651B4B" w:rsidRDefault="00E263AC" w:rsidP="00563C03">
            <w:pPr>
              <w:rPr>
                <w:sz w:val="23"/>
                <w:szCs w:val="23"/>
              </w:rPr>
            </w:pPr>
          </w:p>
        </w:tc>
      </w:tr>
      <w:tr w:rsidR="00E263AC" w14:paraId="55D85F66" w14:textId="77777777" w:rsidTr="00F344D7">
        <w:tc>
          <w:tcPr>
            <w:tcW w:w="3116" w:type="dxa"/>
          </w:tcPr>
          <w:p w14:paraId="02761D88" w14:textId="57BA83BE" w:rsidR="00E263AC" w:rsidRPr="00651B4B" w:rsidRDefault="00E263AC" w:rsidP="00563C03">
            <w:pPr>
              <w:rPr>
                <w:sz w:val="23"/>
                <w:szCs w:val="23"/>
              </w:rPr>
            </w:pPr>
            <w:r w:rsidRPr="00651B4B">
              <w:rPr>
                <w:sz w:val="23"/>
                <w:szCs w:val="23"/>
              </w:rPr>
              <w:t>Milan Township</w:t>
            </w:r>
          </w:p>
        </w:tc>
        <w:tc>
          <w:tcPr>
            <w:tcW w:w="3117" w:type="dxa"/>
          </w:tcPr>
          <w:p w14:paraId="0857938C" w14:textId="5E226F2D" w:rsidR="00E263AC" w:rsidRPr="00651B4B" w:rsidRDefault="00E263AC" w:rsidP="00563C03">
            <w:pPr>
              <w:rPr>
                <w:sz w:val="23"/>
                <w:szCs w:val="23"/>
              </w:rPr>
            </w:pPr>
            <w:r w:rsidRPr="00651B4B">
              <w:rPr>
                <w:sz w:val="23"/>
                <w:szCs w:val="23"/>
              </w:rPr>
              <w:t>734-439-1707</w:t>
            </w:r>
          </w:p>
        </w:tc>
        <w:tc>
          <w:tcPr>
            <w:tcW w:w="3117" w:type="dxa"/>
          </w:tcPr>
          <w:p w14:paraId="74849E09" w14:textId="77777777" w:rsidR="00E263AC" w:rsidRDefault="00E263AC" w:rsidP="00563C03">
            <w:pPr>
              <w:rPr>
                <w:sz w:val="23"/>
                <w:szCs w:val="23"/>
              </w:rPr>
            </w:pPr>
            <w:r w:rsidRPr="00651B4B">
              <w:rPr>
                <w:sz w:val="23"/>
                <w:szCs w:val="23"/>
              </w:rPr>
              <w:t>milantownship.org</w:t>
            </w:r>
          </w:p>
          <w:p w14:paraId="22C40AA0" w14:textId="41EB1E54" w:rsidR="00E263AC" w:rsidRPr="00651B4B" w:rsidRDefault="00E263AC" w:rsidP="00563C03">
            <w:pPr>
              <w:rPr>
                <w:sz w:val="23"/>
                <w:szCs w:val="23"/>
              </w:rPr>
            </w:pPr>
          </w:p>
        </w:tc>
      </w:tr>
      <w:tr w:rsidR="00E263AC" w14:paraId="2BF842C4" w14:textId="77777777" w:rsidTr="00F344D7">
        <w:tc>
          <w:tcPr>
            <w:tcW w:w="3116" w:type="dxa"/>
          </w:tcPr>
          <w:p w14:paraId="1D37FE72" w14:textId="642FD8FE" w:rsidR="00E263AC" w:rsidRPr="00651B4B" w:rsidRDefault="00E263AC" w:rsidP="00563C03">
            <w:pPr>
              <w:rPr>
                <w:sz w:val="23"/>
                <w:szCs w:val="23"/>
              </w:rPr>
            </w:pPr>
            <w:r w:rsidRPr="00651B4B">
              <w:rPr>
                <w:sz w:val="23"/>
                <w:szCs w:val="23"/>
              </w:rPr>
              <w:t>Monroe Charter Township</w:t>
            </w:r>
          </w:p>
        </w:tc>
        <w:tc>
          <w:tcPr>
            <w:tcW w:w="3117" w:type="dxa"/>
          </w:tcPr>
          <w:p w14:paraId="08290E4B" w14:textId="53F17EC9" w:rsidR="00E263AC" w:rsidRPr="00651B4B" w:rsidRDefault="00E263AC" w:rsidP="00563C03">
            <w:pPr>
              <w:rPr>
                <w:sz w:val="23"/>
                <w:szCs w:val="23"/>
              </w:rPr>
            </w:pPr>
            <w:r w:rsidRPr="00651B4B">
              <w:rPr>
                <w:sz w:val="23"/>
                <w:szCs w:val="23"/>
              </w:rPr>
              <w:t>734-241-5501</w:t>
            </w:r>
          </w:p>
        </w:tc>
        <w:tc>
          <w:tcPr>
            <w:tcW w:w="3117" w:type="dxa"/>
          </w:tcPr>
          <w:p w14:paraId="3C9F84CC" w14:textId="77777777" w:rsidR="00E263AC" w:rsidRDefault="00E263AC" w:rsidP="00563C03">
            <w:pPr>
              <w:rPr>
                <w:sz w:val="23"/>
                <w:szCs w:val="23"/>
              </w:rPr>
            </w:pPr>
            <w:r w:rsidRPr="00651B4B">
              <w:rPr>
                <w:sz w:val="23"/>
                <w:szCs w:val="23"/>
              </w:rPr>
              <w:t>monroechartertownship.org</w:t>
            </w:r>
          </w:p>
          <w:p w14:paraId="2A161389" w14:textId="60E66D53" w:rsidR="00E263AC" w:rsidRPr="00651B4B" w:rsidRDefault="00E263AC" w:rsidP="00563C03">
            <w:pPr>
              <w:rPr>
                <w:sz w:val="23"/>
                <w:szCs w:val="23"/>
              </w:rPr>
            </w:pPr>
          </w:p>
        </w:tc>
      </w:tr>
      <w:tr w:rsidR="00E263AC" w14:paraId="05906D93" w14:textId="77777777" w:rsidTr="00F344D7">
        <w:tc>
          <w:tcPr>
            <w:tcW w:w="3116" w:type="dxa"/>
          </w:tcPr>
          <w:p w14:paraId="67BF9B25" w14:textId="69171A78" w:rsidR="00E263AC" w:rsidRPr="00651B4B" w:rsidRDefault="00E263AC" w:rsidP="00563C03">
            <w:pPr>
              <w:rPr>
                <w:sz w:val="23"/>
                <w:szCs w:val="23"/>
              </w:rPr>
            </w:pPr>
            <w:r w:rsidRPr="00651B4B">
              <w:rPr>
                <w:sz w:val="23"/>
                <w:szCs w:val="23"/>
              </w:rPr>
              <w:t>Raisinville Township</w:t>
            </w:r>
          </w:p>
        </w:tc>
        <w:tc>
          <w:tcPr>
            <w:tcW w:w="3117" w:type="dxa"/>
          </w:tcPr>
          <w:p w14:paraId="3CAFC49E" w14:textId="6AA36AB5" w:rsidR="00E263AC" w:rsidRPr="00651B4B" w:rsidRDefault="00E263AC" w:rsidP="00563C03">
            <w:pPr>
              <w:rPr>
                <w:sz w:val="23"/>
                <w:szCs w:val="23"/>
              </w:rPr>
            </w:pPr>
            <w:r w:rsidRPr="00651B4B">
              <w:rPr>
                <w:sz w:val="23"/>
                <w:szCs w:val="23"/>
              </w:rPr>
              <w:t>734-269-2506</w:t>
            </w:r>
          </w:p>
        </w:tc>
        <w:tc>
          <w:tcPr>
            <w:tcW w:w="3117" w:type="dxa"/>
          </w:tcPr>
          <w:p w14:paraId="2EF8FF53" w14:textId="77777777" w:rsidR="00E263AC" w:rsidRDefault="00E263AC" w:rsidP="00563C03">
            <w:pPr>
              <w:rPr>
                <w:sz w:val="23"/>
                <w:szCs w:val="23"/>
              </w:rPr>
            </w:pPr>
            <w:r w:rsidRPr="00651B4B">
              <w:rPr>
                <w:sz w:val="23"/>
                <w:szCs w:val="23"/>
              </w:rPr>
              <w:t>raisinville.org</w:t>
            </w:r>
          </w:p>
          <w:p w14:paraId="3E16A3A3" w14:textId="4DB0D0A1" w:rsidR="00E263AC" w:rsidRPr="00651B4B" w:rsidRDefault="00E263AC" w:rsidP="00563C03">
            <w:pPr>
              <w:rPr>
                <w:sz w:val="23"/>
                <w:szCs w:val="23"/>
              </w:rPr>
            </w:pPr>
          </w:p>
        </w:tc>
      </w:tr>
      <w:tr w:rsidR="00E263AC" w14:paraId="21CDDFE1" w14:textId="77777777" w:rsidTr="00F344D7">
        <w:tc>
          <w:tcPr>
            <w:tcW w:w="3116" w:type="dxa"/>
          </w:tcPr>
          <w:p w14:paraId="76BDCB60" w14:textId="0DAFAC0F" w:rsidR="00E263AC" w:rsidRPr="00651B4B" w:rsidRDefault="00E263AC" w:rsidP="00563C03">
            <w:pPr>
              <w:rPr>
                <w:sz w:val="23"/>
                <w:szCs w:val="23"/>
              </w:rPr>
            </w:pPr>
            <w:r w:rsidRPr="00651B4B">
              <w:rPr>
                <w:sz w:val="23"/>
                <w:szCs w:val="23"/>
              </w:rPr>
              <w:t>Summerfield Township</w:t>
            </w:r>
          </w:p>
        </w:tc>
        <w:tc>
          <w:tcPr>
            <w:tcW w:w="3117" w:type="dxa"/>
          </w:tcPr>
          <w:p w14:paraId="6A301364" w14:textId="1022F7CF" w:rsidR="00E263AC" w:rsidRPr="00651B4B" w:rsidRDefault="00E263AC" w:rsidP="00563C03">
            <w:pPr>
              <w:rPr>
                <w:sz w:val="23"/>
                <w:szCs w:val="23"/>
              </w:rPr>
            </w:pPr>
            <w:r w:rsidRPr="00651B4B">
              <w:rPr>
                <w:sz w:val="23"/>
                <w:szCs w:val="23"/>
              </w:rPr>
              <w:t>734-279-1214</w:t>
            </w:r>
          </w:p>
        </w:tc>
        <w:tc>
          <w:tcPr>
            <w:tcW w:w="3117" w:type="dxa"/>
          </w:tcPr>
          <w:p w14:paraId="7B15EA45" w14:textId="77777777" w:rsidR="00E263AC" w:rsidRDefault="00E263AC" w:rsidP="00563C03">
            <w:pPr>
              <w:rPr>
                <w:sz w:val="23"/>
                <w:szCs w:val="23"/>
              </w:rPr>
            </w:pPr>
            <w:r w:rsidRPr="00651B4B">
              <w:rPr>
                <w:sz w:val="23"/>
                <w:szCs w:val="23"/>
              </w:rPr>
              <w:t>summerfieldtownship.org</w:t>
            </w:r>
          </w:p>
          <w:p w14:paraId="5164C45C" w14:textId="07BE08C0" w:rsidR="00E263AC" w:rsidRPr="00651B4B" w:rsidRDefault="00E263AC" w:rsidP="00563C03">
            <w:pPr>
              <w:rPr>
                <w:sz w:val="23"/>
                <w:szCs w:val="23"/>
              </w:rPr>
            </w:pPr>
          </w:p>
        </w:tc>
      </w:tr>
      <w:tr w:rsidR="00E263AC" w14:paraId="39CB310F" w14:textId="77777777" w:rsidTr="00F344D7">
        <w:tc>
          <w:tcPr>
            <w:tcW w:w="3116" w:type="dxa"/>
          </w:tcPr>
          <w:p w14:paraId="571DC0D5" w14:textId="6B820CE4" w:rsidR="00E263AC" w:rsidRPr="00651B4B" w:rsidRDefault="00E263AC" w:rsidP="00563C03">
            <w:pPr>
              <w:rPr>
                <w:sz w:val="23"/>
                <w:szCs w:val="23"/>
              </w:rPr>
            </w:pPr>
            <w:r w:rsidRPr="00651B4B">
              <w:rPr>
                <w:sz w:val="23"/>
                <w:szCs w:val="23"/>
              </w:rPr>
              <w:t>Whiteford Townshi</w:t>
            </w:r>
            <w:r>
              <w:rPr>
                <w:sz w:val="23"/>
                <w:szCs w:val="23"/>
              </w:rPr>
              <w:t>p</w:t>
            </w:r>
          </w:p>
        </w:tc>
        <w:tc>
          <w:tcPr>
            <w:tcW w:w="3117" w:type="dxa"/>
          </w:tcPr>
          <w:p w14:paraId="2B7B8046" w14:textId="004ED65B" w:rsidR="00E263AC" w:rsidRPr="00651B4B" w:rsidRDefault="00E263AC" w:rsidP="00563C03">
            <w:pPr>
              <w:rPr>
                <w:sz w:val="23"/>
                <w:szCs w:val="23"/>
              </w:rPr>
            </w:pPr>
            <w:r w:rsidRPr="00651B4B">
              <w:rPr>
                <w:sz w:val="23"/>
                <w:szCs w:val="23"/>
              </w:rPr>
              <w:t>734-854-2416</w:t>
            </w:r>
          </w:p>
        </w:tc>
        <w:tc>
          <w:tcPr>
            <w:tcW w:w="3117" w:type="dxa"/>
          </w:tcPr>
          <w:p w14:paraId="26528C2D" w14:textId="525090C0" w:rsidR="00E263AC" w:rsidRPr="00651B4B" w:rsidRDefault="00E263AC" w:rsidP="00E263AC">
            <w:pPr>
              <w:rPr>
                <w:sz w:val="23"/>
                <w:szCs w:val="23"/>
              </w:rPr>
            </w:pPr>
            <w:r w:rsidRPr="00651B4B">
              <w:rPr>
                <w:sz w:val="23"/>
                <w:szCs w:val="23"/>
              </w:rPr>
              <w:t>whitefordtownship.org</w:t>
            </w:r>
          </w:p>
          <w:p w14:paraId="3BF4CF8D" w14:textId="77777777" w:rsidR="00E263AC" w:rsidRPr="00651B4B" w:rsidRDefault="00E263AC" w:rsidP="00563C03">
            <w:pPr>
              <w:rPr>
                <w:sz w:val="23"/>
                <w:szCs w:val="23"/>
              </w:rPr>
            </w:pPr>
          </w:p>
        </w:tc>
      </w:tr>
      <w:tr w:rsidR="00E263AC" w14:paraId="0B8B5389" w14:textId="77777777" w:rsidTr="00F344D7">
        <w:tc>
          <w:tcPr>
            <w:tcW w:w="3116" w:type="dxa"/>
          </w:tcPr>
          <w:p w14:paraId="61DF0085" w14:textId="087FF67C" w:rsidR="00E263AC" w:rsidRPr="00651B4B" w:rsidRDefault="00E263AC" w:rsidP="00563C03">
            <w:pPr>
              <w:rPr>
                <w:sz w:val="23"/>
                <w:szCs w:val="23"/>
              </w:rPr>
            </w:pPr>
            <w:r w:rsidRPr="00651B4B">
              <w:rPr>
                <w:sz w:val="23"/>
                <w:szCs w:val="23"/>
              </w:rPr>
              <w:t>City of Luna Pier</w:t>
            </w:r>
          </w:p>
        </w:tc>
        <w:tc>
          <w:tcPr>
            <w:tcW w:w="3117" w:type="dxa"/>
          </w:tcPr>
          <w:p w14:paraId="4323CE26" w14:textId="1A6D9CD7" w:rsidR="00E263AC" w:rsidRPr="00651B4B" w:rsidRDefault="00E263AC" w:rsidP="00563C03">
            <w:pPr>
              <w:rPr>
                <w:sz w:val="23"/>
                <w:szCs w:val="23"/>
              </w:rPr>
            </w:pPr>
            <w:r w:rsidRPr="00651B4B">
              <w:rPr>
                <w:sz w:val="23"/>
                <w:szCs w:val="23"/>
              </w:rPr>
              <w:t>734-848-6495</w:t>
            </w:r>
          </w:p>
        </w:tc>
        <w:tc>
          <w:tcPr>
            <w:tcW w:w="3117" w:type="dxa"/>
          </w:tcPr>
          <w:p w14:paraId="37C082FB" w14:textId="77777777" w:rsidR="00E263AC" w:rsidRDefault="00E263AC" w:rsidP="00563C03">
            <w:pPr>
              <w:rPr>
                <w:sz w:val="23"/>
                <w:szCs w:val="23"/>
              </w:rPr>
            </w:pPr>
            <w:r w:rsidRPr="00651B4B">
              <w:rPr>
                <w:sz w:val="23"/>
                <w:szCs w:val="23"/>
              </w:rPr>
              <w:t>cityoflunapier.com</w:t>
            </w:r>
          </w:p>
          <w:p w14:paraId="4FA86DDB" w14:textId="267B9538" w:rsidR="00E263AC" w:rsidRPr="00651B4B" w:rsidRDefault="00E263AC" w:rsidP="00563C03">
            <w:pPr>
              <w:rPr>
                <w:sz w:val="23"/>
                <w:szCs w:val="23"/>
              </w:rPr>
            </w:pPr>
          </w:p>
        </w:tc>
      </w:tr>
      <w:tr w:rsidR="00E263AC" w14:paraId="10778D9D" w14:textId="77777777" w:rsidTr="00F344D7">
        <w:tc>
          <w:tcPr>
            <w:tcW w:w="3116" w:type="dxa"/>
          </w:tcPr>
          <w:p w14:paraId="20390062" w14:textId="060B4F0E" w:rsidR="00E263AC" w:rsidRPr="00651B4B" w:rsidRDefault="00E263AC" w:rsidP="00563C03">
            <w:pPr>
              <w:rPr>
                <w:sz w:val="23"/>
                <w:szCs w:val="23"/>
              </w:rPr>
            </w:pPr>
            <w:r w:rsidRPr="00651B4B">
              <w:rPr>
                <w:sz w:val="23"/>
                <w:szCs w:val="23"/>
              </w:rPr>
              <w:t>City of Milan</w:t>
            </w:r>
          </w:p>
        </w:tc>
        <w:tc>
          <w:tcPr>
            <w:tcW w:w="3117" w:type="dxa"/>
          </w:tcPr>
          <w:p w14:paraId="45D0646D" w14:textId="250CA0FF" w:rsidR="00E263AC" w:rsidRPr="00651B4B" w:rsidRDefault="00E263AC" w:rsidP="00563C03">
            <w:pPr>
              <w:rPr>
                <w:sz w:val="23"/>
                <w:szCs w:val="23"/>
              </w:rPr>
            </w:pPr>
            <w:r w:rsidRPr="00651B4B">
              <w:rPr>
                <w:sz w:val="23"/>
                <w:szCs w:val="23"/>
              </w:rPr>
              <w:t>734-439-1501</w:t>
            </w:r>
          </w:p>
        </w:tc>
        <w:tc>
          <w:tcPr>
            <w:tcW w:w="3117" w:type="dxa"/>
          </w:tcPr>
          <w:p w14:paraId="79B39CD4" w14:textId="77777777" w:rsidR="00E263AC" w:rsidRDefault="00E263AC" w:rsidP="00563C03">
            <w:pPr>
              <w:rPr>
                <w:sz w:val="23"/>
                <w:szCs w:val="23"/>
              </w:rPr>
            </w:pPr>
            <w:r w:rsidRPr="00651B4B">
              <w:rPr>
                <w:sz w:val="23"/>
                <w:szCs w:val="23"/>
              </w:rPr>
              <w:t>milanmich.org</w:t>
            </w:r>
          </w:p>
          <w:p w14:paraId="66A9859C" w14:textId="42145F0F" w:rsidR="00E263AC" w:rsidRPr="00651B4B" w:rsidRDefault="00E263AC" w:rsidP="00563C03">
            <w:pPr>
              <w:rPr>
                <w:sz w:val="23"/>
                <w:szCs w:val="23"/>
              </w:rPr>
            </w:pPr>
          </w:p>
        </w:tc>
      </w:tr>
      <w:tr w:rsidR="00E263AC" w14:paraId="0A02F601" w14:textId="77777777" w:rsidTr="00F344D7">
        <w:tc>
          <w:tcPr>
            <w:tcW w:w="3116" w:type="dxa"/>
          </w:tcPr>
          <w:p w14:paraId="5E8677FA" w14:textId="2D4618CF" w:rsidR="00E263AC" w:rsidRPr="00651B4B" w:rsidRDefault="00E263AC" w:rsidP="00563C03">
            <w:pPr>
              <w:rPr>
                <w:sz w:val="23"/>
                <w:szCs w:val="23"/>
              </w:rPr>
            </w:pPr>
            <w:r w:rsidRPr="00651B4B">
              <w:rPr>
                <w:sz w:val="23"/>
                <w:szCs w:val="23"/>
              </w:rPr>
              <w:t>City of Monroe</w:t>
            </w:r>
          </w:p>
        </w:tc>
        <w:tc>
          <w:tcPr>
            <w:tcW w:w="3117" w:type="dxa"/>
          </w:tcPr>
          <w:p w14:paraId="67B5A2A9" w14:textId="000CD787" w:rsidR="00E263AC" w:rsidRPr="00651B4B" w:rsidRDefault="00E263AC" w:rsidP="00563C03">
            <w:pPr>
              <w:rPr>
                <w:sz w:val="23"/>
                <w:szCs w:val="23"/>
              </w:rPr>
            </w:pPr>
            <w:r w:rsidRPr="00651B4B">
              <w:rPr>
                <w:sz w:val="23"/>
                <w:szCs w:val="23"/>
              </w:rPr>
              <w:t>734-243-0700</w:t>
            </w:r>
            <w:r w:rsidRPr="00651B4B">
              <w:rPr>
                <w:sz w:val="23"/>
                <w:szCs w:val="23"/>
              </w:rPr>
              <w:tab/>
            </w:r>
          </w:p>
        </w:tc>
        <w:tc>
          <w:tcPr>
            <w:tcW w:w="3117" w:type="dxa"/>
          </w:tcPr>
          <w:p w14:paraId="052D8812" w14:textId="77777777" w:rsidR="00E263AC" w:rsidRDefault="00E263AC" w:rsidP="00563C03">
            <w:pPr>
              <w:rPr>
                <w:sz w:val="23"/>
                <w:szCs w:val="23"/>
              </w:rPr>
            </w:pPr>
            <w:r w:rsidRPr="00651B4B">
              <w:rPr>
                <w:sz w:val="23"/>
                <w:szCs w:val="23"/>
              </w:rPr>
              <w:t>monroemi.gov</w:t>
            </w:r>
          </w:p>
          <w:p w14:paraId="3E2E1C5D" w14:textId="38C4D2FA" w:rsidR="00E263AC" w:rsidRPr="00651B4B" w:rsidRDefault="00E263AC" w:rsidP="00563C03">
            <w:pPr>
              <w:rPr>
                <w:sz w:val="23"/>
                <w:szCs w:val="23"/>
              </w:rPr>
            </w:pPr>
          </w:p>
        </w:tc>
      </w:tr>
      <w:tr w:rsidR="00E263AC" w14:paraId="0095645A" w14:textId="77777777" w:rsidTr="00F344D7">
        <w:tc>
          <w:tcPr>
            <w:tcW w:w="3116" w:type="dxa"/>
          </w:tcPr>
          <w:p w14:paraId="22B66B3F" w14:textId="3A94438E" w:rsidR="00E263AC" w:rsidRPr="00651B4B" w:rsidRDefault="00E263AC" w:rsidP="00563C03">
            <w:pPr>
              <w:rPr>
                <w:sz w:val="23"/>
                <w:szCs w:val="23"/>
              </w:rPr>
            </w:pPr>
            <w:r w:rsidRPr="00651B4B">
              <w:rPr>
                <w:sz w:val="23"/>
                <w:szCs w:val="23"/>
              </w:rPr>
              <w:t>City of Petersburg</w:t>
            </w:r>
          </w:p>
        </w:tc>
        <w:tc>
          <w:tcPr>
            <w:tcW w:w="3117" w:type="dxa"/>
          </w:tcPr>
          <w:p w14:paraId="4B3D0888" w14:textId="0658FC42" w:rsidR="00E263AC" w:rsidRPr="00651B4B" w:rsidRDefault="00E263AC" w:rsidP="00563C03">
            <w:pPr>
              <w:rPr>
                <w:sz w:val="23"/>
                <w:szCs w:val="23"/>
              </w:rPr>
            </w:pPr>
            <w:r w:rsidRPr="00651B4B">
              <w:rPr>
                <w:sz w:val="23"/>
                <w:szCs w:val="23"/>
              </w:rPr>
              <w:t>734-279-1210</w:t>
            </w:r>
          </w:p>
        </w:tc>
        <w:tc>
          <w:tcPr>
            <w:tcW w:w="3117" w:type="dxa"/>
          </w:tcPr>
          <w:p w14:paraId="33E0BC1E" w14:textId="77777777" w:rsidR="00E263AC" w:rsidRDefault="00E263AC" w:rsidP="00563C03">
            <w:pPr>
              <w:rPr>
                <w:sz w:val="23"/>
                <w:szCs w:val="23"/>
              </w:rPr>
            </w:pPr>
            <w:r w:rsidRPr="00651B4B">
              <w:rPr>
                <w:sz w:val="23"/>
                <w:szCs w:val="23"/>
              </w:rPr>
              <w:t>petersburg-mi.co</w:t>
            </w:r>
            <w:r>
              <w:rPr>
                <w:sz w:val="23"/>
                <w:szCs w:val="23"/>
              </w:rPr>
              <w:t>m</w:t>
            </w:r>
          </w:p>
          <w:p w14:paraId="7F7D2F88" w14:textId="75F11F31" w:rsidR="00E263AC" w:rsidRPr="00651B4B" w:rsidRDefault="00E263AC" w:rsidP="00563C03">
            <w:pPr>
              <w:rPr>
                <w:sz w:val="23"/>
                <w:szCs w:val="23"/>
              </w:rPr>
            </w:pPr>
          </w:p>
        </w:tc>
      </w:tr>
      <w:tr w:rsidR="00E263AC" w14:paraId="05BD2554" w14:textId="77777777" w:rsidTr="00F344D7">
        <w:tc>
          <w:tcPr>
            <w:tcW w:w="3116" w:type="dxa"/>
          </w:tcPr>
          <w:p w14:paraId="506342ED" w14:textId="3F95FB0F" w:rsidR="00E263AC" w:rsidRPr="00651B4B" w:rsidRDefault="00E263AC" w:rsidP="00563C03">
            <w:pPr>
              <w:rPr>
                <w:sz w:val="23"/>
                <w:szCs w:val="23"/>
              </w:rPr>
            </w:pPr>
            <w:r w:rsidRPr="00651B4B">
              <w:rPr>
                <w:sz w:val="23"/>
                <w:szCs w:val="23"/>
              </w:rPr>
              <w:t>Village of Carleton</w:t>
            </w:r>
          </w:p>
        </w:tc>
        <w:tc>
          <w:tcPr>
            <w:tcW w:w="3117" w:type="dxa"/>
          </w:tcPr>
          <w:p w14:paraId="0B0B6FEB" w14:textId="5C53E529" w:rsidR="00E263AC" w:rsidRPr="00651B4B" w:rsidRDefault="00E263AC" w:rsidP="00563C03">
            <w:pPr>
              <w:rPr>
                <w:sz w:val="23"/>
                <w:szCs w:val="23"/>
              </w:rPr>
            </w:pPr>
            <w:r w:rsidRPr="00651B4B">
              <w:rPr>
                <w:sz w:val="23"/>
                <w:szCs w:val="23"/>
              </w:rPr>
              <w:t>734-654-6255</w:t>
            </w:r>
          </w:p>
        </w:tc>
        <w:tc>
          <w:tcPr>
            <w:tcW w:w="3117" w:type="dxa"/>
          </w:tcPr>
          <w:p w14:paraId="05267FBC" w14:textId="77777777" w:rsidR="00E263AC" w:rsidRDefault="00E263AC" w:rsidP="00563C03">
            <w:pPr>
              <w:rPr>
                <w:sz w:val="23"/>
                <w:szCs w:val="23"/>
              </w:rPr>
            </w:pPr>
            <w:r w:rsidRPr="00651B4B">
              <w:rPr>
                <w:sz w:val="23"/>
                <w:szCs w:val="23"/>
              </w:rPr>
              <w:t>carletonmi.us</w:t>
            </w:r>
          </w:p>
          <w:p w14:paraId="50D13A79" w14:textId="6D943177" w:rsidR="00E263AC" w:rsidRPr="00651B4B" w:rsidRDefault="00E263AC" w:rsidP="00563C03">
            <w:pPr>
              <w:rPr>
                <w:sz w:val="23"/>
                <w:szCs w:val="23"/>
              </w:rPr>
            </w:pPr>
          </w:p>
        </w:tc>
      </w:tr>
      <w:tr w:rsidR="00E263AC" w14:paraId="21D05D07" w14:textId="77777777" w:rsidTr="00F344D7">
        <w:tc>
          <w:tcPr>
            <w:tcW w:w="3116" w:type="dxa"/>
          </w:tcPr>
          <w:p w14:paraId="27C0037A" w14:textId="67316A20" w:rsidR="00E263AC" w:rsidRPr="00651B4B" w:rsidRDefault="00E263AC" w:rsidP="00563C03">
            <w:pPr>
              <w:rPr>
                <w:sz w:val="23"/>
                <w:szCs w:val="23"/>
              </w:rPr>
            </w:pPr>
            <w:r w:rsidRPr="00651B4B">
              <w:rPr>
                <w:sz w:val="23"/>
                <w:szCs w:val="23"/>
              </w:rPr>
              <w:t>Village of Dundee</w:t>
            </w:r>
          </w:p>
        </w:tc>
        <w:tc>
          <w:tcPr>
            <w:tcW w:w="3117" w:type="dxa"/>
          </w:tcPr>
          <w:p w14:paraId="0C5224A2" w14:textId="76CD11AC" w:rsidR="00E263AC" w:rsidRPr="00651B4B" w:rsidRDefault="00E263AC" w:rsidP="00563C03">
            <w:pPr>
              <w:rPr>
                <w:sz w:val="23"/>
                <w:szCs w:val="23"/>
              </w:rPr>
            </w:pPr>
            <w:r w:rsidRPr="00651B4B">
              <w:rPr>
                <w:sz w:val="23"/>
                <w:szCs w:val="23"/>
              </w:rPr>
              <w:t>734-529-3430</w:t>
            </w:r>
          </w:p>
        </w:tc>
        <w:tc>
          <w:tcPr>
            <w:tcW w:w="3117" w:type="dxa"/>
          </w:tcPr>
          <w:p w14:paraId="60E16BAA" w14:textId="77777777" w:rsidR="00E263AC" w:rsidRDefault="00E263AC" w:rsidP="00563C03">
            <w:pPr>
              <w:rPr>
                <w:sz w:val="23"/>
                <w:szCs w:val="23"/>
              </w:rPr>
            </w:pPr>
            <w:r w:rsidRPr="00651B4B">
              <w:rPr>
                <w:sz w:val="23"/>
                <w:szCs w:val="23"/>
              </w:rPr>
              <w:t>dundeevillage.net</w:t>
            </w:r>
          </w:p>
          <w:p w14:paraId="46540F00" w14:textId="5EC1659C" w:rsidR="00E263AC" w:rsidRPr="00651B4B" w:rsidRDefault="00E263AC" w:rsidP="00563C03">
            <w:pPr>
              <w:rPr>
                <w:sz w:val="23"/>
                <w:szCs w:val="23"/>
              </w:rPr>
            </w:pPr>
          </w:p>
        </w:tc>
      </w:tr>
      <w:tr w:rsidR="00E263AC" w14:paraId="5386FD79" w14:textId="77777777" w:rsidTr="00F344D7">
        <w:tc>
          <w:tcPr>
            <w:tcW w:w="3116" w:type="dxa"/>
          </w:tcPr>
          <w:p w14:paraId="4101D042" w14:textId="13F39402" w:rsidR="00E263AC" w:rsidRPr="00651B4B" w:rsidRDefault="00E263AC" w:rsidP="00563C03">
            <w:pPr>
              <w:rPr>
                <w:sz w:val="23"/>
                <w:szCs w:val="23"/>
              </w:rPr>
            </w:pPr>
            <w:r w:rsidRPr="00651B4B">
              <w:rPr>
                <w:sz w:val="23"/>
                <w:szCs w:val="23"/>
              </w:rPr>
              <w:lastRenderedPageBreak/>
              <w:t>Village of Maybee</w:t>
            </w:r>
          </w:p>
        </w:tc>
        <w:tc>
          <w:tcPr>
            <w:tcW w:w="3117" w:type="dxa"/>
          </w:tcPr>
          <w:p w14:paraId="7D9F5B39" w14:textId="2D43011D" w:rsidR="00E263AC" w:rsidRPr="00651B4B" w:rsidRDefault="00E263AC" w:rsidP="00563C03">
            <w:pPr>
              <w:rPr>
                <w:sz w:val="23"/>
                <w:szCs w:val="23"/>
              </w:rPr>
            </w:pPr>
            <w:r w:rsidRPr="00651B4B">
              <w:rPr>
                <w:sz w:val="23"/>
                <w:szCs w:val="23"/>
              </w:rPr>
              <w:t>734-587-2900</w:t>
            </w:r>
          </w:p>
        </w:tc>
        <w:tc>
          <w:tcPr>
            <w:tcW w:w="3117" w:type="dxa"/>
          </w:tcPr>
          <w:p w14:paraId="0ACAC54B" w14:textId="77777777" w:rsidR="00E263AC" w:rsidRDefault="00E263AC" w:rsidP="00563C03">
            <w:pPr>
              <w:rPr>
                <w:sz w:val="23"/>
                <w:szCs w:val="23"/>
              </w:rPr>
            </w:pPr>
            <w:r w:rsidRPr="00651B4B">
              <w:rPr>
                <w:sz w:val="23"/>
                <w:szCs w:val="23"/>
              </w:rPr>
              <w:t>maybeevillage.com</w:t>
            </w:r>
          </w:p>
          <w:p w14:paraId="657BA572" w14:textId="10418553" w:rsidR="00E263AC" w:rsidRPr="00651B4B" w:rsidRDefault="00E263AC" w:rsidP="00563C03">
            <w:pPr>
              <w:rPr>
                <w:sz w:val="23"/>
                <w:szCs w:val="23"/>
              </w:rPr>
            </w:pPr>
          </w:p>
        </w:tc>
      </w:tr>
      <w:tr w:rsidR="00E263AC" w14:paraId="3674EDC2" w14:textId="77777777" w:rsidTr="00F344D7">
        <w:tc>
          <w:tcPr>
            <w:tcW w:w="3116" w:type="dxa"/>
          </w:tcPr>
          <w:p w14:paraId="3014CDF7" w14:textId="3ED1FFC5" w:rsidR="00E263AC" w:rsidRPr="00651B4B" w:rsidRDefault="00E263AC" w:rsidP="00563C03">
            <w:pPr>
              <w:rPr>
                <w:sz w:val="23"/>
                <w:szCs w:val="23"/>
              </w:rPr>
            </w:pPr>
            <w:r w:rsidRPr="00651B4B">
              <w:rPr>
                <w:sz w:val="23"/>
                <w:szCs w:val="23"/>
              </w:rPr>
              <w:t>Village of South Rockwood</w:t>
            </w:r>
          </w:p>
        </w:tc>
        <w:tc>
          <w:tcPr>
            <w:tcW w:w="3117" w:type="dxa"/>
          </w:tcPr>
          <w:p w14:paraId="292E57C5" w14:textId="54933E25" w:rsidR="00E263AC" w:rsidRPr="00651B4B" w:rsidRDefault="00E263AC" w:rsidP="00563C03">
            <w:pPr>
              <w:rPr>
                <w:sz w:val="23"/>
                <w:szCs w:val="23"/>
              </w:rPr>
            </w:pPr>
            <w:r w:rsidRPr="00651B4B">
              <w:rPr>
                <w:sz w:val="23"/>
                <w:szCs w:val="23"/>
              </w:rPr>
              <w:t>734-379-3683</w:t>
            </w:r>
          </w:p>
        </w:tc>
        <w:tc>
          <w:tcPr>
            <w:tcW w:w="3117" w:type="dxa"/>
          </w:tcPr>
          <w:p w14:paraId="2B53A306" w14:textId="77777777" w:rsidR="00E263AC" w:rsidRDefault="00E263AC" w:rsidP="00563C03">
            <w:pPr>
              <w:rPr>
                <w:sz w:val="23"/>
                <w:szCs w:val="23"/>
              </w:rPr>
            </w:pPr>
            <w:r w:rsidRPr="00651B4B">
              <w:rPr>
                <w:sz w:val="23"/>
                <w:szCs w:val="23"/>
              </w:rPr>
              <w:t>villageofsouthrockwoodmi.com</w:t>
            </w:r>
          </w:p>
          <w:p w14:paraId="71E9EEA4" w14:textId="132C62A1" w:rsidR="00E263AC" w:rsidRPr="00651B4B" w:rsidRDefault="00E263AC" w:rsidP="00563C03">
            <w:pPr>
              <w:rPr>
                <w:sz w:val="23"/>
                <w:szCs w:val="23"/>
              </w:rPr>
            </w:pPr>
          </w:p>
        </w:tc>
      </w:tr>
    </w:tbl>
    <w:p w14:paraId="672A1254" w14:textId="77777777" w:rsidR="00563C03" w:rsidRPr="00651B4B" w:rsidRDefault="00563C03" w:rsidP="00563C03">
      <w:pPr>
        <w:rPr>
          <w:sz w:val="23"/>
          <w:szCs w:val="23"/>
        </w:rPr>
      </w:pPr>
    </w:p>
    <w:p w14:paraId="3964664C" w14:textId="77777777" w:rsidR="00E263AC" w:rsidRPr="00651B4B" w:rsidRDefault="00E263AC" w:rsidP="00502CED">
      <w:pPr>
        <w:jc w:val="center"/>
        <w:rPr>
          <w:sz w:val="23"/>
          <w:szCs w:val="23"/>
        </w:rPr>
      </w:pPr>
      <w:r w:rsidRPr="00651B4B">
        <w:rPr>
          <w:sz w:val="23"/>
          <w:szCs w:val="23"/>
        </w:rPr>
        <w:t>A complete and up-to-date Monroe County Directory, including listing and contact information for all local officials and State and Federal legislators is available at:</w:t>
      </w:r>
    </w:p>
    <w:p w14:paraId="602ECC3A" w14:textId="4CB460B9" w:rsidR="00563C03" w:rsidRDefault="00CA6E7C" w:rsidP="001E544F">
      <w:pPr>
        <w:ind w:left="2880" w:firstLine="720"/>
        <w:rPr>
          <w:sz w:val="23"/>
          <w:szCs w:val="23"/>
        </w:rPr>
      </w:pPr>
      <w:hyperlink r:id="rId26" w:history="1">
        <w:r w:rsidRPr="00B00D44">
          <w:rPr>
            <w:rStyle w:val="Hyperlink"/>
            <w:sz w:val="23"/>
            <w:szCs w:val="23"/>
          </w:rPr>
          <w:t>https://co.monroe.mi.us/</w:t>
        </w:r>
      </w:hyperlink>
    </w:p>
    <w:p w14:paraId="58FED586" w14:textId="77777777" w:rsidR="001E544F" w:rsidRPr="001E544F" w:rsidRDefault="001E544F" w:rsidP="00563C03">
      <w:pPr>
        <w:rPr>
          <w:sz w:val="23"/>
          <w:szCs w:val="23"/>
        </w:rPr>
      </w:pPr>
    </w:p>
    <w:p w14:paraId="507C8CCC" w14:textId="1DF12F2A" w:rsidR="00563C03" w:rsidRPr="00E5150A" w:rsidRDefault="00563C03" w:rsidP="00563C03">
      <w:pPr>
        <w:rPr>
          <w:sz w:val="23"/>
          <w:szCs w:val="23"/>
        </w:rPr>
      </w:pPr>
    </w:p>
    <w:p w14:paraId="55325716" w14:textId="5BFEC67A" w:rsidR="00563C03" w:rsidRPr="00CA6E7C" w:rsidRDefault="00563C03" w:rsidP="00CA6E7C">
      <w:pPr>
        <w:jc w:val="center"/>
        <w:rPr>
          <w:b/>
          <w:bCs/>
          <w:sz w:val="28"/>
          <w:szCs w:val="28"/>
        </w:rPr>
      </w:pPr>
      <w:r w:rsidRPr="00CA6E7C">
        <w:rPr>
          <w:b/>
          <w:bCs/>
          <w:sz w:val="28"/>
          <w:szCs w:val="28"/>
        </w:rPr>
        <w:t>Utilities</w:t>
      </w:r>
    </w:p>
    <w:p w14:paraId="0743C3D5" w14:textId="77777777" w:rsidR="00563C03" w:rsidRPr="00651B4B" w:rsidRDefault="00563C03" w:rsidP="00563C03">
      <w:pPr>
        <w:rPr>
          <w:sz w:val="23"/>
          <w:szCs w:val="23"/>
        </w:rPr>
      </w:pPr>
    </w:p>
    <w:tbl>
      <w:tblPr>
        <w:tblStyle w:val="TableGrid"/>
        <w:tblW w:w="0" w:type="auto"/>
        <w:tblLook w:val="04A0" w:firstRow="1" w:lastRow="0" w:firstColumn="1" w:lastColumn="0" w:noHBand="0" w:noVBand="1"/>
      </w:tblPr>
      <w:tblGrid>
        <w:gridCol w:w="2118"/>
        <w:gridCol w:w="4461"/>
        <w:gridCol w:w="2771"/>
      </w:tblGrid>
      <w:tr w:rsidR="00CA6E7C" w:rsidRPr="00CA6E7C" w14:paraId="45629928" w14:textId="5C932B06" w:rsidTr="00CA6E7C">
        <w:tc>
          <w:tcPr>
            <w:tcW w:w="2118" w:type="dxa"/>
          </w:tcPr>
          <w:p w14:paraId="403566F0" w14:textId="54BC8AAD" w:rsidR="00CA6E7C" w:rsidRPr="00CA6E7C" w:rsidRDefault="00CA6E7C" w:rsidP="009C1E07">
            <w:pPr>
              <w:rPr>
                <w:sz w:val="23"/>
                <w:szCs w:val="23"/>
              </w:rPr>
            </w:pPr>
            <w:r w:rsidRPr="00CA6E7C">
              <w:rPr>
                <w:sz w:val="23"/>
                <w:szCs w:val="23"/>
              </w:rPr>
              <w:t>DTE Energy</w:t>
            </w:r>
          </w:p>
        </w:tc>
        <w:tc>
          <w:tcPr>
            <w:tcW w:w="4461" w:type="dxa"/>
          </w:tcPr>
          <w:p w14:paraId="43699AC0" w14:textId="778C4C0B" w:rsidR="00CA6E7C" w:rsidRPr="00CA6E7C" w:rsidRDefault="00CA6E7C" w:rsidP="009C1E07">
            <w:pPr>
              <w:rPr>
                <w:sz w:val="23"/>
                <w:szCs w:val="23"/>
              </w:rPr>
            </w:pPr>
            <w:r w:rsidRPr="00CA6E7C">
              <w:rPr>
                <w:sz w:val="23"/>
                <w:szCs w:val="23"/>
              </w:rPr>
              <w:tab/>
            </w:r>
            <w:r w:rsidRPr="00CA6E7C">
              <w:rPr>
                <w:sz w:val="23"/>
                <w:szCs w:val="23"/>
              </w:rPr>
              <w:tab/>
              <w:t>800-477-4747</w:t>
            </w:r>
            <w:r w:rsidRPr="00CA6E7C">
              <w:rPr>
                <w:sz w:val="23"/>
                <w:szCs w:val="23"/>
              </w:rPr>
              <w:tab/>
            </w:r>
            <w:r w:rsidRPr="00CA6E7C">
              <w:rPr>
                <w:sz w:val="23"/>
                <w:szCs w:val="23"/>
              </w:rPr>
              <w:tab/>
            </w:r>
          </w:p>
        </w:tc>
        <w:tc>
          <w:tcPr>
            <w:tcW w:w="2771" w:type="dxa"/>
          </w:tcPr>
          <w:p w14:paraId="14E65EB9" w14:textId="5EC2F05F" w:rsidR="00CA6E7C" w:rsidRPr="00CA6E7C" w:rsidRDefault="00CA6E7C" w:rsidP="009C1E07">
            <w:pPr>
              <w:rPr>
                <w:sz w:val="23"/>
                <w:szCs w:val="23"/>
              </w:rPr>
            </w:pPr>
            <w:r w:rsidRPr="00CA6E7C">
              <w:rPr>
                <w:sz w:val="23"/>
                <w:szCs w:val="23"/>
              </w:rPr>
              <w:t>DTEEnergy.com</w:t>
            </w:r>
          </w:p>
        </w:tc>
      </w:tr>
      <w:tr w:rsidR="00CA6E7C" w:rsidRPr="00CA6E7C" w14:paraId="2A261E64" w14:textId="38D6BDE3" w:rsidTr="00CA6E7C">
        <w:tc>
          <w:tcPr>
            <w:tcW w:w="2118" w:type="dxa"/>
          </w:tcPr>
          <w:p w14:paraId="55DEA081" w14:textId="71BC7A82" w:rsidR="00CA6E7C" w:rsidRPr="00CA6E7C" w:rsidRDefault="00CA6E7C" w:rsidP="009C1E07">
            <w:pPr>
              <w:rPr>
                <w:sz w:val="23"/>
                <w:szCs w:val="23"/>
              </w:rPr>
            </w:pPr>
            <w:r w:rsidRPr="00CA6E7C">
              <w:rPr>
                <w:sz w:val="23"/>
                <w:szCs w:val="23"/>
              </w:rPr>
              <w:t>Consumers Energy</w:t>
            </w:r>
          </w:p>
        </w:tc>
        <w:tc>
          <w:tcPr>
            <w:tcW w:w="4461" w:type="dxa"/>
          </w:tcPr>
          <w:p w14:paraId="729A7276" w14:textId="06BB8994" w:rsidR="00CA6E7C" w:rsidRPr="00CA6E7C" w:rsidRDefault="00CA6E7C" w:rsidP="00CA6E7C">
            <w:pPr>
              <w:jc w:val="center"/>
              <w:rPr>
                <w:sz w:val="23"/>
                <w:szCs w:val="23"/>
              </w:rPr>
            </w:pPr>
            <w:r w:rsidRPr="00CA6E7C">
              <w:rPr>
                <w:sz w:val="23"/>
                <w:szCs w:val="23"/>
              </w:rPr>
              <w:t>800-477-5050</w:t>
            </w:r>
          </w:p>
        </w:tc>
        <w:tc>
          <w:tcPr>
            <w:tcW w:w="2771" w:type="dxa"/>
          </w:tcPr>
          <w:p w14:paraId="213F874E" w14:textId="50E1FEA6" w:rsidR="00CA6E7C" w:rsidRPr="00CA6E7C" w:rsidRDefault="00CA6E7C" w:rsidP="009C1E07">
            <w:pPr>
              <w:rPr>
                <w:sz w:val="23"/>
                <w:szCs w:val="23"/>
              </w:rPr>
            </w:pPr>
            <w:r w:rsidRPr="00CA6E7C">
              <w:rPr>
                <w:sz w:val="23"/>
                <w:szCs w:val="23"/>
              </w:rPr>
              <w:t>ConsumersEnergy.com</w:t>
            </w:r>
          </w:p>
        </w:tc>
      </w:tr>
      <w:tr w:rsidR="00CA6E7C" w:rsidRPr="00CA6E7C" w14:paraId="323BA3FC" w14:textId="4B69D020" w:rsidTr="00CA6E7C">
        <w:tc>
          <w:tcPr>
            <w:tcW w:w="2118" w:type="dxa"/>
          </w:tcPr>
          <w:p w14:paraId="53A19F83" w14:textId="082BCE85" w:rsidR="00CA6E7C" w:rsidRPr="00CA6E7C" w:rsidRDefault="00CA6E7C" w:rsidP="009C1E07">
            <w:pPr>
              <w:rPr>
                <w:sz w:val="23"/>
                <w:szCs w:val="23"/>
              </w:rPr>
            </w:pPr>
            <w:r w:rsidRPr="00CA6E7C">
              <w:rPr>
                <w:sz w:val="23"/>
                <w:szCs w:val="23"/>
                <w:lang w:val="fr-CA"/>
              </w:rPr>
              <w:t>Michigan Gas Utilities</w:t>
            </w:r>
            <w:r w:rsidRPr="00CA6E7C">
              <w:rPr>
                <w:sz w:val="23"/>
                <w:szCs w:val="23"/>
                <w:lang w:val="fr-CA"/>
              </w:rPr>
              <w:tab/>
            </w:r>
          </w:p>
        </w:tc>
        <w:tc>
          <w:tcPr>
            <w:tcW w:w="4461" w:type="dxa"/>
          </w:tcPr>
          <w:p w14:paraId="1368B02F" w14:textId="226AFCD6" w:rsidR="00CA6E7C" w:rsidRPr="00CA6E7C" w:rsidRDefault="00CA6E7C" w:rsidP="00CA6E7C">
            <w:pPr>
              <w:jc w:val="center"/>
              <w:rPr>
                <w:sz w:val="23"/>
                <w:szCs w:val="23"/>
              </w:rPr>
            </w:pPr>
            <w:r w:rsidRPr="00CA6E7C">
              <w:rPr>
                <w:sz w:val="23"/>
                <w:szCs w:val="23"/>
                <w:lang w:val="fr-CA"/>
              </w:rPr>
              <w:t>800-401-6402</w:t>
            </w:r>
          </w:p>
        </w:tc>
        <w:tc>
          <w:tcPr>
            <w:tcW w:w="2771" w:type="dxa"/>
          </w:tcPr>
          <w:p w14:paraId="35622761" w14:textId="63F3FE2D" w:rsidR="00CA6E7C" w:rsidRPr="00CA6E7C" w:rsidRDefault="00CA6E7C" w:rsidP="009C1E07">
            <w:pPr>
              <w:rPr>
                <w:sz w:val="23"/>
                <w:szCs w:val="23"/>
              </w:rPr>
            </w:pPr>
            <w:r w:rsidRPr="00CA6E7C">
              <w:rPr>
                <w:sz w:val="23"/>
                <w:szCs w:val="23"/>
                <w:lang w:val="fr-CA"/>
              </w:rPr>
              <w:t>MichiganGasUtilities.com</w:t>
            </w:r>
          </w:p>
        </w:tc>
      </w:tr>
    </w:tbl>
    <w:p w14:paraId="5EAC566A" w14:textId="77777777" w:rsidR="00CA6E7C" w:rsidRDefault="00CA6E7C" w:rsidP="00CA6E7C">
      <w:pPr>
        <w:rPr>
          <w:sz w:val="23"/>
          <w:szCs w:val="23"/>
        </w:rPr>
      </w:pPr>
    </w:p>
    <w:p w14:paraId="577C165A" w14:textId="77B80687" w:rsidR="00563C03" w:rsidRPr="00CA6E7C" w:rsidRDefault="00563C03" w:rsidP="00CA6E7C">
      <w:pPr>
        <w:jc w:val="center"/>
        <w:rPr>
          <w:b/>
          <w:bCs/>
          <w:sz w:val="28"/>
          <w:szCs w:val="28"/>
        </w:rPr>
      </w:pPr>
      <w:r w:rsidRPr="00CA6E7C">
        <w:rPr>
          <w:b/>
          <w:bCs/>
          <w:sz w:val="28"/>
          <w:szCs w:val="28"/>
        </w:rPr>
        <w:t>Telephone</w:t>
      </w:r>
    </w:p>
    <w:p w14:paraId="4E725A74" w14:textId="77777777" w:rsidR="00563C03" w:rsidRPr="00651B4B" w:rsidRDefault="00563C03" w:rsidP="00563C03">
      <w:pPr>
        <w:rPr>
          <w:sz w:val="23"/>
          <w:szCs w:val="23"/>
        </w:rPr>
      </w:pPr>
    </w:p>
    <w:tbl>
      <w:tblPr>
        <w:tblStyle w:val="TableGrid"/>
        <w:tblW w:w="0" w:type="auto"/>
        <w:tblLook w:val="04A0" w:firstRow="1" w:lastRow="0" w:firstColumn="1" w:lastColumn="0" w:noHBand="0" w:noVBand="1"/>
      </w:tblPr>
      <w:tblGrid>
        <w:gridCol w:w="5160"/>
        <w:gridCol w:w="4190"/>
      </w:tblGrid>
      <w:tr w:rsidR="00CA6E7C" w:rsidRPr="00CA6E7C" w14:paraId="054BF9C7" w14:textId="594927B7" w:rsidTr="00CA6E7C">
        <w:tc>
          <w:tcPr>
            <w:tcW w:w="5160" w:type="dxa"/>
          </w:tcPr>
          <w:p w14:paraId="1D7AA656" w14:textId="7CC81C0C" w:rsidR="00CA6E7C" w:rsidRPr="00CA6E7C" w:rsidRDefault="00CA6E7C" w:rsidP="00FE50AC">
            <w:pPr>
              <w:rPr>
                <w:sz w:val="23"/>
                <w:szCs w:val="23"/>
                <w:lang w:val="fr-CA"/>
              </w:rPr>
            </w:pPr>
            <w:r w:rsidRPr="00CA6E7C">
              <w:rPr>
                <w:sz w:val="23"/>
                <w:szCs w:val="23"/>
                <w:lang w:val="fr-CA"/>
              </w:rPr>
              <w:t>Frontier Communications</w:t>
            </w:r>
            <w:r w:rsidRPr="00CA6E7C">
              <w:rPr>
                <w:sz w:val="23"/>
                <w:szCs w:val="23"/>
                <w:lang w:val="fr-CA"/>
              </w:rPr>
              <w:tab/>
            </w:r>
          </w:p>
        </w:tc>
        <w:tc>
          <w:tcPr>
            <w:tcW w:w="4190" w:type="dxa"/>
          </w:tcPr>
          <w:p w14:paraId="66856C72" w14:textId="74C1ABC7" w:rsidR="00CA6E7C" w:rsidRPr="00CA6E7C" w:rsidRDefault="00CA6E7C" w:rsidP="00FE50AC">
            <w:pPr>
              <w:rPr>
                <w:sz w:val="23"/>
                <w:szCs w:val="23"/>
                <w:lang w:val="fr-CA"/>
              </w:rPr>
            </w:pPr>
            <w:r w:rsidRPr="00CA6E7C">
              <w:rPr>
                <w:sz w:val="23"/>
                <w:szCs w:val="23"/>
                <w:lang w:val="fr-CA"/>
              </w:rPr>
              <w:t>Frontier.com</w:t>
            </w:r>
          </w:p>
        </w:tc>
      </w:tr>
      <w:tr w:rsidR="00CA6E7C" w:rsidRPr="00CA6E7C" w14:paraId="4ED9349E" w14:textId="7F862505" w:rsidTr="00CA6E7C">
        <w:tc>
          <w:tcPr>
            <w:tcW w:w="5160" w:type="dxa"/>
          </w:tcPr>
          <w:p w14:paraId="4EB9F42D" w14:textId="54312793" w:rsidR="00CA6E7C" w:rsidRPr="00CA6E7C" w:rsidRDefault="00CA6E7C" w:rsidP="00CA6E7C">
            <w:pPr>
              <w:rPr>
                <w:sz w:val="23"/>
                <w:szCs w:val="23"/>
                <w:lang w:val="fr-CA"/>
              </w:rPr>
            </w:pPr>
            <w:r w:rsidRPr="00CA6E7C">
              <w:rPr>
                <w:sz w:val="23"/>
                <w:szCs w:val="23"/>
                <w:lang w:val="fr-CA"/>
              </w:rPr>
              <w:t>Verizon Communications</w:t>
            </w:r>
            <w:r w:rsidRPr="00CA6E7C">
              <w:rPr>
                <w:sz w:val="23"/>
                <w:szCs w:val="23"/>
                <w:lang w:val="fr-CA"/>
              </w:rPr>
              <w:tab/>
            </w:r>
          </w:p>
        </w:tc>
        <w:tc>
          <w:tcPr>
            <w:tcW w:w="4190" w:type="dxa"/>
          </w:tcPr>
          <w:p w14:paraId="584721BB" w14:textId="030ED7C5" w:rsidR="00CA6E7C" w:rsidRPr="00CA6E7C" w:rsidRDefault="00CA6E7C" w:rsidP="00CA6E7C">
            <w:pPr>
              <w:rPr>
                <w:sz w:val="23"/>
                <w:szCs w:val="23"/>
                <w:lang w:val="fr-CA"/>
              </w:rPr>
            </w:pPr>
            <w:r w:rsidRPr="00CA6E7C">
              <w:rPr>
                <w:sz w:val="23"/>
                <w:szCs w:val="23"/>
                <w:lang w:val="fr-CA"/>
              </w:rPr>
              <w:t>Verizon.com</w:t>
            </w:r>
          </w:p>
        </w:tc>
      </w:tr>
      <w:tr w:rsidR="00CA6E7C" w:rsidRPr="00CA6E7C" w14:paraId="6770C9B1" w14:textId="29372FD7" w:rsidTr="00CA6E7C">
        <w:tc>
          <w:tcPr>
            <w:tcW w:w="5160" w:type="dxa"/>
          </w:tcPr>
          <w:p w14:paraId="25E5440F" w14:textId="46A8E377" w:rsidR="00CA6E7C" w:rsidRPr="00CA6E7C" w:rsidRDefault="00CA6E7C" w:rsidP="00CA6E7C">
            <w:pPr>
              <w:rPr>
                <w:sz w:val="23"/>
                <w:szCs w:val="23"/>
                <w:lang w:val="fr-CA"/>
              </w:rPr>
            </w:pPr>
            <w:r w:rsidRPr="00CA6E7C">
              <w:rPr>
                <w:sz w:val="23"/>
                <w:szCs w:val="23"/>
              </w:rPr>
              <w:t>AT &amp; T</w:t>
            </w:r>
          </w:p>
        </w:tc>
        <w:tc>
          <w:tcPr>
            <w:tcW w:w="4190" w:type="dxa"/>
          </w:tcPr>
          <w:p w14:paraId="453305ED" w14:textId="5096B592" w:rsidR="00CA6E7C" w:rsidRPr="00CA6E7C" w:rsidRDefault="00CA6E7C" w:rsidP="00CA6E7C">
            <w:pPr>
              <w:rPr>
                <w:sz w:val="23"/>
                <w:szCs w:val="23"/>
                <w:lang w:val="fr-CA"/>
              </w:rPr>
            </w:pPr>
            <w:r w:rsidRPr="00CA6E7C">
              <w:rPr>
                <w:sz w:val="23"/>
                <w:szCs w:val="23"/>
              </w:rPr>
              <w:t>ATT.com</w:t>
            </w:r>
          </w:p>
        </w:tc>
      </w:tr>
    </w:tbl>
    <w:p w14:paraId="01CFC097" w14:textId="77777777" w:rsidR="00CA6E7C" w:rsidRDefault="00CA6E7C" w:rsidP="00563C03">
      <w:pPr>
        <w:rPr>
          <w:sz w:val="23"/>
          <w:szCs w:val="23"/>
        </w:rPr>
      </w:pPr>
    </w:p>
    <w:p w14:paraId="64F0E7B2" w14:textId="34C1202E" w:rsidR="00563C03" w:rsidRPr="00CA6E7C" w:rsidRDefault="00563C03" w:rsidP="00CA6E7C">
      <w:pPr>
        <w:jc w:val="center"/>
        <w:rPr>
          <w:b/>
          <w:bCs/>
          <w:sz w:val="28"/>
          <w:szCs w:val="28"/>
        </w:rPr>
      </w:pPr>
      <w:r w:rsidRPr="00CA6E7C">
        <w:rPr>
          <w:b/>
          <w:bCs/>
          <w:sz w:val="28"/>
          <w:szCs w:val="28"/>
        </w:rPr>
        <w:t>Internet / Cable / Fiber</w:t>
      </w:r>
    </w:p>
    <w:p w14:paraId="08F57973" w14:textId="77777777" w:rsidR="00563C03" w:rsidRDefault="00563C03" w:rsidP="00563C03">
      <w:pPr>
        <w:rPr>
          <w:sz w:val="23"/>
          <w:szCs w:val="23"/>
        </w:rPr>
      </w:pPr>
    </w:p>
    <w:tbl>
      <w:tblPr>
        <w:tblStyle w:val="TableGrid"/>
        <w:tblW w:w="0" w:type="auto"/>
        <w:tblLook w:val="04A0" w:firstRow="1" w:lastRow="0" w:firstColumn="1" w:lastColumn="0" w:noHBand="0" w:noVBand="1"/>
      </w:tblPr>
      <w:tblGrid>
        <w:gridCol w:w="4675"/>
        <w:gridCol w:w="4675"/>
      </w:tblGrid>
      <w:tr w:rsidR="00D17904" w14:paraId="670671AE" w14:textId="77777777" w:rsidTr="00D17904">
        <w:tc>
          <w:tcPr>
            <w:tcW w:w="4675" w:type="dxa"/>
          </w:tcPr>
          <w:p w14:paraId="40A5F80B" w14:textId="50C638AD" w:rsidR="00D17904" w:rsidRDefault="00491730" w:rsidP="00563C03">
            <w:pPr>
              <w:rPr>
                <w:sz w:val="23"/>
                <w:szCs w:val="23"/>
              </w:rPr>
            </w:pPr>
            <w:r w:rsidRPr="00651B4B">
              <w:rPr>
                <w:sz w:val="23"/>
                <w:szCs w:val="23"/>
              </w:rPr>
              <w:t>Comcast</w:t>
            </w:r>
          </w:p>
        </w:tc>
        <w:tc>
          <w:tcPr>
            <w:tcW w:w="4675" w:type="dxa"/>
          </w:tcPr>
          <w:p w14:paraId="3A298CAC" w14:textId="17742B5C" w:rsidR="00D17904" w:rsidRDefault="00112D32" w:rsidP="00563C03">
            <w:pPr>
              <w:rPr>
                <w:sz w:val="23"/>
                <w:szCs w:val="23"/>
              </w:rPr>
            </w:pPr>
            <w:r w:rsidRPr="00651B4B">
              <w:rPr>
                <w:sz w:val="23"/>
                <w:szCs w:val="23"/>
              </w:rPr>
              <w:t>Comcast.com</w:t>
            </w:r>
          </w:p>
        </w:tc>
      </w:tr>
      <w:tr w:rsidR="00D17904" w14:paraId="72830480" w14:textId="77777777" w:rsidTr="00D17904">
        <w:tc>
          <w:tcPr>
            <w:tcW w:w="4675" w:type="dxa"/>
          </w:tcPr>
          <w:p w14:paraId="7D44202F" w14:textId="776D76D1" w:rsidR="00D17904" w:rsidRDefault="00112D32" w:rsidP="00563C03">
            <w:pPr>
              <w:rPr>
                <w:sz w:val="23"/>
                <w:szCs w:val="23"/>
              </w:rPr>
            </w:pPr>
            <w:r w:rsidRPr="00651B4B">
              <w:rPr>
                <w:sz w:val="23"/>
                <w:szCs w:val="23"/>
              </w:rPr>
              <w:t>Buckeye Cable System</w:t>
            </w:r>
          </w:p>
        </w:tc>
        <w:tc>
          <w:tcPr>
            <w:tcW w:w="4675" w:type="dxa"/>
          </w:tcPr>
          <w:p w14:paraId="3993B491" w14:textId="687356E5" w:rsidR="00D17904" w:rsidRDefault="00E7676B" w:rsidP="00563C03">
            <w:pPr>
              <w:rPr>
                <w:sz w:val="23"/>
                <w:szCs w:val="23"/>
              </w:rPr>
            </w:pPr>
            <w:r w:rsidRPr="00651B4B">
              <w:rPr>
                <w:sz w:val="23"/>
                <w:szCs w:val="23"/>
              </w:rPr>
              <w:t>BuckeyeCableSystem.com</w:t>
            </w:r>
          </w:p>
        </w:tc>
      </w:tr>
      <w:tr w:rsidR="00D17904" w14:paraId="7967165C" w14:textId="77777777" w:rsidTr="00D17904">
        <w:tc>
          <w:tcPr>
            <w:tcW w:w="4675" w:type="dxa"/>
          </w:tcPr>
          <w:p w14:paraId="27509CEF" w14:textId="63C480FC" w:rsidR="00D17904" w:rsidRDefault="00E7676B" w:rsidP="00563C03">
            <w:pPr>
              <w:rPr>
                <w:sz w:val="23"/>
                <w:szCs w:val="23"/>
              </w:rPr>
            </w:pPr>
            <w:r w:rsidRPr="00651B4B">
              <w:rPr>
                <w:sz w:val="23"/>
                <w:szCs w:val="23"/>
              </w:rPr>
              <w:t>Merit Network Inc</w:t>
            </w:r>
          </w:p>
        </w:tc>
        <w:tc>
          <w:tcPr>
            <w:tcW w:w="4675" w:type="dxa"/>
          </w:tcPr>
          <w:p w14:paraId="5AA14F2B" w14:textId="652661A0" w:rsidR="00D17904" w:rsidRDefault="00E7676B" w:rsidP="00563C03">
            <w:pPr>
              <w:rPr>
                <w:sz w:val="23"/>
                <w:szCs w:val="23"/>
              </w:rPr>
            </w:pPr>
            <w:r w:rsidRPr="00651B4B">
              <w:rPr>
                <w:sz w:val="23"/>
                <w:szCs w:val="23"/>
              </w:rPr>
              <w:t>merit.edu</w:t>
            </w:r>
          </w:p>
        </w:tc>
      </w:tr>
      <w:tr w:rsidR="00D17904" w14:paraId="0B593477" w14:textId="77777777" w:rsidTr="00D17904">
        <w:tc>
          <w:tcPr>
            <w:tcW w:w="4675" w:type="dxa"/>
          </w:tcPr>
          <w:p w14:paraId="02D1BD4A" w14:textId="0B808436" w:rsidR="00D17904" w:rsidRDefault="008C09BF" w:rsidP="00563C03">
            <w:pPr>
              <w:rPr>
                <w:sz w:val="23"/>
                <w:szCs w:val="23"/>
              </w:rPr>
            </w:pPr>
            <w:r w:rsidRPr="00651B4B">
              <w:rPr>
                <w:sz w:val="23"/>
                <w:szCs w:val="23"/>
              </w:rPr>
              <w:t>Telesystem</w:t>
            </w:r>
          </w:p>
        </w:tc>
        <w:tc>
          <w:tcPr>
            <w:tcW w:w="4675" w:type="dxa"/>
          </w:tcPr>
          <w:p w14:paraId="435768B8" w14:textId="66BB5366" w:rsidR="00D17904" w:rsidRDefault="008C09BF" w:rsidP="00563C03">
            <w:pPr>
              <w:rPr>
                <w:sz w:val="23"/>
                <w:szCs w:val="23"/>
              </w:rPr>
            </w:pPr>
            <w:r w:rsidRPr="00651B4B">
              <w:rPr>
                <w:sz w:val="23"/>
                <w:szCs w:val="23"/>
              </w:rPr>
              <w:t>telesystem.us</w:t>
            </w:r>
          </w:p>
        </w:tc>
      </w:tr>
    </w:tbl>
    <w:p w14:paraId="43D4333C" w14:textId="77777777" w:rsidR="0009260A" w:rsidRDefault="0009260A" w:rsidP="00563C03">
      <w:pPr>
        <w:rPr>
          <w:sz w:val="23"/>
          <w:szCs w:val="23"/>
        </w:rPr>
      </w:pPr>
    </w:p>
    <w:p w14:paraId="256745BD" w14:textId="77777777" w:rsidR="0009260A" w:rsidRDefault="0009260A" w:rsidP="00563C03">
      <w:pPr>
        <w:rPr>
          <w:sz w:val="23"/>
          <w:szCs w:val="23"/>
        </w:rPr>
      </w:pPr>
    </w:p>
    <w:p w14:paraId="27258A03" w14:textId="77777777" w:rsidR="00563C03" w:rsidRPr="00651B4B" w:rsidRDefault="00563C03" w:rsidP="00563C03">
      <w:pPr>
        <w:rPr>
          <w:sz w:val="23"/>
          <w:szCs w:val="23"/>
        </w:rPr>
      </w:pPr>
    </w:p>
    <w:p w14:paraId="48FC3941" w14:textId="49C75265" w:rsidR="00563C03" w:rsidRPr="00175F64" w:rsidRDefault="00563C03" w:rsidP="00175F64">
      <w:pPr>
        <w:jc w:val="center"/>
        <w:rPr>
          <w:b/>
          <w:bCs/>
          <w:sz w:val="28"/>
          <w:szCs w:val="28"/>
        </w:rPr>
      </w:pPr>
      <w:r w:rsidRPr="00175F64">
        <w:rPr>
          <w:b/>
          <w:bCs/>
          <w:sz w:val="28"/>
          <w:szCs w:val="28"/>
        </w:rPr>
        <w:lastRenderedPageBreak/>
        <w:t>Railroads</w:t>
      </w:r>
    </w:p>
    <w:p w14:paraId="0F2D5226" w14:textId="77777777" w:rsidR="00563C03" w:rsidRPr="00651B4B" w:rsidRDefault="00563C03" w:rsidP="00563C03">
      <w:pPr>
        <w:rPr>
          <w:sz w:val="23"/>
          <w:szCs w:val="23"/>
        </w:rPr>
      </w:pPr>
    </w:p>
    <w:tbl>
      <w:tblPr>
        <w:tblStyle w:val="TableGrid"/>
        <w:tblW w:w="0" w:type="auto"/>
        <w:tblLook w:val="04A0" w:firstRow="1" w:lastRow="0" w:firstColumn="1" w:lastColumn="0" w:noHBand="0" w:noVBand="1"/>
      </w:tblPr>
      <w:tblGrid>
        <w:gridCol w:w="4675"/>
        <w:gridCol w:w="4675"/>
      </w:tblGrid>
      <w:tr w:rsidR="00E5150A" w:rsidRPr="00E5150A" w14:paraId="43C860B8" w14:textId="77777777">
        <w:tc>
          <w:tcPr>
            <w:tcW w:w="4675" w:type="dxa"/>
          </w:tcPr>
          <w:p w14:paraId="264109E6" w14:textId="77777777" w:rsidR="00E5150A" w:rsidRPr="00E5150A" w:rsidRDefault="00E5150A" w:rsidP="00AD073E">
            <w:pPr>
              <w:rPr>
                <w:sz w:val="23"/>
                <w:szCs w:val="23"/>
              </w:rPr>
            </w:pPr>
            <w:r w:rsidRPr="00E5150A">
              <w:rPr>
                <w:sz w:val="23"/>
                <w:szCs w:val="23"/>
              </w:rPr>
              <w:t>Ann Arbor Railroad</w:t>
            </w:r>
          </w:p>
        </w:tc>
        <w:tc>
          <w:tcPr>
            <w:tcW w:w="4675" w:type="dxa"/>
          </w:tcPr>
          <w:p w14:paraId="28258E14" w14:textId="77777777" w:rsidR="00E5150A" w:rsidRPr="00E5150A" w:rsidRDefault="00E5150A" w:rsidP="00AD073E">
            <w:pPr>
              <w:rPr>
                <w:sz w:val="23"/>
                <w:szCs w:val="23"/>
              </w:rPr>
            </w:pPr>
            <w:r w:rsidRPr="00E5150A">
              <w:rPr>
                <w:sz w:val="23"/>
                <w:szCs w:val="23"/>
              </w:rPr>
              <w:t>419-726-4181</w:t>
            </w:r>
          </w:p>
        </w:tc>
      </w:tr>
      <w:tr w:rsidR="00E5150A" w:rsidRPr="00E5150A" w14:paraId="1DE95846" w14:textId="77777777">
        <w:tc>
          <w:tcPr>
            <w:tcW w:w="4675" w:type="dxa"/>
          </w:tcPr>
          <w:p w14:paraId="7933494F" w14:textId="77777777" w:rsidR="00E5150A" w:rsidRPr="00E5150A" w:rsidRDefault="00E5150A" w:rsidP="00AD073E">
            <w:pPr>
              <w:rPr>
                <w:sz w:val="23"/>
                <w:szCs w:val="23"/>
              </w:rPr>
            </w:pPr>
            <w:r w:rsidRPr="00E5150A">
              <w:rPr>
                <w:sz w:val="23"/>
                <w:szCs w:val="23"/>
              </w:rPr>
              <w:t>Canadian National Railroad (CNRR)</w:t>
            </w:r>
          </w:p>
        </w:tc>
        <w:tc>
          <w:tcPr>
            <w:tcW w:w="4675" w:type="dxa"/>
          </w:tcPr>
          <w:p w14:paraId="3F904D11" w14:textId="77777777" w:rsidR="00E5150A" w:rsidRPr="00E5150A" w:rsidRDefault="00E5150A" w:rsidP="00AD073E">
            <w:pPr>
              <w:rPr>
                <w:sz w:val="23"/>
                <w:szCs w:val="23"/>
              </w:rPr>
            </w:pPr>
            <w:r w:rsidRPr="00E5150A">
              <w:rPr>
                <w:sz w:val="23"/>
                <w:szCs w:val="23"/>
              </w:rPr>
              <w:t>708-332-3959</w:t>
            </w:r>
          </w:p>
        </w:tc>
      </w:tr>
      <w:tr w:rsidR="00E5150A" w:rsidRPr="00E5150A" w14:paraId="156F046F" w14:textId="77777777">
        <w:tc>
          <w:tcPr>
            <w:tcW w:w="4675" w:type="dxa"/>
          </w:tcPr>
          <w:p w14:paraId="1BEC39C4" w14:textId="77777777" w:rsidR="00E5150A" w:rsidRPr="00E5150A" w:rsidRDefault="00E5150A" w:rsidP="00AD073E">
            <w:pPr>
              <w:rPr>
                <w:sz w:val="23"/>
                <w:szCs w:val="23"/>
              </w:rPr>
            </w:pPr>
            <w:r w:rsidRPr="00E5150A">
              <w:rPr>
                <w:sz w:val="23"/>
                <w:szCs w:val="23"/>
              </w:rPr>
              <w:t>CSX Transportation</w:t>
            </w:r>
          </w:p>
        </w:tc>
        <w:tc>
          <w:tcPr>
            <w:tcW w:w="4675" w:type="dxa"/>
          </w:tcPr>
          <w:p w14:paraId="5070E0DB" w14:textId="77777777" w:rsidR="00E5150A" w:rsidRPr="00E5150A" w:rsidRDefault="00E5150A" w:rsidP="00AD073E">
            <w:pPr>
              <w:rPr>
                <w:sz w:val="23"/>
                <w:szCs w:val="23"/>
              </w:rPr>
            </w:pPr>
            <w:r w:rsidRPr="00E5150A">
              <w:rPr>
                <w:sz w:val="23"/>
                <w:szCs w:val="23"/>
              </w:rPr>
              <w:t>614-793-3065</w:t>
            </w:r>
          </w:p>
        </w:tc>
      </w:tr>
      <w:tr w:rsidR="00E5150A" w:rsidRPr="00E5150A" w14:paraId="7C9901BB" w14:textId="77777777">
        <w:tc>
          <w:tcPr>
            <w:tcW w:w="4675" w:type="dxa"/>
          </w:tcPr>
          <w:p w14:paraId="5F09C5C1" w14:textId="77777777" w:rsidR="00E5150A" w:rsidRPr="00E5150A" w:rsidRDefault="00E5150A" w:rsidP="00AD073E">
            <w:pPr>
              <w:rPr>
                <w:sz w:val="23"/>
                <w:szCs w:val="23"/>
              </w:rPr>
            </w:pPr>
            <w:r w:rsidRPr="00E5150A">
              <w:rPr>
                <w:sz w:val="23"/>
                <w:szCs w:val="23"/>
              </w:rPr>
              <w:t>Norfolk Southern Corporation (NS RR)</w:t>
            </w:r>
          </w:p>
        </w:tc>
        <w:tc>
          <w:tcPr>
            <w:tcW w:w="4675" w:type="dxa"/>
          </w:tcPr>
          <w:p w14:paraId="14F45622" w14:textId="77777777" w:rsidR="00E5150A" w:rsidRPr="00E5150A" w:rsidRDefault="00E5150A" w:rsidP="00AD073E">
            <w:pPr>
              <w:rPr>
                <w:sz w:val="23"/>
                <w:szCs w:val="23"/>
              </w:rPr>
            </w:pPr>
            <w:r w:rsidRPr="00E5150A">
              <w:rPr>
                <w:sz w:val="23"/>
                <w:szCs w:val="23"/>
              </w:rPr>
              <w:t>317-819-7672</w:t>
            </w:r>
          </w:p>
        </w:tc>
      </w:tr>
      <w:tr w:rsidR="00E5150A" w:rsidRPr="00E5150A" w14:paraId="7A67F695" w14:textId="77777777">
        <w:tc>
          <w:tcPr>
            <w:tcW w:w="4675" w:type="dxa"/>
          </w:tcPr>
          <w:p w14:paraId="14E469A8" w14:textId="77777777" w:rsidR="00E5150A" w:rsidRPr="00E5150A" w:rsidRDefault="00E5150A" w:rsidP="00AD073E">
            <w:pPr>
              <w:rPr>
                <w:sz w:val="23"/>
                <w:szCs w:val="23"/>
              </w:rPr>
            </w:pPr>
            <w:r w:rsidRPr="00E5150A">
              <w:rPr>
                <w:sz w:val="23"/>
                <w:szCs w:val="23"/>
              </w:rPr>
              <w:t>Conrail (connects with CSX Transportation at Carleton)</w:t>
            </w:r>
          </w:p>
        </w:tc>
        <w:tc>
          <w:tcPr>
            <w:tcW w:w="4675" w:type="dxa"/>
          </w:tcPr>
          <w:p w14:paraId="19B61C4A" w14:textId="77777777" w:rsidR="00E5150A" w:rsidRPr="00E5150A" w:rsidRDefault="00E5150A" w:rsidP="00AD073E">
            <w:pPr>
              <w:rPr>
                <w:sz w:val="23"/>
                <w:szCs w:val="23"/>
              </w:rPr>
            </w:pPr>
            <w:r w:rsidRPr="00E5150A">
              <w:rPr>
                <w:sz w:val="23"/>
                <w:szCs w:val="23"/>
              </w:rPr>
              <w:t>856-231-2003</w:t>
            </w:r>
          </w:p>
        </w:tc>
      </w:tr>
      <w:tr w:rsidR="00E5150A" w:rsidRPr="00E5150A" w14:paraId="5A68BBE0" w14:textId="77777777">
        <w:tc>
          <w:tcPr>
            <w:tcW w:w="4675" w:type="dxa"/>
          </w:tcPr>
          <w:p w14:paraId="016B98B6" w14:textId="77777777" w:rsidR="00E5150A" w:rsidRPr="00E5150A" w:rsidRDefault="00E5150A" w:rsidP="00AD073E">
            <w:pPr>
              <w:rPr>
                <w:sz w:val="23"/>
                <w:szCs w:val="23"/>
              </w:rPr>
            </w:pPr>
            <w:r w:rsidRPr="00E5150A">
              <w:rPr>
                <w:sz w:val="23"/>
                <w:szCs w:val="23"/>
              </w:rPr>
              <w:t>Indiana &amp; Ohio Railway (connects with AARR &amp; CN Rail at Diann)</w:t>
            </w:r>
          </w:p>
        </w:tc>
        <w:tc>
          <w:tcPr>
            <w:tcW w:w="4675" w:type="dxa"/>
          </w:tcPr>
          <w:p w14:paraId="17CE24DC" w14:textId="77777777" w:rsidR="00E5150A" w:rsidRPr="00E5150A" w:rsidRDefault="00E5150A" w:rsidP="00AD073E">
            <w:pPr>
              <w:rPr>
                <w:sz w:val="23"/>
                <w:szCs w:val="23"/>
              </w:rPr>
            </w:pPr>
            <w:r w:rsidRPr="00E5150A">
              <w:rPr>
                <w:sz w:val="23"/>
                <w:szCs w:val="23"/>
              </w:rPr>
              <w:t>513-860-1000</w:t>
            </w:r>
          </w:p>
        </w:tc>
      </w:tr>
    </w:tbl>
    <w:p w14:paraId="140ACF45" w14:textId="77777777" w:rsidR="00E5150A" w:rsidRDefault="00E5150A" w:rsidP="00563C03">
      <w:pPr>
        <w:rPr>
          <w:sz w:val="23"/>
          <w:szCs w:val="23"/>
        </w:rPr>
      </w:pPr>
    </w:p>
    <w:p w14:paraId="182CFEF9" w14:textId="401A7CB9" w:rsidR="00563C03" w:rsidRPr="00E5150A" w:rsidRDefault="00563C03" w:rsidP="00E5150A">
      <w:pPr>
        <w:jc w:val="center"/>
        <w:rPr>
          <w:b/>
          <w:bCs/>
          <w:sz w:val="28"/>
          <w:szCs w:val="28"/>
        </w:rPr>
      </w:pPr>
      <w:r w:rsidRPr="00E5150A">
        <w:rPr>
          <w:b/>
          <w:bCs/>
          <w:sz w:val="28"/>
          <w:szCs w:val="28"/>
        </w:rPr>
        <w:t xml:space="preserve">MDOT </w:t>
      </w:r>
    </w:p>
    <w:p w14:paraId="113E4238" w14:textId="77777777" w:rsidR="00563C03" w:rsidRPr="00651B4B" w:rsidRDefault="00563C03" w:rsidP="00563C03">
      <w:pPr>
        <w:rPr>
          <w:sz w:val="23"/>
          <w:szCs w:val="23"/>
        </w:rPr>
      </w:pPr>
    </w:p>
    <w:tbl>
      <w:tblPr>
        <w:tblStyle w:val="TableGrid"/>
        <w:tblW w:w="0" w:type="auto"/>
        <w:tblLook w:val="04A0" w:firstRow="1" w:lastRow="0" w:firstColumn="1" w:lastColumn="0" w:noHBand="0" w:noVBand="1"/>
      </w:tblPr>
      <w:tblGrid>
        <w:gridCol w:w="5074"/>
        <w:gridCol w:w="4276"/>
      </w:tblGrid>
      <w:tr w:rsidR="00667858" w:rsidRPr="00AF379E" w14:paraId="3A9F7BD1" w14:textId="7FEEAB60" w:rsidTr="00667858">
        <w:tc>
          <w:tcPr>
            <w:tcW w:w="5074" w:type="dxa"/>
          </w:tcPr>
          <w:p w14:paraId="0B422E86" w14:textId="77777777" w:rsidR="00667858" w:rsidRDefault="00667858" w:rsidP="00DF1CB1">
            <w:pPr>
              <w:rPr>
                <w:sz w:val="23"/>
                <w:szCs w:val="23"/>
              </w:rPr>
            </w:pPr>
            <w:r w:rsidRPr="00AF379E">
              <w:rPr>
                <w:sz w:val="23"/>
                <w:szCs w:val="23"/>
              </w:rPr>
              <w:t>Brighton Transportation Service Center</w:t>
            </w:r>
          </w:p>
          <w:p w14:paraId="69367DC8" w14:textId="77777777" w:rsidR="00667858" w:rsidRDefault="00667858" w:rsidP="00DF1CB1">
            <w:pPr>
              <w:rPr>
                <w:sz w:val="23"/>
                <w:szCs w:val="23"/>
              </w:rPr>
            </w:pPr>
            <w:r w:rsidRPr="00AF379E">
              <w:rPr>
                <w:sz w:val="23"/>
                <w:szCs w:val="23"/>
              </w:rPr>
              <w:t>10321 E. Grand River, Suite 500</w:t>
            </w:r>
          </w:p>
          <w:p w14:paraId="36B78CC0" w14:textId="6A8442E9" w:rsidR="00667858" w:rsidRPr="00AF379E" w:rsidRDefault="00667858" w:rsidP="00DF1CB1">
            <w:pPr>
              <w:rPr>
                <w:sz w:val="23"/>
                <w:szCs w:val="23"/>
              </w:rPr>
            </w:pPr>
            <w:r w:rsidRPr="00AF379E">
              <w:rPr>
                <w:sz w:val="23"/>
                <w:szCs w:val="23"/>
              </w:rPr>
              <w:t>Brighton, Michigan 48116</w:t>
            </w:r>
          </w:p>
        </w:tc>
        <w:tc>
          <w:tcPr>
            <w:tcW w:w="4276" w:type="dxa"/>
          </w:tcPr>
          <w:p w14:paraId="023189B9" w14:textId="52A2E355" w:rsidR="00667858" w:rsidRPr="00AF379E" w:rsidRDefault="00667858" w:rsidP="00DF1CB1">
            <w:pPr>
              <w:rPr>
                <w:sz w:val="23"/>
                <w:szCs w:val="23"/>
              </w:rPr>
            </w:pPr>
            <w:r w:rsidRPr="00AF379E">
              <w:rPr>
                <w:sz w:val="23"/>
                <w:szCs w:val="23"/>
              </w:rPr>
              <w:t>810-227-4681</w:t>
            </w:r>
          </w:p>
        </w:tc>
      </w:tr>
    </w:tbl>
    <w:p w14:paraId="3F27C98B" w14:textId="77777777" w:rsidR="00667858" w:rsidRDefault="00667858" w:rsidP="00563C03">
      <w:pPr>
        <w:rPr>
          <w:sz w:val="23"/>
          <w:szCs w:val="23"/>
        </w:rPr>
      </w:pPr>
    </w:p>
    <w:p w14:paraId="36972CD0" w14:textId="7FEE4CAC" w:rsidR="00563C03" w:rsidRPr="00667858" w:rsidRDefault="00563C03" w:rsidP="00667858">
      <w:pPr>
        <w:jc w:val="center"/>
        <w:rPr>
          <w:b/>
          <w:bCs/>
          <w:sz w:val="28"/>
          <w:szCs w:val="28"/>
        </w:rPr>
      </w:pPr>
      <w:r w:rsidRPr="00667858">
        <w:rPr>
          <w:b/>
          <w:bCs/>
          <w:sz w:val="28"/>
          <w:szCs w:val="28"/>
        </w:rPr>
        <w:t>EGLE</w:t>
      </w:r>
    </w:p>
    <w:tbl>
      <w:tblPr>
        <w:tblStyle w:val="TableGrid"/>
        <w:tblW w:w="0" w:type="auto"/>
        <w:tblLook w:val="04A0" w:firstRow="1" w:lastRow="0" w:firstColumn="1" w:lastColumn="0" w:noHBand="0" w:noVBand="1"/>
      </w:tblPr>
      <w:tblGrid>
        <w:gridCol w:w="4675"/>
        <w:gridCol w:w="4675"/>
      </w:tblGrid>
      <w:tr w:rsidR="006F2521" w:rsidRPr="006F2521" w14:paraId="29E1E9FC" w14:textId="77777777">
        <w:tc>
          <w:tcPr>
            <w:tcW w:w="4675" w:type="dxa"/>
          </w:tcPr>
          <w:p w14:paraId="1437B750" w14:textId="594726A8" w:rsidR="006F2521" w:rsidRPr="006F2521" w:rsidRDefault="006F2521" w:rsidP="00353F4F">
            <w:pPr>
              <w:rPr>
                <w:sz w:val="23"/>
                <w:szCs w:val="23"/>
              </w:rPr>
            </w:pPr>
            <w:r w:rsidRPr="006F2521">
              <w:rPr>
                <w:sz w:val="23"/>
                <w:szCs w:val="23"/>
              </w:rPr>
              <w:t>Michigan Department of Environment, Great Lakes and Energy</w:t>
            </w:r>
            <w:r>
              <w:rPr>
                <w:sz w:val="23"/>
                <w:szCs w:val="23"/>
              </w:rPr>
              <w:t xml:space="preserve"> </w:t>
            </w:r>
            <w:r w:rsidRPr="006F2521">
              <w:rPr>
                <w:sz w:val="23"/>
                <w:szCs w:val="23"/>
              </w:rPr>
              <w:t>Water Resources Division</w:t>
            </w:r>
          </w:p>
        </w:tc>
        <w:tc>
          <w:tcPr>
            <w:tcW w:w="4675" w:type="dxa"/>
          </w:tcPr>
          <w:p w14:paraId="3880379A" w14:textId="2793F2D0" w:rsidR="006F2521" w:rsidRPr="006F2521" w:rsidRDefault="006F2521" w:rsidP="00353F4F">
            <w:pPr>
              <w:rPr>
                <w:sz w:val="23"/>
                <w:szCs w:val="23"/>
              </w:rPr>
            </w:pPr>
            <w:r w:rsidRPr="006F2521">
              <w:rPr>
                <w:sz w:val="23"/>
                <w:szCs w:val="23"/>
              </w:rPr>
              <w:t xml:space="preserve">517-257-7380 </w:t>
            </w:r>
          </w:p>
        </w:tc>
      </w:tr>
    </w:tbl>
    <w:p w14:paraId="2E4380C0" w14:textId="77777777" w:rsidR="006F2521" w:rsidRDefault="006F2521" w:rsidP="00563C03">
      <w:pPr>
        <w:rPr>
          <w:sz w:val="23"/>
          <w:szCs w:val="23"/>
        </w:rPr>
      </w:pPr>
    </w:p>
    <w:p w14:paraId="4ECC20AD" w14:textId="4C031C11" w:rsidR="00563C03" w:rsidRPr="006F2521" w:rsidRDefault="00563C03" w:rsidP="006F2521">
      <w:pPr>
        <w:jc w:val="center"/>
        <w:rPr>
          <w:b/>
          <w:bCs/>
          <w:sz w:val="28"/>
          <w:szCs w:val="28"/>
        </w:rPr>
      </w:pPr>
      <w:r w:rsidRPr="006F2521">
        <w:rPr>
          <w:b/>
          <w:bCs/>
          <w:sz w:val="28"/>
          <w:szCs w:val="28"/>
        </w:rPr>
        <w:t>U.S. Army Corps of Engineers</w:t>
      </w:r>
    </w:p>
    <w:tbl>
      <w:tblPr>
        <w:tblStyle w:val="TableGrid"/>
        <w:tblW w:w="0" w:type="auto"/>
        <w:tblLook w:val="04A0" w:firstRow="1" w:lastRow="0" w:firstColumn="1" w:lastColumn="0" w:noHBand="0" w:noVBand="1"/>
      </w:tblPr>
      <w:tblGrid>
        <w:gridCol w:w="4675"/>
        <w:gridCol w:w="4675"/>
      </w:tblGrid>
      <w:tr w:rsidR="006F2521" w:rsidRPr="006F2521" w14:paraId="274F87AF" w14:textId="77777777">
        <w:tc>
          <w:tcPr>
            <w:tcW w:w="4675" w:type="dxa"/>
          </w:tcPr>
          <w:p w14:paraId="1296A4B9" w14:textId="771FA51A" w:rsidR="006F2521" w:rsidRPr="006F2521" w:rsidRDefault="006F2521" w:rsidP="00E14F2F">
            <w:pPr>
              <w:rPr>
                <w:sz w:val="23"/>
                <w:szCs w:val="23"/>
              </w:rPr>
            </w:pPr>
            <w:r w:rsidRPr="006F2521">
              <w:rPr>
                <w:sz w:val="23"/>
                <w:szCs w:val="23"/>
              </w:rPr>
              <w:t>U.S. Army Corps of Engineers</w:t>
            </w:r>
            <w:r>
              <w:rPr>
                <w:sz w:val="23"/>
                <w:szCs w:val="23"/>
              </w:rPr>
              <w:t xml:space="preserve"> </w:t>
            </w:r>
            <w:r w:rsidRPr="006F2521">
              <w:rPr>
                <w:sz w:val="23"/>
                <w:szCs w:val="23"/>
              </w:rPr>
              <w:t>Detroit District Office</w:t>
            </w:r>
          </w:p>
        </w:tc>
        <w:tc>
          <w:tcPr>
            <w:tcW w:w="4675" w:type="dxa"/>
          </w:tcPr>
          <w:p w14:paraId="383A154A" w14:textId="39D1FCE7" w:rsidR="006F2521" w:rsidRPr="006F2521" w:rsidRDefault="006F2521" w:rsidP="00E14F2F">
            <w:pPr>
              <w:rPr>
                <w:sz w:val="23"/>
                <w:szCs w:val="23"/>
              </w:rPr>
            </w:pPr>
            <w:r w:rsidRPr="006F2521">
              <w:rPr>
                <w:sz w:val="23"/>
                <w:szCs w:val="23"/>
              </w:rPr>
              <w:t xml:space="preserve">313-226-6413 </w:t>
            </w:r>
          </w:p>
        </w:tc>
      </w:tr>
    </w:tbl>
    <w:p w14:paraId="2C4F768F" w14:textId="77777777" w:rsidR="00563C03" w:rsidRDefault="00563C03" w:rsidP="00563C03">
      <w:pPr>
        <w:rPr>
          <w:sz w:val="23"/>
          <w:szCs w:val="23"/>
        </w:rPr>
      </w:pPr>
      <w:r w:rsidRPr="00651B4B">
        <w:rPr>
          <w:sz w:val="23"/>
          <w:szCs w:val="23"/>
        </w:rPr>
        <w:t xml:space="preserve"> </w:t>
      </w:r>
    </w:p>
    <w:p w14:paraId="736EBEC6" w14:textId="77777777" w:rsidR="006F2521" w:rsidRDefault="006F2521" w:rsidP="00563C03">
      <w:pPr>
        <w:rPr>
          <w:sz w:val="23"/>
          <w:szCs w:val="23"/>
        </w:rPr>
      </w:pPr>
    </w:p>
    <w:p w14:paraId="739BC7F5" w14:textId="77777777" w:rsidR="006F2521" w:rsidRDefault="006F2521" w:rsidP="00563C03">
      <w:pPr>
        <w:rPr>
          <w:sz w:val="23"/>
          <w:szCs w:val="23"/>
        </w:rPr>
      </w:pPr>
    </w:p>
    <w:p w14:paraId="1C520AF8" w14:textId="77777777" w:rsidR="006F2521" w:rsidRDefault="006F2521" w:rsidP="00563C03">
      <w:pPr>
        <w:rPr>
          <w:sz w:val="23"/>
          <w:szCs w:val="23"/>
        </w:rPr>
      </w:pPr>
    </w:p>
    <w:p w14:paraId="2B4942A1" w14:textId="77777777" w:rsidR="006F2521" w:rsidRDefault="006F2521" w:rsidP="00563C03">
      <w:pPr>
        <w:rPr>
          <w:sz w:val="23"/>
          <w:szCs w:val="23"/>
        </w:rPr>
      </w:pPr>
    </w:p>
    <w:p w14:paraId="4256898B" w14:textId="77777777" w:rsidR="006F2521" w:rsidRDefault="006F2521" w:rsidP="00563C03">
      <w:pPr>
        <w:rPr>
          <w:sz w:val="23"/>
          <w:szCs w:val="23"/>
        </w:rPr>
      </w:pPr>
    </w:p>
    <w:p w14:paraId="28658337" w14:textId="77777777" w:rsidR="006F2521" w:rsidRDefault="006F2521" w:rsidP="00563C03">
      <w:pPr>
        <w:rPr>
          <w:sz w:val="23"/>
          <w:szCs w:val="23"/>
        </w:rPr>
      </w:pPr>
    </w:p>
    <w:p w14:paraId="769F8301" w14:textId="77777777" w:rsidR="006F2521" w:rsidRPr="00651B4B" w:rsidRDefault="006F2521" w:rsidP="00563C03">
      <w:pPr>
        <w:rPr>
          <w:sz w:val="23"/>
          <w:szCs w:val="23"/>
        </w:rPr>
      </w:pPr>
    </w:p>
    <w:bookmarkStart w:id="13" w:name="_Toc221708919"/>
    <w:p w14:paraId="7F841167" w14:textId="274536DD" w:rsidR="00563C03" w:rsidRPr="006F2521" w:rsidRDefault="006F2521" w:rsidP="00D0763E">
      <w:pPr>
        <w:pStyle w:val="Heading1"/>
      </w:pPr>
      <w:r w:rsidRPr="00796F89">
        <w:rPr>
          <w:noProof/>
        </w:rPr>
        <w:lastRenderedPageBreak/>
        <mc:AlternateContent>
          <mc:Choice Requires="wps">
            <w:drawing>
              <wp:anchor distT="0" distB="0" distL="0" distR="0" simplePos="0" relativeHeight="251686912" behindDoc="0" locked="0" layoutInCell="1" allowOverlap="1" wp14:anchorId="353192CD" wp14:editId="06A6CC47">
                <wp:simplePos x="0" y="0"/>
                <wp:positionH relativeFrom="page">
                  <wp:posOffset>26698</wp:posOffset>
                </wp:positionH>
                <wp:positionV relativeFrom="paragraph">
                  <wp:posOffset>273652</wp:posOffset>
                </wp:positionV>
                <wp:extent cx="7772400" cy="27940"/>
                <wp:effectExtent l="0" t="0" r="0" b="0"/>
                <wp:wrapNone/>
                <wp:docPr id="1050082180"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2C904591" id="Graphic 31" o:spid="_x0000_s1026" style="position:absolute;margin-left:2.1pt;margin-top:21.55pt;width:612pt;height:2.2pt;z-index:251686912;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" path="m7772400,l,,,27432r7772400,l7772400,xe" fillcolor="#548dd4" stroked="f">
                <v:path arrowok="t"/>
                <w10:wrap anchorx="page"/>
              </v:shape>
            </w:pict>
          </mc:Fallback>
        </mc:AlternateContent>
      </w:r>
      <w:r w:rsidR="00563C03" w:rsidRPr="006F2521">
        <w:t>2.</w:t>
      </w:r>
      <w:r w:rsidR="00563C03" w:rsidRPr="006F2521">
        <w:tab/>
        <w:t>Development Assistance</w:t>
      </w:r>
      <w:bookmarkEnd w:id="13"/>
    </w:p>
    <w:p w14:paraId="7D61D85D" w14:textId="029575E8" w:rsidR="00563C03" w:rsidRPr="00651B4B" w:rsidRDefault="00563C03" w:rsidP="00563C03">
      <w:pPr>
        <w:rPr>
          <w:sz w:val="23"/>
          <w:szCs w:val="23"/>
        </w:rPr>
      </w:pPr>
      <w:r w:rsidRPr="00651B4B">
        <w:rPr>
          <w:sz w:val="23"/>
          <w:szCs w:val="23"/>
        </w:rPr>
        <w:t>Monroe County has a wide range of services and agencies that can assist the development community in moving forward with plans to locate or expand within the community. Monroe County has long been viewed as a crossroads for commerce and for more than three decades</w:t>
      </w:r>
      <w:r w:rsidR="006F2521">
        <w:rPr>
          <w:sz w:val="23"/>
          <w:szCs w:val="23"/>
        </w:rPr>
        <w:t>,</w:t>
      </w:r>
      <w:r w:rsidRPr="00651B4B">
        <w:rPr>
          <w:sz w:val="23"/>
          <w:szCs w:val="23"/>
        </w:rPr>
        <w:t xml:space="preserve"> the Monroe County Business Development Corporation (MCBDC) has been assisting industries and businesses capitalize on their opportunities to locate or expand in this dynamic area of Southeast Michigan. The Monroe County Planning and Engagement Department has a wide range of resources, data, and information at its disposal which can greatly aid in the process of site selection and development. Local Downtown Development Authorities provide incentives for projects within designated districts in the county. Although many of our communities are rural in nature and do not have full time professional staffs, our larger communities, including the City of Monroe, the Village of Dundee, and Bedford Township have economic development professionals who are committed to a streamlined development process.</w:t>
      </w:r>
    </w:p>
    <w:p w14:paraId="2DB65123" w14:textId="77777777" w:rsidR="00563C03" w:rsidRPr="00651B4B" w:rsidRDefault="00563C03" w:rsidP="00563C03">
      <w:pPr>
        <w:rPr>
          <w:sz w:val="23"/>
          <w:szCs w:val="23"/>
        </w:rPr>
      </w:pPr>
      <w:r w:rsidRPr="00651B4B">
        <w:rPr>
          <w:sz w:val="23"/>
          <w:szCs w:val="23"/>
        </w:rPr>
        <w:t>A recent development which was an outgrowth of the original publication of this document is the adoption of a Memorandum of Understanding between the Monroe County Road Commission and the Monroe County Drain Commissioner’s Office. This agreement was specifically designed to streamline and speed up the review of development proposals by these agencies. A copy of the memorandum is available at: www.mcrc-mi.org/images/MOU_road_drain.pdf. In addition, the Monroe County Economic Development Corporation/Monroe County Link’s Streamline Development Pillar team has created a memorandum of understanding for municipalities and property owners to further streamline the process of development.</w:t>
      </w:r>
    </w:p>
    <w:bookmarkStart w:id="14" w:name="_Toc221708920"/>
    <w:p w14:paraId="46536E2D" w14:textId="11A2045D" w:rsidR="00563C03" w:rsidRPr="006F2521" w:rsidRDefault="006F2521" w:rsidP="00D0763E">
      <w:pPr>
        <w:pStyle w:val="Heading1"/>
        <w:jc w:val="center"/>
      </w:pPr>
      <w:r w:rsidRPr="00796F89">
        <w:rPr>
          <w:noProof/>
        </w:rPr>
        <mc:AlternateContent>
          <mc:Choice Requires="wps">
            <w:drawing>
              <wp:anchor distT="0" distB="0" distL="0" distR="0" simplePos="0" relativeHeight="251688960" behindDoc="0" locked="0" layoutInCell="1" allowOverlap="1" wp14:anchorId="0956EBB5" wp14:editId="2A3FE637">
                <wp:simplePos x="0" y="0"/>
                <wp:positionH relativeFrom="page">
                  <wp:posOffset>26670</wp:posOffset>
                </wp:positionH>
                <wp:positionV relativeFrom="paragraph">
                  <wp:posOffset>402230</wp:posOffset>
                </wp:positionV>
                <wp:extent cx="7772400" cy="27940"/>
                <wp:effectExtent l="0" t="0" r="0" b="0"/>
                <wp:wrapNone/>
                <wp:docPr id="1247255712"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1B2F7282" id="Graphic 31" o:spid="_x0000_s1026" style="position:absolute;margin-left:2.1pt;margin-top:31.65pt;width:612pt;height:2.2pt;z-index:251688960;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" path="m7772400,l,,,27432r7772400,l7772400,xe" fillcolor="#548dd4" stroked="f">
                <v:path arrowok="t"/>
                <w10:wrap anchorx="page"/>
              </v:shape>
            </w:pict>
          </mc:Fallback>
        </mc:AlternateContent>
      </w:r>
      <w:r w:rsidR="00563C03" w:rsidRPr="006F2521">
        <w:t xml:space="preserve">Monroe County Business </w:t>
      </w:r>
      <w:bookmarkEnd w:id="14"/>
      <w:r w:rsidR="00473005">
        <w:t>Alliance</w:t>
      </w:r>
    </w:p>
    <w:p w14:paraId="3C23317B" w14:textId="025E74DE" w:rsidR="00563C03" w:rsidRPr="00651B4B" w:rsidRDefault="00563C03" w:rsidP="00563C03">
      <w:pPr>
        <w:rPr>
          <w:sz w:val="23"/>
          <w:szCs w:val="23"/>
        </w:rPr>
      </w:pPr>
      <w:r w:rsidRPr="00651B4B">
        <w:rPr>
          <w:sz w:val="23"/>
          <w:szCs w:val="23"/>
        </w:rPr>
        <w:t xml:space="preserve">The </w:t>
      </w:r>
      <w:r w:rsidR="00473005">
        <w:rPr>
          <w:sz w:val="23"/>
          <w:szCs w:val="23"/>
        </w:rPr>
        <w:t>Alliance</w:t>
      </w:r>
      <w:r w:rsidRPr="00651B4B">
        <w:rPr>
          <w:sz w:val="23"/>
          <w:szCs w:val="23"/>
        </w:rPr>
        <w:t xml:space="preserve"> mission is to work with its strategic partners to attract and retain a diverse range of businesses that create an economic environment of innovation and success. </w:t>
      </w:r>
      <w:r w:rsidR="0089139F">
        <w:rPr>
          <w:sz w:val="23"/>
          <w:szCs w:val="23"/>
        </w:rPr>
        <w:t>We do this while fostering the growth of existing businesses by partnering with them to focus on their growth and success.  The Alliance also is the lagest incubator and accelerator in the county assisting entrepreneurs and small business owners with growth and development.</w:t>
      </w:r>
      <w:r w:rsidR="00967F53">
        <w:rPr>
          <w:sz w:val="23"/>
          <w:szCs w:val="23"/>
        </w:rPr>
        <w:t xml:space="preserve">  Additionally, the Alliance hosts the GoToMonroe.com community calendar for our neighbors by our neighbors.</w:t>
      </w:r>
      <w:r w:rsidR="00C503C4">
        <w:rPr>
          <w:sz w:val="23"/>
          <w:szCs w:val="23"/>
        </w:rPr>
        <w:t xml:space="preserve">  The Alliance is as a result of the former Monroe County Business Development Corporation started in 1982 and the former Monroe County Chamber of Commerce.  In combining the two business-centric organizations, </w:t>
      </w:r>
      <w:r w:rsidR="000C6F94">
        <w:rPr>
          <w:sz w:val="23"/>
          <w:szCs w:val="23"/>
        </w:rPr>
        <w:t>greater networking, information sharing, and collective growth has been achieved.</w:t>
      </w:r>
    </w:p>
    <w:p w14:paraId="2D2E081D" w14:textId="15206D12" w:rsidR="00563C03" w:rsidRPr="00651B4B" w:rsidRDefault="00563C03" w:rsidP="00563C03">
      <w:pPr>
        <w:rPr>
          <w:sz w:val="23"/>
          <w:szCs w:val="23"/>
        </w:rPr>
      </w:pPr>
      <w:r w:rsidRPr="00651B4B">
        <w:rPr>
          <w:sz w:val="23"/>
          <w:szCs w:val="23"/>
        </w:rPr>
        <w:lastRenderedPageBreak/>
        <w:t xml:space="preserve">The </w:t>
      </w:r>
      <w:r w:rsidR="000C6F94">
        <w:rPr>
          <w:sz w:val="23"/>
          <w:szCs w:val="23"/>
        </w:rPr>
        <w:t>Alliance</w:t>
      </w:r>
      <w:r w:rsidRPr="00651B4B">
        <w:rPr>
          <w:sz w:val="23"/>
          <w:szCs w:val="23"/>
        </w:rPr>
        <w:t xml:space="preserve"> stands ready to meet your site location, expansion or business development needs and has a track record of success in fostering economic development. Our goal is to be a one-stop shop for economic development assistance through our programs such as:</w:t>
      </w:r>
    </w:p>
    <w:p w14:paraId="59F9FE80" w14:textId="6E0138A2" w:rsidR="00563C03" w:rsidRPr="00651B4B" w:rsidRDefault="00563C03" w:rsidP="00563C03">
      <w:pPr>
        <w:rPr>
          <w:sz w:val="23"/>
          <w:szCs w:val="23"/>
        </w:rPr>
      </w:pPr>
      <w:r w:rsidRPr="00651B4B">
        <w:rPr>
          <w:sz w:val="23"/>
          <w:szCs w:val="23"/>
        </w:rPr>
        <w:t>•</w:t>
      </w:r>
      <w:r w:rsidR="006F2521">
        <w:rPr>
          <w:sz w:val="23"/>
          <w:szCs w:val="23"/>
        </w:rPr>
        <w:t xml:space="preserve"> </w:t>
      </w:r>
      <w:r w:rsidRPr="00651B4B">
        <w:rPr>
          <w:sz w:val="23"/>
          <w:szCs w:val="23"/>
        </w:rPr>
        <w:t xml:space="preserve">Business FIRST – where we provide concierge services to commercial businesses locating or expanding. As the local partner of the Michigan Economic Development Corporation, the </w:t>
      </w:r>
      <w:r w:rsidR="00B203C6">
        <w:rPr>
          <w:sz w:val="23"/>
          <w:szCs w:val="23"/>
        </w:rPr>
        <w:t>Alliance</w:t>
      </w:r>
      <w:r w:rsidRPr="00651B4B">
        <w:rPr>
          <w:sz w:val="23"/>
          <w:szCs w:val="23"/>
        </w:rPr>
        <w:t xml:space="preserve"> is your first stop to doing business in the county.</w:t>
      </w:r>
    </w:p>
    <w:p w14:paraId="66A556A7" w14:textId="77777777" w:rsidR="00563C03" w:rsidRPr="00651B4B" w:rsidRDefault="00563C03" w:rsidP="00563C03">
      <w:pPr>
        <w:rPr>
          <w:sz w:val="23"/>
          <w:szCs w:val="23"/>
        </w:rPr>
      </w:pPr>
      <w:r w:rsidRPr="00651B4B">
        <w:rPr>
          <w:sz w:val="23"/>
          <w:szCs w:val="23"/>
        </w:rPr>
        <w:t xml:space="preserve"> </w:t>
      </w:r>
    </w:p>
    <w:p w14:paraId="6FFA42EB" w14:textId="66E0E6BF" w:rsidR="00563C03" w:rsidRPr="00651B4B" w:rsidRDefault="00563C03" w:rsidP="00563C03">
      <w:pPr>
        <w:rPr>
          <w:sz w:val="23"/>
          <w:szCs w:val="23"/>
        </w:rPr>
      </w:pPr>
      <w:r w:rsidRPr="00651B4B">
        <w:rPr>
          <w:sz w:val="23"/>
          <w:szCs w:val="23"/>
        </w:rPr>
        <w:t>•</w:t>
      </w:r>
      <w:r w:rsidR="006F2521">
        <w:rPr>
          <w:sz w:val="23"/>
          <w:szCs w:val="23"/>
        </w:rPr>
        <w:t xml:space="preserve"> </w:t>
      </w:r>
      <w:r w:rsidRPr="00651B4B">
        <w:rPr>
          <w:sz w:val="23"/>
          <w:szCs w:val="23"/>
        </w:rPr>
        <w:t xml:space="preserve">Retention &amp; Attraction Initiatives – directed at our </w:t>
      </w:r>
      <w:r w:rsidR="005A09A5">
        <w:rPr>
          <w:sz w:val="23"/>
          <w:szCs w:val="23"/>
        </w:rPr>
        <w:t>industrial-based</w:t>
      </w:r>
      <w:r w:rsidRPr="00651B4B">
        <w:rPr>
          <w:sz w:val="23"/>
          <w:szCs w:val="23"/>
        </w:rPr>
        <w:t xml:space="preserve"> businesses by assisting with local and state incentive programs, site selection and ombudsman services as they move through the development stages of their projects.</w:t>
      </w:r>
    </w:p>
    <w:p w14:paraId="6EE6340B" w14:textId="6C9A6B43" w:rsidR="00563C03" w:rsidRPr="00651B4B" w:rsidRDefault="00563C03" w:rsidP="00563C03">
      <w:pPr>
        <w:rPr>
          <w:sz w:val="23"/>
          <w:szCs w:val="23"/>
        </w:rPr>
      </w:pPr>
      <w:r w:rsidRPr="00651B4B">
        <w:rPr>
          <w:sz w:val="23"/>
          <w:szCs w:val="23"/>
        </w:rPr>
        <w:t>•Monroe County Link – Monroe County’s comprehensive economic development strategy. 6 pillars of activity working to promote development opportunities throughout the county.</w:t>
      </w:r>
    </w:p>
    <w:p w14:paraId="106781CF" w14:textId="0AB30958" w:rsidR="00563C03" w:rsidRPr="00651B4B" w:rsidRDefault="00563C03" w:rsidP="00563C03">
      <w:pPr>
        <w:rPr>
          <w:sz w:val="23"/>
          <w:szCs w:val="23"/>
        </w:rPr>
      </w:pPr>
      <w:r w:rsidRPr="00651B4B">
        <w:rPr>
          <w:sz w:val="23"/>
          <w:szCs w:val="23"/>
        </w:rPr>
        <w:t xml:space="preserve">For over 50 years, the expert staff of the Monroe County Business Alliance has helped thousands of businesses as they have located and/or expanded their operations within our </w:t>
      </w:r>
      <w:r w:rsidR="005A09A5">
        <w:rPr>
          <w:sz w:val="23"/>
          <w:szCs w:val="23"/>
        </w:rPr>
        <w:t>county borders</w:t>
      </w:r>
      <w:r w:rsidRPr="00651B4B">
        <w:rPr>
          <w:sz w:val="23"/>
          <w:szCs w:val="23"/>
        </w:rPr>
        <w:t>. We know Monroe County and are here to assist you as you move through the development process. Give us a call to talk about your project. We can save you time and money as you look to locate or expand your business.</w:t>
      </w:r>
    </w:p>
    <w:p w14:paraId="6DEBA6C2" w14:textId="77777777" w:rsidR="00563C03" w:rsidRPr="00651B4B" w:rsidRDefault="00563C03" w:rsidP="00563C03">
      <w:pPr>
        <w:rPr>
          <w:sz w:val="23"/>
          <w:szCs w:val="23"/>
        </w:rPr>
      </w:pPr>
      <w:r w:rsidRPr="00651B4B">
        <w:rPr>
          <w:sz w:val="23"/>
          <w:szCs w:val="23"/>
        </w:rPr>
        <w:t xml:space="preserve">Monroe County Business Alliance Sean Strube, Vice President of Economic Development </w:t>
      </w:r>
    </w:p>
    <w:p w14:paraId="4D08022F" w14:textId="4838C946" w:rsidR="005A09A5" w:rsidRDefault="00563C03" w:rsidP="00563C03">
      <w:pPr>
        <w:rPr>
          <w:sz w:val="23"/>
          <w:szCs w:val="23"/>
        </w:rPr>
      </w:pPr>
      <w:r w:rsidRPr="00B331A1">
        <w:rPr>
          <w:sz w:val="23"/>
          <w:szCs w:val="23"/>
        </w:rPr>
        <w:t>23 E Front Street, Suite 202</w:t>
      </w:r>
      <w:r w:rsidR="005A09A5" w:rsidRPr="00B331A1">
        <w:rPr>
          <w:sz w:val="23"/>
          <w:szCs w:val="23"/>
        </w:rPr>
        <w:t>,</w:t>
      </w:r>
      <w:r w:rsidRPr="00B331A1">
        <w:rPr>
          <w:sz w:val="23"/>
          <w:szCs w:val="23"/>
        </w:rPr>
        <w:t xml:space="preserve"> Monroe, MI 48161</w:t>
      </w:r>
      <w:r w:rsidR="005A09A5" w:rsidRPr="00B331A1">
        <w:rPr>
          <w:sz w:val="23"/>
          <w:szCs w:val="23"/>
        </w:rPr>
        <w:br/>
      </w:r>
      <w:r w:rsidRPr="00B331A1">
        <w:rPr>
          <w:sz w:val="23"/>
          <w:szCs w:val="23"/>
        </w:rPr>
        <w:t>734-241-8081</w:t>
      </w:r>
      <w:r w:rsidR="005A09A5" w:rsidRPr="00B331A1">
        <w:rPr>
          <w:sz w:val="23"/>
          <w:szCs w:val="23"/>
        </w:rPr>
        <w:br/>
      </w:r>
      <w:r w:rsidRPr="00651B4B">
        <w:rPr>
          <w:sz w:val="23"/>
          <w:szCs w:val="23"/>
        </w:rPr>
        <w:t>MCBusinessAlliance.or</w:t>
      </w:r>
      <w:r w:rsidR="005A09A5">
        <w:rPr>
          <w:sz w:val="23"/>
          <w:szCs w:val="23"/>
        </w:rPr>
        <w:t>g</w:t>
      </w:r>
    </w:p>
    <w:p w14:paraId="07E81CFF" w14:textId="4AA9C5C0" w:rsidR="005A09A5" w:rsidRPr="005A09A5" w:rsidRDefault="005A09A5" w:rsidP="00563C03">
      <w:pPr>
        <w:rPr>
          <w:sz w:val="23"/>
          <w:szCs w:val="23"/>
        </w:rPr>
      </w:pPr>
    </w:p>
    <w:bookmarkStart w:id="15" w:name="_Toc221708921"/>
    <w:p w14:paraId="2ECEBFDA" w14:textId="458E66E9" w:rsidR="00563C03" w:rsidRPr="00D0763E" w:rsidRDefault="005A09A5" w:rsidP="00D0763E">
      <w:pPr>
        <w:pStyle w:val="Heading1"/>
        <w:jc w:val="center"/>
        <w:rPr>
          <w:sz w:val="32"/>
          <w:szCs w:val="32"/>
        </w:rPr>
      </w:pPr>
      <w:r w:rsidRPr="00D0763E">
        <w:rPr>
          <w:noProof/>
          <w:sz w:val="32"/>
          <w:szCs w:val="32"/>
        </w:rPr>
        <mc:AlternateContent>
          <mc:Choice Requires="wps">
            <w:drawing>
              <wp:anchor distT="0" distB="0" distL="0" distR="0" simplePos="0" relativeHeight="251691008" behindDoc="0" locked="0" layoutInCell="1" allowOverlap="1" wp14:anchorId="0FE1FDC9" wp14:editId="13AD2E13">
                <wp:simplePos x="0" y="0"/>
                <wp:positionH relativeFrom="page">
                  <wp:posOffset>6350</wp:posOffset>
                </wp:positionH>
                <wp:positionV relativeFrom="paragraph">
                  <wp:posOffset>379145</wp:posOffset>
                </wp:positionV>
                <wp:extent cx="7772400" cy="27940"/>
                <wp:effectExtent l="0" t="0" r="0" b="0"/>
                <wp:wrapNone/>
                <wp:docPr id="382639922"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6F1C0BB9" id="Graphic 31" o:spid="_x0000_s1026" style="position:absolute;margin-left:.5pt;margin-top:29.85pt;width:612pt;height:2.2pt;z-index:251691008;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" path="m7772400,l,,,27432r7772400,l7772400,xe" fillcolor="#548dd4" stroked="f">
                <v:path arrowok="t"/>
                <w10:wrap anchorx="page"/>
              </v:shape>
            </w:pict>
          </mc:Fallback>
        </mc:AlternateContent>
      </w:r>
      <w:r w:rsidR="00563C03" w:rsidRPr="00D0763E">
        <w:rPr>
          <w:sz w:val="32"/>
          <w:szCs w:val="32"/>
        </w:rPr>
        <w:t>Monroe County Community Planning and Engagement Department</w:t>
      </w:r>
      <w:bookmarkEnd w:id="15"/>
    </w:p>
    <w:p w14:paraId="4CA2C950" w14:textId="77777777" w:rsidR="00563C03" w:rsidRPr="00651B4B" w:rsidRDefault="00563C03" w:rsidP="00563C03">
      <w:pPr>
        <w:rPr>
          <w:sz w:val="23"/>
          <w:szCs w:val="23"/>
        </w:rPr>
      </w:pPr>
    </w:p>
    <w:p w14:paraId="1C11E7F8" w14:textId="77777777" w:rsidR="00563C03" w:rsidRDefault="00563C03" w:rsidP="00563C03">
      <w:pPr>
        <w:rPr>
          <w:sz w:val="23"/>
          <w:szCs w:val="23"/>
        </w:rPr>
      </w:pPr>
      <w:r w:rsidRPr="00651B4B">
        <w:rPr>
          <w:sz w:val="23"/>
          <w:szCs w:val="23"/>
        </w:rPr>
        <w:t xml:space="preserve">The Monroe County Community Planning and Engagement Department is committed to providing the public with the information and resources necessary to promote quality development. Located in the County Courthouse in downtown Monroe, the Community Planning and Engagement Department works closely with all local units of government in the County and can serve as a liaison between developers, regulatory agencies, and other governmental authorities. The department has a great deal of data, maps and information on county resources, including aerial photography, demographic data, traffic counts, soil surveys, flood maps, land surveys, and land use information. We maintain a collection of local land use plans and zoning maps, and keep a database of local building officials, planning </w:t>
      </w:r>
      <w:r w:rsidRPr="00651B4B">
        <w:rPr>
          <w:sz w:val="23"/>
          <w:szCs w:val="23"/>
        </w:rPr>
        <w:lastRenderedPageBreak/>
        <w:t>commissioners, and other local development contacts. Working closely with the Business Development Corporation, we make sure that economic development projects within Monroe County receive a high level of professional courtesy in the planning and review process.</w:t>
      </w:r>
    </w:p>
    <w:p w14:paraId="507689C0" w14:textId="499D75FA" w:rsidR="00563C03" w:rsidRPr="005A09A5" w:rsidRDefault="00563C03" w:rsidP="00563C03">
      <w:pPr>
        <w:rPr>
          <w:sz w:val="23"/>
          <w:szCs w:val="23"/>
        </w:rPr>
      </w:pPr>
      <w:r w:rsidRPr="00651B4B">
        <w:rPr>
          <w:sz w:val="23"/>
          <w:szCs w:val="23"/>
        </w:rPr>
        <w:t>Monroe County Community Planning and Engagement Department</w:t>
      </w:r>
      <w:r w:rsidR="005A09A5">
        <w:rPr>
          <w:sz w:val="23"/>
          <w:szCs w:val="23"/>
        </w:rPr>
        <w:br/>
      </w:r>
      <w:r w:rsidRPr="00651B4B">
        <w:rPr>
          <w:sz w:val="23"/>
          <w:szCs w:val="23"/>
        </w:rPr>
        <w:t>Jeff McBee, Director</w:t>
      </w:r>
      <w:r w:rsidR="005A09A5">
        <w:rPr>
          <w:sz w:val="23"/>
          <w:szCs w:val="23"/>
        </w:rPr>
        <w:br/>
      </w:r>
      <w:r w:rsidRPr="00651B4B">
        <w:rPr>
          <w:sz w:val="23"/>
          <w:szCs w:val="23"/>
        </w:rPr>
        <w:t>Fourth floor, Monroe County Courthouse 125 East Second Street</w:t>
      </w:r>
      <w:r w:rsidR="005A09A5">
        <w:rPr>
          <w:sz w:val="23"/>
          <w:szCs w:val="23"/>
        </w:rPr>
        <w:br/>
      </w:r>
      <w:r w:rsidRPr="005A09A5">
        <w:rPr>
          <w:sz w:val="23"/>
          <w:szCs w:val="23"/>
        </w:rPr>
        <w:t>Monroe, MI 48161</w:t>
      </w:r>
      <w:r w:rsidR="005A09A5">
        <w:rPr>
          <w:sz w:val="23"/>
          <w:szCs w:val="23"/>
        </w:rPr>
        <w:br/>
      </w:r>
      <w:r w:rsidRPr="005A09A5">
        <w:rPr>
          <w:sz w:val="23"/>
          <w:szCs w:val="23"/>
        </w:rPr>
        <w:t>734-240-7375</w:t>
      </w:r>
      <w:r w:rsidR="005A09A5">
        <w:rPr>
          <w:sz w:val="23"/>
          <w:szCs w:val="23"/>
        </w:rPr>
        <w:br/>
      </w:r>
      <w:r w:rsidRPr="005A09A5">
        <w:rPr>
          <w:sz w:val="23"/>
          <w:szCs w:val="23"/>
        </w:rPr>
        <w:t>jeff_mcbee@monroemi.org</w:t>
      </w:r>
    </w:p>
    <w:bookmarkStart w:id="16" w:name="_Toc221708922"/>
    <w:p w14:paraId="6E8F754C" w14:textId="79300ACB" w:rsidR="00563C03" w:rsidRPr="00447E1A" w:rsidRDefault="005A09A5" w:rsidP="00447E1A">
      <w:pPr>
        <w:pStyle w:val="Heading1"/>
        <w:jc w:val="center"/>
        <w:rPr>
          <w:sz w:val="32"/>
          <w:szCs w:val="32"/>
        </w:rPr>
      </w:pPr>
      <w:r w:rsidRPr="00447E1A">
        <w:rPr>
          <w:noProof/>
          <w:sz w:val="32"/>
          <w:szCs w:val="32"/>
        </w:rPr>
        <mc:AlternateContent>
          <mc:Choice Requires="wps">
            <w:drawing>
              <wp:anchor distT="0" distB="0" distL="0" distR="0" simplePos="0" relativeHeight="251693056" behindDoc="0" locked="0" layoutInCell="1" allowOverlap="1" wp14:anchorId="54CF4B6B" wp14:editId="2249E49D">
                <wp:simplePos x="0" y="0"/>
                <wp:positionH relativeFrom="page">
                  <wp:posOffset>-13335</wp:posOffset>
                </wp:positionH>
                <wp:positionV relativeFrom="paragraph">
                  <wp:posOffset>364560</wp:posOffset>
                </wp:positionV>
                <wp:extent cx="7772400" cy="27940"/>
                <wp:effectExtent l="0" t="0" r="0" b="0"/>
                <wp:wrapNone/>
                <wp:docPr id="2051141029"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1F1858A6" id="Graphic 31" o:spid="_x0000_s1026" style="position:absolute;margin-left:-1.05pt;margin-top:28.7pt;width:612pt;height:2.2pt;z-index:251693056;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" path="m7772400,l,,,27432r7772400,l7772400,xe" fillcolor="#548dd4" stroked="f">
                <v:path arrowok="t"/>
                <w10:wrap anchorx="page"/>
              </v:shape>
            </w:pict>
          </mc:Fallback>
        </mc:AlternateContent>
      </w:r>
      <w:r w:rsidR="00563C03" w:rsidRPr="00447E1A">
        <w:rPr>
          <w:sz w:val="32"/>
          <w:szCs w:val="32"/>
        </w:rPr>
        <w:t>Downtown Development Authorities</w:t>
      </w:r>
      <w:bookmarkEnd w:id="16"/>
    </w:p>
    <w:p w14:paraId="1093C9B1" w14:textId="77777777" w:rsidR="00563C03" w:rsidRPr="00651B4B" w:rsidRDefault="00563C03" w:rsidP="00563C03">
      <w:pPr>
        <w:rPr>
          <w:sz w:val="23"/>
          <w:szCs w:val="23"/>
        </w:rPr>
      </w:pPr>
      <w:r w:rsidRPr="00651B4B">
        <w:rPr>
          <w:sz w:val="23"/>
          <w:szCs w:val="23"/>
        </w:rPr>
        <w:t>Monroe County has four Downtown Development Authorities located in the City of Monroe, the City of Milan, the Village of Dundee and Lambertville (Bedford Township). Downtown Development Authorities (DDAs) were authorized under Michigan’s Public Act 197 of 1975 as an economic development tool designed to be a catalyst in the development of a community’s downtown district. The DDA provides for a variety of funding options including tax increment financing which can be used to fund public improvements, infrastructure development and other improvements to attract and retain new development.</w:t>
      </w:r>
    </w:p>
    <w:tbl>
      <w:tblPr>
        <w:tblStyle w:val="TableGrid"/>
        <w:tblW w:w="0" w:type="auto"/>
        <w:tblLook w:val="04A0" w:firstRow="1" w:lastRow="0" w:firstColumn="1" w:lastColumn="0" w:noHBand="0" w:noVBand="1"/>
      </w:tblPr>
      <w:tblGrid>
        <w:gridCol w:w="4675"/>
        <w:gridCol w:w="4675"/>
      </w:tblGrid>
      <w:tr w:rsidR="00F967B8" w14:paraId="79166AC6" w14:textId="77777777" w:rsidTr="00F967B8">
        <w:tc>
          <w:tcPr>
            <w:tcW w:w="4675" w:type="dxa"/>
          </w:tcPr>
          <w:p w14:paraId="06B5ECFC" w14:textId="77777777" w:rsidR="00F967B8" w:rsidRPr="00651B4B" w:rsidRDefault="00F967B8" w:rsidP="00F967B8">
            <w:pPr>
              <w:rPr>
                <w:sz w:val="23"/>
                <w:szCs w:val="23"/>
              </w:rPr>
            </w:pPr>
            <w:r w:rsidRPr="00651B4B">
              <w:rPr>
                <w:sz w:val="23"/>
                <w:szCs w:val="23"/>
              </w:rPr>
              <w:t>City of Monroe DDA</w:t>
            </w:r>
          </w:p>
          <w:p w14:paraId="0A305446" w14:textId="77777777" w:rsidR="00F967B8" w:rsidRPr="00651B4B" w:rsidRDefault="00F967B8" w:rsidP="00F967B8">
            <w:pPr>
              <w:rPr>
                <w:sz w:val="23"/>
                <w:szCs w:val="23"/>
              </w:rPr>
            </w:pPr>
            <w:r w:rsidRPr="00651B4B">
              <w:rPr>
                <w:sz w:val="23"/>
                <w:szCs w:val="23"/>
              </w:rPr>
              <w:t>Monroe Downtown Development Authority 120 East First Street</w:t>
            </w:r>
          </w:p>
          <w:p w14:paraId="7B1DC4F0" w14:textId="77777777" w:rsidR="00F967B8" w:rsidRPr="00651B4B" w:rsidRDefault="00F967B8" w:rsidP="00F967B8">
            <w:pPr>
              <w:rPr>
                <w:sz w:val="23"/>
                <w:szCs w:val="23"/>
              </w:rPr>
            </w:pPr>
            <w:r w:rsidRPr="00651B4B">
              <w:rPr>
                <w:sz w:val="23"/>
                <w:szCs w:val="23"/>
              </w:rPr>
              <w:t>Monroe, MI 48161</w:t>
            </w:r>
          </w:p>
          <w:p w14:paraId="40191E47" w14:textId="77777777" w:rsidR="00F967B8" w:rsidRPr="00651B4B" w:rsidRDefault="00F967B8" w:rsidP="00F967B8">
            <w:pPr>
              <w:rPr>
                <w:sz w:val="23"/>
                <w:szCs w:val="23"/>
              </w:rPr>
            </w:pPr>
            <w:r w:rsidRPr="00651B4B">
              <w:rPr>
                <w:sz w:val="23"/>
                <w:szCs w:val="23"/>
              </w:rPr>
              <w:t>734-384-9172</w:t>
            </w:r>
          </w:p>
          <w:p w14:paraId="1EAB63A2" w14:textId="77777777" w:rsidR="00F967B8" w:rsidRDefault="00F967B8" w:rsidP="00F967B8">
            <w:pPr>
              <w:rPr>
                <w:sz w:val="23"/>
                <w:szCs w:val="23"/>
              </w:rPr>
            </w:pPr>
            <w:r w:rsidRPr="00651B4B">
              <w:rPr>
                <w:sz w:val="23"/>
                <w:szCs w:val="23"/>
              </w:rPr>
              <w:t>downtownmonroemi.com</w:t>
            </w:r>
          </w:p>
          <w:p w14:paraId="6CB294AA" w14:textId="77777777" w:rsidR="00F967B8" w:rsidRPr="00651B4B" w:rsidRDefault="00F967B8" w:rsidP="00F967B8">
            <w:pPr>
              <w:rPr>
                <w:sz w:val="23"/>
                <w:szCs w:val="23"/>
              </w:rPr>
            </w:pPr>
          </w:p>
          <w:p w14:paraId="1DC47B6D" w14:textId="77777777" w:rsidR="00F967B8" w:rsidRDefault="00F967B8" w:rsidP="00563C03">
            <w:pPr>
              <w:rPr>
                <w:sz w:val="23"/>
                <w:szCs w:val="23"/>
              </w:rPr>
            </w:pPr>
          </w:p>
        </w:tc>
        <w:tc>
          <w:tcPr>
            <w:tcW w:w="4675" w:type="dxa"/>
          </w:tcPr>
          <w:p w14:paraId="771E2CA6" w14:textId="77777777" w:rsidR="00F967B8" w:rsidRPr="00651B4B" w:rsidRDefault="00F967B8" w:rsidP="00F967B8">
            <w:pPr>
              <w:rPr>
                <w:sz w:val="23"/>
                <w:szCs w:val="23"/>
              </w:rPr>
            </w:pPr>
            <w:r w:rsidRPr="00651B4B">
              <w:rPr>
                <w:sz w:val="23"/>
                <w:szCs w:val="23"/>
              </w:rPr>
              <w:t>City of Milan DDA</w:t>
            </w:r>
          </w:p>
          <w:p w14:paraId="5BA3C0DB" w14:textId="77777777" w:rsidR="00F967B8" w:rsidRPr="00651B4B" w:rsidRDefault="00F967B8" w:rsidP="00F967B8">
            <w:pPr>
              <w:rPr>
                <w:sz w:val="23"/>
                <w:szCs w:val="23"/>
              </w:rPr>
            </w:pPr>
            <w:r w:rsidRPr="00651B4B">
              <w:rPr>
                <w:sz w:val="23"/>
                <w:szCs w:val="23"/>
              </w:rPr>
              <w:t>147 Wabash</w:t>
            </w:r>
          </w:p>
          <w:p w14:paraId="342A88C5" w14:textId="77777777" w:rsidR="00F967B8" w:rsidRPr="00651B4B" w:rsidRDefault="00F967B8" w:rsidP="00F967B8">
            <w:pPr>
              <w:rPr>
                <w:sz w:val="23"/>
                <w:szCs w:val="23"/>
              </w:rPr>
            </w:pPr>
            <w:r w:rsidRPr="00651B4B">
              <w:rPr>
                <w:sz w:val="23"/>
                <w:szCs w:val="23"/>
              </w:rPr>
              <w:t>Milan, MI 48160</w:t>
            </w:r>
          </w:p>
          <w:p w14:paraId="5ECDC707" w14:textId="77777777" w:rsidR="00F967B8" w:rsidRPr="00651B4B" w:rsidRDefault="00F967B8" w:rsidP="00F967B8">
            <w:pPr>
              <w:rPr>
                <w:sz w:val="23"/>
                <w:szCs w:val="23"/>
              </w:rPr>
            </w:pPr>
            <w:r w:rsidRPr="00651B4B">
              <w:rPr>
                <w:sz w:val="23"/>
                <w:szCs w:val="23"/>
              </w:rPr>
              <w:t>734-439-1501</w:t>
            </w:r>
          </w:p>
          <w:p w14:paraId="15BFC5DD" w14:textId="77777777" w:rsidR="00F967B8" w:rsidRDefault="00F967B8" w:rsidP="00563C03">
            <w:pPr>
              <w:rPr>
                <w:sz w:val="23"/>
                <w:szCs w:val="23"/>
              </w:rPr>
            </w:pPr>
          </w:p>
        </w:tc>
      </w:tr>
      <w:tr w:rsidR="00F967B8" w14:paraId="1C66E70E" w14:textId="77777777" w:rsidTr="00F967B8">
        <w:tc>
          <w:tcPr>
            <w:tcW w:w="4675" w:type="dxa"/>
          </w:tcPr>
          <w:p w14:paraId="2E75A356" w14:textId="77777777" w:rsidR="00F967B8" w:rsidRPr="00651B4B" w:rsidRDefault="00F967B8" w:rsidP="00F967B8">
            <w:pPr>
              <w:rPr>
                <w:sz w:val="23"/>
                <w:szCs w:val="23"/>
              </w:rPr>
            </w:pPr>
            <w:r w:rsidRPr="00651B4B">
              <w:rPr>
                <w:sz w:val="23"/>
                <w:szCs w:val="23"/>
              </w:rPr>
              <w:t>Village of Dundee DDA 350 W Monroe Street Dundee, MI 48131</w:t>
            </w:r>
          </w:p>
          <w:p w14:paraId="7207EA6A" w14:textId="77777777" w:rsidR="00F967B8" w:rsidRPr="00651B4B" w:rsidRDefault="00F967B8" w:rsidP="00F967B8">
            <w:pPr>
              <w:rPr>
                <w:sz w:val="23"/>
                <w:szCs w:val="23"/>
              </w:rPr>
            </w:pPr>
            <w:r w:rsidRPr="00651B4B">
              <w:rPr>
                <w:sz w:val="23"/>
                <w:szCs w:val="23"/>
              </w:rPr>
              <w:t>734-529-3430</w:t>
            </w:r>
          </w:p>
          <w:p w14:paraId="6C0B36AC" w14:textId="34B8CBFC" w:rsidR="00F967B8" w:rsidRDefault="00F967B8" w:rsidP="00F967B8">
            <w:pPr>
              <w:rPr>
                <w:sz w:val="23"/>
                <w:szCs w:val="23"/>
              </w:rPr>
            </w:pPr>
            <w:r w:rsidRPr="00651B4B">
              <w:rPr>
                <w:sz w:val="23"/>
                <w:szCs w:val="23"/>
              </w:rPr>
              <w:t>www.dundeevillage.net/index.aspx?NID=127</w:t>
            </w:r>
          </w:p>
        </w:tc>
        <w:tc>
          <w:tcPr>
            <w:tcW w:w="4675" w:type="dxa"/>
          </w:tcPr>
          <w:p w14:paraId="566AD4FE" w14:textId="77777777" w:rsidR="00F967B8" w:rsidRPr="00651B4B" w:rsidRDefault="00F967B8" w:rsidP="00F967B8">
            <w:pPr>
              <w:rPr>
                <w:sz w:val="23"/>
                <w:szCs w:val="23"/>
              </w:rPr>
            </w:pPr>
            <w:r w:rsidRPr="00651B4B">
              <w:rPr>
                <w:sz w:val="23"/>
                <w:szCs w:val="23"/>
              </w:rPr>
              <w:t>Bedford Township DDA</w:t>
            </w:r>
          </w:p>
          <w:p w14:paraId="5B7A0A0F" w14:textId="77777777" w:rsidR="00F967B8" w:rsidRPr="00651B4B" w:rsidRDefault="00F967B8" w:rsidP="00F967B8">
            <w:pPr>
              <w:rPr>
                <w:sz w:val="23"/>
                <w:szCs w:val="23"/>
              </w:rPr>
            </w:pPr>
            <w:r w:rsidRPr="00651B4B">
              <w:rPr>
                <w:sz w:val="23"/>
                <w:szCs w:val="23"/>
              </w:rPr>
              <w:t>PO. Box H</w:t>
            </w:r>
          </w:p>
          <w:p w14:paraId="73E0CFF7" w14:textId="77777777" w:rsidR="00F967B8" w:rsidRPr="00651B4B" w:rsidRDefault="00F967B8" w:rsidP="00F967B8">
            <w:pPr>
              <w:rPr>
                <w:sz w:val="23"/>
                <w:szCs w:val="23"/>
              </w:rPr>
            </w:pPr>
            <w:r w:rsidRPr="00651B4B">
              <w:rPr>
                <w:sz w:val="23"/>
                <w:szCs w:val="23"/>
              </w:rPr>
              <w:t>8100 Jackman Road</w:t>
            </w:r>
          </w:p>
          <w:p w14:paraId="129733DD" w14:textId="77777777" w:rsidR="00F967B8" w:rsidRPr="00651B4B" w:rsidRDefault="00F967B8" w:rsidP="00F967B8">
            <w:pPr>
              <w:rPr>
                <w:sz w:val="23"/>
                <w:szCs w:val="23"/>
              </w:rPr>
            </w:pPr>
            <w:r w:rsidRPr="00651B4B">
              <w:rPr>
                <w:sz w:val="23"/>
                <w:szCs w:val="23"/>
              </w:rPr>
              <w:t>Temperance, MI 48182</w:t>
            </w:r>
          </w:p>
          <w:p w14:paraId="4DAD65F3" w14:textId="77777777" w:rsidR="00F967B8" w:rsidRPr="00651B4B" w:rsidRDefault="00F967B8" w:rsidP="00F967B8">
            <w:pPr>
              <w:rPr>
                <w:sz w:val="23"/>
                <w:szCs w:val="23"/>
              </w:rPr>
            </w:pPr>
            <w:r w:rsidRPr="00651B4B">
              <w:rPr>
                <w:sz w:val="23"/>
                <w:szCs w:val="23"/>
              </w:rPr>
              <w:t>734-847-6791</w:t>
            </w:r>
          </w:p>
          <w:p w14:paraId="102CEBC1" w14:textId="77777777" w:rsidR="00F967B8" w:rsidRPr="00651B4B" w:rsidRDefault="00F967B8" w:rsidP="00F967B8">
            <w:pPr>
              <w:rPr>
                <w:sz w:val="23"/>
                <w:szCs w:val="23"/>
              </w:rPr>
            </w:pPr>
            <w:r w:rsidRPr="00651B4B">
              <w:rPr>
                <w:sz w:val="23"/>
                <w:szCs w:val="23"/>
              </w:rPr>
              <w:t>bedfordmi.org/government/downtown_ development_authority.php</w:t>
            </w:r>
          </w:p>
          <w:p w14:paraId="053D515C" w14:textId="77777777" w:rsidR="00F967B8" w:rsidRDefault="00F967B8" w:rsidP="00563C03">
            <w:pPr>
              <w:rPr>
                <w:sz w:val="23"/>
                <w:szCs w:val="23"/>
              </w:rPr>
            </w:pPr>
          </w:p>
        </w:tc>
      </w:tr>
    </w:tbl>
    <w:p w14:paraId="662C5B39" w14:textId="77777777" w:rsidR="00563C03" w:rsidRPr="00651B4B" w:rsidRDefault="00563C03" w:rsidP="00563C03">
      <w:pPr>
        <w:rPr>
          <w:sz w:val="23"/>
          <w:szCs w:val="23"/>
        </w:rPr>
      </w:pPr>
    </w:p>
    <w:bookmarkStart w:id="17" w:name="_Toc221708923"/>
    <w:p w14:paraId="4C1A04F4" w14:textId="2736ACAA" w:rsidR="00563C03" w:rsidRPr="00447E1A" w:rsidRDefault="002137AE" w:rsidP="00447E1A">
      <w:pPr>
        <w:pStyle w:val="Heading1"/>
        <w:jc w:val="center"/>
        <w:rPr>
          <w:sz w:val="36"/>
          <w:szCs w:val="36"/>
        </w:rPr>
      </w:pPr>
      <w:r w:rsidRPr="00447E1A">
        <w:rPr>
          <w:noProof/>
          <w:sz w:val="36"/>
          <w:szCs w:val="36"/>
        </w:rPr>
        <mc:AlternateContent>
          <mc:Choice Requires="wps">
            <w:drawing>
              <wp:anchor distT="0" distB="0" distL="0" distR="0" simplePos="0" relativeHeight="251695104" behindDoc="0" locked="0" layoutInCell="1" allowOverlap="1" wp14:anchorId="61641C6D" wp14:editId="76AB0F6A">
                <wp:simplePos x="0" y="0"/>
                <wp:positionH relativeFrom="page">
                  <wp:posOffset>-19685</wp:posOffset>
                </wp:positionH>
                <wp:positionV relativeFrom="paragraph">
                  <wp:posOffset>406695</wp:posOffset>
                </wp:positionV>
                <wp:extent cx="7772400" cy="27940"/>
                <wp:effectExtent l="0" t="0" r="0" b="0"/>
                <wp:wrapNone/>
                <wp:docPr id="518980223"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2918AEFF" id="Graphic 31" o:spid="_x0000_s1026" style="position:absolute;margin-left:-1.55pt;margin-top:32pt;width:612pt;height:2.2pt;z-index:251695104;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" path="m7772400,l,,,27432r7772400,l7772400,xe" fillcolor="#548dd4" stroked="f">
                <v:path arrowok="t"/>
                <w10:wrap anchorx="page"/>
              </v:shape>
            </w:pict>
          </mc:Fallback>
        </mc:AlternateContent>
      </w:r>
      <w:r w:rsidR="00563C03" w:rsidRPr="00447E1A">
        <w:rPr>
          <w:sz w:val="36"/>
          <w:szCs w:val="36"/>
        </w:rPr>
        <w:t>Southeast Michigan Council of Governments</w:t>
      </w:r>
      <w:bookmarkEnd w:id="17"/>
    </w:p>
    <w:p w14:paraId="1D3CEDEB" w14:textId="77777777" w:rsidR="00563C03" w:rsidRPr="00651B4B" w:rsidRDefault="00563C03" w:rsidP="00563C03">
      <w:pPr>
        <w:rPr>
          <w:sz w:val="23"/>
          <w:szCs w:val="23"/>
        </w:rPr>
      </w:pPr>
      <w:r w:rsidRPr="00651B4B">
        <w:rPr>
          <w:sz w:val="23"/>
          <w:szCs w:val="23"/>
        </w:rPr>
        <w:t xml:space="preserve">The Southeast Michigan Council of Governments (SEMCOG) was established in 1968 as a regional planning partnership in Southeast Michigan. SEMCOG supports local planning through </w:t>
      </w:r>
      <w:r w:rsidRPr="00651B4B">
        <w:rPr>
          <w:sz w:val="23"/>
          <w:szCs w:val="23"/>
        </w:rPr>
        <w:lastRenderedPageBreak/>
        <w:t>its technical, data, and intergovernmental resources. SEMCOG's plans improve the quality of the region's water, make the transportation system safe and more efficient, revitalize communities, and spur economic development.</w:t>
      </w:r>
    </w:p>
    <w:p w14:paraId="45800BB7" w14:textId="77777777" w:rsidR="00563C03" w:rsidRPr="00651B4B" w:rsidRDefault="00563C03" w:rsidP="00563C03">
      <w:pPr>
        <w:rPr>
          <w:sz w:val="23"/>
          <w:szCs w:val="23"/>
        </w:rPr>
      </w:pPr>
      <w:r w:rsidRPr="00651B4B">
        <w:rPr>
          <w:sz w:val="23"/>
          <w:szCs w:val="23"/>
        </w:rPr>
        <w:t>SEMCOG is the premier source for regional information regarding demographic data, population projections, building activities and economic development projects, public utilities and transportation.</w:t>
      </w:r>
    </w:p>
    <w:p w14:paraId="20225214" w14:textId="7328646E" w:rsidR="00563C03" w:rsidRPr="00447E1A" w:rsidRDefault="00563C03" w:rsidP="00563C03">
      <w:pPr>
        <w:rPr>
          <w:sz w:val="16"/>
          <w:szCs w:val="16"/>
        </w:rPr>
      </w:pPr>
      <w:r w:rsidRPr="005660B9">
        <w:rPr>
          <w:sz w:val="16"/>
          <w:szCs w:val="16"/>
        </w:rPr>
        <w:t>SEMCOG</w:t>
      </w:r>
      <w:r w:rsidR="0053587D" w:rsidRPr="005660B9">
        <w:rPr>
          <w:sz w:val="16"/>
          <w:szCs w:val="16"/>
        </w:rPr>
        <w:br/>
      </w:r>
      <w:r w:rsidRPr="005660B9">
        <w:rPr>
          <w:sz w:val="16"/>
          <w:szCs w:val="16"/>
        </w:rPr>
        <w:t>Kathleen Lomako, Executive Director</w:t>
      </w:r>
      <w:r w:rsidR="0053587D" w:rsidRPr="005660B9">
        <w:rPr>
          <w:sz w:val="16"/>
          <w:szCs w:val="16"/>
        </w:rPr>
        <w:br/>
      </w:r>
      <w:r w:rsidRPr="005660B9">
        <w:rPr>
          <w:sz w:val="16"/>
          <w:szCs w:val="16"/>
        </w:rPr>
        <w:t>1001 Woodward Avenue,</w:t>
      </w:r>
      <w:r w:rsidR="0053587D" w:rsidRPr="005660B9">
        <w:rPr>
          <w:sz w:val="16"/>
          <w:szCs w:val="16"/>
        </w:rPr>
        <w:br/>
      </w:r>
      <w:r w:rsidRPr="005660B9">
        <w:rPr>
          <w:sz w:val="16"/>
          <w:szCs w:val="16"/>
        </w:rPr>
        <w:t>Suite 1400</w:t>
      </w:r>
      <w:r w:rsidR="0053587D" w:rsidRPr="005660B9">
        <w:rPr>
          <w:sz w:val="16"/>
          <w:szCs w:val="16"/>
        </w:rPr>
        <w:t xml:space="preserve"> </w:t>
      </w:r>
      <w:r w:rsidR="0053587D" w:rsidRPr="005660B9">
        <w:rPr>
          <w:sz w:val="16"/>
          <w:szCs w:val="16"/>
        </w:rPr>
        <w:br/>
      </w:r>
      <w:r w:rsidRPr="005660B9">
        <w:rPr>
          <w:sz w:val="16"/>
          <w:szCs w:val="16"/>
        </w:rPr>
        <w:t>Detroit, MI 48226-1904</w:t>
      </w:r>
      <w:r w:rsidR="0053587D" w:rsidRPr="005660B9">
        <w:rPr>
          <w:sz w:val="16"/>
          <w:szCs w:val="16"/>
        </w:rPr>
        <w:br/>
      </w:r>
      <w:r w:rsidRPr="005660B9">
        <w:rPr>
          <w:sz w:val="16"/>
          <w:szCs w:val="16"/>
        </w:rPr>
        <w:t>313-961-4266</w:t>
      </w:r>
    </w:p>
    <w:bookmarkStart w:id="18" w:name="_Toc221708924"/>
    <w:p w14:paraId="5FB388A7" w14:textId="40F31607" w:rsidR="00563C03" w:rsidRPr="00447E1A" w:rsidRDefault="002F16FF" w:rsidP="00447E1A">
      <w:pPr>
        <w:pStyle w:val="Heading1"/>
        <w:jc w:val="center"/>
        <w:rPr>
          <w:sz w:val="32"/>
          <w:szCs w:val="32"/>
        </w:rPr>
      </w:pPr>
      <w:r w:rsidRPr="00447E1A">
        <w:rPr>
          <w:noProof/>
          <w:sz w:val="32"/>
          <w:szCs w:val="32"/>
        </w:rPr>
        <mc:AlternateContent>
          <mc:Choice Requires="wps">
            <w:drawing>
              <wp:anchor distT="0" distB="0" distL="0" distR="0" simplePos="0" relativeHeight="251697152" behindDoc="0" locked="0" layoutInCell="1" allowOverlap="1" wp14:anchorId="47377D34" wp14:editId="39CA45E2">
                <wp:simplePos x="0" y="0"/>
                <wp:positionH relativeFrom="page">
                  <wp:posOffset>-6350</wp:posOffset>
                </wp:positionH>
                <wp:positionV relativeFrom="paragraph">
                  <wp:posOffset>352680</wp:posOffset>
                </wp:positionV>
                <wp:extent cx="7772400" cy="27940"/>
                <wp:effectExtent l="0" t="0" r="0" b="0"/>
                <wp:wrapNone/>
                <wp:docPr id="1021292254"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258847F9" id="Graphic 31" o:spid="_x0000_s1026" style="position:absolute;margin-left:-.5pt;margin-top:27.75pt;width:612pt;height:2.2pt;z-index:251697152;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" path="m7772400,l,,,27432r7772400,l7772400,xe" fillcolor="#548dd4" stroked="f">
                <v:path arrowok="t"/>
                <w10:wrap anchorx="page"/>
              </v:shape>
            </w:pict>
          </mc:Fallback>
        </mc:AlternateContent>
      </w:r>
      <w:r w:rsidR="00563C03" w:rsidRPr="00447E1A">
        <w:rPr>
          <w:sz w:val="32"/>
          <w:szCs w:val="32"/>
        </w:rPr>
        <w:t>Monroe County Community College</w:t>
      </w:r>
      <w:bookmarkEnd w:id="18"/>
    </w:p>
    <w:p w14:paraId="3322EB8D" w14:textId="04FCAAE3" w:rsidR="00563C03" w:rsidRPr="00651B4B" w:rsidRDefault="00563C03" w:rsidP="00563C03">
      <w:pPr>
        <w:rPr>
          <w:sz w:val="23"/>
          <w:szCs w:val="23"/>
        </w:rPr>
      </w:pPr>
      <w:r w:rsidRPr="00651B4B">
        <w:rPr>
          <w:sz w:val="23"/>
          <w:szCs w:val="23"/>
        </w:rPr>
        <w:t>Website:  monroeccc.edu</w:t>
      </w:r>
      <w:r w:rsidR="008C397F">
        <w:rPr>
          <w:sz w:val="23"/>
          <w:szCs w:val="23"/>
        </w:rPr>
        <w:br/>
      </w:r>
      <w:r w:rsidRPr="00651B4B">
        <w:rPr>
          <w:sz w:val="23"/>
          <w:szCs w:val="23"/>
        </w:rPr>
        <w:t>Address: 1555 S Raisinville Road, Monroe, MI 48161 (Main Campus)</w:t>
      </w:r>
      <w:r w:rsidR="008C397F">
        <w:rPr>
          <w:sz w:val="23"/>
          <w:szCs w:val="23"/>
        </w:rPr>
        <w:br/>
      </w:r>
      <w:r w:rsidRPr="00651B4B">
        <w:rPr>
          <w:sz w:val="23"/>
          <w:szCs w:val="23"/>
        </w:rPr>
        <w:t xml:space="preserve"> Phone:</w:t>
      </w:r>
      <w:r w:rsidR="008C397F">
        <w:rPr>
          <w:sz w:val="23"/>
          <w:szCs w:val="23"/>
        </w:rPr>
        <w:t xml:space="preserve"> </w:t>
      </w:r>
      <w:r w:rsidRPr="00651B4B">
        <w:rPr>
          <w:sz w:val="23"/>
          <w:szCs w:val="23"/>
        </w:rPr>
        <w:t>734- 242-7300</w:t>
      </w:r>
    </w:p>
    <w:p w14:paraId="5DB35B7C" w14:textId="77777777" w:rsidR="00563C03" w:rsidRPr="00651B4B" w:rsidRDefault="00563C03" w:rsidP="00563C03">
      <w:pPr>
        <w:rPr>
          <w:sz w:val="23"/>
          <w:szCs w:val="23"/>
        </w:rPr>
      </w:pPr>
      <w:r w:rsidRPr="00651B4B">
        <w:rPr>
          <w:sz w:val="23"/>
          <w:szCs w:val="23"/>
        </w:rPr>
        <w:t>Contact Information</w:t>
      </w:r>
    </w:p>
    <w:p w14:paraId="024DEF5D" w14:textId="6B3B18E5" w:rsidR="00563C03" w:rsidRPr="00651B4B" w:rsidRDefault="00563C03" w:rsidP="00563C03">
      <w:pPr>
        <w:rPr>
          <w:sz w:val="23"/>
          <w:szCs w:val="23"/>
        </w:rPr>
      </w:pPr>
      <w:r w:rsidRPr="00651B4B">
        <w:rPr>
          <w:sz w:val="23"/>
          <w:szCs w:val="23"/>
        </w:rPr>
        <w:t>President:</w:t>
      </w:r>
      <w:r w:rsidRPr="00651B4B">
        <w:rPr>
          <w:sz w:val="23"/>
          <w:szCs w:val="23"/>
        </w:rPr>
        <w:tab/>
        <w:t>Dr. Kojo Quartey</w:t>
      </w:r>
      <w:r w:rsidRPr="00651B4B">
        <w:rPr>
          <w:sz w:val="23"/>
          <w:szCs w:val="23"/>
        </w:rPr>
        <w:tab/>
        <w:t>(734) 384-4166</w:t>
      </w:r>
      <w:r w:rsidRPr="00651B4B">
        <w:rPr>
          <w:sz w:val="23"/>
          <w:szCs w:val="23"/>
        </w:rPr>
        <w:tab/>
        <w:t>kquartey@monroeccc.edu</w:t>
      </w:r>
    </w:p>
    <w:p w14:paraId="02E471C5" w14:textId="77777777" w:rsidR="00563C03" w:rsidRPr="00651B4B" w:rsidRDefault="00563C03" w:rsidP="00563C03">
      <w:pPr>
        <w:rPr>
          <w:sz w:val="23"/>
          <w:szCs w:val="23"/>
        </w:rPr>
      </w:pPr>
      <w:r w:rsidRPr="00651B4B">
        <w:rPr>
          <w:sz w:val="23"/>
          <w:szCs w:val="23"/>
        </w:rPr>
        <w:t>Monroe County Community College is a comprehensive, two-year college located in Monroe, Michigan. Established in 1964, Monroe County Community College is a public institution supported by tax monies from Monroe County, educational funds from the state of Michigan and student tuition. We are fortunate to have a millage that is one of the best of the 28 community colleges in Michigan. The 210-acre Main Campus is centrally located in Monroe County with easy access to Detroit and Toledo, Ohio. The Whitman Center, our south extension center in Bedford Township near the Michigan-Ohio border, offers a wide selection of courses.</w:t>
      </w:r>
    </w:p>
    <w:p w14:paraId="79012409" w14:textId="77777777" w:rsidR="00563C03" w:rsidRPr="00651B4B" w:rsidRDefault="00563C03" w:rsidP="00563C03">
      <w:pPr>
        <w:rPr>
          <w:sz w:val="23"/>
          <w:szCs w:val="23"/>
        </w:rPr>
      </w:pPr>
      <w:r w:rsidRPr="00651B4B">
        <w:rPr>
          <w:sz w:val="23"/>
          <w:szCs w:val="23"/>
        </w:rPr>
        <w:t>MCCC’s mission is to enrich lives in our community by providing opportunity through student-focused, affordable, quality higher education and other learning experiences.</w:t>
      </w:r>
    </w:p>
    <w:p w14:paraId="44281A32" w14:textId="77777777" w:rsidR="00563C03" w:rsidRPr="00651B4B" w:rsidRDefault="00563C03" w:rsidP="00563C03">
      <w:pPr>
        <w:rPr>
          <w:sz w:val="23"/>
          <w:szCs w:val="23"/>
        </w:rPr>
      </w:pPr>
      <w:r w:rsidRPr="00651B4B">
        <w:rPr>
          <w:sz w:val="23"/>
          <w:szCs w:val="23"/>
        </w:rPr>
        <w:t>MCCC accomplishes its mission through:</w:t>
      </w:r>
    </w:p>
    <w:p w14:paraId="5181CE46" w14:textId="77777777" w:rsidR="00563C03" w:rsidRPr="00651B4B" w:rsidRDefault="00563C03" w:rsidP="00563C03">
      <w:pPr>
        <w:rPr>
          <w:sz w:val="23"/>
          <w:szCs w:val="23"/>
        </w:rPr>
      </w:pPr>
      <w:r w:rsidRPr="00651B4B">
        <w:rPr>
          <w:sz w:val="23"/>
          <w:szCs w:val="23"/>
        </w:rPr>
        <w:t>•</w:t>
      </w:r>
      <w:r w:rsidRPr="00651B4B">
        <w:rPr>
          <w:sz w:val="23"/>
          <w:szCs w:val="23"/>
        </w:rPr>
        <w:tab/>
        <w:t>Post-secondary pathways for students who plan to pursue further education</w:t>
      </w:r>
    </w:p>
    <w:p w14:paraId="7BD332A9" w14:textId="77777777" w:rsidR="00563C03" w:rsidRPr="00651B4B" w:rsidRDefault="00563C03" w:rsidP="00563C03">
      <w:pPr>
        <w:rPr>
          <w:sz w:val="23"/>
          <w:szCs w:val="23"/>
        </w:rPr>
      </w:pPr>
      <w:r w:rsidRPr="00651B4B">
        <w:rPr>
          <w:sz w:val="23"/>
          <w:szCs w:val="23"/>
        </w:rPr>
        <w:t>•</w:t>
      </w:r>
      <w:r w:rsidRPr="00651B4B">
        <w:rPr>
          <w:sz w:val="23"/>
          <w:szCs w:val="23"/>
        </w:rPr>
        <w:tab/>
        <w:t>Occupational programs and certificates for students preparing for immediate employment upon completion</w:t>
      </w:r>
    </w:p>
    <w:p w14:paraId="704B786D" w14:textId="77777777" w:rsidR="00563C03" w:rsidRPr="00651B4B" w:rsidRDefault="00563C03" w:rsidP="00563C03">
      <w:pPr>
        <w:rPr>
          <w:sz w:val="23"/>
          <w:szCs w:val="23"/>
        </w:rPr>
      </w:pPr>
      <w:r w:rsidRPr="00651B4B">
        <w:rPr>
          <w:sz w:val="23"/>
          <w:szCs w:val="23"/>
        </w:rPr>
        <w:t>•</w:t>
      </w:r>
      <w:r w:rsidRPr="00651B4B">
        <w:rPr>
          <w:sz w:val="23"/>
          <w:szCs w:val="23"/>
        </w:rPr>
        <w:tab/>
        <w:t>Curriculum that prepares students to effectively communicate, think critically, and be socially and culturally aware</w:t>
      </w:r>
    </w:p>
    <w:p w14:paraId="1A57D154" w14:textId="77777777" w:rsidR="00563C03" w:rsidRPr="00651B4B" w:rsidRDefault="00563C03" w:rsidP="00563C03">
      <w:pPr>
        <w:rPr>
          <w:sz w:val="23"/>
          <w:szCs w:val="23"/>
        </w:rPr>
      </w:pPr>
      <w:r w:rsidRPr="00651B4B">
        <w:rPr>
          <w:sz w:val="23"/>
          <w:szCs w:val="23"/>
        </w:rPr>
        <w:t>•</w:t>
      </w:r>
      <w:r w:rsidRPr="00651B4B">
        <w:rPr>
          <w:sz w:val="23"/>
          <w:szCs w:val="23"/>
        </w:rPr>
        <w:tab/>
        <w:t>Comprehensive student support services</w:t>
      </w:r>
    </w:p>
    <w:p w14:paraId="3606545D" w14:textId="77777777" w:rsidR="00563C03" w:rsidRPr="00651B4B" w:rsidRDefault="00563C03" w:rsidP="00563C03">
      <w:pPr>
        <w:rPr>
          <w:sz w:val="23"/>
          <w:szCs w:val="23"/>
        </w:rPr>
      </w:pPr>
      <w:r w:rsidRPr="00651B4B">
        <w:rPr>
          <w:sz w:val="23"/>
          <w:szCs w:val="23"/>
        </w:rPr>
        <w:lastRenderedPageBreak/>
        <w:t>•</w:t>
      </w:r>
      <w:r w:rsidRPr="00651B4B">
        <w:rPr>
          <w:sz w:val="23"/>
          <w:szCs w:val="23"/>
        </w:rPr>
        <w:tab/>
        <w:t>A wealth of opportunities for intellectual, cultural, personal and career enhancement</w:t>
      </w:r>
    </w:p>
    <w:p w14:paraId="2BDF4D40" w14:textId="77777777" w:rsidR="00563C03" w:rsidRPr="00651B4B" w:rsidRDefault="00563C03" w:rsidP="00563C03">
      <w:pPr>
        <w:rPr>
          <w:sz w:val="23"/>
          <w:szCs w:val="23"/>
        </w:rPr>
      </w:pPr>
      <w:r w:rsidRPr="00651B4B">
        <w:rPr>
          <w:sz w:val="23"/>
          <w:szCs w:val="23"/>
        </w:rPr>
        <w:t>•</w:t>
      </w:r>
      <w:r w:rsidRPr="00651B4B">
        <w:rPr>
          <w:sz w:val="23"/>
          <w:szCs w:val="23"/>
        </w:rPr>
        <w:tab/>
        <w:t>Training and retraining to meet the needs of an evolving economy</w:t>
      </w:r>
    </w:p>
    <w:p w14:paraId="30A36572" w14:textId="77777777" w:rsidR="00563C03" w:rsidRPr="00651B4B" w:rsidRDefault="00563C03" w:rsidP="00563C03">
      <w:pPr>
        <w:rPr>
          <w:sz w:val="23"/>
          <w:szCs w:val="23"/>
        </w:rPr>
      </w:pPr>
      <w:r w:rsidRPr="00651B4B">
        <w:rPr>
          <w:sz w:val="23"/>
          <w:szCs w:val="23"/>
        </w:rPr>
        <w:t>•</w:t>
      </w:r>
      <w:r w:rsidRPr="00651B4B">
        <w:rPr>
          <w:sz w:val="23"/>
          <w:szCs w:val="23"/>
        </w:rPr>
        <w:tab/>
        <w:t>Key partnerships to enhance educational services and opportunities</w:t>
      </w:r>
    </w:p>
    <w:p w14:paraId="07778E0D" w14:textId="77777777" w:rsidR="00563C03" w:rsidRPr="00651B4B" w:rsidRDefault="00563C03" w:rsidP="00563C03">
      <w:pPr>
        <w:rPr>
          <w:sz w:val="23"/>
          <w:szCs w:val="23"/>
        </w:rPr>
      </w:pPr>
    </w:p>
    <w:p w14:paraId="10912EB7" w14:textId="77777777" w:rsidR="00563C03" w:rsidRPr="00651B4B" w:rsidRDefault="00563C03" w:rsidP="00563C03">
      <w:pPr>
        <w:rPr>
          <w:sz w:val="23"/>
          <w:szCs w:val="23"/>
        </w:rPr>
      </w:pPr>
      <w:r w:rsidRPr="00651B4B">
        <w:rPr>
          <w:sz w:val="23"/>
          <w:szCs w:val="23"/>
        </w:rPr>
        <w:t>As its vision, the college aspires to be recognized for our student-focused service, academic excellence, affordability, innovation, community responsiveness and student success.</w:t>
      </w:r>
    </w:p>
    <w:p w14:paraId="54E78AEA" w14:textId="334A6388" w:rsidR="00563C03" w:rsidRPr="00651B4B" w:rsidRDefault="00563C03" w:rsidP="00563C03">
      <w:pPr>
        <w:rPr>
          <w:sz w:val="23"/>
          <w:szCs w:val="23"/>
        </w:rPr>
      </w:pPr>
      <w:r w:rsidRPr="00651B4B">
        <w:rPr>
          <w:sz w:val="23"/>
          <w:szCs w:val="23"/>
        </w:rPr>
        <w:t>The college offers associate degrees and certificate programs for career preparation, as well as for transfer to four-year colleges and universities.</w:t>
      </w:r>
      <w:r w:rsidR="002F16FF">
        <w:rPr>
          <w:sz w:val="23"/>
          <w:szCs w:val="23"/>
        </w:rPr>
        <w:br/>
      </w:r>
      <w:r w:rsidRPr="00651B4B">
        <w:rPr>
          <w:sz w:val="23"/>
          <w:szCs w:val="23"/>
        </w:rPr>
        <w:t>Four-year degrees are available right on the MCCC Main Campus through Siena Heights University and at the college’s Whitman Center in Temperance.</w:t>
      </w:r>
    </w:p>
    <w:p w14:paraId="45E97113" w14:textId="44AF9C5F" w:rsidR="002F16FF" w:rsidRDefault="00563C03" w:rsidP="00563C03">
      <w:pPr>
        <w:rPr>
          <w:sz w:val="23"/>
          <w:szCs w:val="23"/>
        </w:rPr>
      </w:pPr>
      <w:r w:rsidRPr="002F16FF">
        <w:rPr>
          <w:b/>
          <w:bCs/>
          <w:sz w:val="23"/>
          <w:szCs w:val="23"/>
        </w:rPr>
        <w:t>Development Information:</w:t>
      </w:r>
      <w:r w:rsidR="002F16FF">
        <w:rPr>
          <w:sz w:val="23"/>
          <w:szCs w:val="23"/>
        </w:rPr>
        <w:br/>
      </w:r>
      <w:r w:rsidRPr="00651B4B">
        <w:rPr>
          <w:sz w:val="23"/>
          <w:szCs w:val="23"/>
        </w:rPr>
        <w:t>Dr. Joshua W. Myers</w:t>
      </w:r>
      <w:r w:rsidR="002F16FF">
        <w:rPr>
          <w:sz w:val="23"/>
          <w:szCs w:val="23"/>
        </w:rPr>
        <w:br/>
      </w:r>
      <w:r w:rsidRPr="00651B4B">
        <w:rPr>
          <w:sz w:val="23"/>
          <w:szCs w:val="23"/>
        </w:rPr>
        <w:t>Executive Director of The Foundation (734) 384-4214</w:t>
      </w:r>
      <w:r w:rsidR="002F16FF">
        <w:rPr>
          <w:sz w:val="23"/>
          <w:szCs w:val="23"/>
        </w:rPr>
        <w:br/>
      </w:r>
      <w:hyperlink r:id="rId27" w:history="1">
        <w:r w:rsidR="002F16FF" w:rsidRPr="001616CF">
          <w:rPr>
            <w:rStyle w:val="Hyperlink"/>
            <w:sz w:val="23"/>
            <w:szCs w:val="23"/>
          </w:rPr>
          <w:t>jmyers@monroeccc.edu</w:t>
        </w:r>
      </w:hyperlink>
    </w:p>
    <w:p w14:paraId="74043D58" w14:textId="7FE3CF2B" w:rsidR="002F16FF" w:rsidRPr="00447E1A" w:rsidRDefault="00563C03" w:rsidP="00563C03">
      <w:pPr>
        <w:rPr>
          <w:sz w:val="23"/>
          <w:szCs w:val="23"/>
        </w:rPr>
      </w:pPr>
      <w:r w:rsidRPr="002F16FF">
        <w:rPr>
          <w:b/>
          <w:bCs/>
          <w:sz w:val="23"/>
          <w:szCs w:val="23"/>
        </w:rPr>
        <w:t>Economic Development Opportunities</w:t>
      </w:r>
      <w:r w:rsidR="002F16FF">
        <w:rPr>
          <w:b/>
          <w:bCs/>
          <w:sz w:val="23"/>
          <w:szCs w:val="23"/>
        </w:rPr>
        <w:br/>
      </w:r>
      <w:r w:rsidRPr="00651B4B">
        <w:rPr>
          <w:sz w:val="23"/>
          <w:szCs w:val="23"/>
        </w:rPr>
        <w:t>Barry Kinsey</w:t>
      </w:r>
      <w:r w:rsidR="002F16FF">
        <w:rPr>
          <w:b/>
          <w:bCs/>
          <w:sz w:val="23"/>
          <w:szCs w:val="23"/>
        </w:rPr>
        <w:br/>
      </w:r>
      <w:r w:rsidRPr="00651B4B">
        <w:rPr>
          <w:sz w:val="23"/>
          <w:szCs w:val="23"/>
        </w:rPr>
        <w:t>Director of Workforce Development (734) 384-4124</w:t>
      </w:r>
      <w:r w:rsidR="002F16FF">
        <w:rPr>
          <w:b/>
          <w:bCs/>
          <w:sz w:val="23"/>
          <w:szCs w:val="23"/>
        </w:rPr>
        <w:br/>
      </w:r>
      <w:hyperlink r:id="rId28" w:history="1">
        <w:r w:rsidR="002F16FF" w:rsidRPr="001616CF">
          <w:rPr>
            <w:rStyle w:val="Hyperlink"/>
            <w:sz w:val="23"/>
            <w:szCs w:val="23"/>
          </w:rPr>
          <w:t>bkinsey@monroeccc.edu</w:t>
        </w:r>
      </w:hyperlink>
    </w:p>
    <w:bookmarkStart w:id="19" w:name="_Toc221708925"/>
    <w:p w14:paraId="52F383FF" w14:textId="4F818A72" w:rsidR="00563C03" w:rsidRPr="00447E1A" w:rsidRDefault="002F16FF" w:rsidP="00447E1A">
      <w:pPr>
        <w:pStyle w:val="Heading1"/>
        <w:jc w:val="center"/>
        <w:rPr>
          <w:sz w:val="32"/>
          <w:szCs w:val="32"/>
        </w:rPr>
      </w:pPr>
      <w:r w:rsidRPr="00447E1A">
        <w:rPr>
          <w:noProof/>
          <w:sz w:val="32"/>
          <w:szCs w:val="32"/>
        </w:rPr>
        <mc:AlternateContent>
          <mc:Choice Requires="wps">
            <w:drawing>
              <wp:anchor distT="0" distB="0" distL="0" distR="0" simplePos="0" relativeHeight="251699200" behindDoc="0" locked="0" layoutInCell="1" allowOverlap="1" wp14:anchorId="5634F00C" wp14:editId="4F1886FB">
                <wp:simplePos x="0" y="0"/>
                <wp:positionH relativeFrom="page">
                  <wp:posOffset>-13335</wp:posOffset>
                </wp:positionH>
                <wp:positionV relativeFrom="paragraph">
                  <wp:posOffset>341475</wp:posOffset>
                </wp:positionV>
                <wp:extent cx="7772400" cy="27940"/>
                <wp:effectExtent l="0" t="0" r="0" b="0"/>
                <wp:wrapNone/>
                <wp:docPr id="827362787"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14E6B729" id="Graphic 31" o:spid="_x0000_s1026" style="position:absolute;margin-left:-1.05pt;margin-top:26.9pt;width:612pt;height:2.2pt;z-index:251699200;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" path="m7772400,l,,,27432r7772400,l7772400,xe" fillcolor="#548dd4" stroked="f">
                <v:path arrowok="t"/>
                <w10:wrap anchorx="page"/>
              </v:shape>
            </w:pict>
          </mc:Fallback>
        </mc:AlternateContent>
      </w:r>
      <w:r w:rsidR="00563C03" w:rsidRPr="00447E1A">
        <w:rPr>
          <w:sz w:val="32"/>
          <w:szCs w:val="32"/>
        </w:rPr>
        <w:t>Monroe County Communities</w:t>
      </w:r>
      <w:bookmarkEnd w:id="19"/>
    </w:p>
    <w:p w14:paraId="35F210A2" w14:textId="77777777" w:rsidR="00563C03" w:rsidRPr="00651B4B" w:rsidRDefault="00563C03" w:rsidP="00563C03">
      <w:pPr>
        <w:rPr>
          <w:sz w:val="23"/>
          <w:szCs w:val="23"/>
        </w:rPr>
      </w:pPr>
      <w:r w:rsidRPr="00651B4B">
        <w:rPr>
          <w:sz w:val="23"/>
          <w:szCs w:val="23"/>
        </w:rPr>
        <w:t>The following Monroe County communities have submitted information for inclusion within this Streamlining Development guidebook. Communities not specifically listed can submit information to the contact listed on page 1-1.</w:t>
      </w:r>
    </w:p>
    <w:bookmarkStart w:id="20" w:name="_Toc221708926"/>
    <w:p w14:paraId="71FE6816" w14:textId="3C9EC676" w:rsidR="00563C03" w:rsidRPr="00447E1A" w:rsidRDefault="002F16FF" w:rsidP="00447E1A">
      <w:pPr>
        <w:pStyle w:val="Heading1"/>
        <w:jc w:val="center"/>
        <w:rPr>
          <w:sz w:val="32"/>
          <w:szCs w:val="32"/>
        </w:rPr>
      </w:pPr>
      <w:r w:rsidRPr="00447E1A">
        <w:rPr>
          <w:noProof/>
          <w:sz w:val="32"/>
          <w:szCs w:val="32"/>
        </w:rPr>
        <mc:AlternateContent>
          <mc:Choice Requires="wps">
            <w:drawing>
              <wp:anchor distT="0" distB="0" distL="0" distR="0" simplePos="0" relativeHeight="251701248" behindDoc="0" locked="0" layoutInCell="1" allowOverlap="1" wp14:anchorId="526F9607" wp14:editId="7C7E6143">
                <wp:simplePos x="0" y="0"/>
                <wp:positionH relativeFrom="page">
                  <wp:posOffset>-13335</wp:posOffset>
                </wp:positionH>
                <wp:positionV relativeFrom="paragraph">
                  <wp:posOffset>364140</wp:posOffset>
                </wp:positionV>
                <wp:extent cx="7772400" cy="27940"/>
                <wp:effectExtent l="0" t="0" r="0" b="0"/>
                <wp:wrapNone/>
                <wp:docPr id="1515308420"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4C3A01F9" id="Graphic 31" o:spid="_x0000_s1026" style="position:absolute;margin-left:-1.05pt;margin-top:28.65pt;width:612pt;height:2.2pt;z-index:251701248;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" path="m7772400,l,,,27432r7772400,l7772400,xe" fillcolor="#548dd4" stroked="f">
                <v:path arrowok="t"/>
                <w10:wrap anchorx="page"/>
              </v:shape>
            </w:pict>
          </mc:Fallback>
        </mc:AlternateContent>
      </w:r>
      <w:r w:rsidR="00563C03" w:rsidRPr="00447E1A">
        <w:rPr>
          <w:sz w:val="32"/>
          <w:szCs w:val="32"/>
        </w:rPr>
        <w:t>Ash Township</w:t>
      </w:r>
      <w:bookmarkEnd w:id="20"/>
    </w:p>
    <w:p w14:paraId="46B2D534" w14:textId="6409E9A6" w:rsidR="00563C03" w:rsidRPr="00651B4B" w:rsidRDefault="00563C03" w:rsidP="00563C03">
      <w:pPr>
        <w:rPr>
          <w:sz w:val="23"/>
          <w:szCs w:val="23"/>
        </w:rPr>
      </w:pPr>
      <w:r w:rsidRPr="00651B4B">
        <w:rPr>
          <w:sz w:val="23"/>
          <w:szCs w:val="23"/>
        </w:rPr>
        <w:t>Website:  ashtownship.org</w:t>
      </w:r>
      <w:r w:rsidR="003527CA">
        <w:rPr>
          <w:sz w:val="23"/>
          <w:szCs w:val="23"/>
        </w:rPr>
        <w:br/>
      </w:r>
      <w:r w:rsidRPr="00651B4B">
        <w:rPr>
          <w:sz w:val="23"/>
          <w:szCs w:val="23"/>
        </w:rPr>
        <w:t xml:space="preserve">Address: 1677 Ready Road, Carleton, MI 48117 </w:t>
      </w:r>
      <w:r w:rsidR="003527CA">
        <w:rPr>
          <w:sz w:val="23"/>
          <w:szCs w:val="23"/>
        </w:rPr>
        <w:br/>
      </w:r>
      <w:r w:rsidRPr="00651B4B">
        <w:rPr>
          <w:sz w:val="23"/>
          <w:szCs w:val="23"/>
        </w:rPr>
        <w:t>Phone:</w:t>
      </w:r>
      <w:r w:rsidRPr="00651B4B">
        <w:rPr>
          <w:sz w:val="23"/>
          <w:szCs w:val="23"/>
        </w:rPr>
        <w:tab/>
        <w:t>734-654-6992</w:t>
      </w:r>
    </w:p>
    <w:p w14:paraId="7811F870" w14:textId="77777777" w:rsidR="00563C03" w:rsidRPr="002955C9" w:rsidRDefault="00563C03" w:rsidP="00563C03">
      <w:pPr>
        <w:rPr>
          <w:b/>
          <w:bCs/>
          <w:sz w:val="23"/>
          <w:szCs w:val="23"/>
        </w:rPr>
      </w:pPr>
      <w:r w:rsidRPr="002955C9">
        <w:rPr>
          <w:b/>
          <w:bCs/>
          <w:sz w:val="23"/>
          <w:szCs w:val="23"/>
        </w:rPr>
        <w:t>Contact Information</w:t>
      </w:r>
    </w:p>
    <w:tbl>
      <w:tblPr>
        <w:tblStyle w:val="TableGrid"/>
        <w:tblW w:w="0" w:type="auto"/>
        <w:tblLook w:val="04A0" w:firstRow="1" w:lastRow="0" w:firstColumn="1" w:lastColumn="0" w:noHBand="0" w:noVBand="1"/>
      </w:tblPr>
      <w:tblGrid>
        <w:gridCol w:w="2245"/>
        <w:gridCol w:w="2775"/>
        <w:gridCol w:w="1019"/>
        <w:gridCol w:w="3311"/>
      </w:tblGrid>
      <w:tr w:rsidR="003527CA" w:rsidRPr="003527CA" w14:paraId="3F91E864" w14:textId="49DFCF57" w:rsidTr="003527CA">
        <w:tc>
          <w:tcPr>
            <w:tcW w:w="2245" w:type="dxa"/>
          </w:tcPr>
          <w:p w14:paraId="01BCB5AA" w14:textId="58F27DBE" w:rsidR="003527CA" w:rsidRPr="003527CA" w:rsidRDefault="003527CA" w:rsidP="00335538">
            <w:pPr>
              <w:rPr>
                <w:sz w:val="23"/>
                <w:szCs w:val="23"/>
              </w:rPr>
            </w:pPr>
            <w:r w:rsidRPr="003527CA">
              <w:rPr>
                <w:sz w:val="23"/>
                <w:szCs w:val="23"/>
              </w:rPr>
              <w:t>Twp. Supervisor:</w:t>
            </w:r>
          </w:p>
        </w:tc>
        <w:tc>
          <w:tcPr>
            <w:tcW w:w="2775" w:type="dxa"/>
          </w:tcPr>
          <w:p w14:paraId="43646629" w14:textId="790F2624" w:rsidR="003527CA" w:rsidRPr="003527CA" w:rsidRDefault="003527CA" w:rsidP="00335538">
            <w:pPr>
              <w:rPr>
                <w:sz w:val="23"/>
                <w:szCs w:val="23"/>
              </w:rPr>
            </w:pPr>
            <w:r w:rsidRPr="003527CA">
              <w:rPr>
                <w:sz w:val="23"/>
                <w:szCs w:val="23"/>
              </w:rPr>
              <w:t>Robin Carmack</w:t>
            </w:r>
          </w:p>
        </w:tc>
        <w:tc>
          <w:tcPr>
            <w:tcW w:w="1019" w:type="dxa"/>
          </w:tcPr>
          <w:p w14:paraId="0C5D31DD" w14:textId="72EA8C39" w:rsidR="003527CA" w:rsidRPr="003527CA" w:rsidRDefault="003527CA" w:rsidP="00335538">
            <w:pPr>
              <w:rPr>
                <w:sz w:val="23"/>
                <w:szCs w:val="23"/>
              </w:rPr>
            </w:pPr>
            <w:r w:rsidRPr="003527CA">
              <w:rPr>
                <w:sz w:val="23"/>
                <w:szCs w:val="23"/>
              </w:rPr>
              <w:t>ext. #1</w:t>
            </w:r>
          </w:p>
        </w:tc>
        <w:tc>
          <w:tcPr>
            <w:tcW w:w="3311" w:type="dxa"/>
          </w:tcPr>
          <w:p w14:paraId="2A221685" w14:textId="1B01BCD8" w:rsidR="00A42735" w:rsidRPr="003527CA" w:rsidRDefault="00A42735" w:rsidP="00335538">
            <w:pPr>
              <w:rPr>
                <w:sz w:val="23"/>
                <w:szCs w:val="23"/>
              </w:rPr>
            </w:pPr>
            <w:hyperlink r:id="rId29" w:history="1">
              <w:r w:rsidRPr="00EC6BB7">
                <w:rPr>
                  <w:rStyle w:val="Hyperlink"/>
                  <w:sz w:val="23"/>
                  <w:szCs w:val="23"/>
                </w:rPr>
                <w:t>rcarmack@ashtownship.org</w:t>
              </w:r>
            </w:hyperlink>
          </w:p>
        </w:tc>
      </w:tr>
      <w:tr w:rsidR="003527CA" w:rsidRPr="003527CA" w14:paraId="4D9AB984" w14:textId="25A30C2E" w:rsidTr="003527CA">
        <w:tc>
          <w:tcPr>
            <w:tcW w:w="2245" w:type="dxa"/>
          </w:tcPr>
          <w:p w14:paraId="5B8D0F8F" w14:textId="3615EFFD" w:rsidR="003527CA" w:rsidRPr="003527CA" w:rsidRDefault="003527CA" w:rsidP="00335538">
            <w:pPr>
              <w:rPr>
                <w:sz w:val="23"/>
                <w:szCs w:val="23"/>
              </w:rPr>
            </w:pPr>
            <w:r w:rsidRPr="003527CA">
              <w:rPr>
                <w:sz w:val="23"/>
                <w:szCs w:val="23"/>
              </w:rPr>
              <w:t>Twp. Clerk:</w:t>
            </w:r>
          </w:p>
        </w:tc>
        <w:tc>
          <w:tcPr>
            <w:tcW w:w="2775" w:type="dxa"/>
          </w:tcPr>
          <w:p w14:paraId="3B6BBD01" w14:textId="54F3A2A8" w:rsidR="003527CA" w:rsidRPr="003527CA" w:rsidRDefault="003527CA" w:rsidP="00335538">
            <w:pPr>
              <w:rPr>
                <w:sz w:val="23"/>
                <w:szCs w:val="23"/>
              </w:rPr>
            </w:pPr>
            <w:r w:rsidRPr="003527CA">
              <w:rPr>
                <w:sz w:val="23"/>
                <w:szCs w:val="23"/>
              </w:rPr>
              <w:t>Michele Geiermann</w:t>
            </w:r>
          </w:p>
        </w:tc>
        <w:tc>
          <w:tcPr>
            <w:tcW w:w="1019" w:type="dxa"/>
          </w:tcPr>
          <w:p w14:paraId="6FDE9E41" w14:textId="21017B7F" w:rsidR="003527CA" w:rsidRPr="003527CA" w:rsidRDefault="003527CA" w:rsidP="00335538">
            <w:pPr>
              <w:rPr>
                <w:sz w:val="23"/>
                <w:szCs w:val="23"/>
              </w:rPr>
            </w:pPr>
            <w:r w:rsidRPr="003527CA">
              <w:rPr>
                <w:sz w:val="23"/>
                <w:szCs w:val="23"/>
              </w:rPr>
              <w:t>ext. #3</w:t>
            </w:r>
          </w:p>
        </w:tc>
        <w:tc>
          <w:tcPr>
            <w:tcW w:w="3311" w:type="dxa"/>
          </w:tcPr>
          <w:p w14:paraId="7B1716F3" w14:textId="3CF0C351" w:rsidR="00A42735" w:rsidRPr="003527CA" w:rsidRDefault="00A42735" w:rsidP="00335538">
            <w:pPr>
              <w:rPr>
                <w:sz w:val="23"/>
                <w:szCs w:val="23"/>
              </w:rPr>
            </w:pPr>
            <w:hyperlink r:id="rId30" w:history="1">
              <w:r w:rsidRPr="00EC6BB7">
                <w:rPr>
                  <w:rStyle w:val="Hyperlink"/>
                  <w:sz w:val="23"/>
                  <w:szCs w:val="23"/>
                </w:rPr>
                <w:t>mgeiermann@ashtownship.org</w:t>
              </w:r>
            </w:hyperlink>
          </w:p>
        </w:tc>
      </w:tr>
      <w:tr w:rsidR="003527CA" w:rsidRPr="003527CA" w14:paraId="7C414F55" w14:textId="2A4C9E5D" w:rsidTr="003527CA">
        <w:tc>
          <w:tcPr>
            <w:tcW w:w="2245" w:type="dxa"/>
          </w:tcPr>
          <w:p w14:paraId="43CBCB41" w14:textId="6C44FCEB" w:rsidR="003527CA" w:rsidRPr="003527CA" w:rsidRDefault="003527CA" w:rsidP="00335538">
            <w:pPr>
              <w:rPr>
                <w:sz w:val="23"/>
                <w:szCs w:val="23"/>
              </w:rPr>
            </w:pPr>
            <w:r w:rsidRPr="003527CA">
              <w:rPr>
                <w:sz w:val="23"/>
                <w:szCs w:val="23"/>
              </w:rPr>
              <w:t>Twp. Treasurer:</w:t>
            </w:r>
          </w:p>
        </w:tc>
        <w:tc>
          <w:tcPr>
            <w:tcW w:w="2775" w:type="dxa"/>
          </w:tcPr>
          <w:p w14:paraId="230BCA06" w14:textId="03922CDC" w:rsidR="003527CA" w:rsidRPr="003527CA" w:rsidRDefault="003527CA" w:rsidP="00335538">
            <w:pPr>
              <w:rPr>
                <w:sz w:val="23"/>
                <w:szCs w:val="23"/>
              </w:rPr>
            </w:pPr>
            <w:r w:rsidRPr="003527CA">
              <w:rPr>
                <w:sz w:val="23"/>
                <w:szCs w:val="23"/>
              </w:rPr>
              <w:t>Robert Schock</w:t>
            </w:r>
          </w:p>
        </w:tc>
        <w:tc>
          <w:tcPr>
            <w:tcW w:w="1019" w:type="dxa"/>
          </w:tcPr>
          <w:p w14:paraId="202FB3F7" w14:textId="2A0301CE" w:rsidR="003527CA" w:rsidRPr="003527CA" w:rsidRDefault="003527CA" w:rsidP="00335538">
            <w:pPr>
              <w:rPr>
                <w:sz w:val="23"/>
                <w:szCs w:val="23"/>
              </w:rPr>
            </w:pPr>
            <w:r w:rsidRPr="003527CA">
              <w:rPr>
                <w:sz w:val="23"/>
                <w:szCs w:val="23"/>
              </w:rPr>
              <w:t>ext. #5</w:t>
            </w:r>
          </w:p>
        </w:tc>
        <w:tc>
          <w:tcPr>
            <w:tcW w:w="3311" w:type="dxa"/>
          </w:tcPr>
          <w:p w14:paraId="58642908" w14:textId="41E143FA" w:rsidR="00A42735" w:rsidRPr="003527CA" w:rsidRDefault="00A42735" w:rsidP="00335538">
            <w:pPr>
              <w:rPr>
                <w:sz w:val="23"/>
                <w:szCs w:val="23"/>
              </w:rPr>
            </w:pPr>
            <w:hyperlink r:id="rId31" w:history="1">
              <w:r w:rsidRPr="00EC6BB7">
                <w:rPr>
                  <w:rStyle w:val="Hyperlink"/>
                  <w:sz w:val="23"/>
                  <w:szCs w:val="23"/>
                </w:rPr>
                <w:t>rschock@ashtownship.org</w:t>
              </w:r>
            </w:hyperlink>
          </w:p>
        </w:tc>
      </w:tr>
      <w:tr w:rsidR="003527CA" w:rsidRPr="003527CA" w14:paraId="7A5FC669" w14:textId="73FB97E1" w:rsidTr="003527CA">
        <w:tc>
          <w:tcPr>
            <w:tcW w:w="2245" w:type="dxa"/>
          </w:tcPr>
          <w:p w14:paraId="708D5E19" w14:textId="70648204" w:rsidR="003527CA" w:rsidRPr="003527CA" w:rsidRDefault="003527CA" w:rsidP="00335538">
            <w:pPr>
              <w:rPr>
                <w:sz w:val="23"/>
                <w:szCs w:val="23"/>
              </w:rPr>
            </w:pPr>
            <w:r w:rsidRPr="003527CA">
              <w:rPr>
                <w:sz w:val="23"/>
                <w:szCs w:val="23"/>
              </w:rPr>
              <w:t>Twp. Manager:</w:t>
            </w:r>
          </w:p>
        </w:tc>
        <w:tc>
          <w:tcPr>
            <w:tcW w:w="2775" w:type="dxa"/>
          </w:tcPr>
          <w:p w14:paraId="146A7485" w14:textId="625E31AC" w:rsidR="003527CA" w:rsidRPr="003527CA" w:rsidRDefault="003527CA" w:rsidP="00335538">
            <w:pPr>
              <w:rPr>
                <w:sz w:val="23"/>
                <w:szCs w:val="23"/>
              </w:rPr>
            </w:pPr>
            <w:r w:rsidRPr="003527CA">
              <w:rPr>
                <w:sz w:val="23"/>
                <w:szCs w:val="23"/>
              </w:rPr>
              <w:t>Jim Vaslo</w:t>
            </w:r>
          </w:p>
        </w:tc>
        <w:tc>
          <w:tcPr>
            <w:tcW w:w="1019" w:type="dxa"/>
          </w:tcPr>
          <w:p w14:paraId="10CEC1C6" w14:textId="62F9EB2C" w:rsidR="003527CA" w:rsidRPr="003527CA" w:rsidRDefault="003527CA" w:rsidP="00335538">
            <w:pPr>
              <w:rPr>
                <w:sz w:val="23"/>
                <w:szCs w:val="23"/>
              </w:rPr>
            </w:pPr>
            <w:r w:rsidRPr="003527CA">
              <w:rPr>
                <w:sz w:val="23"/>
                <w:szCs w:val="23"/>
              </w:rPr>
              <w:t>ext. #2</w:t>
            </w:r>
            <w:r w:rsidRPr="003527CA">
              <w:rPr>
                <w:sz w:val="23"/>
                <w:szCs w:val="23"/>
              </w:rPr>
              <w:tab/>
            </w:r>
          </w:p>
        </w:tc>
        <w:tc>
          <w:tcPr>
            <w:tcW w:w="3311" w:type="dxa"/>
          </w:tcPr>
          <w:p w14:paraId="15FE87DB" w14:textId="28D4589E" w:rsidR="00A42735" w:rsidRPr="003527CA" w:rsidRDefault="00A42735" w:rsidP="00335538">
            <w:pPr>
              <w:rPr>
                <w:sz w:val="23"/>
                <w:szCs w:val="23"/>
              </w:rPr>
            </w:pPr>
            <w:hyperlink r:id="rId32" w:history="1">
              <w:r w:rsidRPr="00EC6BB7">
                <w:rPr>
                  <w:rStyle w:val="Hyperlink"/>
                  <w:sz w:val="23"/>
                  <w:szCs w:val="23"/>
                </w:rPr>
                <w:t>jvaslo@ashtownship.org</w:t>
              </w:r>
            </w:hyperlink>
          </w:p>
        </w:tc>
      </w:tr>
      <w:tr w:rsidR="003527CA" w:rsidRPr="003527CA" w14:paraId="3C8DED2F" w14:textId="15BD6E31" w:rsidTr="003527CA">
        <w:tc>
          <w:tcPr>
            <w:tcW w:w="2245" w:type="dxa"/>
          </w:tcPr>
          <w:p w14:paraId="474BA88C" w14:textId="502D08C0" w:rsidR="003527CA" w:rsidRPr="003527CA" w:rsidRDefault="003527CA" w:rsidP="00335538">
            <w:pPr>
              <w:rPr>
                <w:sz w:val="23"/>
                <w:szCs w:val="23"/>
              </w:rPr>
            </w:pPr>
            <w:r w:rsidRPr="003527CA">
              <w:rPr>
                <w:sz w:val="23"/>
                <w:szCs w:val="23"/>
              </w:rPr>
              <w:t>Building Official:</w:t>
            </w:r>
          </w:p>
        </w:tc>
        <w:tc>
          <w:tcPr>
            <w:tcW w:w="2775" w:type="dxa"/>
          </w:tcPr>
          <w:p w14:paraId="469F14EF" w14:textId="24A538CB" w:rsidR="003527CA" w:rsidRPr="003527CA" w:rsidRDefault="003527CA" w:rsidP="00335538">
            <w:pPr>
              <w:rPr>
                <w:sz w:val="23"/>
                <w:szCs w:val="23"/>
              </w:rPr>
            </w:pPr>
            <w:r w:rsidRPr="003527CA">
              <w:rPr>
                <w:sz w:val="23"/>
                <w:szCs w:val="23"/>
              </w:rPr>
              <w:t>John Tackett</w:t>
            </w:r>
          </w:p>
        </w:tc>
        <w:tc>
          <w:tcPr>
            <w:tcW w:w="1019" w:type="dxa"/>
          </w:tcPr>
          <w:p w14:paraId="129B9982" w14:textId="77777777" w:rsidR="003527CA" w:rsidRPr="003527CA" w:rsidRDefault="003527CA" w:rsidP="00335538">
            <w:pPr>
              <w:rPr>
                <w:sz w:val="23"/>
                <w:szCs w:val="23"/>
              </w:rPr>
            </w:pPr>
          </w:p>
        </w:tc>
        <w:tc>
          <w:tcPr>
            <w:tcW w:w="3311" w:type="dxa"/>
          </w:tcPr>
          <w:p w14:paraId="1F390A0C" w14:textId="7E31C058" w:rsidR="00A42735" w:rsidRPr="003527CA" w:rsidRDefault="00A42735" w:rsidP="00335538">
            <w:pPr>
              <w:rPr>
                <w:sz w:val="23"/>
                <w:szCs w:val="23"/>
              </w:rPr>
            </w:pPr>
            <w:hyperlink r:id="rId33" w:history="1">
              <w:r w:rsidRPr="00EC6BB7">
                <w:rPr>
                  <w:rStyle w:val="Hyperlink"/>
                  <w:sz w:val="23"/>
                  <w:szCs w:val="23"/>
                </w:rPr>
                <w:t>jtackett@ashtownship.org</w:t>
              </w:r>
            </w:hyperlink>
          </w:p>
        </w:tc>
      </w:tr>
      <w:tr w:rsidR="003527CA" w:rsidRPr="003527CA" w14:paraId="0A36FC5E" w14:textId="5EAF61B5" w:rsidTr="003527CA">
        <w:tc>
          <w:tcPr>
            <w:tcW w:w="2245" w:type="dxa"/>
          </w:tcPr>
          <w:p w14:paraId="2BD0F440" w14:textId="652FBCD9" w:rsidR="003527CA" w:rsidRPr="003527CA" w:rsidRDefault="003527CA" w:rsidP="00335538">
            <w:pPr>
              <w:rPr>
                <w:sz w:val="23"/>
                <w:szCs w:val="23"/>
              </w:rPr>
            </w:pPr>
            <w:r w:rsidRPr="003527CA">
              <w:rPr>
                <w:sz w:val="23"/>
                <w:szCs w:val="23"/>
              </w:rPr>
              <w:lastRenderedPageBreak/>
              <w:t>Building Assistant:</w:t>
            </w:r>
          </w:p>
        </w:tc>
        <w:tc>
          <w:tcPr>
            <w:tcW w:w="2775" w:type="dxa"/>
          </w:tcPr>
          <w:p w14:paraId="3F277E99" w14:textId="3C4FB1B0" w:rsidR="003527CA" w:rsidRPr="003527CA" w:rsidRDefault="003527CA" w:rsidP="00335538">
            <w:pPr>
              <w:rPr>
                <w:sz w:val="23"/>
                <w:szCs w:val="23"/>
              </w:rPr>
            </w:pPr>
            <w:r w:rsidRPr="003527CA">
              <w:rPr>
                <w:sz w:val="23"/>
                <w:szCs w:val="23"/>
              </w:rPr>
              <w:t>Alyse Reaume</w:t>
            </w:r>
          </w:p>
        </w:tc>
        <w:tc>
          <w:tcPr>
            <w:tcW w:w="1019" w:type="dxa"/>
          </w:tcPr>
          <w:p w14:paraId="7E072095" w14:textId="2818204F" w:rsidR="003527CA" w:rsidRPr="003527CA" w:rsidRDefault="003527CA" w:rsidP="00335538">
            <w:pPr>
              <w:rPr>
                <w:sz w:val="23"/>
                <w:szCs w:val="23"/>
              </w:rPr>
            </w:pPr>
            <w:r w:rsidRPr="003527CA">
              <w:rPr>
                <w:sz w:val="23"/>
                <w:szCs w:val="23"/>
              </w:rPr>
              <w:t>ext. #4</w:t>
            </w:r>
          </w:p>
        </w:tc>
        <w:tc>
          <w:tcPr>
            <w:tcW w:w="3311" w:type="dxa"/>
          </w:tcPr>
          <w:p w14:paraId="094458D7" w14:textId="159BB017" w:rsidR="00A42735" w:rsidRPr="003527CA" w:rsidRDefault="00A42735" w:rsidP="00335538">
            <w:pPr>
              <w:rPr>
                <w:sz w:val="23"/>
                <w:szCs w:val="23"/>
              </w:rPr>
            </w:pPr>
            <w:hyperlink r:id="rId34" w:history="1">
              <w:r w:rsidRPr="00EC6BB7">
                <w:rPr>
                  <w:rStyle w:val="Hyperlink"/>
                  <w:sz w:val="23"/>
                  <w:szCs w:val="23"/>
                </w:rPr>
                <w:t>alyser@ashtownship.org</w:t>
              </w:r>
            </w:hyperlink>
          </w:p>
        </w:tc>
      </w:tr>
      <w:tr w:rsidR="003527CA" w:rsidRPr="003527CA" w14:paraId="0E0A9704" w14:textId="51AC393B" w:rsidTr="003527CA">
        <w:tc>
          <w:tcPr>
            <w:tcW w:w="2245" w:type="dxa"/>
          </w:tcPr>
          <w:p w14:paraId="7A7C4FB4" w14:textId="4124C3A5" w:rsidR="003527CA" w:rsidRPr="003527CA" w:rsidRDefault="003527CA" w:rsidP="00335538">
            <w:pPr>
              <w:rPr>
                <w:sz w:val="23"/>
                <w:szCs w:val="23"/>
              </w:rPr>
            </w:pPr>
            <w:r w:rsidRPr="003527CA">
              <w:rPr>
                <w:sz w:val="23"/>
                <w:szCs w:val="23"/>
              </w:rPr>
              <w:t>Water/Sewer Dept:</w:t>
            </w:r>
          </w:p>
        </w:tc>
        <w:tc>
          <w:tcPr>
            <w:tcW w:w="2775" w:type="dxa"/>
          </w:tcPr>
          <w:p w14:paraId="583DDD16" w14:textId="0502D417" w:rsidR="003527CA" w:rsidRPr="003527CA" w:rsidRDefault="003527CA" w:rsidP="00335538">
            <w:pPr>
              <w:rPr>
                <w:sz w:val="23"/>
                <w:szCs w:val="23"/>
              </w:rPr>
            </w:pPr>
            <w:r w:rsidRPr="003527CA">
              <w:rPr>
                <w:sz w:val="23"/>
                <w:szCs w:val="23"/>
              </w:rPr>
              <w:t>Jennifer Kecskes</w:t>
            </w:r>
          </w:p>
        </w:tc>
        <w:tc>
          <w:tcPr>
            <w:tcW w:w="1019" w:type="dxa"/>
          </w:tcPr>
          <w:p w14:paraId="10BF61FE" w14:textId="00850203" w:rsidR="003527CA" w:rsidRPr="003527CA" w:rsidRDefault="003527CA" w:rsidP="00335538">
            <w:pPr>
              <w:rPr>
                <w:sz w:val="23"/>
                <w:szCs w:val="23"/>
              </w:rPr>
            </w:pPr>
            <w:r w:rsidRPr="003527CA">
              <w:rPr>
                <w:sz w:val="23"/>
                <w:szCs w:val="23"/>
              </w:rPr>
              <w:t>ext. #7</w:t>
            </w:r>
          </w:p>
        </w:tc>
        <w:tc>
          <w:tcPr>
            <w:tcW w:w="3311" w:type="dxa"/>
          </w:tcPr>
          <w:p w14:paraId="571C806C" w14:textId="1F27FDB7" w:rsidR="00A42735" w:rsidRPr="003527CA" w:rsidRDefault="00A42735" w:rsidP="00335538">
            <w:pPr>
              <w:rPr>
                <w:sz w:val="23"/>
                <w:szCs w:val="23"/>
              </w:rPr>
            </w:pPr>
            <w:hyperlink r:id="rId35" w:history="1">
              <w:r w:rsidRPr="00EC6BB7">
                <w:rPr>
                  <w:rStyle w:val="Hyperlink"/>
                  <w:sz w:val="23"/>
                  <w:szCs w:val="23"/>
                </w:rPr>
                <w:t>jkecskes@ashtownship.or</w:t>
              </w:r>
            </w:hyperlink>
          </w:p>
        </w:tc>
      </w:tr>
    </w:tbl>
    <w:p w14:paraId="3972DE66" w14:textId="77777777" w:rsidR="003527CA" w:rsidRDefault="003527CA" w:rsidP="00563C03">
      <w:pPr>
        <w:rPr>
          <w:sz w:val="23"/>
          <w:szCs w:val="23"/>
        </w:rPr>
      </w:pPr>
    </w:p>
    <w:p w14:paraId="79EDC586" w14:textId="4D3A9C82" w:rsidR="00563C03" w:rsidRPr="00651B4B" w:rsidRDefault="00563C03" w:rsidP="00563C03">
      <w:pPr>
        <w:rPr>
          <w:sz w:val="23"/>
          <w:szCs w:val="23"/>
        </w:rPr>
      </w:pPr>
      <w:r w:rsidRPr="00651B4B">
        <w:rPr>
          <w:sz w:val="23"/>
          <w:szCs w:val="23"/>
        </w:rPr>
        <w:t>Ash Township is located in the northeast portion of Monroe County. It borders Wayne County to the north, Frenchtown Township to the south, Berlin Township to the east, and Exeter Township to the west. Approximately 36 square miles in size, the Township includes the Village of Carleton and has direct access to I-275 and M-24. Ash Township is generally an agricultural/bedroom community with several world class businesses including Guardian Glass Automotive Float &amp; Technical Glass Plant as well as Guardian Glass Science &amp; Technical Center, Bosch Automotive USA Research &amp; Development Center, and the nationally recognized brand of potted plants, Proven Winners. A variety of other commercial and industrial companies have located in Ash Township over the past 50 years. Many have taken</w:t>
      </w:r>
      <w:r w:rsidR="003527CA">
        <w:rPr>
          <w:sz w:val="23"/>
          <w:szCs w:val="23"/>
        </w:rPr>
        <w:br/>
      </w:r>
      <w:r w:rsidRPr="00651B4B">
        <w:rPr>
          <w:sz w:val="23"/>
          <w:szCs w:val="23"/>
        </w:rPr>
        <w:t>advantage of the geographical location and its easy access to highways, national and international rail systems and a local government willing to work with businesses at every level. Ash Township offers an outstanding quality of life for people looking for a great place to live, work and conduct business. With Detroit, Toledo and Ann Arbor just a stone’s throw away, you’re never far from sporting events, cultural and educational activities, gaming, hotels and restaurants. Ash Township’s tax rates and Monroe County in general, are lower than neighboring counties. The Township also offers plenty of space and opportunity to exercise, ride, hunt, fish, boat or hike.</w:t>
      </w:r>
    </w:p>
    <w:p w14:paraId="6D31932F" w14:textId="3034C6F7" w:rsidR="00563C03" w:rsidRDefault="00563C03" w:rsidP="00563C03">
      <w:pPr>
        <w:rPr>
          <w:sz w:val="23"/>
          <w:szCs w:val="23"/>
        </w:rPr>
      </w:pPr>
      <w:r w:rsidRPr="003527CA">
        <w:rPr>
          <w:b/>
          <w:bCs/>
          <w:sz w:val="28"/>
          <w:szCs w:val="28"/>
        </w:rPr>
        <w:t>Development Information</w:t>
      </w:r>
      <w:r w:rsidR="003527CA">
        <w:rPr>
          <w:b/>
          <w:bCs/>
          <w:sz w:val="28"/>
          <w:szCs w:val="28"/>
        </w:rPr>
        <w:br/>
      </w:r>
      <w:r w:rsidRPr="00651B4B">
        <w:rPr>
          <w:sz w:val="23"/>
          <w:szCs w:val="23"/>
        </w:rPr>
        <w:t>If you’re looking to set up business of any kind in Ash Township your first call should be to Township Manager and Zoning Administrator Jim Vaslo. Jim can be reached during normal business hours at the main number listed above (ex. #2) or at his listed e-mail. Our planning and review process is quick and efficient. All applications can be downloaded at our website, ashtownship.org. Also, you can review the Ash Township Zoning Ordinance 7C, which has all requirements for development in the Township. You will also find Ash Township’s most recent Master Plan on our website. We have a staff of professional planners and engineers who along with Jim Vaslo, are ready to assist you and your business to locate, expand and grow here in Ash Township.</w:t>
      </w:r>
    </w:p>
    <w:p w14:paraId="617B8ADA" w14:textId="77777777" w:rsidR="002B3AC2" w:rsidRPr="003527CA" w:rsidRDefault="002B3AC2" w:rsidP="00563C03">
      <w:pPr>
        <w:rPr>
          <w:b/>
          <w:bCs/>
          <w:sz w:val="28"/>
          <w:szCs w:val="28"/>
        </w:rPr>
      </w:pPr>
    </w:p>
    <w:bookmarkStart w:id="21" w:name="_Toc221708927"/>
    <w:p w14:paraId="69A94B40" w14:textId="72CD8B56" w:rsidR="00563C03" w:rsidRPr="00447E1A" w:rsidRDefault="002955C9" w:rsidP="00447E1A">
      <w:pPr>
        <w:pStyle w:val="Heading1"/>
        <w:jc w:val="center"/>
        <w:rPr>
          <w:sz w:val="32"/>
          <w:szCs w:val="32"/>
        </w:rPr>
      </w:pPr>
      <w:r w:rsidRPr="00447E1A">
        <w:rPr>
          <w:noProof/>
          <w:sz w:val="32"/>
          <w:szCs w:val="32"/>
        </w:rPr>
        <mc:AlternateContent>
          <mc:Choice Requires="wps">
            <w:drawing>
              <wp:anchor distT="0" distB="0" distL="0" distR="0" simplePos="0" relativeHeight="251703296" behindDoc="0" locked="0" layoutInCell="1" allowOverlap="1" wp14:anchorId="5968762D" wp14:editId="66603FC2">
                <wp:simplePos x="0" y="0"/>
                <wp:positionH relativeFrom="page">
                  <wp:posOffset>0</wp:posOffset>
                </wp:positionH>
                <wp:positionV relativeFrom="paragraph">
                  <wp:posOffset>353550</wp:posOffset>
                </wp:positionV>
                <wp:extent cx="7772400" cy="27940"/>
                <wp:effectExtent l="0" t="0" r="0" b="0"/>
                <wp:wrapNone/>
                <wp:docPr id="1475831072"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5F9A797B" id="Graphic 31" o:spid="_x0000_s1026" style="position:absolute;margin-left:0;margin-top:27.85pt;width:612pt;height:2.2pt;z-index:251703296;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" path="m7772400,l,,,27432r7772400,l7772400,xe" fillcolor="#548dd4" stroked="f">
                <v:path arrowok="t"/>
                <w10:wrap anchorx="page"/>
              </v:shape>
            </w:pict>
          </mc:Fallback>
        </mc:AlternateContent>
      </w:r>
      <w:r w:rsidR="00563C03" w:rsidRPr="00447E1A">
        <w:rPr>
          <w:sz w:val="32"/>
          <w:szCs w:val="32"/>
        </w:rPr>
        <w:t>Bedford Township</w:t>
      </w:r>
      <w:bookmarkEnd w:id="21"/>
    </w:p>
    <w:p w14:paraId="31087458" w14:textId="1C732B83" w:rsidR="00563C03" w:rsidRPr="00651B4B" w:rsidRDefault="00563C03" w:rsidP="00563C03">
      <w:pPr>
        <w:rPr>
          <w:sz w:val="23"/>
          <w:szCs w:val="23"/>
        </w:rPr>
      </w:pPr>
      <w:r w:rsidRPr="00651B4B">
        <w:rPr>
          <w:sz w:val="23"/>
          <w:szCs w:val="23"/>
        </w:rPr>
        <w:t>Website:  bedfordmi.org</w:t>
      </w:r>
      <w:r w:rsidR="002955C9">
        <w:rPr>
          <w:sz w:val="23"/>
          <w:szCs w:val="23"/>
        </w:rPr>
        <w:br/>
      </w:r>
      <w:r w:rsidRPr="00651B4B">
        <w:rPr>
          <w:sz w:val="23"/>
          <w:szCs w:val="23"/>
        </w:rPr>
        <w:t>Address: 8100 Jackman Road, Temperance, MI 48182</w:t>
      </w:r>
      <w:r w:rsidR="002955C9">
        <w:rPr>
          <w:sz w:val="23"/>
          <w:szCs w:val="23"/>
        </w:rPr>
        <w:br/>
      </w:r>
      <w:r w:rsidRPr="00651B4B">
        <w:rPr>
          <w:sz w:val="23"/>
          <w:szCs w:val="23"/>
        </w:rPr>
        <w:t xml:space="preserve"> Phone:</w:t>
      </w:r>
      <w:r w:rsidR="002955C9">
        <w:rPr>
          <w:sz w:val="23"/>
          <w:szCs w:val="23"/>
        </w:rPr>
        <w:t xml:space="preserve"> </w:t>
      </w:r>
      <w:r w:rsidRPr="00651B4B">
        <w:rPr>
          <w:sz w:val="23"/>
          <w:szCs w:val="23"/>
        </w:rPr>
        <w:t>734-847-6791</w:t>
      </w:r>
    </w:p>
    <w:p w14:paraId="185865BB" w14:textId="77777777" w:rsidR="00563C03" w:rsidRDefault="00563C03" w:rsidP="00563C03">
      <w:pPr>
        <w:rPr>
          <w:b/>
          <w:bCs/>
          <w:sz w:val="23"/>
          <w:szCs w:val="23"/>
        </w:rPr>
      </w:pPr>
      <w:r w:rsidRPr="002955C9">
        <w:rPr>
          <w:b/>
          <w:bCs/>
          <w:sz w:val="23"/>
          <w:szCs w:val="23"/>
        </w:rPr>
        <w:t>Contact Information</w:t>
      </w:r>
    </w:p>
    <w:p w14:paraId="7B3D9CDF" w14:textId="77777777" w:rsidR="00236A5E" w:rsidRPr="002955C9" w:rsidRDefault="00236A5E" w:rsidP="00563C03">
      <w:pPr>
        <w:rPr>
          <w:b/>
          <w:bCs/>
          <w:sz w:val="23"/>
          <w:szCs w:val="23"/>
        </w:rPr>
      </w:pPr>
    </w:p>
    <w:tbl>
      <w:tblPr>
        <w:tblStyle w:val="TableGrid"/>
        <w:tblW w:w="0" w:type="auto"/>
        <w:tblLook w:val="04A0" w:firstRow="1" w:lastRow="0" w:firstColumn="1" w:lastColumn="0" w:noHBand="0" w:noVBand="1"/>
      </w:tblPr>
      <w:tblGrid>
        <w:gridCol w:w="1885"/>
        <w:gridCol w:w="2070"/>
        <w:gridCol w:w="2310"/>
        <w:gridCol w:w="3085"/>
      </w:tblGrid>
      <w:tr w:rsidR="002955C9" w:rsidRPr="002955C9" w14:paraId="67BD92E3" w14:textId="0FC77E06" w:rsidTr="002955C9">
        <w:tc>
          <w:tcPr>
            <w:tcW w:w="1885" w:type="dxa"/>
          </w:tcPr>
          <w:p w14:paraId="207C9DC7" w14:textId="0A76F5C1" w:rsidR="002955C9" w:rsidRPr="002955C9" w:rsidRDefault="002955C9" w:rsidP="004A6815">
            <w:pPr>
              <w:rPr>
                <w:sz w:val="23"/>
                <w:szCs w:val="23"/>
              </w:rPr>
            </w:pPr>
            <w:r w:rsidRPr="002955C9">
              <w:rPr>
                <w:sz w:val="23"/>
                <w:szCs w:val="23"/>
              </w:rPr>
              <w:t>Twp. Supervisor:</w:t>
            </w:r>
          </w:p>
        </w:tc>
        <w:tc>
          <w:tcPr>
            <w:tcW w:w="2070" w:type="dxa"/>
          </w:tcPr>
          <w:p w14:paraId="495201FF" w14:textId="46D9A622" w:rsidR="002955C9" w:rsidRPr="002955C9" w:rsidRDefault="002955C9" w:rsidP="004A6815">
            <w:pPr>
              <w:rPr>
                <w:sz w:val="23"/>
                <w:szCs w:val="23"/>
              </w:rPr>
            </w:pPr>
            <w:r w:rsidRPr="002955C9">
              <w:rPr>
                <w:sz w:val="23"/>
                <w:szCs w:val="23"/>
              </w:rPr>
              <w:t>Al Priuer</w:t>
            </w:r>
          </w:p>
        </w:tc>
        <w:tc>
          <w:tcPr>
            <w:tcW w:w="2310" w:type="dxa"/>
          </w:tcPr>
          <w:p w14:paraId="71122963" w14:textId="455E1760" w:rsidR="002955C9" w:rsidRPr="002955C9" w:rsidRDefault="002955C9" w:rsidP="004A6815">
            <w:pPr>
              <w:rPr>
                <w:sz w:val="23"/>
                <w:szCs w:val="23"/>
              </w:rPr>
            </w:pPr>
            <w:r w:rsidRPr="002955C9">
              <w:rPr>
                <w:sz w:val="23"/>
                <w:szCs w:val="23"/>
              </w:rPr>
              <w:t>734-224-7321</w:t>
            </w:r>
          </w:p>
        </w:tc>
        <w:tc>
          <w:tcPr>
            <w:tcW w:w="3085" w:type="dxa"/>
          </w:tcPr>
          <w:p w14:paraId="733A55D6" w14:textId="13B9B336" w:rsidR="002955C9" w:rsidRPr="002955C9" w:rsidRDefault="002955C9" w:rsidP="004A6815">
            <w:pPr>
              <w:rPr>
                <w:sz w:val="23"/>
                <w:szCs w:val="23"/>
              </w:rPr>
            </w:pPr>
            <w:hyperlink r:id="rId36" w:history="1">
              <w:r w:rsidRPr="00EC6BB7">
                <w:rPr>
                  <w:rStyle w:val="Hyperlink"/>
                  <w:sz w:val="23"/>
                  <w:szCs w:val="23"/>
                </w:rPr>
                <w:t>ppironne@bedfordmi.org</w:t>
              </w:r>
            </w:hyperlink>
          </w:p>
        </w:tc>
      </w:tr>
      <w:tr w:rsidR="002955C9" w:rsidRPr="002955C9" w14:paraId="4B2CD689" w14:textId="387A2F31" w:rsidTr="002955C9">
        <w:tc>
          <w:tcPr>
            <w:tcW w:w="1885" w:type="dxa"/>
          </w:tcPr>
          <w:p w14:paraId="6EB9061F" w14:textId="55EB9E08" w:rsidR="002955C9" w:rsidRPr="002955C9" w:rsidRDefault="002955C9" w:rsidP="004A6815">
            <w:pPr>
              <w:rPr>
                <w:sz w:val="23"/>
                <w:szCs w:val="23"/>
              </w:rPr>
            </w:pPr>
            <w:r w:rsidRPr="002955C9">
              <w:rPr>
                <w:sz w:val="23"/>
                <w:szCs w:val="23"/>
              </w:rPr>
              <w:t>Twp. Clerk:</w:t>
            </w:r>
          </w:p>
        </w:tc>
        <w:tc>
          <w:tcPr>
            <w:tcW w:w="2070" w:type="dxa"/>
          </w:tcPr>
          <w:p w14:paraId="1BB1AFD1" w14:textId="077762BC" w:rsidR="002955C9" w:rsidRPr="002955C9" w:rsidRDefault="002955C9" w:rsidP="004A6815">
            <w:pPr>
              <w:rPr>
                <w:sz w:val="23"/>
                <w:szCs w:val="23"/>
              </w:rPr>
            </w:pPr>
            <w:r w:rsidRPr="002955C9">
              <w:rPr>
                <w:sz w:val="23"/>
                <w:szCs w:val="23"/>
              </w:rPr>
              <w:t>Trudy Hershberger</w:t>
            </w:r>
          </w:p>
        </w:tc>
        <w:tc>
          <w:tcPr>
            <w:tcW w:w="2310" w:type="dxa"/>
          </w:tcPr>
          <w:p w14:paraId="62F13E6F" w14:textId="1B3BA94E" w:rsidR="002955C9" w:rsidRPr="002955C9" w:rsidRDefault="002955C9" w:rsidP="004A6815">
            <w:pPr>
              <w:rPr>
                <w:sz w:val="23"/>
                <w:szCs w:val="23"/>
              </w:rPr>
            </w:pPr>
            <w:r w:rsidRPr="002955C9">
              <w:rPr>
                <w:sz w:val="23"/>
                <w:szCs w:val="23"/>
              </w:rPr>
              <w:t>734-224-7328</w:t>
            </w:r>
          </w:p>
        </w:tc>
        <w:tc>
          <w:tcPr>
            <w:tcW w:w="3085" w:type="dxa"/>
          </w:tcPr>
          <w:p w14:paraId="42713368" w14:textId="66C160C8" w:rsidR="002955C9" w:rsidRPr="002955C9" w:rsidRDefault="002955C9" w:rsidP="004A6815">
            <w:pPr>
              <w:rPr>
                <w:sz w:val="23"/>
                <w:szCs w:val="23"/>
              </w:rPr>
            </w:pPr>
            <w:hyperlink r:id="rId37" w:history="1">
              <w:r w:rsidRPr="00EC6BB7">
                <w:rPr>
                  <w:rStyle w:val="Hyperlink"/>
                  <w:sz w:val="23"/>
                  <w:szCs w:val="23"/>
                </w:rPr>
                <w:t>thershberger@bedfordmi.org</w:t>
              </w:r>
            </w:hyperlink>
          </w:p>
        </w:tc>
      </w:tr>
      <w:tr w:rsidR="002955C9" w:rsidRPr="002955C9" w14:paraId="363565D3" w14:textId="6C9FA42A" w:rsidTr="002955C9">
        <w:tc>
          <w:tcPr>
            <w:tcW w:w="1885" w:type="dxa"/>
          </w:tcPr>
          <w:p w14:paraId="122F289A" w14:textId="267819EC" w:rsidR="002955C9" w:rsidRPr="002955C9" w:rsidRDefault="002955C9" w:rsidP="004A6815">
            <w:pPr>
              <w:rPr>
                <w:sz w:val="23"/>
                <w:szCs w:val="23"/>
              </w:rPr>
            </w:pPr>
            <w:r w:rsidRPr="002955C9">
              <w:rPr>
                <w:sz w:val="23"/>
                <w:szCs w:val="23"/>
              </w:rPr>
              <w:t>Twp. Treasurer:</w:t>
            </w:r>
          </w:p>
        </w:tc>
        <w:tc>
          <w:tcPr>
            <w:tcW w:w="2070" w:type="dxa"/>
          </w:tcPr>
          <w:p w14:paraId="1AB5DF09" w14:textId="69FE8E95" w:rsidR="002955C9" w:rsidRPr="002955C9" w:rsidRDefault="000F1C0D" w:rsidP="004A6815">
            <w:pPr>
              <w:rPr>
                <w:sz w:val="23"/>
                <w:szCs w:val="23"/>
              </w:rPr>
            </w:pPr>
            <w:r>
              <w:rPr>
                <w:sz w:val="23"/>
                <w:szCs w:val="23"/>
              </w:rPr>
              <w:t>Krista Jand</w:t>
            </w:r>
            <w:r w:rsidR="00565D66">
              <w:rPr>
                <w:sz w:val="23"/>
                <w:szCs w:val="23"/>
              </w:rPr>
              <w:t>asek</w:t>
            </w:r>
          </w:p>
        </w:tc>
        <w:tc>
          <w:tcPr>
            <w:tcW w:w="2310" w:type="dxa"/>
          </w:tcPr>
          <w:p w14:paraId="55D395B3" w14:textId="31EEC819" w:rsidR="002955C9" w:rsidRPr="002955C9" w:rsidRDefault="002955C9" w:rsidP="004A6815">
            <w:pPr>
              <w:rPr>
                <w:sz w:val="23"/>
                <w:szCs w:val="23"/>
              </w:rPr>
            </w:pPr>
            <w:r w:rsidRPr="002955C9">
              <w:rPr>
                <w:sz w:val="23"/>
                <w:szCs w:val="23"/>
              </w:rPr>
              <w:t>734-847-6791</w:t>
            </w:r>
          </w:p>
        </w:tc>
        <w:tc>
          <w:tcPr>
            <w:tcW w:w="3085" w:type="dxa"/>
          </w:tcPr>
          <w:p w14:paraId="4369D5DF" w14:textId="1EE4DCFE" w:rsidR="002955C9" w:rsidRPr="002955C9" w:rsidRDefault="00565D66" w:rsidP="004A6815">
            <w:pPr>
              <w:rPr>
                <w:sz w:val="23"/>
                <w:szCs w:val="23"/>
              </w:rPr>
            </w:pPr>
            <w:hyperlink r:id="rId38" w:history="1">
              <w:r w:rsidRPr="009C4CDF">
                <w:rPr>
                  <w:rStyle w:val="Hyperlink"/>
                  <w:sz w:val="23"/>
                  <w:szCs w:val="23"/>
                </w:rPr>
                <w:t>k</w:t>
              </w:r>
              <w:r w:rsidRPr="009C4CDF">
                <w:rPr>
                  <w:rStyle w:val="Hyperlink"/>
                </w:rPr>
                <w:t>jandasek</w:t>
              </w:r>
              <w:r w:rsidRPr="009C4CDF">
                <w:rPr>
                  <w:rStyle w:val="Hyperlink"/>
                  <w:sz w:val="23"/>
                  <w:szCs w:val="23"/>
                </w:rPr>
                <w:t>@bedfordmi.org</w:t>
              </w:r>
            </w:hyperlink>
          </w:p>
        </w:tc>
      </w:tr>
      <w:tr w:rsidR="002955C9" w:rsidRPr="002955C9" w14:paraId="6B2451FA" w14:textId="5C3318D7" w:rsidTr="002955C9">
        <w:tc>
          <w:tcPr>
            <w:tcW w:w="1885" w:type="dxa"/>
          </w:tcPr>
          <w:p w14:paraId="39902D3D" w14:textId="289D3509" w:rsidR="002955C9" w:rsidRPr="002955C9" w:rsidRDefault="002955C9" w:rsidP="004A6815">
            <w:pPr>
              <w:rPr>
                <w:sz w:val="23"/>
                <w:szCs w:val="23"/>
              </w:rPr>
            </w:pPr>
            <w:r w:rsidRPr="002955C9">
              <w:rPr>
                <w:sz w:val="23"/>
                <w:szCs w:val="23"/>
              </w:rPr>
              <w:t>Planning Dept:</w:t>
            </w:r>
          </w:p>
        </w:tc>
        <w:tc>
          <w:tcPr>
            <w:tcW w:w="2070" w:type="dxa"/>
          </w:tcPr>
          <w:p w14:paraId="10282058" w14:textId="52020E2E" w:rsidR="002955C9" w:rsidRPr="002955C9" w:rsidRDefault="00B71DC2" w:rsidP="004A6815">
            <w:pPr>
              <w:rPr>
                <w:sz w:val="23"/>
                <w:szCs w:val="23"/>
              </w:rPr>
            </w:pPr>
            <w:r>
              <w:rPr>
                <w:sz w:val="23"/>
                <w:szCs w:val="23"/>
              </w:rPr>
              <w:t>Katrina Ingram</w:t>
            </w:r>
          </w:p>
        </w:tc>
        <w:tc>
          <w:tcPr>
            <w:tcW w:w="2310" w:type="dxa"/>
          </w:tcPr>
          <w:p w14:paraId="74A56DC8" w14:textId="285192DA" w:rsidR="002955C9" w:rsidRPr="002955C9" w:rsidRDefault="005000B5" w:rsidP="004A6815">
            <w:pPr>
              <w:rPr>
                <w:sz w:val="23"/>
                <w:szCs w:val="23"/>
              </w:rPr>
            </w:pPr>
            <w:r>
              <w:rPr>
                <w:sz w:val="23"/>
                <w:szCs w:val="23"/>
              </w:rPr>
              <w:t>734-224-7337</w:t>
            </w:r>
          </w:p>
        </w:tc>
        <w:tc>
          <w:tcPr>
            <w:tcW w:w="3085" w:type="dxa"/>
          </w:tcPr>
          <w:p w14:paraId="2F4CD902" w14:textId="7B305E53" w:rsidR="002955C9" w:rsidRPr="002955C9" w:rsidRDefault="005000B5" w:rsidP="004A6815">
            <w:pPr>
              <w:rPr>
                <w:sz w:val="23"/>
                <w:szCs w:val="23"/>
              </w:rPr>
            </w:pPr>
            <w:hyperlink r:id="rId39" w:history="1">
              <w:r>
                <w:rPr>
                  <w:rStyle w:val="Hyperlink"/>
                  <w:sz w:val="23"/>
                  <w:szCs w:val="23"/>
                </w:rPr>
                <w:t>kingram@bedfordmi.org</w:t>
              </w:r>
            </w:hyperlink>
          </w:p>
        </w:tc>
      </w:tr>
      <w:tr w:rsidR="002955C9" w:rsidRPr="002955C9" w14:paraId="4A3141BC" w14:textId="17DD31CE" w:rsidTr="002955C9">
        <w:tc>
          <w:tcPr>
            <w:tcW w:w="1885" w:type="dxa"/>
          </w:tcPr>
          <w:p w14:paraId="29E4D0F6" w14:textId="77777777" w:rsidR="002955C9" w:rsidRPr="002955C9" w:rsidRDefault="002955C9" w:rsidP="004A6815">
            <w:pPr>
              <w:rPr>
                <w:sz w:val="23"/>
                <w:szCs w:val="23"/>
              </w:rPr>
            </w:pPr>
          </w:p>
        </w:tc>
        <w:tc>
          <w:tcPr>
            <w:tcW w:w="2070" w:type="dxa"/>
          </w:tcPr>
          <w:p w14:paraId="5061B718" w14:textId="1C8B6E8E" w:rsidR="002955C9" w:rsidRPr="002955C9" w:rsidRDefault="002955C9" w:rsidP="004A6815">
            <w:pPr>
              <w:rPr>
                <w:sz w:val="23"/>
                <w:szCs w:val="23"/>
              </w:rPr>
            </w:pPr>
            <w:r w:rsidRPr="00651B4B">
              <w:rPr>
                <w:sz w:val="23"/>
                <w:szCs w:val="23"/>
              </w:rPr>
              <w:t>Jodie Rector</w:t>
            </w:r>
          </w:p>
        </w:tc>
        <w:tc>
          <w:tcPr>
            <w:tcW w:w="2310" w:type="dxa"/>
          </w:tcPr>
          <w:p w14:paraId="0C77D1FE" w14:textId="06ED146B" w:rsidR="002955C9" w:rsidRPr="002955C9" w:rsidRDefault="002955C9" w:rsidP="004A6815">
            <w:pPr>
              <w:rPr>
                <w:sz w:val="23"/>
                <w:szCs w:val="23"/>
              </w:rPr>
            </w:pPr>
            <w:r w:rsidRPr="00651B4B">
              <w:rPr>
                <w:sz w:val="23"/>
                <w:szCs w:val="23"/>
              </w:rPr>
              <w:t>734-224-7338</w:t>
            </w:r>
          </w:p>
        </w:tc>
        <w:tc>
          <w:tcPr>
            <w:tcW w:w="3085" w:type="dxa"/>
          </w:tcPr>
          <w:p w14:paraId="1BCC62FC" w14:textId="412B362F" w:rsidR="002955C9" w:rsidRPr="002955C9" w:rsidRDefault="002955C9" w:rsidP="004A6815">
            <w:pPr>
              <w:rPr>
                <w:sz w:val="23"/>
                <w:szCs w:val="23"/>
              </w:rPr>
            </w:pPr>
            <w:hyperlink r:id="rId40" w:history="1">
              <w:r w:rsidRPr="00EC6BB7">
                <w:rPr>
                  <w:rStyle w:val="Hyperlink"/>
                  <w:sz w:val="23"/>
                  <w:szCs w:val="23"/>
                </w:rPr>
                <w:t>jrector@bedfordmi.org</w:t>
              </w:r>
            </w:hyperlink>
          </w:p>
        </w:tc>
      </w:tr>
      <w:tr w:rsidR="002955C9" w:rsidRPr="002955C9" w14:paraId="2F8E6478" w14:textId="7C2CF218" w:rsidTr="002955C9">
        <w:tc>
          <w:tcPr>
            <w:tcW w:w="1885" w:type="dxa"/>
          </w:tcPr>
          <w:p w14:paraId="5EB3B75D" w14:textId="216B730C" w:rsidR="002955C9" w:rsidRPr="002955C9" w:rsidRDefault="002955C9" w:rsidP="004A6815">
            <w:pPr>
              <w:rPr>
                <w:sz w:val="23"/>
                <w:szCs w:val="23"/>
              </w:rPr>
            </w:pPr>
            <w:r w:rsidRPr="00651B4B">
              <w:rPr>
                <w:sz w:val="23"/>
                <w:szCs w:val="23"/>
              </w:rPr>
              <w:t>Building Official:</w:t>
            </w:r>
          </w:p>
        </w:tc>
        <w:tc>
          <w:tcPr>
            <w:tcW w:w="2070" w:type="dxa"/>
          </w:tcPr>
          <w:p w14:paraId="23F74731" w14:textId="09F94CFA" w:rsidR="002955C9" w:rsidRPr="002955C9" w:rsidRDefault="002955C9" w:rsidP="004A6815">
            <w:pPr>
              <w:rPr>
                <w:sz w:val="23"/>
                <w:szCs w:val="23"/>
              </w:rPr>
            </w:pPr>
            <w:r w:rsidRPr="00651B4B">
              <w:rPr>
                <w:sz w:val="23"/>
                <w:szCs w:val="23"/>
              </w:rPr>
              <w:t>Dennis Kolar</w:t>
            </w:r>
          </w:p>
        </w:tc>
        <w:tc>
          <w:tcPr>
            <w:tcW w:w="2310" w:type="dxa"/>
          </w:tcPr>
          <w:p w14:paraId="30E11355" w14:textId="54A5309D" w:rsidR="002955C9" w:rsidRPr="002955C9" w:rsidRDefault="002955C9" w:rsidP="004A6815">
            <w:pPr>
              <w:rPr>
                <w:sz w:val="23"/>
                <w:szCs w:val="23"/>
              </w:rPr>
            </w:pPr>
            <w:r w:rsidRPr="00651B4B">
              <w:rPr>
                <w:sz w:val="23"/>
                <w:szCs w:val="23"/>
              </w:rPr>
              <w:t>734-847-6791</w:t>
            </w:r>
          </w:p>
        </w:tc>
        <w:tc>
          <w:tcPr>
            <w:tcW w:w="3085" w:type="dxa"/>
          </w:tcPr>
          <w:p w14:paraId="63508817" w14:textId="7BF2AC05" w:rsidR="002955C9" w:rsidRPr="002955C9" w:rsidRDefault="002955C9" w:rsidP="004A6815">
            <w:pPr>
              <w:rPr>
                <w:sz w:val="23"/>
                <w:szCs w:val="23"/>
              </w:rPr>
            </w:pPr>
            <w:hyperlink r:id="rId41" w:history="1">
              <w:r w:rsidRPr="00EC6BB7">
                <w:rPr>
                  <w:rStyle w:val="Hyperlink"/>
                  <w:sz w:val="23"/>
                  <w:szCs w:val="23"/>
                </w:rPr>
                <w:t>dkolar@bedfordmi.org</w:t>
              </w:r>
            </w:hyperlink>
          </w:p>
        </w:tc>
      </w:tr>
      <w:tr w:rsidR="002955C9" w:rsidRPr="002955C9" w14:paraId="34206C8D" w14:textId="77777777" w:rsidTr="002955C9">
        <w:tc>
          <w:tcPr>
            <w:tcW w:w="1885" w:type="dxa"/>
          </w:tcPr>
          <w:p w14:paraId="6D2DA4AC" w14:textId="48AF57B7" w:rsidR="002955C9" w:rsidRPr="00651B4B" w:rsidRDefault="002955C9" w:rsidP="004A6815">
            <w:pPr>
              <w:rPr>
                <w:sz w:val="23"/>
                <w:szCs w:val="23"/>
              </w:rPr>
            </w:pPr>
            <w:r w:rsidRPr="00651B4B">
              <w:rPr>
                <w:sz w:val="23"/>
                <w:szCs w:val="23"/>
              </w:rPr>
              <w:t>Twp. Engineer:</w:t>
            </w:r>
          </w:p>
        </w:tc>
        <w:tc>
          <w:tcPr>
            <w:tcW w:w="2070" w:type="dxa"/>
          </w:tcPr>
          <w:p w14:paraId="0B135B4A" w14:textId="4149F949" w:rsidR="002955C9" w:rsidRPr="00651B4B" w:rsidRDefault="002955C9" w:rsidP="004A6815">
            <w:pPr>
              <w:rPr>
                <w:sz w:val="23"/>
                <w:szCs w:val="23"/>
              </w:rPr>
            </w:pPr>
            <w:r w:rsidRPr="00651B4B">
              <w:rPr>
                <w:sz w:val="23"/>
                <w:szCs w:val="23"/>
              </w:rPr>
              <w:t>The Mannik &amp; Smith Group</w:t>
            </w:r>
          </w:p>
        </w:tc>
        <w:tc>
          <w:tcPr>
            <w:tcW w:w="2310" w:type="dxa"/>
          </w:tcPr>
          <w:p w14:paraId="00A1E2A7" w14:textId="13CD3E2B" w:rsidR="002955C9" w:rsidRPr="00651B4B" w:rsidRDefault="002955C9" w:rsidP="004A6815">
            <w:pPr>
              <w:rPr>
                <w:sz w:val="23"/>
                <w:szCs w:val="23"/>
              </w:rPr>
            </w:pPr>
            <w:r w:rsidRPr="00651B4B">
              <w:rPr>
                <w:sz w:val="23"/>
                <w:szCs w:val="23"/>
              </w:rPr>
              <w:t>734-289-2200</w:t>
            </w:r>
          </w:p>
        </w:tc>
        <w:tc>
          <w:tcPr>
            <w:tcW w:w="3085" w:type="dxa"/>
          </w:tcPr>
          <w:p w14:paraId="5D80E00E" w14:textId="77777777" w:rsidR="002955C9" w:rsidRDefault="002955C9" w:rsidP="004A6815">
            <w:pPr>
              <w:rPr>
                <w:sz w:val="23"/>
                <w:szCs w:val="23"/>
              </w:rPr>
            </w:pPr>
          </w:p>
        </w:tc>
      </w:tr>
    </w:tbl>
    <w:p w14:paraId="10657220" w14:textId="77777777" w:rsidR="00563C03" w:rsidRPr="00651B4B" w:rsidRDefault="00563C03" w:rsidP="00563C03">
      <w:pPr>
        <w:rPr>
          <w:sz w:val="23"/>
          <w:szCs w:val="23"/>
        </w:rPr>
      </w:pPr>
    </w:p>
    <w:p w14:paraId="4347FC6D" w14:textId="5815A26A" w:rsidR="00563C03" w:rsidRDefault="00563C03" w:rsidP="00563C03">
      <w:pPr>
        <w:rPr>
          <w:sz w:val="23"/>
          <w:szCs w:val="23"/>
        </w:rPr>
      </w:pPr>
      <w:r w:rsidRPr="00651B4B">
        <w:rPr>
          <w:sz w:val="23"/>
          <w:szCs w:val="23"/>
        </w:rPr>
        <w:t>Bedford Township is the largest municipality by population in Monroe County. The unincorporated communities of Temperance, Lambertville and Samaria are located within the Township. The Township is directly north of Toledo, Ohio sharing its entire southern boundary with the northern boundary of Toledo. Although Bedford’s local economy is part of the Toledo marketplace, Bedford Township is part of the Monroe Metropolitan area. Bedford Township is home to both a large industrial and commercial base of businesses, including Accuworx LLD, Automatic Handling International, MTS Seating, Rolled Alloys, Ort Tool and Die, and Toledo Steel Supply.</w:t>
      </w:r>
    </w:p>
    <w:p w14:paraId="3C63F3D3" w14:textId="77777777" w:rsidR="002955C9" w:rsidRPr="00651B4B" w:rsidRDefault="002955C9" w:rsidP="00563C03">
      <w:pPr>
        <w:rPr>
          <w:sz w:val="23"/>
          <w:szCs w:val="23"/>
        </w:rPr>
      </w:pPr>
    </w:p>
    <w:p w14:paraId="1DAC9FF1" w14:textId="4D280576" w:rsidR="00563C03" w:rsidRPr="00651B4B" w:rsidRDefault="00563C03" w:rsidP="00563C03">
      <w:pPr>
        <w:rPr>
          <w:sz w:val="23"/>
          <w:szCs w:val="23"/>
        </w:rPr>
      </w:pPr>
      <w:r w:rsidRPr="002955C9">
        <w:rPr>
          <w:b/>
          <w:bCs/>
          <w:sz w:val="23"/>
          <w:szCs w:val="23"/>
        </w:rPr>
        <w:t>Development Information</w:t>
      </w:r>
      <w:r w:rsidR="002955C9" w:rsidRPr="002955C9">
        <w:rPr>
          <w:b/>
          <w:bCs/>
          <w:sz w:val="23"/>
          <w:szCs w:val="23"/>
        </w:rPr>
        <w:br/>
      </w:r>
      <w:r w:rsidRPr="00651B4B">
        <w:rPr>
          <w:sz w:val="23"/>
          <w:szCs w:val="23"/>
        </w:rPr>
        <w:t>The Bedford Township Building Department works in concert with the planning and zoning Departments, ensuring an even and consistent application of the Township ordinance and that all newly constructed structures in Bedford conform to State building codes. Our mission is to promote excellence in building practices among contractors as well as preserve the quality and lasting endurance homeowners deserve. In addition to the day-to-day responsibilities our operations require, we also host seminars from time to time in which we invite contractors and builders to join us to hear from experts who regulate, update and interpret the Building Code.</w:t>
      </w:r>
    </w:p>
    <w:p w14:paraId="1D171B8D" w14:textId="6F921B6E" w:rsidR="00563C03" w:rsidRPr="002955C9" w:rsidRDefault="00563C03" w:rsidP="00563C03">
      <w:pPr>
        <w:rPr>
          <w:b/>
          <w:bCs/>
          <w:sz w:val="23"/>
          <w:szCs w:val="23"/>
        </w:rPr>
      </w:pPr>
      <w:r w:rsidRPr="002955C9">
        <w:rPr>
          <w:b/>
          <w:bCs/>
          <w:sz w:val="23"/>
          <w:szCs w:val="23"/>
        </w:rPr>
        <w:t>Economic Development</w:t>
      </w:r>
      <w:r w:rsidR="002955C9">
        <w:rPr>
          <w:b/>
          <w:bCs/>
          <w:sz w:val="23"/>
          <w:szCs w:val="23"/>
        </w:rPr>
        <w:br/>
      </w:r>
      <w:r w:rsidRPr="00651B4B">
        <w:rPr>
          <w:sz w:val="23"/>
          <w:szCs w:val="23"/>
        </w:rPr>
        <w:t>The Bedford Business Association (BBA) is a unique organization dedicated to the promotion, improvement, and advancement of economic growth of Bedford Township, Michigan. The BBA is a group of approximately 300 business owners who have come together to share ideas on how to better serve Bedford Township, Michigan. One of the main goals is to encourage the community to shop locally and utilize the abundance of services offered. The BBA welcomes new members and the opportunity to help business owners help other business owners through cooperation, interconnected business relationships, friendships, and common interests.</w:t>
      </w:r>
    </w:p>
    <w:bookmarkStart w:id="22" w:name="_Toc221708928"/>
    <w:p w14:paraId="1A889EAF" w14:textId="40743533" w:rsidR="00563C03" w:rsidRPr="00447E1A" w:rsidRDefault="002955C9" w:rsidP="00447E1A">
      <w:pPr>
        <w:pStyle w:val="Heading1"/>
        <w:jc w:val="center"/>
        <w:rPr>
          <w:sz w:val="32"/>
          <w:szCs w:val="32"/>
        </w:rPr>
      </w:pPr>
      <w:r w:rsidRPr="00447E1A">
        <w:rPr>
          <w:noProof/>
          <w:sz w:val="32"/>
          <w:szCs w:val="32"/>
        </w:rPr>
        <w:lastRenderedPageBreak/>
        <mc:AlternateContent>
          <mc:Choice Requires="wps">
            <w:drawing>
              <wp:anchor distT="0" distB="0" distL="0" distR="0" simplePos="0" relativeHeight="251705344" behindDoc="0" locked="0" layoutInCell="1" allowOverlap="1" wp14:anchorId="40CD59CA" wp14:editId="2EB89334">
                <wp:simplePos x="0" y="0"/>
                <wp:positionH relativeFrom="page">
                  <wp:posOffset>0</wp:posOffset>
                </wp:positionH>
                <wp:positionV relativeFrom="paragraph">
                  <wp:posOffset>364345</wp:posOffset>
                </wp:positionV>
                <wp:extent cx="7772400" cy="27940"/>
                <wp:effectExtent l="0" t="0" r="0" b="0"/>
                <wp:wrapNone/>
                <wp:docPr id="2130417258"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6204044A" id="Graphic 31" o:spid="_x0000_s1026" style="position:absolute;margin-left:0;margin-top:28.7pt;width:612pt;height:2.2pt;z-index:251705344;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" path="m7772400,l,,,27432r7772400,l7772400,xe" fillcolor="#548dd4" stroked="f">
                <v:path arrowok="t"/>
                <w10:wrap anchorx="page"/>
              </v:shape>
            </w:pict>
          </mc:Fallback>
        </mc:AlternateContent>
      </w:r>
      <w:r w:rsidR="00563C03" w:rsidRPr="00447E1A">
        <w:rPr>
          <w:sz w:val="32"/>
          <w:szCs w:val="32"/>
        </w:rPr>
        <w:t>Berlin Charter Township</w:t>
      </w:r>
      <w:bookmarkEnd w:id="22"/>
    </w:p>
    <w:p w14:paraId="5489FD0A" w14:textId="0F230AF1" w:rsidR="00563C03" w:rsidRPr="00651B4B" w:rsidRDefault="00563C03" w:rsidP="00563C03">
      <w:pPr>
        <w:rPr>
          <w:sz w:val="23"/>
          <w:szCs w:val="23"/>
        </w:rPr>
      </w:pPr>
      <w:r w:rsidRPr="00651B4B">
        <w:rPr>
          <w:sz w:val="23"/>
          <w:szCs w:val="23"/>
        </w:rPr>
        <w:t>Website:  berlinchartertwp.com</w:t>
      </w:r>
      <w:r w:rsidR="002955C9">
        <w:rPr>
          <w:sz w:val="23"/>
          <w:szCs w:val="23"/>
        </w:rPr>
        <w:t xml:space="preserve"> </w:t>
      </w:r>
      <w:r w:rsidR="002955C9">
        <w:rPr>
          <w:sz w:val="23"/>
          <w:szCs w:val="23"/>
        </w:rPr>
        <w:br/>
      </w:r>
      <w:r w:rsidRPr="00651B4B">
        <w:rPr>
          <w:sz w:val="23"/>
          <w:szCs w:val="23"/>
        </w:rPr>
        <w:t xml:space="preserve">Address: 8000 Swan View, Newport, MI 48166 </w:t>
      </w:r>
      <w:r w:rsidR="002955C9">
        <w:rPr>
          <w:sz w:val="23"/>
          <w:szCs w:val="23"/>
        </w:rPr>
        <w:br/>
      </w:r>
      <w:r w:rsidRPr="00651B4B">
        <w:rPr>
          <w:sz w:val="23"/>
          <w:szCs w:val="23"/>
        </w:rPr>
        <w:t>Phone:</w:t>
      </w:r>
      <w:r w:rsidRPr="00651B4B">
        <w:rPr>
          <w:sz w:val="23"/>
          <w:szCs w:val="23"/>
        </w:rPr>
        <w:tab/>
        <w:t>734-586-2187</w:t>
      </w:r>
    </w:p>
    <w:p w14:paraId="140AC95D" w14:textId="77777777" w:rsidR="00563C03" w:rsidRPr="002955C9" w:rsidRDefault="00563C03" w:rsidP="00563C03">
      <w:pPr>
        <w:rPr>
          <w:b/>
          <w:bCs/>
          <w:sz w:val="23"/>
          <w:szCs w:val="23"/>
        </w:rPr>
      </w:pPr>
      <w:r w:rsidRPr="002955C9">
        <w:rPr>
          <w:b/>
          <w:bCs/>
          <w:sz w:val="23"/>
          <w:szCs w:val="23"/>
        </w:rPr>
        <w:t>Contact Information</w:t>
      </w:r>
    </w:p>
    <w:tbl>
      <w:tblPr>
        <w:tblStyle w:val="TableGrid"/>
        <w:tblW w:w="0" w:type="auto"/>
        <w:tblLook w:val="04A0" w:firstRow="1" w:lastRow="0" w:firstColumn="1" w:lastColumn="0" w:noHBand="0" w:noVBand="1"/>
      </w:tblPr>
      <w:tblGrid>
        <w:gridCol w:w="2756"/>
        <w:gridCol w:w="2463"/>
        <w:gridCol w:w="1618"/>
        <w:gridCol w:w="2513"/>
      </w:tblGrid>
      <w:tr w:rsidR="00C63805" w:rsidRPr="00A42735" w14:paraId="1D3615FE" w14:textId="446AE757" w:rsidTr="004D033A">
        <w:tc>
          <w:tcPr>
            <w:tcW w:w="2785" w:type="dxa"/>
          </w:tcPr>
          <w:p w14:paraId="5149F483" w14:textId="045DE92A" w:rsidR="00C63805" w:rsidRPr="00A42735" w:rsidRDefault="00C63805" w:rsidP="00C63805">
            <w:pPr>
              <w:rPr>
                <w:sz w:val="23"/>
                <w:szCs w:val="23"/>
              </w:rPr>
            </w:pPr>
            <w:r w:rsidRPr="00A42735">
              <w:rPr>
                <w:sz w:val="23"/>
                <w:szCs w:val="23"/>
              </w:rPr>
              <w:t>Twp. Supervisor:</w:t>
            </w:r>
            <w:r w:rsidRPr="00A42735">
              <w:rPr>
                <w:sz w:val="23"/>
                <w:szCs w:val="23"/>
              </w:rPr>
              <w:tab/>
            </w:r>
          </w:p>
        </w:tc>
        <w:tc>
          <w:tcPr>
            <w:tcW w:w="2494" w:type="dxa"/>
          </w:tcPr>
          <w:p w14:paraId="1A22DC15" w14:textId="3C90B3DA" w:rsidR="00C63805" w:rsidRPr="00A42735" w:rsidRDefault="00C63805" w:rsidP="00C63805">
            <w:pPr>
              <w:rPr>
                <w:sz w:val="23"/>
                <w:szCs w:val="23"/>
              </w:rPr>
            </w:pPr>
            <w:r w:rsidRPr="00A42735">
              <w:rPr>
                <w:sz w:val="23"/>
                <w:szCs w:val="23"/>
              </w:rPr>
              <w:t xml:space="preserve">Mary Jo </w:t>
            </w:r>
            <w:r>
              <w:rPr>
                <w:sz w:val="23"/>
                <w:szCs w:val="23"/>
              </w:rPr>
              <w:t>Gedel</w:t>
            </w:r>
            <w:r w:rsidR="00071B57">
              <w:rPr>
                <w:sz w:val="23"/>
                <w:szCs w:val="23"/>
              </w:rPr>
              <w:t>ian</w:t>
            </w:r>
          </w:p>
        </w:tc>
        <w:tc>
          <w:tcPr>
            <w:tcW w:w="1645" w:type="dxa"/>
          </w:tcPr>
          <w:p w14:paraId="2DD26723" w14:textId="1CE96997" w:rsidR="00C63805" w:rsidRPr="00A42735" w:rsidRDefault="00C63805" w:rsidP="00C63805">
            <w:pPr>
              <w:rPr>
                <w:sz w:val="23"/>
                <w:szCs w:val="23"/>
              </w:rPr>
            </w:pPr>
            <w:r w:rsidRPr="00A42735">
              <w:rPr>
                <w:sz w:val="23"/>
                <w:szCs w:val="23"/>
              </w:rPr>
              <w:t>ext. #1</w:t>
            </w:r>
          </w:p>
        </w:tc>
        <w:tc>
          <w:tcPr>
            <w:tcW w:w="2426" w:type="dxa"/>
          </w:tcPr>
          <w:p w14:paraId="5439C6CD" w14:textId="6B2B0836" w:rsidR="00071B57" w:rsidRPr="00071B57" w:rsidRDefault="00071B57" w:rsidP="00C63805">
            <w:hyperlink r:id="rId42" w:history="1">
              <w:r w:rsidRPr="00771BF0">
                <w:rPr>
                  <w:rStyle w:val="Hyperlink"/>
                  <w:sz w:val="23"/>
                  <w:szCs w:val="23"/>
                </w:rPr>
                <w:t>m</w:t>
              </w:r>
              <w:r w:rsidRPr="00771BF0">
                <w:rPr>
                  <w:rStyle w:val="Hyperlink"/>
                </w:rPr>
                <w:t>aryjo@berlintwp.net</w:t>
              </w:r>
            </w:hyperlink>
          </w:p>
        </w:tc>
      </w:tr>
      <w:tr w:rsidR="00A42735" w:rsidRPr="00A42735" w14:paraId="0CF15205" w14:textId="54255F25" w:rsidTr="004D033A">
        <w:tc>
          <w:tcPr>
            <w:tcW w:w="2785" w:type="dxa"/>
          </w:tcPr>
          <w:p w14:paraId="3EF660EE" w14:textId="1FBFCF81" w:rsidR="00A42735" w:rsidRPr="00A42735" w:rsidRDefault="004D033A" w:rsidP="00885405">
            <w:pPr>
              <w:rPr>
                <w:sz w:val="23"/>
                <w:szCs w:val="23"/>
              </w:rPr>
            </w:pPr>
            <w:r w:rsidRPr="00A42735">
              <w:rPr>
                <w:sz w:val="23"/>
                <w:szCs w:val="23"/>
              </w:rPr>
              <w:t>Twp. Clerk:</w:t>
            </w:r>
            <w:r w:rsidRPr="00A42735">
              <w:rPr>
                <w:sz w:val="23"/>
                <w:szCs w:val="23"/>
              </w:rPr>
              <w:tab/>
            </w:r>
          </w:p>
        </w:tc>
        <w:tc>
          <w:tcPr>
            <w:tcW w:w="2494" w:type="dxa"/>
          </w:tcPr>
          <w:p w14:paraId="62E6F54B" w14:textId="1992406A" w:rsidR="00A42735" w:rsidRPr="00A42735" w:rsidRDefault="003B3006" w:rsidP="00885405">
            <w:pPr>
              <w:rPr>
                <w:sz w:val="23"/>
                <w:szCs w:val="23"/>
              </w:rPr>
            </w:pPr>
            <w:r>
              <w:rPr>
                <w:sz w:val="23"/>
                <w:szCs w:val="23"/>
              </w:rPr>
              <w:t>Gina Swiercz</w:t>
            </w:r>
          </w:p>
        </w:tc>
        <w:tc>
          <w:tcPr>
            <w:tcW w:w="1645" w:type="dxa"/>
          </w:tcPr>
          <w:p w14:paraId="0C2E28D7" w14:textId="4ECD4B83" w:rsidR="00A42735" w:rsidRPr="00A42735" w:rsidRDefault="004D033A" w:rsidP="00885405">
            <w:pPr>
              <w:rPr>
                <w:sz w:val="23"/>
                <w:szCs w:val="23"/>
              </w:rPr>
            </w:pPr>
            <w:r w:rsidRPr="00A42735">
              <w:rPr>
                <w:sz w:val="23"/>
                <w:szCs w:val="23"/>
              </w:rPr>
              <w:t>ext. #2</w:t>
            </w:r>
          </w:p>
        </w:tc>
        <w:tc>
          <w:tcPr>
            <w:tcW w:w="2426" w:type="dxa"/>
          </w:tcPr>
          <w:p w14:paraId="38BFE848" w14:textId="025EB6BE" w:rsidR="004D033A" w:rsidRPr="00A42735" w:rsidRDefault="00AF6F96" w:rsidP="00885405">
            <w:pPr>
              <w:rPr>
                <w:sz w:val="23"/>
                <w:szCs w:val="23"/>
              </w:rPr>
            </w:pPr>
            <w:hyperlink r:id="rId43" w:history="1">
              <w:r>
                <w:rPr>
                  <w:rStyle w:val="Hyperlink"/>
                  <w:sz w:val="23"/>
                  <w:szCs w:val="23"/>
                </w:rPr>
                <w:t>g</w:t>
              </w:r>
              <w:r>
                <w:rPr>
                  <w:rStyle w:val="Hyperlink"/>
                </w:rPr>
                <w:t>ina@berlintwp.net</w:t>
              </w:r>
            </w:hyperlink>
          </w:p>
        </w:tc>
      </w:tr>
      <w:tr w:rsidR="00A42735" w:rsidRPr="00A42735" w14:paraId="71BF3902" w14:textId="32BD0502" w:rsidTr="004D033A">
        <w:tc>
          <w:tcPr>
            <w:tcW w:w="2785" w:type="dxa"/>
          </w:tcPr>
          <w:p w14:paraId="20E44F34" w14:textId="46BD0D46" w:rsidR="00A42735" w:rsidRPr="00A42735" w:rsidRDefault="004D033A" w:rsidP="00885405">
            <w:pPr>
              <w:rPr>
                <w:sz w:val="23"/>
                <w:szCs w:val="23"/>
              </w:rPr>
            </w:pPr>
            <w:r w:rsidRPr="00A42735">
              <w:rPr>
                <w:sz w:val="23"/>
                <w:szCs w:val="23"/>
              </w:rPr>
              <w:t>Twp. Treasurer:</w:t>
            </w:r>
          </w:p>
        </w:tc>
        <w:tc>
          <w:tcPr>
            <w:tcW w:w="2494" w:type="dxa"/>
          </w:tcPr>
          <w:p w14:paraId="643EC978" w14:textId="2C52852E" w:rsidR="00A42735" w:rsidRPr="00A42735" w:rsidRDefault="004D033A" w:rsidP="00885405">
            <w:pPr>
              <w:rPr>
                <w:sz w:val="23"/>
                <w:szCs w:val="23"/>
              </w:rPr>
            </w:pPr>
            <w:r w:rsidRPr="00A42735">
              <w:rPr>
                <w:sz w:val="23"/>
                <w:szCs w:val="23"/>
              </w:rPr>
              <w:t>Deborah Masserant</w:t>
            </w:r>
            <w:r w:rsidRPr="00A42735">
              <w:rPr>
                <w:sz w:val="23"/>
                <w:szCs w:val="23"/>
              </w:rPr>
              <w:tab/>
            </w:r>
          </w:p>
        </w:tc>
        <w:tc>
          <w:tcPr>
            <w:tcW w:w="1645" w:type="dxa"/>
          </w:tcPr>
          <w:p w14:paraId="12E7C38F" w14:textId="059916DD" w:rsidR="00A42735" w:rsidRPr="00A42735" w:rsidRDefault="004D033A" w:rsidP="00885405">
            <w:pPr>
              <w:rPr>
                <w:sz w:val="23"/>
                <w:szCs w:val="23"/>
              </w:rPr>
            </w:pPr>
            <w:r w:rsidRPr="00A42735">
              <w:rPr>
                <w:sz w:val="23"/>
                <w:szCs w:val="23"/>
              </w:rPr>
              <w:t>e</w:t>
            </w:r>
            <w:r>
              <w:rPr>
                <w:sz w:val="23"/>
                <w:szCs w:val="23"/>
              </w:rPr>
              <w:t>xt</w:t>
            </w:r>
            <w:r w:rsidRPr="00A42735">
              <w:rPr>
                <w:sz w:val="23"/>
                <w:szCs w:val="23"/>
              </w:rPr>
              <w:t>. #4</w:t>
            </w:r>
          </w:p>
        </w:tc>
        <w:tc>
          <w:tcPr>
            <w:tcW w:w="2426" w:type="dxa"/>
          </w:tcPr>
          <w:p w14:paraId="1875E97B" w14:textId="1B888BAC" w:rsidR="004D033A" w:rsidRPr="00A42735" w:rsidRDefault="004D033A" w:rsidP="00885405">
            <w:pPr>
              <w:rPr>
                <w:sz w:val="23"/>
                <w:szCs w:val="23"/>
              </w:rPr>
            </w:pPr>
            <w:hyperlink r:id="rId44" w:history="1">
              <w:r w:rsidRPr="00EC6BB7">
                <w:rPr>
                  <w:rStyle w:val="Hyperlink"/>
                  <w:sz w:val="23"/>
                  <w:szCs w:val="23"/>
                </w:rPr>
                <w:t>debbie@berlintwp.net</w:t>
              </w:r>
            </w:hyperlink>
          </w:p>
        </w:tc>
      </w:tr>
      <w:tr w:rsidR="00A42735" w:rsidRPr="00A42735" w14:paraId="6794E686" w14:textId="665C7363" w:rsidTr="004D033A">
        <w:tc>
          <w:tcPr>
            <w:tcW w:w="2785" w:type="dxa"/>
          </w:tcPr>
          <w:p w14:paraId="4FFAE7A1" w14:textId="4E8DA4F9" w:rsidR="00A42735" w:rsidRPr="00A42735" w:rsidRDefault="004D033A" w:rsidP="00885405">
            <w:pPr>
              <w:rPr>
                <w:sz w:val="23"/>
                <w:szCs w:val="23"/>
              </w:rPr>
            </w:pPr>
            <w:r w:rsidRPr="00A42735">
              <w:rPr>
                <w:sz w:val="23"/>
                <w:szCs w:val="23"/>
              </w:rPr>
              <w:t>Building Inspector:</w:t>
            </w:r>
          </w:p>
        </w:tc>
        <w:tc>
          <w:tcPr>
            <w:tcW w:w="2494" w:type="dxa"/>
          </w:tcPr>
          <w:p w14:paraId="28B18CE0" w14:textId="14A7D14F" w:rsidR="00A42735" w:rsidRPr="00A42735" w:rsidRDefault="004D033A" w:rsidP="00885405">
            <w:pPr>
              <w:rPr>
                <w:sz w:val="23"/>
                <w:szCs w:val="23"/>
              </w:rPr>
            </w:pPr>
            <w:r w:rsidRPr="00A42735">
              <w:rPr>
                <w:sz w:val="23"/>
                <w:szCs w:val="23"/>
              </w:rPr>
              <w:t>Paul Delisle</w:t>
            </w:r>
          </w:p>
        </w:tc>
        <w:tc>
          <w:tcPr>
            <w:tcW w:w="1645" w:type="dxa"/>
          </w:tcPr>
          <w:p w14:paraId="5456562C" w14:textId="5C0964EC" w:rsidR="00A42735" w:rsidRPr="00A42735" w:rsidRDefault="004D033A" w:rsidP="00885405">
            <w:pPr>
              <w:rPr>
                <w:sz w:val="23"/>
                <w:szCs w:val="23"/>
              </w:rPr>
            </w:pPr>
            <w:r w:rsidRPr="00A42735">
              <w:rPr>
                <w:sz w:val="23"/>
                <w:szCs w:val="23"/>
              </w:rPr>
              <w:t>ext. #5</w:t>
            </w:r>
          </w:p>
        </w:tc>
        <w:tc>
          <w:tcPr>
            <w:tcW w:w="2426" w:type="dxa"/>
          </w:tcPr>
          <w:p w14:paraId="03C37995" w14:textId="4DF0607F" w:rsidR="004D033A" w:rsidRPr="00A42735" w:rsidRDefault="004D033A" w:rsidP="00885405">
            <w:pPr>
              <w:rPr>
                <w:sz w:val="23"/>
                <w:szCs w:val="23"/>
              </w:rPr>
            </w:pPr>
            <w:hyperlink r:id="rId45" w:history="1">
              <w:r w:rsidRPr="00EC6BB7">
                <w:rPr>
                  <w:rStyle w:val="Hyperlink"/>
                  <w:sz w:val="23"/>
                  <w:szCs w:val="23"/>
                </w:rPr>
                <w:t>paul@berlintwp.net</w:t>
              </w:r>
            </w:hyperlink>
          </w:p>
        </w:tc>
      </w:tr>
      <w:tr w:rsidR="00A42735" w:rsidRPr="00A42735" w14:paraId="391E3E14" w14:textId="2BA11547" w:rsidTr="004D033A">
        <w:tc>
          <w:tcPr>
            <w:tcW w:w="2785" w:type="dxa"/>
          </w:tcPr>
          <w:p w14:paraId="565C971E" w14:textId="7E843BEA" w:rsidR="00A42735" w:rsidRPr="00A42735" w:rsidRDefault="004D033A" w:rsidP="00885405">
            <w:pPr>
              <w:rPr>
                <w:sz w:val="23"/>
                <w:szCs w:val="23"/>
              </w:rPr>
            </w:pPr>
            <w:r w:rsidRPr="00A42735">
              <w:rPr>
                <w:sz w:val="23"/>
                <w:szCs w:val="23"/>
              </w:rPr>
              <w:t>Building Dept. Clerk:</w:t>
            </w:r>
          </w:p>
        </w:tc>
        <w:tc>
          <w:tcPr>
            <w:tcW w:w="2494" w:type="dxa"/>
          </w:tcPr>
          <w:p w14:paraId="241DF671" w14:textId="2B83F38A" w:rsidR="00A42735" w:rsidRPr="00A42735" w:rsidRDefault="004D033A" w:rsidP="00885405">
            <w:pPr>
              <w:rPr>
                <w:sz w:val="23"/>
                <w:szCs w:val="23"/>
              </w:rPr>
            </w:pPr>
            <w:r w:rsidRPr="00A42735">
              <w:rPr>
                <w:sz w:val="23"/>
                <w:szCs w:val="23"/>
              </w:rPr>
              <w:t>Kim Copeman</w:t>
            </w:r>
          </w:p>
        </w:tc>
        <w:tc>
          <w:tcPr>
            <w:tcW w:w="1645" w:type="dxa"/>
          </w:tcPr>
          <w:p w14:paraId="0C7DD158" w14:textId="28791DA6" w:rsidR="00A42735" w:rsidRPr="00A42735" w:rsidRDefault="004D033A" w:rsidP="00885405">
            <w:pPr>
              <w:rPr>
                <w:sz w:val="23"/>
                <w:szCs w:val="23"/>
              </w:rPr>
            </w:pPr>
            <w:r w:rsidRPr="00A42735">
              <w:rPr>
                <w:sz w:val="23"/>
                <w:szCs w:val="23"/>
              </w:rPr>
              <w:t>ext. #5</w:t>
            </w:r>
          </w:p>
        </w:tc>
        <w:tc>
          <w:tcPr>
            <w:tcW w:w="2426" w:type="dxa"/>
          </w:tcPr>
          <w:p w14:paraId="5DBA0F45" w14:textId="1DBE3577" w:rsidR="004D033A" w:rsidRPr="00A42735" w:rsidRDefault="004D033A" w:rsidP="00885405">
            <w:pPr>
              <w:rPr>
                <w:sz w:val="23"/>
                <w:szCs w:val="23"/>
              </w:rPr>
            </w:pPr>
            <w:hyperlink r:id="rId46" w:history="1">
              <w:r w:rsidRPr="00EC6BB7">
                <w:rPr>
                  <w:rStyle w:val="Hyperlink"/>
                  <w:sz w:val="23"/>
                  <w:szCs w:val="23"/>
                </w:rPr>
                <w:t>Kim@berlintwp.net</w:t>
              </w:r>
            </w:hyperlink>
          </w:p>
        </w:tc>
      </w:tr>
      <w:tr w:rsidR="00A42735" w:rsidRPr="00A42735" w14:paraId="5779A663" w14:textId="55299FFA" w:rsidTr="004D033A">
        <w:tc>
          <w:tcPr>
            <w:tcW w:w="2785" w:type="dxa"/>
          </w:tcPr>
          <w:p w14:paraId="7554F64C" w14:textId="015F4344" w:rsidR="00A42735" w:rsidRPr="00A42735" w:rsidRDefault="004D033A" w:rsidP="00885405">
            <w:pPr>
              <w:rPr>
                <w:sz w:val="23"/>
                <w:szCs w:val="23"/>
              </w:rPr>
            </w:pPr>
            <w:r w:rsidRPr="00A42735">
              <w:rPr>
                <w:sz w:val="23"/>
                <w:szCs w:val="23"/>
              </w:rPr>
              <w:t>Zoning Administrator:</w:t>
            </w:r>
          </w:p>
        </w:tc>
        <w:tc>
          <w:tcPr>
            <w:tcW w:w="2494" w:type="dxa"/>
          </w:tcPr>
          <w:p w14:paraId="1B02DC12" w14:textId="2ED34DAA" w:rsidR="00A42735" w:rsidRPr="00A42735" w:rsidRDefault="004D033A" w:rsidP="00885405">
            <w:pPr>
              <w:rPr>
                <w:sz w:val="23"/>
                <w:szCs w:val="23"/>
              </w:rPr>
            </w:pPr>
            <w:r w:rsidRPr="00A42735">
              <w:rPr>
                <w:sz w:val="23"/>
                <w:szCs w:val="23"/>
              </w:rPr>
              <w:t>Mary Jo Ryan</w:t>
            </w:r>
          </w:p>
        </w:tc>
        <w:tc>
          <w:tcPr>
            <w:tcW w:w="1645" w:type="dxa"/>
          </w:tcPr>
          <w:p w14:paraId="1B8D74B3" w14:textId="5FAD07E6" w:rsidR="00A42735" w:rsidRPr="00A42735" w:rsidRDefault="004D033A" w:rsidP="00885405">
            <w:pPr>
              <w:rPr>
                <w:sz w:val="23"/>
                <w:szCs w:val="23"/>
              </w:rPr>
            </w:pPr>
            <w:r w:rsidRPr="00A42735">
              <w:rPr>
                <w:sz w:val="23"/>
                <w:szCs w:val="23"/>
              </w:rPr>
              <w:t>ext. #5</w:t>
            </w:r>
          </w:p>
        </w:tc>
        <w:tc>
          <w:tcPr>
            <w:tcW w:w="2426" w:type="dxa"/>
          </w:tcPr>
          <w:p w14:paraId="38EB2950" w14:textId="69665E6D" w:rsidR="004D033A" w:rsidRPr="00A42735" w:rsidRDefault="004D033A" w:rsidP="00885405">
            <w:pPr>
              <w:rPr>
                <w:sz w:val="23"/>
                <w:szCs w:val="23"/>
              </w:rPr>
            </w:pPr>
            <w:hyperlink r:id="rId47" w:history="1">
              <w:r w:rsidRPr="00EC6BB7">
                <w:rPr>
                  <w:rStyle w:val="Hyperlink"/>
                  <w:sz w:val="23"/>
                  <w:szCs w:val="23"/>
                </w:rPr>
                <w:t>maryjo@berlintwp.net</w:t>
              </w:r>
            </w:hyperlink>
          </w:p>
        </w:tc>
      </w:tr>
      <w:tr w:rsidR="00A42735" w:rsidRPr="00A42735" w14:paraId="6A0BC512" w14:textId="7392307F" w:rsidTr="004D033A">
        <w:tc>
          <w:tcPr>
            <w:tcW w:w="2785" w:type="dxa"/>
          </w:tcPr>
          <w:p w14:paraId="70F109A4" w14:textId="62F904C0" w:rsidR="00A42735" w:rsidRPr="00A42735" w:rsidRDefault="004D033A" w:rsidP="00885405">
            <w:pPr>
              <w:rPr>
                <w:sz w:val="23"/>
                <w:szCs w:val="23"/>
              </w:rPr>
            </w:pPr>
            <w:r w:rsidRPr="00A42735">
              <w:rPr>
                <w:sz w:val="23"/>
                <w:szCs w:val="23"/>
              </w:rPr>
              <w:t>Electrical Inspector:</w:t>
            </w:r>
            <w:r w:rsidRPr="00A42735">
              <w:rPr>
                <w:sz w:val="23"/>
                <w:szCs w:val="23"/>
              </w:rPr>
              <w:tab/>
            </w:r>
          </w:p>
        </w:tc>
        <w:tc>
          <w:tcPr>
            <w:tcW w:w="2494" w:type="dxa"/>
          </w:tcPr>
          <w:p w14:paraId="662C05E6" w14:textId="1A620668" w:rsidR="00A42735" w:rsidRPr="00A42735" w:rsidRDefault="004D033A" w:rsidP="00885405">
            <w:pPr>
              <w:rPr>
                <w:sz w:val="23"/>
                <w:szCs w:val="23"/>
              </w:rPr>
            </w:pPr>
            <w:r w:rsidRPr="00A42735">
              <w:rPr>
                <w:sz w:val="23"/>
                <w:szCs w:val="23"/>
              </w:rPr>
              <w:t>Dave Tubbs</w:t>
            </w:r>
            <w:r w:rsidRPr="00A42735">
              <w:rPr>
                <w:sz w:val="23"/>
                <w:szCs w:val="23"/>
              </w:rPr>
              <w:tab/>
            </w:r>
          </w:p>
        </w:tc>
        <w:tc>
          <w:tcPr>
            <w:tcW w:w="1645" w:type="dxa"/>
          </w:tcPr>
          <w:p w14:paraId="52B90C11" w14:textId="77777777" w:rsidR="00A42735" w:rsidRPr="00A42735" w:rsidRDefault="00A42735" w:rsidP="00885405">
            <w:pPr>
              <w:rPr>
                <w:sz w:val="23"/>
                <w:szCs w:val="23"/>
              </w:rPr>
            </w:pPr>
          </w:p>
        </w:tc>
        <w:tc>
          <w:tcPr>
            <w:tcW w:w="2426" w:type="dxa"/>
          </w:tcPr>
          <w:p w14:paraId="4A5B7C4F" w14:textId="14C13272" w:rsidR="00A42735" w:rsidRPr="00A42735" w:rsidRDefault="00A42735" w:rsidP="00885405">
            <w:pPr>
              <w:rPr>
                <w:sz w:val="23"/>
                <w:szCs w:val="23"/>
              </w:rPr>
            </w:pPr>
          </w:p>
        </w:tc>
      </w:tr>
      <w:tr w:rsidR="00A42735" w:rsidRPr="00A42735" w14:paraId="330EA0A9" w14:textId="6EC454DD" w:rsidTr="004D033A">
        <w:tc>
          <w:tcPr>
            <w:tcW w:w="2785" w:type="dxa"/>
          </w:tcPr>
          <w:p w14:paraId="60944457" w14:textId="06FAACE8" w:rsidR="00A42735" w:rsidRPr="00A42735" w:rsidRDefault="004D033A" w:rsidP="00885405">
            <w:pPr>
              <w:rPr>
                <w:sz w:val="23"/>
                <w:szCs w:val="23"/>
              </w:rPr>
            </w:pPr>
            <w:r w:rsidRPr="00A42735">
              <w:rPr>
                <w:sz w:val="23"/>
                <w:szCs w:val="23"/>
              </w:rPr>
              <w:t>Mech/Plumb Inspector:</w:t>
            </w:r>
          </w:p>
        </w:tc>
        <w:tc>
          <w:tcPr>
            <w:tcW w:w="2494" w:type="dxa"/>
          </w:tcPr>
          <w:p w14:paraId="50012DA8" w14:textId="1A48EFFC" w:rsidR="00A42735" w:rsidRPr="00A42735" w:rsidRDefault="004D033A" w:rsidP="00885405">
            <w:pPr>
              <w:rPr>
                <w:sz w:val="23"/>
                <w:szCs w:val="23"/>
              </w:rPr>
            </w:pPr>
            <w:r w:rsidRPr="00A42735">
              <w:rPr>
                <w:sz w:val="23"/>
                <w:szCs w:val="23"/>
              </w:rPr>
              <w:t>Butch Weiss</w:t>
            </w:r>
          </w:p>
        </w:tc>
        <w:tc>
          <w:tcPr>
            <w:tcW w:w="1645" w:type="dxa"/>
          </w:tcPr>
          <w:p w14:paraId="74A702D1" w14:textId="77777777" w:rsidR="00A42735" w:rsidRPr="00A42735" w:rsidRDefault="00A42735" w:rsidP="00885405">
            <w:pPr>
              <w:rPr>
                <w:sz w:val="23"/>
                <w:szCs w:val="23"/>
              </w:rPr>
            </w:pPr>
          </w:p>
        </w:tc>
        <w:tc>
          <w:tcPr>
            <w:tcW w:w="2426" w:type="dxa"/>
          </w:tcPr>
          <w:p w14:paraId="7CF88663" w14:textId="27A15E2F" w:rsidR="00A42735" w:rsidRPr="00A42735" w:rsidRDefault="00A42735" w:rsidP="00885405">
            <w:pPr>
              <w:rPr>
                <w:sz w:val="23"/>
                <w:szCs w:val="23"/>
              </w:rPr>
            </w:pPr>
          </w:p>
        </w:tc>
      </w:tr>
    </w:tbl>
    <w:p w14:paraId="29B05212" w14:textId="1771B32B" w:rsidR="00563C03" w:rsidRPr="004D033A" w:rsidRDefault="00563C03" w:rsidP="00563C03">
      <w:pPr>
        <w:rPr>
          <w:b/>
          <w:bCs/>
          <w:sz w:val="23"/>
          <w:szCs w:val="23"/>
        </w:rPr>
      </w:pPr>
      <w:r w:rsidRPr="004D033A">
        <w:rPr>
          <w:b/>
          <w:bCs/>
          <w:sz w:val="23"/>
          <w:szCs w:val="23"/>
        </w:rPr>
        <w:t>Development Information</w:t>
      </w:r>
      <w:r w:rsidR="004D033A">
        <w:rPr>
          <w:b/>
          <w:bCs/>
          <w:sz w:val="23"/>
          <w:szCs w:val="23"/>
        </w:rPr>
        <w:br/>
      </w:r>
      <w:r w:rsidRPr="00651B4B">
        <w:rPr>
          <w:sz w:val="23"/>
          <w:szCs w:val="23"/>
        </w:rPr>
        <w:t>Berlin Charter Township is located in northeast Monroe County with direct access to I-75 at the Newport exit. The Township borders Lake Erie and Swan Creek. Several marinas, party stores, churches and bars are located throughout the Township, as well as several family</w:t>
      </w:r>
      <w:r w:rsidR="004D033A">
        <w:rPr>
          <w:sz w:val="23"/>
          <w:szCs w:val="23"/>
        </w:rPr>
        <w:t xml:space="preserve"> </w:t>
      </w:r>
      <w:r w:rsidRPr="00651B4B">
        <w:rPr>
          <w:sz w:val="23"/>
          <w:szCs w:val="23"/>
        </w:rPr>
        <w:t>farms, State Game Areas and Wildlife Refuges. Some of our biggest businesses are the Meijer Distribution Center and Mid-American Group.</w:t>
      </w:r>
    </w:p>
    <w:p w14:paraId="6C493EB3" w14:textId="77777777" w:rsidR="00563C03" w:rsidRPr="00651B4B" w:rsidRDefault="00563C03" w:rsidP="00563C03">
      <w:pPr>
        <w:rPr>
          <w:sz w:val="23"/>
          <w:szCs w:val="23"/>
        </w:rPr>
      </w:pPr>
      <w:r w:rsidRPr="00651B4B">
        <w:rPr>
          <w:sz w:val="23"/>
          <w:szCs w:val="23"/>
        </w:rPr>
        <w:t>One of the Township’s biggest assets is its quarries. We are willing to work closely with businesses to help them find the perfect location to establish operations. If you are looking to set up businesses of any kind in Berlin Township, contact our Township Supervisor or the Building and Zoning Department. From our website you can access the Township’s zoning ordinance and find other helpful information.</w:t>
      </w:r>
    </w:p>
    <w:bookmarkStart w:id="23" w:name="_Toc221708929"/>
    <w:p w14:paraId="50F741C7" w14:textId="6C18CA6A" w:rsidR="00563C03" w:rsidRPr="00447E1A" w:rsidRDefault="004D033A" w:rsidP="00447E1A">
      <w:pPr>
        <w:pStyle w:val="Heading1"/>
        <w:jc w:val="center"/>
        <w:rPr>
          <w:sz w:val="32"/>
          <w:szCs w:val="32"/>
        </w:rPr>
      </w:pPr>
      <w:r w:rsidRPr="00447E1A">
        <w:rPr>
          <w:noProof/>
          <w:sz w:val="32"/>
          <w:szCs w:val="32"/>
        </w:rPr>
        <mc:AlternateContent>
          <mc:Choice Requires="wps">
            <w:drawing>
              <wp:anchor distT="0" distB="0" distL="0" distR="0" simplePos="0" relativeHeight="251707392" behindDoc="0" locked="0" layoutInCell="1" allowOverlap="1" wp14:anchorId="20ECDF74" wp14:editId="35705CEC">
                <wp:simplePos x="0" y="0"/>
                <wp:positionH relativeFrom="page">
                  <wp:posOffset>12700</wp:posOffset>
                </wp:positionH>
                <wp:positionV relativeFrom="paragraph">
                  <wp:posOffset>352260</wp:posOffset>
                </wp:positionV>
                <wp:extent cx="7772400" cy="27940"/>
                <wp:effectExtent l="0" t="0" r="0" b="0"/>
                <wp:wrapNone/>
                <wp:docPr id="939809502"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107C0DD5" id="Graphic 31" o:spid="_x0000_s1026" style="position:absolute;margin-left:1pt;margin-top:27.75pt;width:612pt;height:2.2pt;z-index:251707392;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" path="m7772400,l,,,27432r7772400,l7772400,xe" fillcolor="#548dd4" stroked="f">
                <v:path arrowok="t"/>
                <w10:wrap anchorx="page"/>
              </v:shape>
            </w:pict>
          </mc:Fallback>
        </mc:AlternateContent>
      </w:r>
      <w:r w:rsidR="00563C03" w:rsidRPr="00447E1A">
        <w:rPr>
          <w:sz w:val="32"/>
          <w:szCs w:val="32"/>
        </w:rPr>
        <w:t>Dundee Township</w:t>
      </w:r>
      <w:bookmarkEnd w:id="23"/>
    </w:p>
    <w:p w14:paraId="6ADD7329" w14:textId="4B5C9224" w:rsidR="00563C03" w:rsidRPr="00651B4B" w:rsidRDefault="00563C03" w:rsidP="00563C03">
      <w:pPr>
        <w:rPr>
          <w:sz w:val="23"/>
          <w:szCs w:val="23"/>
        </w:rPr>
      </w:pPr>
      <w:r w:rsidRPr="00651B4B">
        <w:rPr>
          <w:sz w:val="23"/>
          <w:szCs w:val="23"/>
        </w:rPr>
        <w:t>Website:</w:t>
      </w:r>
      <w:r w:rsidR="004D033A">
        <w:rPr>
          <w:sz w:val="23"/>
          <w:szCs w:val="23"/>
        </w:rPr>
        <w:t xml:space="preserve"> </w:t>
      </w:r>
      <w:r w:rsidRPr="00651B4B">
        <w:rPr>
          <w:sz w:val="23"/>
          <w:szCs w:val="23"/>
        </w:rPr>
        <w:t>dundeetownship.info</w:t>
      </w:r>
      <w:r w:rsidR="004D033A">
        <w:rPr>
          <w:sz w:val="23"/>
          <w:szCs w:val="23"/>
        </w:rPr>
        <w:t xml:space="preserve"> </w:t>
      </w:r>
      <w:r w:rsidR="004D033A">
        <w:rPr>
          <w:sz w:val="23"/>
          <w:szCs w:val="23"/>
        </w:rPr>
        <w:br/>
      </w:r>
      <w:r w:rsidRPr="00651B4B">
        <w:rPr>
          <w:sz w:val="23"/>
          <w:szCs w:val="23"/>
        </w:rPr>
        <w:t>Address:</w:t>
      </w:r>
      <w:r w:rsidR="004D033A">
        <w:rPr>
          <w:sz w:val="23"/>
          <w:szCs w:val="23"/>
        </w:rPr>
        <w:t xml:space="preserve"> </w:t>
      </w:r>
      <w:r w:rsidRPr="00651B4B">
        <w:rPr>
          <w:sz w:val="23"/>
          <w:szCs w:val="23"/>
        </w:rPr>
        <w:t xml:space="preserve">179 Main Street, Dundee, MI 48131 </w:t>
      </w:r>
      <w:r w:rsidR="004D033A">
        <w:rPr>
          <w:sz w:val="23"/>
          <w:szCs w:val="23"/>
        </w:rPr>
        <w:br/>
      </w:r>
      <w:r w:rsidRPr="00651B4B">
        <w:rPr>
          <w:sz w:val="23"/>
          <w:szCs w:val="23"/>
        </w:rPr>
        <w:t>Phone:</w:t>
      </w:r>
      <w:r w:rsidRPr="00651B4B">
        <w:rPr>
          <w:sz w:val="23"/>
          <w:szCs w:val="23"/>
        </w:rPr>
        <w:tab/>
      </w:r>
      <w:r w:rsidR="004D033A">
        <w:rPr>
          <w:sz w:val="23"/>
          <w:szCs w:val="23"/>
        </w:rPr>
        <w:t xml:space="preserve"> </w:t>
      </w:r>
      <w:r w:rsidRPr="00651B4B">
        <w:rPr>
          <w:sz w:val="23"/>
          <w:szCs w:val="23"/>
        </w:rPr>
        <w:t>734-529-2650</w:t>
      </w:r>
    </w:p>
    <w:p w14:paraId="77FC32D9" w14:textId="77777777" w:rsidR="00563C03" w:rsidRPr="004D033A" w:rsidRDefault="00563C03" w:rsidP="00563C03">
      <w:pPr>
        <w:rPr>
          <w:b/>
          <w:bCs/>
          <w:sz w:val="23"/>
          <w:szCs w:val="23"/>
        </w:rPr>
      </w:pPr>
      <w:r w:rsidRPr="004D033A">
        <w:rPr>
          <w:b/>
          <w:bCs/>
          <w:sz w:val="23"/>
          <w:szCs w:val="23"/>
        </w:rPr>
        <w:t>Contact Information:</w:t>
      </w:r>
    </w:p>
    <w:tbl>
      <w:tblPr>
        <w:tblStyle w:val="TableGrid"/>
        <w:tblW w:w="0" w:type="auto"/>
        <w:tblLayout w:type="fixed"/>
        <w:tblLook w:val="04A0" w:firstRow="1" w:lastRow="0" w:firstColumn="1" w:lastColumn="0" w:noHBand="0" w:noVBand="1"/>
      </w:tblPr>
      <w:tblGrid>
        <w:gridCol w:w="1885"/>
        <w:gridCol w:w="1800"/>
        <w:gridCol w:w="1620"/>
        <w:gridCol w:w="4045"/>
      </w:tblGrid>
      <w:tr w:rsidR="004D033A" w:rsidRPr="004D033A" w14:paraId="04169F78" w14:textId="47E6843E" w:rsidTr="00AB659E">
        <w:tc>
          <w:tcPr>
            <w:tcW w:w="1885" w:type="dxa"/>
          </w:tcPr>
          <w:p w14:paraId="5D2F8BE4" w14:textId="05773EB6" w:rsidR="004D033A" w:rsidRPr="004D033A" w:rsidRDefault="004D033A" w:rsidP="005156DB">
            <w:pPr>
              <w:rPr>
                <w:sz w:val="23"/>
                <w:szCs w:val="23"/>
              </w:rPr>
            </w:pPr>
            <w:r w:rsidRPr="004D033A">
              <w:rPr>
                <w:sz w:val="23"/>
                <w:szCs w:val="23"/>
              </w:rPr>
              <w:t>Twp. Supervisor:</w:t>
            </w:r>
            <w:r w:rsidRPr="004D033A">
              <w:rPr>
                <w:sz w:val="23"/>
                <w:szCs w:val="23"/>
              </w:rPr>
              <w:tab/>
            </w:r>
          </w:p>
        </w:tc>
        <w:tc>
          <w:tcPr>
            <w:tcW w:w="1800" w:type="dxa"/>
          </w:tcPr>
          <w:p w14:paraId="640F647A" w14:textId="3A066D18" w:rsidR="004D033A" w:rsidRPr="004D033A" w:rsidRDefault="00DD50E8" w:rsidP="005156DB">
            <w:pPr>
              <w:rPr>
                <w:sz w:val="23"/>
                <w:szCs w:val="23"/>
              </w:rPr>
            </w:pPr>
            <w:r>
              <w:rPr>
                <w:sz w:val="23"/>
                <w:szCs w:val="23"/>
              </w:rPr>
              <w:t>Rodger Lewis</w:t>
            </w:r>
          </w:p>
        </w:tc>
        <w:tc>
          <w:tcPr>
            <w:tcW w:w="1620" w:type="dxa"/>
          </w:tcPr>
          <w:p w14:paraId="4131C3A5" w14:textId="47E640A7" w:rsidR="004D033A" w:rsidRPr="004D033A" w:rsidRDefault="0061121E" w:rsidP="005156DB">
            <w:pPr>
              <w:rPr>
                <w:sz w:val="23"/>
                <w:szCs w:val="23"/>
              </w:rPr>
            </w:pPr>
            <w:r>
              <w:rPr>
                <w:sz w:val="23"/>
                <w:szCs w:val="23"/>
              </w:rPr>
              <w:t>734-344-</w:t>
            </w:r>
            <w:r w:rsidR="00900299">
              <w:rPr>
                <w:sz w:val="23"/>
                <w:szCs w:val="23"/>
              </w:rPr>
              <w:t>9476</w:t>
            </w:r>
          </w:p>
        </w:tc>
        <w:tc>
          <w:tcPr>
            <w:tcW w:w="4045" w:type="dxa"/>
          </w:tcPr>
          <w:p w14:paraId="716C283F" w14:textId="52E2E2D2" w:rsidR="004D033A" w:rsidRPr="004D033A" w:rsidRDefault="004D033A" w:rsidP="005156DB">
            <w:pPr>
              <w:rPr>
                <w:sz w:val="23"/>
                <w:szCs w:val="23"/>
              </w:rPr>
            </w:pPr>
            <w:hyperlink r:id="rId48" w:history="1">
              <w:r w:rsidRPr="00EC6BB7">
                <w:rPr>
                  <w:rStyle w:val="Hyperlink"/>
                  <w:sz w:val="23"/>
                  <w:szCs w:val="23"/>
                </w:rPr>
                <w:t>dundeetownshipsupervisor@yahoo.com</w:t>
              </w:r>
            </w:hyperlink>
          </w:p>
        </w:tc>
      </w:tr>
      <w:tr w:rsidR="004D033A" w:rsidRPr="004D033A" w14:paraId="0E57A293" w14:textId="2C318825" w:rsidTr="00AB659E">
        <w:tc>
          <w:tcPr>
            <w:tcW w:w="1885" w:type="dxa"/>
          </w:tcPr>
          <w:p w14:paraId="72F078CF" w14:textId="552B759F" w:rsidR="004D033A" w:rsidRPr="004D033A" w:rsidRDefault="004D033A" w:rsidP="005156DB">
            <w:pPr>
              <w:rPr>
                <w:sz w:val="23"/>
                <w:szCs w:val="23"/>
              </w:rPr>
            </w:pPr>
            <w:r w:rsidRPr="004D033A">
              <w:rPr>
                <w:sz w:val="23"/>
                <w:szCs w:val="23"/>
              </w:rPr>
              <w:t>Twp. Clerk:</w:t>
            </w:r>
            <w:r w:rsidRPr="004D033A">
              <w:rPr>
                <w:sz w:val="23"/>
                <w:szCs w:val="23"/>
              </w:rPr>
              <w:tab/>
            </w:r>
          </w:p>
        </w:tc>
        <w:tc>
          <w:tcPr>
            <w:tcW w:w="1800" w:type="dxa"/>
          </w:tcPr>
          <w:p w14:paraId="26B0CA50" w14:textId="76AC5F91" w:rsidR="004D033A" w:rsidRPr="004D033A" w:rsidRDefault="00900299" w:rsidP="005156DB">
            <w:pPr>
              <w:rPr>
                <w:sz w:val="23"/>
                <w:szCs w:val="23"/>
              </w:rPr>
            </w:pPr>
            <w:r>
              <w:rPr>
                <w:sz w:val="23"/>
                <w:szCs w:val="23"/>
              </w:rPr>
              <w:t>Karla Ziesmer</w:t>
            </w:r>
          </w:p>
        </w:tc>
        <w:tc>
          <w:tcPr>
            <w:tcW w:w="1620" w:type="dxa"/>
          </w:tcPr>
          <w:p w14:paraId="470065D2" w14:textId="64C42AF9" w:rsidR="004D033A" w:rsidRPr="004D033A" w:rsidRDefault="004D033A" w:rsidP="005156DB">
            <w:pPr>
              <w:rPr>
                <w:sz w:val="23"/>
                <w:szCs w:val="23"/>
              </w:rPr>
            </w:pPr>
            <w:r w:rsidRPr="004D033A">
              <w:rPr>
                <w:sz w:val="23"/>
                <w:szCs w:val="23"/>
              </w:rPr>
              <w:t>734-529-2650</w:t>
            </w:r>
          </w:p>
        </w:tc>
        <w:tc>
          <w:tcPr>
            <w:tcW w:w="4045" w:type="dxa"/>
          </w:tcPr>
          <w:p w14:paraId="0340CBA3" w14:textId="14FD08D5" w:rsidR="004D033A" w:rsidRPr="004D033A" w:rsidRDefault="004D033A" w:rsidP="005156DB">
            <w:pPr>
              <w:rPr>
                <w:sz w:val="23"/>
                <w:szCs w:val="23"/>
              </w:rPr>
            </w:pPr>
            <w:hyperlink r:id="rId49" w:history="1">
              <w:r w:rsidRPr="00EC6BB7">
                <w:rPr>
                  <w:rStyle w:val="Hyperlink"/>
                  <w:sz w:val="23"/>
                  <w:szCs w:val="23"/>
                </w:rPr>
                <w:t>dundeetownshipclerk@yahoo.com</w:t>
              </w:r>
            </w:hyperlink>
          </w:p>
        </w:tc>
      </w:tr>
      <w:tr w:rsidR="004D033A" w:rsidRPr="004D033A" w14:paraId="73A7B833" w14:textId="0F0BACFC" w:rsidTr="00AB659E">
        <w:tc>
          <w:tcPr>
            <w:tcW w:w="1885" w:type="dxa"/>
          </w:tcPr>
          <w:p w14:paraId="5304A12A" w14:textId="3145194E" w:rsidR="004D033A" w:rsidRPr="004D033A" w:rsidRDefault="00DD34AD" w:rsidP="005156DB">
            <w:pPr>
              <w:rPr>
                <w:sz w:val="23"/>
                <w:szCs w:val="23"/>
              </w:rPr>
            </w:pPr>
            <w:r w:rsidRPr="004D033A">
              <w:rPr>
                <w:sz w:val="23"/>
                <w:szCs w:val="23"/>
              </w:rPr>
              <w:t>Twp. Treasurer:</w:t>
            </w:r>
          </w:p>
        </w:tc>
        <w:tc>
          <w:tcPr>
            <w:tcW w:w="1800" w:type="dxa"/>
          </w:tcPr>
          <w:p w14:paraId="71F9DDC4" w14:textId="7C728EDC" w:rsidR="004D033A" w:rsidRPr="004D033A" w:rsidRDefault="00900299" w:rsidP="005156DB">
            <w:pPr>
              <w:rPr>
                <w:sz w:val="23"/>
                <w:szCs w:val="23"/>
              </w:rPr>
            </w:pPr>
            <w:r>
              <w:rPr>
                <w:sz w:val="23"/>
                <w:szCs w:val="23"/>
              </w:rPr>
              <w:t>Lisa Ost</w:t>
            </w:r>
          </w:p>
        </w:tc>
        <w:tc>
          <w:tcPr>
            <w:tcW w:w="1620" w:type="dxa"/>
          </w:tcPr>
          <w:p w14:paraId="68D961A8" w14:textId="6C301BB0" w:rsidR="004D033A" w:rsidRPr="004D033A" w:rsidRDefault="00DD34AD" w:rsidP="005156DB">
            <w:pPr>
              <w:rPr>
                <w:sz w:val="23"/>
                <w:szCs w:val="23"/>
              </w:rPr>
            </w:pPr>
            <w:r w:rsidRPr="004D033A">
              <w:rPr>
                <w:sz w:val="23"/>
                <w:szCs w:val="23"/>
              </w:rPr>
              <w:t>734-529-2650</w:t>
            </w:r>
          </w:p>
        </w:tc>
        <w:tc>
          <w:tcPr>
            <w:tcW w:w="4045" w:type="dxa"/>
          </w:tcPr>
          <w:p w14:paraId="4DF802E8" w14:textId="3515D2F9" w:rsidR="00DD34AD" w:rsidRPr="004D033A" w:rsidRDefault="00DD34AD" w:rsidP="005156DB">
            <w:pPr>
              <w:rPr>
                <w:sz w:val="23"/>
                <w:szCs w:val="23"/>
              </w:rPr>
            </w:pPr>
            <w:hyperlink r:id="rId50" w:history="1">
              <w:r w:rsidRPr="00EC6BB7">
                <w:rPr>
                  <w:rStyle w:val="Hyperlink"/>
                  <w:sz w:val="23"/>
                  <w:szCs w:val="23"/>
                </w:rPr>
                <w:t>dundeetownshiptreasurer@yahoo.com</w:t>
              </w:r>
            </w:hyperlink>
          </w:p>
        </w:tc>
      </w:tr>
      <w:tr w:rsidR="004D033A" w:rsidRPr="004D033A" w14:paraId="67EA4D52" w14:textId="630615B4" w:rsidTr="00AB659E">
        <w:tc>
          <w:tcPr>
            <w:tcW w:w="1885" w:type="dxa"/>
          </w:tcPr>
          <w:p w14:paraId="0452649B" w14:textId="3128345C" w:rsidR="004D033A" w:rsidRPr="004D033A" w:rsidRDefault="007D1E74" w:rsidP="005156DB">
            <w:pPr>
              <w:rPr>
                <w:sz w:val="23"/>
                <w:szCs w:val="23"/>
              </w:rPr>
            </w:pPr>
            <w:r w:rsidRPr="004D033A">
              <w:rPr>
                <w:sz w:val="23"/>
                <w:szCs w:val="23"/>
              </w:rPr>
              <w:t>Bldg. Inspector:</w:t>
            </w:r>
          </w:p>
        </w:tc>
        <w:tc>
          <w:tcPr>
            <w:tcW w:w="1800" w:type="dxa"/>
          </w:tcPr>
          <w:p w14:paraId="1144596F" w14:textId="1118BFBA" w:rsidR="004D033A" w:rsidRPr="004D033A" w:rsidRDefault="007D1E74" w:rsidP="005156DB">
            <w:pPr>
              <w:rPr>
                <w:sz w:val="23"/>
                <w:szCs w:val="23"/>
              </w:rPr>
            </w:pPr>
            <w:r w:rsidRPr="004D033A">
              <w:rPr>
                <w:sz w:val="23"/>
                <w:szCs w:val="23"/>
              </w:rPr>
              <w:t>Dennis Kolar</w:t>
            </w:r>
          </w:p>
        </w:tc>
        <w:tc>
          <w:tcPr>
            <w:tcW w:w="1620" w:type="dxa"/>
          </w:tcPr>
          <w:p w14:paraId="68BB7DA0" w14:textId="1F0DCDD4" w:rsidR="004D033A" w:rsidRPr="004D033A" w:rsidRDefault="007D1E74" w:rsidP="005156DB">
            <w:pPr>
              <w:rPr>
                <w:sz w:val="23"/>
                <w:szCs w:val="23"/>
              </w:rPr>
            </w:pPr>
            <w:r w:rsidRPr="004D033A">
              <w:rPr>
                <w:sz w:val="23"/>
                <w:szCs w:val="23"/>
              </w:rPr>
              <w:t>419-467-2325</w:t>
            </w:r>
          </w:p>
        </w:tc>
        <w:tc>
          <w:tcPr>
            <w:tcW w:w="4045" w:type="dxa"/>
          </w:tcPr>
          <w:p w14:paraId="7B7B7AD2" w14:textId="573407E6" w:rsidR="007D1E74" w:rsidRPr="004D033A" w:rsidRDefault="007D1E74" w:rsidP="005156DB">
            <w:pPr>
              <w:rPr>
                <w:sz w:val="23"/>
                <w:szCs w:val="23"/>
              </w:rPr>
            </w:pPr>
            <w:hyperlink r:id="rId51" w:history="1">
              <w:r w:rsidRPr="00EC6BB7">
                <w:rPr>
                  <w:rStyle w:val="Hyperlink"/>
                  <w:sz w:val="23"/>
                  <w:szCs w:val="23"/>
                </w:rPr>
                <w:t>dundeetownshipbuildinginspector@yahoo.com</w:t>
              </w:r>
            </w:hyperlink>
          </w:p>
        </w:tc>
      </w:tr>
      <w:tr w:rsidR="004D033A" w:rsidRPr="004D033A" w14:paraId="37A64BDA" w14:textId="6546EA56" w:rsidTr="00AB659E">
        <w:tc>
          <w:tcPr>
            <w:tcW w:w="1885" w:type="dxa"/>
          </w:tcPr>
          <w:p w14:paraId="22A539C7" w14:textId="4F268D8D" w:rsidR="004D033A" w:rsidRPr="004D033A" w:rsidRDefault="007D1E74" w:rsidP="005156DB">
            <w:pPr>
              <w:rPr>
                <w:sz w:val="23"/>
                <w:szCs w:val="23"/>
              </w:rPr>
            </w:pPr>
            <w:r w:rsidRPr="004D033A">
              <w:rPr>
                <w:sz w:val="23"/>
                <w:szCs w:val="23"/>
              </w:rPr>
              <w:lastRenderedPageBreak/>
              <w:t>Electric</w:t>
            </w:r>
            <w:r>
              <w:rPr>
                <w:sz w:val="23"/>
                <w:szCs w:val="23"/>
              </w:rPr>
              <w:t>al i</w:t>
            </w:r>
            <w:r w:rsidRPr="004D033A">
              <w:rPr>
                <w:sz w:val="23"/>
                <w:szCs w:val="23"/>
              </w:rPr>
              <w:t>nspector:</w:t>
            </w:r>
          </w:p>
        </w:tc>
        <w:tc>
          <w:tcPr>
            <w:tcW w:w="1800" w:type="dxa"/>
          </w:tcPr>
          <w:p w14:paraId="7976F32B" w14:textId="4BC729B2" w:rsidR="004D033A" w:rsidRPr="004D033A" w:rsidRDefault="007D1E74" w:rsidP="005156DB">
            <w:pPr>
              <w:rPr>
                <w:sz w:val="23"/>
                <w:szCs w:val="23"/>
              </w:rPr>
            </w:pPr>
            <w:r w:rsidRPr="004D033A">
              <w:rPr>
                <w:sz w:val="23"/>
                <w:szCs w:val="23"/>
              </w:rPr>
              <w:t>Gary Lazette</w:t>
            </w:r>
          </w:p>
        </w:tc>
        <w:tc>
          <w:tcPr>
            <w:tcW w:w="1620" w:type="dxa"/>
          </w:tcPr>
          <w:p w14:paraId="7AB30A5B" w14:textId="38AF4271" w:rsidR="004D033A" w:rsidRPr="004D033A" w:rsidRDefault="007D1E74" w:rsidP="005156DB">
            <w:pPr>
              <w:rPr>
                <w:sz w:val="23"/>
                <w:szCs w:val="23"/>
              </w:rPr>
            </w:pPr>
            <w:r w:rsidRPr="004D033A">
              <w:rPr>
                <w:sz w:val="23"/>
                <w:szCs w:val="23"/>
              </w:rPr>
              <w:t>734-735-0143</w:t>
            </w:r>
            <w:r w:rsidRPr="004D033A">
              <w:rPr>
                <w:sz w:val="23"/>
                <w:szCs w:val="23"/>
              </w:rPr>
              <w:tab/>
            </w:r>
          </w:p>
        </w:tc>
        <w:tc>
          <w:tcPr>
            <w:tcW w:w="4045" w:type="dxa"/>
          </w:tcPr>
          <w:p w14:paraId="6C98CC1E" w14:textId="75773ED9" w:rsidR="004D033A" w:rsidRPr="004D033A" w:rsidRDefault="004D033A" w:rsidP="005156DB">
            <w:pPr>
              <w:rPr>
                <w:sz w:val="23"/>
                <w:szCs w:val="23"/>
              </w:rPr>
            </w:pPr>
          </w:p>
        </w:tc>
      </w:tr>
      <w:tr w:rsidR="004D033A" w:rsidRPr="004D033A" w14:paraId="296D719F" w14:textId="029EE24C" w:rsidTr="00AB659E">
        <w:tc>
          <w:tcPr>
            <w:tcW w:w="1885" w:type="dxa"/>
          </w:tcPr>
          <w:p w14:paraId="01B8CBC2" w14:textId="1C21EAF7" w:rsidR="004D033A" w:rsidRPr="004D033A" w:rsidRDefault="00EB7389" w:rsidP="005156DB">
            <w:pPr>
              <w:rPr>
                <w:sz w:val="23"/>
                <w:szCs w:val="23"/>
              </w:rPr>
            </w:pPr>
            <w:r w:rsidRPr="004D033A">
              <w:rPr>
                <w:sz w:val="23"/>
                <w:szCs w:val="23"/>
              </w:rPr>
              <w:t>Mech Inspector:</w:t>
            </w:r>
          </w:p>
        </w:tc>
        <w:tc>
          <w:tcPr>
            <w:tcW w:w="1800" w:type="dxa"/>
          </w:tcPr>
          <w:p w14:paraId="6FF3EC75" w14:textId="4C633370" w:rsidR="004D033A" w:rsidRPr="004D033A" w:rsidRDefault="0053558F" w:rsidP="005156DB">
            <w:pPr>
              <w:rPr>
                <w:sz w:val="23"/>
                <w:szCs w:val="23"/>
              </w:rPr>
            </w:pPr>
            <w:r>
              <w:rPr>
                <w:sz w:val="23"/>
                <w:szCs w:val="23"/>
              </w:rPr>
              <w:t>Don Olszewski</w:t>
            </w:r>
          </w:p>
        </w:tc>
        <w:tc>
          <w:tcPr>
            <w:tcW w:w="1620" w:type="dxa"/>
          </w:tcPr>
          <w:p w14:paraId="4CC86805" w14:textId="3A072352" w:rsidR="004D033A" w:rsidRPr="004D033A" w:rsidRDefault="0053558F" w:rsidP="005156DB">
            <w:pPr>
              <w:rPr>
                <w:sz w:val="23"/>
                <w:szCs w:val="23"/>
              </w:rPr>
            </w:pPr>
            <w:r>
              <w:rPr>
                <w:sz w:val="23"/>
                <w:szCs w:val="23"/>
              </w:rPr>
              <w:t>419-466-</w:t>
            </w:r>
            <w:r w:rsidR="00876EBF">
              <w:rPr>
                <w:sz w:val="23"/>
                <w:szCs w:val="23"/>
              </w:rPr>
              <w:t>7238</w:t>
            </w:r>
          </w:p>
        </w:tc>
        <w:tc>
          <w:tcPr>
            <w:tcW w:w="4045" w:type="dxa"/>
          </w:tcPr>
          <w:p w14:paraId="245C240D" w14:textId="5F975C9A" w:rsidR="004D033A" w:rsidRPr="004D033A" w:rsidRDefault="004D033A" w:rsidP="005156DB">
            <w:pPr>
              <w:rPr>
                <w:sz w:val="23"/>
                <w:szCs w:val="23"/>
              </w:rPr>
            </w:pPr>
          </w:p>
        </w:tc>
      </w:tr>
    </w:tbl>
    <w:p w14:paraId="088035A7" w14:textId="77777777" w:rsidR="00563C03" w:rsidRPr="00651B4B" w:rsidRDefault="00563C03" w:rsidP="00563C03">
      <w:pPr>
        <w:rPr>
          <w:sz w:val="23"/>
          <w:szCs w:val="23"/>
        </w:rPr>
      </w:pPr>
    </w:p>
    <w:p w14:paraId="3996F693" w14:textId="77777777" w:rsidR="00563C03" w:rsidRPr="00651B4B" w:rsidRDefault="00563C03" w:rsidP="00563C03">
      <w:pPr>
        <w:rPr>
          <w:sz w:val="23"/>
          <w:szCs w:val="23"/>
        </w:rPr>
      </w:pPr>
      <w:r w:rsidRPr="00651B4B">
        <w:rPr>
          <w:sz w:val="23"/>
          <w:szCs w:val="23"/>
        </w:rPr>
        <w:t>Dundee Township is located in the northwest quadrant of Monroe County. Both U.S. 23 and M-50 run through our Township. The Village of Dundee is an overlapping jurisdiction which occupies the area immediately surrounding the intersection of those major thoroughfares.</w:t>
      </w:r>
    </w:p>
    <w:p w14:paraId="579DD298" w14:textId="0EECA8EC" w:rsidR="00563C03" w:rsidRPr="00651B4B" w:rsidRDefault="00563C03" w:rsidP="00563C03">
      <w:pPr>
        <w:rPr>
          <w:sz w:val="23"/>
          <w:szCs w:val="23"/>
        </w:rPr>
      </w:pPr>
      <w:r w:rsidRPr="00EB7389">
        <w:rPr>
          <w:b/>
          <w:bCs/>
          <w:sz w:val="23"/>
          <w:szCs w:val="23"/>
        </w:rPr>
        <w:t>Development Information:</w:t>
      </w:r>
      <w:r w:rsidR="00EB7389">
        <w:rPr>
          <w:sz w:val="23"/>
          <w:szCs w:val="23"/>
        </w:rPr>
        <w:br/>
      </w:r>
      <w:r w:rsidRPr="00651B4B">
        <w:rPr>
          <w:sz w:val="23"/>
          <w:szCs w:val="23"/>
        </w:rPr>
        <w:t>Contact Supervisor Uhl by email or phone to begin the development process.</w:t>
      </w:r>
    </w:p>
    <w:p w14:paraId="3E6FE966" w14:textId="39EBF438" w:rsidR="00563C03" w:rsidRPr="00651B4B" w:rsidRDefault="00563C03" w:rsidP="00563C03">
      <w:pPr>
        <w:rPr>
          <w:sz w:val="23"/>
          <w:szCs w:val="23"/>
        </w:rPr>
      </w:pPr>
      <w:r w:rsidRPr="00EB7389">
        <w:rPr>
          <w:b/>
          <w:bCs/>
          <w:sz w:val="23"/>
          <w:szCs w:val="23"/>
        </w:rPr>
        <w:t>Economic Development Opportunities</w:t>
      </w:r>
      <w:r w:rsidR="00EB7389">
        <w:rPr>
          <w:sz w:val="23"/>
          <w:szCs w:val="23"/>
        </w:rPr>
        <w:br/>
      </w:r>
      <w:r w:rsidRPr="00651B4B">
        <w:rPr>
          <w:sz w:val="23"/>
          <w:szCs w:val="23"/>
        </w:rPr>
        <w:t>Significant commercial and industrial development has occurred within the boundaries of the Village of Dundee. Cabela's/Bass Pro is the premier commercial entity. The Fiat-Chrysler Dundee Engine Plant is the largest industrial concern. The Township and Village adopted an Urban Cooperation Agreement in 1997 and have experience working together on Land Transfer Agreements.</w:t>
      </w:r>
    </w:p>
    <w:p w14:paraId="6659B0F7" w14:textId="2ABD1F71" w:rsidR="00563C03" w:rsidRPr="00651B4B" w:rsidRDefault="00563C03" w:rsidP="00563C03">
      <w:pPr>
        <w:rPr>
          <w:sz w:val="23"/>
          <w:szCs w:val="23"/>
        </w:rPr>
      </w:pPr>
      <w:r w:rsidRPr="00651B4B">
        <w:rPr>
          <w:sz w:val="23"/>
          <w:szCs w:val="23"/>
        </w:rPr>
        <w:t xml:space="preserve"> </w:t>
      </w:r>
    </w:p>
    <w:bookmarkStart w:id="24" w:name="_Toc221708930"/>
    <w:p w14:paraId="4796FE22" w14:textId="346C06DF" w:rsidR="00563C03" w:rsidRPr="00447E1A" w:rsidRDefault="00EB7389" w:rsidP="00447E1A">
      <w:pPr>
        <w:pStyle w:val="Heading1"/>
        <w:jc w:val="center"/>
        <w:rPr>
          <w:sz w:val="32"/>
          <w:szCs w:val="32"/>
        </w:rPr>
      </w:pPr>
      <w:r w:rsidRPr="00447E1A">
        <w:rPr>
          <w:noProof/>
          <w:sz w:val="32"/>
          <w:szCs w:val="32"/>
        </w:rPr>
        <mc:AlternateContent>
          <mc:Choice Requires="wps">
            <w:drawing>
              <wp:anchor distT="0" distB="0" distL="0" distR="0" simplePos="0" relativeHeight="251709440" behindDoc="0" locked="0" layoutInCell="1" allowOverlap="1" wp14:anchorId="73CA3AF0" wp14:editId="2B6AA205">
                <wp:simplePos x="0" y="0"/>
                <wp:positionH relativeFrom="page">
                  <wp:posOffset>25400</wp:posOffset>
                </wp:positionH>
                <wp:positionV relativeFrom="paragraph">
                  <wp:posOffset>378315</wp:posOffset>
                </wp:positionV>
                <wp:extent cx="7772400" cy="27940"/>
                <wp:effectExtent l="0" t="0" r="0" b="0"/>
                <wp:wrapNone/>
                <wp:docPr id="869252898"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0885D463" id="Graphic 31" o:spid="_x0000_s1026" style="position:absolute;margin-left:2pt;margin-top:29.8pt;width:612pt;height:2.2pt;z-index:251709440;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" path="m7772400,l,,,27432r7772400,l7772400,xe" fillcolor="#548dd4" stroked="f">
                <v:path arrowok="t"/>
                <w10:wrap anchorx="page"/>
              </v:shape>
            </w:pict>
          </mc:Fallback>
        </mc:AlternateContent>
      </w:r>
      <w:r w:rsidR="00563C03" w:rsidRPr="00447E1A">
        <w:rPr>
          <w:sz w:val="32"/>
          <w:szCs w:val="32"/>
        </w:rPr>
        <w:t>Erie Township</w:t>
      </w:r>
      <w:bookmarkEnd w:id="24"/>
    </w:p>
    <w:p w14:paraId="49EC34BE" w14:textId="208643C7" w:rsidR="00563C03" w:rsidRPr="00651B4B" w:rsidRDefault="00563C03" w:rsidP="00563C03">
      <w:pPr>
        <w:rPr>
          <w:sz w:val="23"/>
          <w:szCs w:val="23"/>
        </w:rPr>
      </w:pPr>
      <w:r w:rsidRPr="00651B4B">
        <w:rPr>
          <w:sz w:val="23"/>
          <w:szCs w:val="23"/>
        </w:rPr>
        <w:t>Website:  erietownship.com</w:t>
      </w:r>
      <w:r w:rsidR="00EB7389">
        <w:rPr>
          <w:sz w:val="23"/>
          <w:szCs w:val="23"/>
        </w:rPr>
        <w:t xml:space="preserve"> </w:t>
      </w:r>
      <w:r w:rsidR="00EB7389">
        <w:rPr>
          <w:sz w:val="23"/>
          <w:szCs w:val="23"/>
        </w:rPr>
        <w:br/>
      </w:r>
      <w:r w:rsidRPr="00651B4B">
        <w:rPr>
          <w:sz w:val="23"/>
          <w:szCs w:val="23"/>
        </w:rPr>
        <w:t xml:space="preserve">Address: 2065 Erie Road, Erie, MI 48133 </w:t>
      </w:r>
      <w:r w:rsidR="00EB7389">
        <w:rPr>
          <w:sz w:val="23"/>
          <w:szCs w:val="23"/>
        </w:rPr>
        <w:br/>
      </w:r>
      <w:r w:rsidRPr="00651B4B">
        <w:rPr>
          <w:sz w:val="23"/>
          <w:szCs w:val="23"/>
        </w:rPr>
        <w:t>Phone:</w:t>
      </w:r>
      <w:r w:rsidRPr="00651B4B">
        <w:rPr>
          <w:sz w:val="23"/>
          <w:szCs w:val="23"/>
        </w:rPr>
        <w:tab/>
        <w:t>734-848-5915</w:t>
      </w:r>
    </w:p>
    <w:p w14:paraId="542CEE58" w14:textId="77777777" w:rsidR="00563C03" w:rsidRPr="00EB7389" w:rsidRDefault="00563C03" w:rsidP="00563C03">
      <w:pPr>
        <w:rPr>
          <w:b/>
          <w:bCs/>
          <w:sz w:val="23"/>
          <w:szCs w:val="23"/>
        </w:rPr>
      </w:pPr>
      <w:r w:rsidRPr="00EB7389">
        <w:rPr>
          <w:b/>
          <w:bCs/>
          <w:sz w:val="23"/>
          <w:szCs w:val="23"/>
        </w:rPr>
        <w:t>Contact Information</w:t>
      </w:r>
      <w:r w:rsidRPr="00EB7389">
        <w:rPr>
          <w:b/>
          <w:bCs/>
          <w:sz w:val="23"/>
          <w:szCs w:val="23"/>
        </w:rPr>
        <w:tab/>
      </w:r>
    </w:p>
    <w:tbl>
      <w:tblPr>
        <w:tblStyle w:val="TableGrid"/>
        <w:tblW w:w="0" w:type="auto"/>
        <w:tblLook w:val="04A0" w:firstRow="1" w:lastRow="0" w:firstColumn="1" w:lastColumn="0" w:noHBand="0" w:noVBand="1"/>
      </w:tblPr>
      <w:tblGrid>
        <w:gridCol w:w="2372"/>
        <w:gridCol w:w="2069"/>
        <w:gridCol w:w="1783"/>
        <w:gridCol w:w="3126"/>
      </w:tblGrid>
      <w:tr w:rsidR="001725E8" w:rsidRPr="00EB7389" w14:paraId="031E07BE" w14:textId="579DCF18" w:rsidTr="002D3AFD">
        <w:tc>
          <w:tcPr>
            <w:tcW w:w="2605" w:type="dxa"/>
          </w:tcPr>
          <w:p w14:paraId="726AB7E7" w14:textId="55FFD20C" w:rsidR="001725E8" w:rsidRPr="00EB7389" w:rsidRDefault="001725E8" w:rsidP="006C1DD5">
            <w:pPr>
              <w:rPr>
                <w:sz w:val="23"/>
                <w:szCs w:val="23"/>
              </w:rPr>
            </w:pPr>
            <w:r w:rsidRPr="00EB7389">
              <w:rPr>
                <w:sz w:val="23"/>
                <w:szCs w:val="23"/>
              </w:rPr>
              <w:t>Supervisor:</w:t>
            </w:r>
            <w:r w:rsidRPr="00EB7389">
              <w:rPr>
                <w:sz w:val="23"/>
                <w:szCs w:val="23"/>
              </w:rPr>
              <w:tab/>
            </w:r>
          </w:p>
        </w:tc>
        <w:tc>
          <w:tcPr>
            <w:tcW w:w="2396" w:type="dxa"/>
          </w:tcPr>
          <w:p w14:paraId="11CB475F" w14:textId="3F0E8E9A" w:rsidR="001725E8" w:rsidRPr="00EB7389" w:rsidRDefault="00565D66" w:rsidP="006C1DD5">
            <w:pPr>
              <w:rPr>
                <w:sz w:val="23"/>
                <w:szCs w:val="23"/>
              </w:rPr>
            </w:pPr>
            <w:r w:rsidRPr="00EB7389">
              <w:rPr>
                <w:sz w:val="23"/>
                <w:szCs w:val="23"/>
              </w:rPr>
              <w:t>Michael Grodi</w:t>
            </w:r>
          </w:p>
        </w:tc>
        <w:tc>
          <w:tcPr>
            <w:tcW w:w="2194" w:type="dxa"/>
          </w:tcPr>
          <w:p w14:paraId="242B1175" w14:textId="64F1D8A4" w:rsidR="001725E8" w:rsidRPr="00EB7389" w:rsidRDefault="001725E8" w:rsidP="006C1DD5">
            <w:pPr>
              <w:rPr>
                <w:sz w:val="23"/>
                <w:szCs w:val="23"/>
              </w:rPr>
            </w:pPr>
            <w:r w:rsidRPr="00EB7389">
              <w:rPr>
                <w:sz w:val="23"/>
                <w:szCs w:val="23"/>
              </w:rPr>
              <w:t>ext. 1</w:t>
            </w:r>
          </w:p>
        </w:tc>
        <w:tc>
          <w:tcPr>
            <w:tcW w:w="2155" w:type="dxa"/>
          </w:tcPr>
          <w:p w14:paraId="1B40C9A0" w14:textId="77777777" w:rsidR="00565D66" w:rsidRDefault="00565D66" w:rsidP="00565D66">
            <w:pPr>
              <w:rPr>
                <w:sz w:val="23"/>
                <w:szCs w:val="23"/>
              </w:rPr>
            </w:pPr>
            <w:hyperlink r:id="rId52" w:history="1">
              <w:r w:rsidRPr="00EC6BB7">
                <w:rPr>
                  <w:rStyle w:val="Hyperlink"/>
                  <w:sz w:val="23"/>
                  <w:szCs w:val="23"/>
                </w:rPr>
                <w:t>mgrodi@erietownship.com</w:t>
              </w:r>
            </w:hyperlink>
          </w:p>
          <w:p w14:paraId="5C1EAA6D" w14:textId="142CF1B1" w:rsidR="001725E8" w:rsidRPr="00EB7389" w:rsidRDefault="001725E8" w:rsidP="006C1DD5">
            <w:pPr>
              <w:rPr>
                <w:sz w:val="23"/>
                <w:szCs w:val="23"/>
              </w:rPr>
            </w:pPr>
          </w:p>
        </w:tc>
      </w:tr>
      <w:tr w:rsidR="001725E8" w:rsidRPr="00EB7389" w14:paraId="685DE4E6" w14:textId="1B05CB24" w:rsidTr="002D3AFD">
        <w:tc>
          <w:tcPr>
            <w:tcW w:w="2605" w:type="dxa"/>
          </w:tcPr>
          <w:p w14:paraId="030EC310" w14:textId="4E507F08" w:rsidR="001725E8" w:rsidRPr="00EB7389" w:rsidRDefault="001725E8" w:rsidP="006C1DD5">
            <w:pPr>
              <w:rPr>
                <w:sz w:val="23"/>
                <w:szCs w:val="23"/>
              </w:rPr>
            </w:pPr>
            <w:r w:rsidRPr="00EB7389">
              <w:rPr>
                <w:sz w:val="23"/>
                <w:szCs w:val="23"/>
              </w:rPr>
              <w:t>Clerk:</w:t>
            </w:r>
            <w:r w:rsidRPr="00EB7389">
              <w:rPr>
                <w:sz w:val="23"/>
                <w:szCs w:val="23"/>
              </w:rPr>
              <w:tab/>
            </w:r>
          </w:p>
        </w:tc>
        <w:tc>
          <w:tcPr>
            <w:tcW w:w="2396" w:type="dxa"/>
          </w:tcPr>
          <w:p w14:paraId="5CA73CE8" w14:textId="6E7FD00A" w:rsidR="001725E8" w:rsidRPr="00EB7389" w:rsidRDefault="001725E8" w:rsidP="006C1DD5">
            <w:pPr>
              <w:rPr>
                <w:sz w:val="23"/>
                <w:szCs w:val="23"/>
              </w:rPr>
            </w:pPr>
            <w:r w:rsidRPr="00EB7389">
              <w:rPr>
                <w:sz w:val="23"/>
                <w:szCs w:val="23"/>
              </w:rPr>
              <w:t>Kimberly Cousino</w:t>
            </w:r>
          </w:p>
        </w:tc>
        <w:tc>
          <w:tcPr>
            <w:tcW w:w="2194" w:type="dxa"/>
          </w:tcPr>
          <w:p w14:paraId="34DAC942" w14:textId="203D6607" w:rsidR="001725E8" w:rsidRPr="00EB7389" w:rsidRDefault="001725E8" w:rsidP="006C1DD5">
            <w:pPr>
              <w:rPr>
                <w:sz w:val="23"/>
                <w:szCs w:val="23"/>
              </w:rPr>
            </w:pPr>
            <w:r w:rsidRPr="00EB7389">
              <w:rPr>
                <w:sz w:val="23"/>
                <w:szCs w:val="23"/>
              </w:rPr>
              <w:t>ext. 2</w:t>
            </w:r>
          </w:p>
        </w:tc>
        <w:tc>
          <w:tcPr>
            <w:tcW w:w="2155" w:type="dxa"/>
          </w:tcPr>
          <w:p w14:paraId="484EE437" w14:textId="09372531" w:rsidR="001725E8" w:rsidRPr="00EB7389" w:rsidRDefault="001725E8" w:rsidP="006C1DD5">
            <w:pPr>
              <w:rPr>
                <w:sz w:val="23"/>
                <w:szCs w:val="23"/>
              </w:rPr>
            </w:pPr>
            <w:hyperlink r:id="rId53" w:history="1">
              <w:r w:rsidRPr="00EC6BB7">
                <w:rPr>
                  <w:rStyle w:val="Hyperlink"/>
                  <w:sz w:val="23"/>
                  <w:szCs w:val="23"/>
                </w:rPr>
                <w:t>kcousino@erietownship.com</w:t>
              </w:r>
            </w:hyperlink>
          </w:p>
        </w:tc>
      </w:tr>
      <w:tr w:rsidR="001725E8" w:rsidRPr="00EB7389" w14:paraId="0DE45D76" w14:textId="2F45D60F" w:rsidTr="002D3AFD">
        <w:tc>
          <w:tcPr>
            <w:tcW w:w="2605" w:type="dxa"/>
          </w:tcPr>
          <w:p w14:paraId="56DD9685" w14:textId="7A79C78F" w:rsidR="001725E8" w:rsidRPr="00EB7389" w:rsidRDefault="001725E8" w:rsidP="006C1DD5">
            <w:pPr>
              <w:rPr>
                <w:sz w:val="23"/>
                <w:szCs w:val="23"/>
              </w:rPr>
            </w:pPr>
            <w:r w:rsidRPr="00EB7389">
              <w:rPr>
                <w:sz w:val="23"/>
                <w:szCs w:val="23"/>
              </w:rPr>
              <w:t>Treasurer:</w:t>
            </w:r>
            <w:r w:rsidRPr="00EB7389">
              <w:rPr>
                <w:sz w:val="23"/>
                <w:szCs w:val="23"/>
              </w:rPr>
              <w:tab/>
            </w:r>
          </w:p>
        </w:tc>
        <w:tc>
          <w:tcPr>
            <w:tcW w:w="2396" w:type="dxa"/>
          </w:tcPr>
          <w:p w14:paraId="70DBE1B5" w14:textId="067C6D7E" w:rsidR="001725E8" w:rsidRPr="00EB7389" w:rsidRDefault="0091616E" w:rsidP="006C1DD5">
            <w:pPr>
              <w:rPr>
                <w:sz w:val="23"/>
                <w:szCs w:val="23"/>
              </w:rPr>
            </w:pPr>
            <w:r>
              <w:rPr>
                <w:sz w:val="23"/>
                <w:szCs w:val="23"/>
              </w:rPr>
              <w:t>Cindy Wi</w:t>
            </w:r>
            <w:r w:rsidR="00790409">
              <w:rPr>
                <w:sz w:val="23"/>
                <w:szCs w:val="23"/>
              </w:rPr>
              <w:t>sbon</w:t>
            </w:r>
          </w:p>
        </w:tc>
        <w:tc>
          <w:tcPr>
            <w:tcW w:w="2194" w:type="dxa"/>
          </w:tcPr>
          <w:p w14:paraId="7995FFED" w14:textId="6C11C7D8" w:rsidR="001725E8" w:rsidRPr="00EB7389" w:rsidRDefault="001725E8" w:rsidP="006C1DD5">
            <w:pPr>
              <w:rPr>
                <w:sz w:val="23"/>
                <w:szCs w:val="23"/>
              </w:rPr>
            </w:pPr>
            <w:r w:rsidRPr="00EB7389">
              <w:rPr>
                <w:sz w:val="23"/>
                <w:szCs w:val="23"/>
              </w:rPr>
              <w:t xml:space="preserve">ext. </w:t>
            </w:r>
            <w:r w:rsidR="00790409">
              <w:rPr>
                <w:sz w:val="23"/>
                <w:szCs w:val="23"/>
              </w:rPr>
              <w:t>3</w:t>
            </w:r>
          </w:p>
        </w:tc>
        <w:tc>
          <w:tcPr>
            <w:tcW w:w="2155" w:type="dxa"/>
          </w:tcPr>
          <w:p w14:paraId="2531D890" w14:textId="3B05F5C2" w:rsidR="001725E8" w:rsidRPr="00EB7389" w:rsidRDefault="001725E8" w:rsidP="006C1DD5">
            <w:pPr>
              <w:rPr>
                <w:sz w:val="23"/>
                <w:szCs w:val="23"/>
              </w:rPr>
            </w:pPr>
            <w:hyperlink r:id="rId54" w:history="1">
              <w:r w:rsidRPr="00EC6BB7">
                <w:rPr>
                  <w:rStyle w:val="Hyperlink"/>
                  <w:sz w:val="23"/>
                  <w:szCs w:val="23"/>
                </w:rPr>
                <w:t>cwisbon@erietownship.com</w:t>
              </w:r>
            </w:hyperlink>
          </w:p>
        </w:tc>
      </w:tr>
      <w:tr w:rsidR="001725E8" w:rsidRPr="00EB7389" w14:paraId="7651511C" w14:textId="4384080A" w:rsidTr="002D3AFD">
        <w:tc>
          <w:tcPr>
            <w:tcW w:w="2605" w:type="dxa"/>
          </w:tcPr>
          <w:p w14:paraId="271F4972" w14:textId="09260AD7" w:rsidR="001725E8" w:rsidRPr="00EB7389" w:rsidRDefault="001725E8" w:rsidP="006C1DD5">
            <w:pPr>
              <w:rPr>
                <w:sz w:val="23"/>
                <w:szCs w:val="23"/>
              </w:rPr>
            </w:pPr>
            <w:r w:rsidRPr="00EB7389">
              <w:rPr>
                <w:sz w:val="23"/>
                <w:szCs w:val="23"/>
              </w:rPr>
              <w:t>Trustee/Deputy Supervisor</w:t>
            </w:r>
            <w:r w:rsidR="002D3AFD">
              <w:rPr>
                <w:sz w:val="23"/>
                <w:szCs w:val="23"/>
              </w:rPr>
              <w:t>:</w:t>
            </w:r>
          </w:p>
        </w:tc>
        <w:tc>
          <w:tcPr>
            <w:tcW w:w="2396" w:type="dxa"/>
          </w:tcPr>
          <w:p w14:paraId="7EE14F94" w14:textId="3DBBCA9C" w:rsidR="001725E8" w:rsidRPr="00EB7389" w:rsidRDefault="001725E8" w:rsidP="006C1DD5">
            <w:pPr>
              <w:rPr>
                <w:sz w:val="23"/>
                <w:szCs w:val="23"/>
              </w:rPr>
            </w:pPr>
            <w:r w:rsidRPr="00EB7389">
              <w:rPr>
                <w:sz w:val="23"/>
                <w:szCs w:val="23"/>
              </w:rPr>
              <w:t>Michael Grodi</w:t>
            </w:r>
          </w:p>
        </w:tc>
        <w:tc>
          <w:tcPr>
            <w:tcW w:w="2194" w:type="dxa"/>
          </w:tcPr>
          <w:p w14:paraId="7294D9FC" w14:textId="1589D9F3" w:rsidR="001725E8" w:rsidRPr="00EB7389" w:rsidRDefault="001725E8" w:rsidP="006C1DD5">
            <w:pPr>
              <w:rPr>
                <w:sz w:val="23"/>
                <w:szCs w:val="23"/>
              </w:rPr>
            </w:pPr>
            <w:r w:rsidRPr="00EB7389">
              <w:rPr>
                <w:sz w:val="23"/>
                <w:szCs w:val="23"/>
              </w:rPr>
              <w:t>ext. 7</w:t>
            </w:r>
          </w:p>
        </w:tc>
        <w:tc>
          <w:tcPr>
            <w:tcW w:w="2155" w:type="dxa"/>
          </w:tcPr>
          <w:p w14:paraId="23F6DC3B" w14:textId="1885659E" w:rsidR="001725E8" w:rsidRDefault="001725E8" w:rsidP="006C1DD5">
            <w:pPr>
              <w:rPr>
                <w:sz w:val="23"/>
                <w:szCs w:val="23"/>
              </w:rPr>
            </w:pPr>
            <w:hyperlink r:id="rId55" w:history="1">
              <w:r w:rsidRPr="00EC6BB7">
                <w:rPr>
                  <w:rStyle w:val="Hyperlink"/>
                  <w:sz w:val="23"/>
                  <w:szCs w:val="23"/>
                </w:rPr>
                <w:t>mgrodi@erietownship.com</w:t>
              </w:r>
            </w:hyperlink>
          </w:p>
          <w:p w14:paraId="3B35466B" w14:textId="0401CE76" w:rsidR="001725E8" w:rsidRPr="00EB7389" w:rsidRDefault="001725E8" w:rsidP="006C1DD5">
            <w:pPr>
              <w:rPr>
                <w:sz w:val="23"/>
                <w:szCs w:val="23"/>
              </w:rPr>
            </w:pPr>
          </w:p>
        </w:tc>
      </w:tr>
      <w:tr w:rsidR="001725E8" w:rsidRPr="00EB7389" w14:paraId="08D6389A" w14:textId="1C0D7842" w:rsidTr="002D3AFD">
        <w:tc>
          <w:tcPr>
            <w:tcW w:w="2605" w:type="dxa"/>
          </w:tcPr>
          <w:p w14:paraId="1B5E39A5" w14:textId="06C40524" w:rsidR="001725E8" w:rsidRPr="00EB7389" w:rsidRDefault="001725E8" w:rsidP="006C1DD5">
            <w:pPr>
              <w:rPr>
                <w:sz w:val="23"/>
                <w:szCs w:val="23"/>
              </w:rPr>
            </w:pPr>
            <w:r w:rsidRPr="00EB7389">
              <w:rPr>
                <w:sz w:val="23"/>
                <w:szCs w:val="23"/>
              </w:rPr>
              <w:t>Trustee</w:t>
            </w:r>
            <w:r w:rsidRPr="00EB7389">
              <w:rPr>
                <w:sz w:val="23"/>
                <w:szCs w:val="23"/>
              </w:rPr>
              <w:tab/>
            </w:r>
          </w:p>
        </w:tc>
        <w:tc>
          <w:tcPr>
            <w:tcW w:w="2396" w:type="dxa"/>
          </w:tcPr>
          <w:p w14:paraId="1DB5880D" w14:textId="1C6377CC" w:rsidR="001725E8" w:rsidRPr="00EB7389" w:rsidRDefault="002D3AFD" w:rsidP="006C1DD5">
            <w:pPr>
              <w:rPr>
                <w:sz w:val="23"/>
                <w:szCs w:val="23"/>
              </w:rPr>
            </w:pPr>
            <w:r w:rsidRPr="00EB7389">
              <w:rPr>
                <w:sz w:val="23"/>
                <w:szCs w:val="23"/>
              </w:rPr>
              <w:t>Gary Wilmoth</w:t>
            </w:r>
          </w:p>
        </w:tc>
        <w:tc>
          <w:tcPr>
            <w:tcW w:w="2194" w:type="dxa"/>
          </w:tcPr>
          <w:p w14:paraId="153B57C4" w14:textId="77777777" w:rsidR="001725E8" w:rsidRPr="00EB7389" w:rsidRDefault="001725E8" w:rsidP="006C1DD5">
            <w:pPr>
              <w:rPr>
                <w:sz w:val="23"/>
                <w:szCs w:val="23"/>
              </w:rPr>
            </w:pPr>
          </w:p>
        </w:tc>
        <w:tc>
          <w:tcPr>
            <w:tcW w:w="2155" w:type="dxa"/>
          </w:tcPr>
          <w:p w14:paraId="4BCB482E" w14:textId="76C950B0" w:rsidR="002D3AFD" w:rsidRPr="00EB7389" w:rsidRDefault="002D3AFD" w:rsidP="006C1DD5">
            <w:pPr>
              <w:rPr>
                <w:sz w:val="23"/>
                <w:szCs w:val="23"/>
              </w:rPr>
            </w:pPr>
            <w:hyperlink r:id="rId56" w:history="1">
              <w:r w:rsidRPr="00EC6BB7">
                <w:rPr>
                  <w:rStyle w:val="Hyperlink"/>
                  <w:sz w:val="23"/>
                  <w:szCs w:val="23"/>
                </w:rPr>
                <w:t>garywilmoth101@gmail.com</w:t>
              </w:r>
            </w:hyperlink>
          </w:p>
        </w:tc>
      </w:tr>
      <w:tr w:rsidR="001725E8" w:rsidRPr="00EB7389" w14:paraId="33D87A47" w14:textId="5574C68B" w:rsidTr="002D3AFD">
        <w:tc>
          <w:tcPr>
            <w:tcW w:w="2605" w:type="dxa"/>
          </w:tcPr>
          <w:p w14:paraId="7FAD3BB5" w14:textId="579FC741" w:rsidR="001725E8" w:rsidRPr="00EB7389" w:rsidRDefault="001725E8" w:rsidP="006C1DD5">
            <w:pPr>
              <w:rPr>
                <w:sz w:val="23"/>
                <w:szCs w:val="23"/>
              </w:rPr>
            </w:pPr>
            <w:r w:rsidRPr="00EB7389">
              <w:rPr>
                <w:sz w:val="23"/>
                <w:szCs w:val="23"/>
              </w:rPr>
              <w:t>Building/Zoning Official:</w:t>
            </w:r>
            <w:r w:rsidRPr="00EB7389">
              <w:rPr>
                <w:sz w:val="23"/>
                <w:szCs w:val="23"/>
              </w:rPr>
              <w:tab/>
            </w:r>
          </w:p>
        </w:tc>
        <w:tc>
          <w:tcPr>
            <w:tcW w:w="2396" w:type="dxa"/>
          </w:tcPr>
          <w:p w14:paraId="22F25670" w14:textId="4041901F" w:rsidR="001725E8" w:rsidRPr="00EB7389" w:rsidRDefault="002D3AFD" w:rsidP="006C1DD5">
            <w:pPr>
              <w:rPr>
                <w:sz w:val="23"/>
                <w:szCs w:val="23"/>
              </w:rPr>
            </w:pPr>
            <w:r w:rsidRPr="00EB7389">
              <w:rPr>
                <w:sz w:val="23"/>
                <w:szCs w:val="23"/>
              </w:rPr>
              <w:t>Michael Demski</w:t>
            </w:r>
            <w:r w:rsidRPr="00EB7389">
              <w:rPr>
                <w:sz w:val="23"/>
                <w:szCs w:val="23"/>
              </w:rPr>
              <w:tab/>
            </w:r>
          </w:p>
        </w:tc>
        <w:tc>
          <w:tcPr>
            <w:tcW w:w="2194" w:type="dxa"/>
          </w:tcPr>
          <w:p w14:paraId="3A15A260" w14:textId="422B7500" w:rsidR="001725E8" w:rsidRPr="00EB7389" w:rsidRDefault="002D3AFD" w:rsidP="006C1DD5">
            <w:pPr>
              <w:rPr>
                <w:sz w:val="23"/>
                <w:szCs w:val="23"/>
              </w:rPr>
            </w:pPr>
            <w:r w:rsidRPr="00EB7389">
              <w:rPr>
                <w:sz w:val="23"/>
                <w:szCs w:val="23"/>
              </w:rPr>
              <w:t>ext. 5</w:t>
            </w:r>
          </w:p>
        </w:tc>
        <w:tc>
          <w:tcPr>
            <w:tcW w:w="2155" w:type="dxa"/>
          </w:tcPr>
          <w:p w14:paraId="6E5F1128" w14:textId="41E19BFC" w:rsidR="001725E8" w:rsidRDefault="002D3AFD" w:rsidP="006C1DD5">
            <w:pPr>
              <w:rPr>
                <w:sz w:val="23"/>
                <w:szCs w:val="23"/>
              </w:rPr>
            </w:pPr>
            <w:hyperlink r:id="rId57" w:history="1">
              <w:r w:rsidRPr="00EC6BB7">
                <w:rPr>
                  <w:rStyle w:val="Hyperlink"/>
                  <w:sz w:val="23"/>
                  <w:szCs w:val="23"/>
                </w:rPr>
                <w:t>mdemski@erietownship.com</w:t>
              </w:r>
            </w:hyperlink>
          </w:p>
          <w:p w14:paraId="7BF1B5A8" w14:textId="5C0E7325" w:rsidR="002D3AFD" w:rsidRPr="00EB7389" w:rsidRDefault="002D3AFD" w:rsidP="006C1DD5">
            <w:pPr>
              <w:rPr>
                <w:sz w:val="23"/>
                <w:szCs w:val="23"/>
              </w:rPr>
            </w:pPr>
          </w:p>
        </w:tc>
      </w:tr>
      <w:tr w:rsidR="001725E8" w:rsidRPr="00EB7389" w14:paraId="44A9B627" w14:textId="178358ED" w:rsidTr="002D3AFD">
        <w:tc>
          <w:tcPr>
            <w:tcW w:w="2605" w:type="dxa"/>
          </w:tcPr>
          <w:p w14:paraId="39066050" w14:textId="45287605" w:rsidR="001725E8" w:rsidRPr="00EB7389" w:rsidRDefault="001725E8" w:rsidP="006C1DD5">
            <w:pPr>
              <w:rPr>
                <w:sz w:val="23"/>
                <w:szCs w:val="23"/>
              </w:rPr>
            </w:pPr>
            <w:r w:rsidRPr="00EB7389">
              <w:rPr>
                <w:sz w:val="23"/>
                <w:szCs w:val="23"/>
              </w:rPr>
              <w:t>Electrical Inspector:</w:t>
            </w:r>
          </w:p>
        </w:tc>
        <w:tc>
          <w:tcPr>
            <w:tcW w:w="2396" w:type="dxa"/>
          </w:tcPr>
          <w:p w14:paraId="4BB51218" w14:textId="79E1850E" w:rsidR="001725E8" w:rsidRPr="00EB7389" w:rsidRDefault="00074F86" w:rsidP="006C1DD5">
            <w:pPr>
              <w:rPr>
                <w:sz w:val="23"/>
                <w:szCs w:val="23"/>
              </w:rPr>
            </w:pPr>
            <w:r>
              <w:rPr>
                <w:sz w:val="23"/>
                <w:szCs w:val="23"/>
              </w:rPr>
              <w:t>Dale Kolar</w:t>
            </w:r>
          </w:p>
        </w:tc>
        <w:tc>
          <w:tcPr>
            <w:tcW w:w="2194" w:type="dxa"/>
          </w:tcPr>
          <w:p w14:paraId="6132AFA7" w14:textId="093A52C7" w:rsidR="001725E8" w:rsidRPr="00EB7389" w:rsidRDefault="005B64A8" w:rsidP="006C1DD5">
            <w:pPr>
              <w:rPr>
                <w:sz w:val="23"/>
                <w:szCs w:val="23"/>
              </w:rPr>
            </w:pPr>
            <w:r>
              <w:rPr>
                <w:sz w:val="23"/>
                <w:szCs w:val="23"/>
              </w:rPr>
              <w:t>734-777-4337</w:t>
            </w:r>
          </w:p>
        </w:tc>
        <w:tc>
          <w:tcPr>
            <w:tcW w:w="2155" w:type="dxa"/>
          </w:tcPr>
          <w:p w14:paraId="24F72BD4" w14:textId="0116C290" w:rsidR="001725E8" w:rsidRPr="00EB7389" w:rsidRDefault="001725E8" w:rsidP="006C1DD5">
            <w:pPr>
              <w:rPr>
                <w:sz w:val="23"/>
                <w:szCs w:val="23"/>
              </w:rPr>
            </w:pPr>
          </w:p>
        </w:tc>
      </w:tr>
      <w:tr w:rsidR="001725E8" w:rsidRPr="00EB7389" w14:paraId="35B69057" w14:textId="216D5756" w:rsidTr="002D3AFD">
        <w:tc>
          <w:tcPr>
            <w:tcW w:w="2605" w:type="dxa"/>
          </w:tcPr>
          <w:p w14:paraId="3DBDCEE2" w14:textId="3C447196" w:rsidR="001725E8" w:rsidRPr="00EB7389" w:rsidRDefault="001725E8" w:rsidP="006C1DD5">
            <w:pPr>
              <w:rPr>
                <w:sz w:val="23"/>
                <w:szCs w:val="23"/>
              </w:rPr>
            </w:pPr>
            <w:r w:rsidRPr="00EB7389">
              <w:rPr>
                <w:sz w:val="23"/>
                <w:szCs w:val="23"/>
              </w:rPr>
              <w:t>Plumbing Inspector:</w:t>
            </w:r>
          </w:p>
        </w:tc>
        <w:tc>
          <w:tcPr>
            <w:tcW w:w="2396" w:type="dxa"/>
          </w:tcPr>
          <w:p w14:paraId="28120038" w14:textId="6BF20F2A" w:rsidR="001725E8" w:rsidRPr="00EB7389" w:rsidRDefault="002D3AFD" w:rsidP="006C1DD5">
            <w:pPr>
              <w:rPr>
                <w:sz w:val="23"/>
                <w:szCs w:val="23"/>
              </w:rPr>
            </w:pPr>
            <w:r w:rsidRPr="00EB7389">
              <w:rPr>
                <w:sz w:val="23"/>
                <w:szCs w:val="23"/>
              </w:rPr>
              <w:t>Don Olszewski</w:t>
            </w:r>
          </w:p>
        </w:tc>
        <w:tc>
          <w:tcPr>
            <w:tcW w:w="2194" w:type="dxa"/>
          </w:tcPr>
          <w:p w14:paraId="19067C97" w14:textId="658078DB" w:rsidR="001725E8" w:rsidRPr="00EB7389" w:rsidRDefault="002D3AFD" w:rsidP="006C1DD5">
            <w:pPr>
              <w:rPr>
                <w:sz w:val="23"/>
                <w:szCs w:val="23"/>
              </w:rPr>
            </w:pPr>
            <w:r w:rsidRPr="00EB7389">
              <w:rPr>
                <w:sz w:val="23"/>
                <w:szCs w:val="23"/>
              </w:rPr>
              <w:t>419-466-7238</w:t>
            </w:r>
            <w:r w:rsidRPr="00EB7389">
              <w:rPr>
                <w:sz w:val="23"/>
                <w:szCs w:val="23"/>
              </w:rPr>
              <w:tab/>
            </w:r>
          </w:p>
        </w:tc>
        <w:tc>
          <w:tcPr>
            <w:tcW w:w="2155" w:type="dxa"/>
          </w:tcPr>
          <w:p w14:paraId="7ABC3A42" w14:textId="78A2CFB0" w:rsidR="001725E8" w:rsidRPr="00EB7389" w:rsidRDefault="001725E8" w:rsidP="006C1DD5">
            <w:pPr>
              <w:rPr>
                <w:sz w:val="23"/>
                <w:szCs w:val="23"/>
              </w:rPr>
            </w:pPr>
          </w:p>
        </w:tc>
      </w:tr>
      <w:tr w:rsidR="001725E8" w:rsidRPr="00EB7389" w14:paraId="2D912899" w14:textId="5555AB4F" w:rsidTr="002D3AFD">
        <w:tc>
          <w:tcPr>
            <w:tcW w:w="2605" w:type="dxa"/>
          </w:tcPr>
          <w:p w14:paraId="37CC2416" w14:textId="1E1F76FA" w:rsidR="001725E8" w:rsidRPr="00EB7389" w:rsidRDefault="001725E8" w:rsidP="006C1DD5">
            <w:pPr>
              <w:rPr>
                <w:sz w:val="23"/>
                <w:szCs w:val="23"/>
              </w:rPr>
            </w:pPr>
            <w:r w:rsidRPr="00EB7389">
              <w:rPr>
                <w:sz w:val="23"/>
                <w:szCs w:val="23"/>
              </w:rPr>
              <w:t>Twp. Engineer:</w:t>
            </w:r>
            <w:r w:rsidRPr="00EB7389">
              <w:rPr>
                <w:sz w:val="23"/>
                <w:szCs w:val="23"/>
              </w:rPr>
              <w:tab/>
            </w:r>
          </w:p>
        </w:tc>
        <w:tc>
          <w:tcPr>
            <w:tcW w:w="2396" w:type="dxa"/>
          </w:tcPr>
          <w:p w14:paraId="76B15BEF" w14:textId="6267A794" w:rsidR="001725E8" w:rsidRPr="00EB7389" w:rsidRDefault="002D3AFD" w:rsidP="006C1DD5">
            <w:pPr>
              <w:rPr>
                <w:sz w:val="23"/>
                <w:szCs w:val="23"/>
              </w:rPr>
            </w:pPr>
            <w:r w:rsidRPr="00EB7389">
              <w:rPr>
                <w:sz w:val="23"/>
                <w:szCs w:val="23"/>
              </w:rPr>
              <w:t>The Mannik &amp; Smith Group</w:t>
            </w:r>
          </w:p>
        </w:tc>
        <w:tc>
          <w:tcPr>
            <w:tcW w:w="2194" w:type="dxa"/>
          </w:tcPr>
          <w:p w14:paraId="45E1516D" w14:textId="36B02245" w:rsidR="001725E8" w:rsidRPr="00EB7389" w:rsidRDefault="002D3AFD" w:rsidP="006C1DD5">
            <w:pPr>
              <w:rPr>
                <w:sz w:val="23"/>
                <w:szCs w:val="23"/>
              </w:rPr>
            </w:pPr>
            <w:r w:rsidRPr="00EB7389">
              <w:rPr>
                <w:sz w:val="23"/>
                <w:szCs w:val="23"/>
              </w:rPr>
              <w:t>734-289-2200</w:t>
            </w:r>
          </w:p>
        </w:tc>
        <w:tc>
          <w:tcPr>
            <w:tcW w:w="2155" w:type="dxa"/>
          </w:tcPr>
          <w:p w14:paraId="5299D622" w14:textId="68C0C20D" w:rsidR="001725E8" w:rsidRPr="00EB7389" w:rsidRDefault="001725E8" w:rsidP="006C1DD5">
            <w:pPr>
              <w:rPr>
                <w:sz w:val="23"/>
                <w:szCs w:val="23"/>
              </w:rPr>
            </w:pPr>
          </w:p>
        </w:tc>
      </w:tr>
    </w:tbl>
    <w:p w14:paraId="7FA8A456" w14:textId="77777777" w:rsidR="00563C03" w:rsidRPr="00651B4B" w:rsidRDefault="00563C03" w:rsidP="00563C03">
      <w:pPr>
        <w:rPr>
          <w:sz w:val="23"/>
          <w:szCs w:val="23"/>
        </w:rPr>
      </w:pPr>
    </w:p>
    <w:p w14:paraId="03B57BB8" w14:textId="77777777" w:rsidR="00563C03" w:rsidRPr="00651B4B" w:rsidRDefault="00563C03" w:rsidP="00563C03">
      <w:pPr>
        <w:rPr>
          <w:sz w:val="23"/>
          <w:szCs w:val="23"/>
        </w:rPr>
      </w:pPr>
      <w:r w:rsidRPr="00651B4B">
        <w:rPr>
          <w:sz w:val="23"/>
          <w:szCs w:val="23"/>
        </w:rPr>
        <w:lastRenderedPageBreak/>
        <w:t>Erie Township is a community located on Lake Erie in the furthest southeast corner of the State of Michigan. With Toledo to the south, Monroe and Detroit to the north, and Bedford Township to the west, Erie Township is an oasis of rural living with endless opportunity. We have access to highways (I-75, US-24, and M-125), rail (CSX, Grand Trunk and Norfolk Southern), as well as acres of industrial, residential, agricultural, and commercial land. Best of all is our quality of life, with attractive homes and businesses, productive farms and orchards, state game areas, parks, and nature preserves. The entire eastern boarder of Township sits pleasantly against the shores of Lake Erie and is a bird watchers paradise. With a multitude of marinas and public boat launch, the township is ideal for those wishing to participate in Lake Erie’s abundant recreational sport fishing and waterfowl hunting seasons.</w:t>
      </w:r>
    </w:p>
    <w:p w14:paraId="51647613" w14:textId="77777777" w:rsidR="002D3AFD" w:rsidRDefault="00563C03" w:rsidP="00563C03">
      <w:pPr>
        <w:rPr>
          <w:sz w:val="23"/>
          <w:szCs w:val="23"/>
        </w:rPr>
      </w:pPr>
      <w:r w:rsidRPr="002D3AFD">
        <w:rPr>
          <w:b/>
          <w:bCs/>
          <w:sz w:val="23"/>
          <w:szCs w:val="23"/>
        </w:rPr>
        <w:t>Development Information</w:t>
      </w:r>
      <w:r w:rsidR="002D3AFD">
        <w:rPr>
          <w:sz w:val="23"/>
          <w:szCs w:val="23"/>
        </w:rPr>
        <w:br/>
      </w:r>
      <w:r w:rsidRPr="00651B4B">
        <w:rPr>
          <w:sz w:val="23"/>
          <w:szCs w:val="23"/>
        </w:rPr>
        <w:t>All contact information, permit applications, and local ordinances are available at the township website. Please feel free to call, email or stop by the Township Hall to discuss your individual project needs. We are ready to work with you to find a suitable location for industrial, commercial or residential projects that are in keeping with the community’s vision for a vibrant and sustainable future.</w:t>
      </w:r>
    </w:p>
    <w:bookmarkStart w:id="25" w:name="_Toc221708931"/>
    <w:p w14:paraId="47711B42" w14:textId="3A5F7002" w:rsidR="00563C03" w:rsidRPr="00447E1A" w:rsidRDefault="00386837" w:rsidP="00447E1A">
      <w:pPr>
        <w:pStyle w:val="Heading1"/>
        <w:jc w:val="center"/>
        <w:rPr>
          <w:sz w:val="32"/>
          <w:szCs w:val="32"/>
        </w:rPr>
      </w:pPr>
      <w:r w:rsidRPr="00447E1A">
        <w:rPr>
          <w:noProof/>
          <w:sz w:val="32"/>
          <w:szCs w:val="32"/>
        </w:rPr>
        <mc:AlternateContent>
          <mc:Choice Requires="wps">
            <w:drawing>
              <wp:anchor distT="0" distB="0" distL="0" distR="0" simplePos="0" relativeHeight="251711488" behindDoc="0" locked="0" layoutInCell="1" allowOverlap="1" wp14:anchorId="372A01F6" wp14:editId="63C4564F">
                <wp:simplePos x="0" y="0"/>
                <wp:positionH relativeFrom="page">
                  <wp:posOffset>25400</wp:posOffset>
                </wp:positionH>
                <wp:positionV relativeFrom="paragraph">
                  <wp:posOffset>355650</wp:posOffset>
                </wp:positionV>
                <wp:extent cx="7772400" cy="27940"/>
                <wp:effectExtent l="0" t="0" r="0" b="0"/>
                <wp:wrapNone/>
                <wp:docPr id="770402708"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2DBFB97D" id="Graphic 31" o:spid="_x0000_s1026" style="position:absolute;margin-left:2pt;margin-top:28pt;width:612pt;height:2.2pt;z-index:251711488;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" path="m7772400,l,,,27432r7772400,l7772400,xe" fillcolor="#548dd4" stroked="f">
                <v:path arrowok="t"/>
                <w10:wrap anchorx="page"/>
              </v:shape>
            </w:pict>
          </mc:Fallback>
        </mc:AlternateContent>
      </w:r>
      <w:r w:rsidR="00563C03" w:rsidRPr="00447E1A">
        <w:rPr>
          <w:sz w:val="32"/>
          <w:szCs w:val="32"/>
        </w:rPr>
        <w:t>Exeter Township</w:t>
      </w:r>
      <w:bookmarkEnd w:id="25"/>
    </w:p>
    <w:p w14:paraId="0F8AA77D" w14:textId="3D3FE346" w:rsidR="00563C03" w:rsidRPr="00651B4B" w:rsidRDefault="00563C03" w:rsidP="00563C03">
      <w:pPr>
        <w:rPr>
          <w:sz w:val="23"/>
          <w:szCs w:val="23"/>
        </w:rPr>
      </w:pPr>
      <w:r w:rsidRPr="00651B4B">
        <w:rPr>
          <w:sz w:val="23"/>
          <w:szCs w:val="23"/>
        </w:rPr>
        <w:t>Website:  exetertwp.com</w:t>
      </w:r>
      <w:r w:rsidR="002D3AFD">
        <w:rPr>
          <w:sz w:val="23"/>
          <w:szCs w:val="23"/>
        </w:rPr>
        <w:br/>
      </w:r>
      <w:r w:rsidRPr="00651B4B">
        <w:rPr>
          <w:sz w:val="23"/>
          <w:szCs w:val="23"/>
        </w:rPr>
        <w:t xml:space="preserve">Address: 6158 Scofield Road, Maybee, MI 48159 </w:t>
      </w:r>
      <w:r w:rsidR="002D3AFD">
        <w:rPr>
          <w:sz w:val="23"/>
          <w:szCs w:val="23"/>
        </w:rPr>
        <w:br/>
      </w:r>
      <w:r w:rsidRPr="00651B4B">
        <w:rPr>
          <w:sz w:val="23"/>
          <w:szCs w:val="23"/>
        </w:rPr>
        <w:t>Phone:</w:t>
      </w:r>
      <w:r w:rsidRPr="00651B4B">
        <w:rPr>
          <w:sz w:val="23"/>
          <w:szCs w:val="23"/>
        </w:rPr>
        <w:tab/>
        <w:t>734-587-2100</w:t>
      </w:r>
    </w:p>
    <w:p w14:paraId="4D322750" w14:textId="49B3E8C4" w:rsidR="00563C03" w:rsidRPr="002D3AFD" w:rsidRDefault="00563C03" w:rsidP="00563C03">
      <w:pPr>
        <w:rPr>
          <w:b/>
          <w:bCs/>
          <w:sz w:val="23"/>
          <w:szCs w:val="23"/>
        </w:rPr>
      </w:pPr>
      <w:r w:rsidRPr="002D3AFD">
        <w:rPr>
          <w:b/>
          <w:bCs/>
          <w:sz w:val="23"/>
          <w:szCs w:val="23"/>
        </w:rPr>
        <w:t>Contact Information</w:t>
      </w:r>
      <w:r w:rsidRPr="002D3AFD">
        <w:rPr>
          <w:b/>
          <w:bCs/>
          <w:sz w:val="23"/>
          <w:szCs w:val="23"/>
        </w:rPr>
        <w:tab/>
      </w:r>
      <w:r w:rsidRPr="002D3AFD">
        <w:rPr>
          <w:b/>
          <w:bCs/>
          <w:sz w:val="23"/>
          <w:szCs w:val="23"/>
        </w:rPr>
        <w:tab/>
      </w:r>
      <w:r w:rsidRPr="002D3AFD">
        <w:rPr>
          <w:b/>
          <w:bCs/>
          <w:sz w:val="23"/>
          <w:szCs w:val="23"/>
        </w:rPr>
        <w:tab/>
      </w:r>
    </w:p>
    <w:tbl>
      <w:tblPr>
        <w:tblStyle w:val="TableGrid"/>
        <w:tblW w:w="0" w:type="auto"/>
        <w:tblLayout w:type="fixed"/>
        <w:tblLook w:val="04A0" w:firstRow="1" w:lastRow="0" w:firstColumn="1" w:lastColumn="0" w:noHBand="0" w:noVBand="1"/>
      </w:tblPr>
      <w:tblGrid>
        <w:gridCol w:w="2335"/>
        <w:gridCol w:w="2160"/>
        <w:gridCol w:w="1788"/>
        <w:gridCol w:w="3067"/>
      </w:tblGrid>
      <w:tr w:rsidR="00EA1161" w:rsidRPr="001A7168" w14:paraId="09ED14B0" w14:textId="260D074F" w:rsidTr="00386837">
        <w:tc>
          <w:tcPr>
            <w:tcW w:w="2335" w:type="dxa"/>
          </w:tcPr>
          <w:p w14:paraId="02942F74" w14:textId="38EA2C6B" w:rsidR="00EA1161" w:rsidRPr="001A7168" w:rsidRDefault="00EA1161" w:rsidP="009D5C65">
            <w:pPr>
              <w:rPr>
                <w:sz w:val="23"/>
                <w:szCs w:val="23"/>
              </w:rPr>
            </w:pPr>
            <w:r w:rsidRPr="001A7168">
              <w:rPr>
                <w:sz w:val="23"/>
                <w:szCs w:val="23"/>
              </w:rPr>
              <w:t>Twp. Supervisor:</w:t>
            </w:r>
          </w:p>
        </w:tc>
        <w:tc>
          <w:tcPr>
            <w:tcW w:w="2160" w:type="dxa"/>
          </w:tcPr>
          <w:p w14:paraId="56078670" w14:textId="63A25B7D" w:rsidR="00EA1161" w:rsidRPr="001A7168" w:rsidRDefault="00D545D1" w:rsidP="009D5C65">
            <w:pPr>
              <w:rPr>
                <w:sz w:val="23"/>
                <w:szCs w:val="23"/>
              </w:rPr>
            </w:pPr>
            <w:r>
              <w:rPr>
                <w:sz w:val="23"/>
                <w:szCs w:val="23"/>
              </w:rPr>
              <w:t>Philip E</w:t>
            </w:r>
            <w:r w:rsidR="00D07E43">
              <w:rPr>
                <w:sz w:val="23"/>
                <w:szCs w:val="23"/>
              </w:rPr>
              <w:t xml:space="preserve"> Bruck</w:t>
            </w:r>
          </w:p>
        </w:tc>
        <w:tc>
          <w:tcPr>
            <w:tcW w:w="1788" w:type="dxa"/>
          </w:tcPr>
          <w:p w14:paraId="6DFCDA39" w14:textId="77777777" w:rsidR="00EA1161" w:rsidRPr="001A7168" w:rsidRDefault="00EA1161" w:rsidP="009D5C65">
            <w:pPr>
              <w:rPr>
                <w:sz w:val="23"/>
                <w:szCs w:val="23"/>
              </w:rPr>
            </w:pPr>
          </w:p>
        </w:tc>
        <w:tc>
          <w:tcPr>
            <w:tcW w:w="3067" w:type="dxa"/>
          </w:tcPr>
          <w:p w14:paraId="5CDE268F" w14:textId="794E1350" w:rsidR="00EA1161" w:rsidRPr="001A7168" w:rsidRDefault="00EA1161" w:rsidP="009D5C65">
            <w:pPr>
              <w:rPr>
                <w:sz w:val="23"/>
                <w:szCs w:val="23"/>
              </w:rPr>
            </w:pPr>
            <w:r w:rsidRPr="001A7168">
              <w:rPr>
                <w:sz w:val="23"/>
                <w:szCs w:val="23"/>
              </w:rPr>
              <w:t>exetersuper@exetertwp.com</w:t>
            </w:r>
          </w:p>
        </w:tc>
      </w:tr>
      <w:tr w:rsidR="00EA1161" w:rsidRPr="001A7168" w14:paraId="26915CC9" w14:textId="52658342" w:rsidTr="00386837">
        <w:tc>
          <w:tcPr>
            <w:tcW w:w="2335" w:type="dxa"/>
          </w:tcPr>
          <w:p w14:paraId="47EB3D09" w14:textId="526FD1B2" w:rsidR="00EA1161" w:rsidRPr="001A7168" w:rsidRDefault="00EA1161" w:rsidP="009D5C65">
            <w:pPr>
              <w:rPr>
                <w:sz w:val="23"/>
                <w:szCs w:val="23"/>
              </w:rPr>
            </w:pPr>
            <w:r w:rsidRPr="001A7168">
              <w:rPr>
                <w:sz w:val="23"/>
                <w:szCs w:val="23"/>
              </w:rPr>
              <w:t>Twp. Clerk:</w:t>
            </w:r>
            <w:r w:rsidRPr="001A7168">
              <w:rPr>
                <w:sz w:val="23"/>
                <w:szCs w:val="23"/>
              </w:rPr>
              <w:tab/>
            </w:r>
          </w:p>
        </w:tc>
        <w:tc>
          <w:tcPr>
            <w:tcW w:w="2160" w:type="dxa"/>
          </w:tcPr>
          <w:p w14:paraId="104FD2BD" w14:textId="03BDCDA1" w:rsidR="00EA1161" w:rsidRPr="001A7168" w:rsidRDefault="00EA1161" w:rsidP="009D5C65">
            <w:pPr>
              <w:rPr>
                <w:sz w:val="23"/>
                <w:szCs w:val="23"/>
              </w:rPr>
            </w:pPr>
            <w:r w:rsidRPr="001A7168">
              <w:rPr>
                <w:sz w:val="23"/>
                <w:szCs w:val="23"/>
              </w:rPr>
              <w:t>Christina Bogoski</w:t>
            </w:r>
          </w:p>
        </w:tc>
        <w:tc>
          <w:tcPr>
            <w:tcW w:w="1788" w:type="dxa"/>
          </w:tcPr>
          <w:p w14:paraId="571B89F7" w14:textId="77777777" w:rsidR="00EA1161" w:rsidRPr="001A7168" w:rsidRDefault="00EA1161" w:rsidP="009D5C65">
            <w:pPr>
              <w:rPr>
                <w:sz w:val="23"/>
                <w:szCs w:val="23"/>
              </w:rPr>
            </w:pPr>
          </w:p>
        </w:tc>
        <w:tc>
          <w:tcPr>
            <w:tcW w:w="3067" w:type="dxa"/>
          </w:tcPr>
          <w:p w14:paraId="1B694ED3" w14:textId="27FDE611" w:rsidR="00EA1161" w:rsidRPr="001A7168" w:rsidRDefault="00EA1161" w:rsidP="009D5C65">
            <w:pPr>
              <w:rPr>
                <w:sz w:val="23"/>
                <w:szCs w:val="23"/>
              </w:rPr>
            </w:pPr>
            <w:r w:rsidRPr="001A7168">
              <w:rPr>
                <w:sz w:val="23"/>
                <w:szCs w:val="23"/>
              </w:rPr>
              <w:t>exeterclerk@exetertwp.com</w:t>
            </w:r>
          </w:p>
        </w:tc>
      </w:tr>
      <w:tr w:rsidR="00EA1161" w:rsidRPr="001A7168" w14:paraId="063757E2" w14:textId="07605772" w:rsidTr="00386837">
        <w:tc>
          <w:tcPr>
            <w:tcW w:w="2335" w:type="dxa"/>
          </w:tcPr>
          <w:p w14:paraId="7FBCB9F8" w14:textId="05610EF5" w:rsidR="00EA1161" w:rsidRPr="001A7168" w:rsidRDefault="00EA1161" w:rsidP="009D5C65">
            <w:pPr>
              <w:rPr>
                <w:sz w:val="23"/>
                <w:szCs w:val="23"/>
              </w:rPr>
            </w:pPr>
            <w:r w:rsidRPr="001A7168">
              <w:rPr>
                <w:sz w:val="23"/>
                <w:szCs w:val="23"/>
              </w:rPr>
              <w:t>Twp. Treasurer:</w:t>
            </w:r>
            <w:r w:rsidRPr="001A7168">
              <w:rPr>
                <w:sz w:val="23"/>
                <w:szCs w:val="23"/>
              </w:rPr>
              <w:tab/>
            </w:r>
          </w:p>
        </w:tc>
        <w:tc>
          <w:tcPr>
            <w:tcW w:w="2160" w:type="dxa"/>
          </w:tcPr>
          <w:p w14:paraId="7FB40889" w14:textId="0B5E8950" w:rsidR="00EA1161" w:rsidRPr="001A7168" w:rsidRDefault="0081606E" w:rsidP="009D5C65">
            <w:pPr>
              <w:rPr>
                <w:sz w:val="23"/>
                <w:szCs w:val="23"/>
              </w:rPr>
            </w:pPr>
            <w:r>
              <w:rPr>
                <w:sz w:val="23"/>
                <w:szCs w:val="23"/>
              </w:rPr>
              <w:t>Anne Kleinow</w:t>
            </w:r>
          </w:p>
        </w:tc>
        <w:tc>
          <w:tcPr>
            <w:tcW w:w="1788" w:type="dxa"/>
          </w:tcPr>
          <w:p w14:paraId="2A20652E" w14:textId="77777777" w:rsidR="00EA1161" w:rsidRPr="001A7168" w:rsidRDefault="00EA1161" w:rsidP="009D5C65">
            <w:pPr>
              <w:rPr>
                <w:sz w:val="23"/>
                <w:szCs w:val="23"/>
              </w:rPr>
            </w:pPr>
          </w:p>
        </w:tc>
        <w:tc>
          <w:tcPr>
            <w:tcW w:w="3067" w:type="dxa"/>
          </w:tcPr>
          <w:p w14:paraId="160777D3" w14:textId="71F955E4" w:rsidR="00EA1161" w:rsidRPr="001A7168" w:rsidRDefault="00EA1161" w:rsidP="009D5C65">
            <w:pPr>
              <w:rPr>
                <w:sz w:val="23"/>
                <w:szCs w:val="23"/>
              </w:rPr>
            </w:pPr>
            <w:r w:rsidRPr="001A7168">
              <w:rPr>
                <w:sz w:val="23"/>
                <w:szCs w:val="23"/>
              </w:rPr>
              <w:t>exetertreas@exetertwp.com</w:t>
            </w:r>
          </w:p>
        </w:tc>
      </w:tr>
      <w:tr w:rsidR="00EA1161" w:rsidRPr="001A7168" w14:paraId="1A2D6637" w14:textId="52EED28B" w:rsidTr="00386837">
        <w:tc>
          <w:tcPr>
            <w:tcW w:w="2335" w:type="dxa"/>
          </w:tcPr>
          <w:p w14:paraId="0CD67404" w14:textId="5E8588C4" w:rsidR="00EA1161" w:rsidRPr="001A7168" w:rsidRDefault="00EA1161" w:rsidP="009D5C65">
            <w:pPr>
              <w:rPr>
                <w:sz w:val="23"/>
                <w:szCs w:val="23"/>
              </w:rPr>
            </w:pPr>
            <w:r w:rsidRPr="001A7168">
              <w:rPr>
                <w:sz w:val="23"/>
                <w:szCs w:val="23"/>
              </w:rPr>
              <w:t>Ordinance Officer:</w:t>
            </w:r>
            <w:r w:rsidRPr="001A7168">
              <w:rPr>
                <w:sz w:val="23"/>
                <w:szCs w:val="23"/>
              </w:rPr>
              <w:tab/>
            </w:r>
            <w:r w:rsidRPr="001A7168">
              <w:rPr>
                <w:sz w:val="23"/>
                <w:szCs w:val="23"/>
              </w:rPr>
              <w:tab/>
            </w:r>
            <w:r w:rsidRPr="001A7168">
              <w:rPr>
                <w:sz w:val="23"/>
                <w:szCs w:val="23"/>
              </w:rPr>
              <w:tab/>
            </w:r>
          </w:p>
        </w:tc>
        <w:tc>
          <w:tcPr>
            <w:tcW w:w="2160" w:type="dxa"/>
          </w:tcPr>
          <w:p w14:paraId="6D6CDF0E" w14:textId="47777186" w:rsidR="00EA1161" w:rsidRPr="001A7168" w:rsidRDefault="009D56AA" w:rsidP="009D5C65">
            <w:pPr>
              <w:rPr>
                <w:sz w:val="23"/>
                <w:szCs w:val="23"/>
              </w:rPr>
            </w:pPr>
            <w:r>
              <w:rPr>
                <w:sz w:val="23"/>
                <w:szCs w:val="23"/>
              </w:rPr>
              <w:t>Michael Nevala</w:t>
            </w:r>
          </w:p>
        </w:tc>
        <w:tc>
          <w:tcPr>
            <w:tcW w:w="1788" w:type="dxa"/>
          </w:tcPr>
          <w:p w14:paraId="10885429" w14:textId="77777777" w:rsidR="00EA1161" w:rsidRPr="001A7168" w:rsidRDefault="00EA1161" w:rsidP="009D5C65">
            <w:pPr>
              <w:rPr>
                <w:sz w:val="23"/>
                <w:szCs w:val="23"/>
              </w:rPr>
            </w:pPr>
          </w:p>
        </w:tc>
        <w:tc>
          <w:tcPr>
            <w:tcW w:w="3067" w:type="dxa"/>
          </w:tcPr>
          <w:p w14:paraId="2F100D3E" w14:textId="25A0451E" w:rsidR="00EA1161" w:rsidRPr="001A7168" w:rsidRDefault="00EA1161" w:rsidP="009D5C65">
            <w:pPr>
              <w:rPr>
                <w:sz w:val="23"/>
                <w:szCs w:val="23"/>
              </w:rPr>
            </w:pPr>
          </w:p>
        </w:tc>
      </w:tr>
      <w:tr w:rsidR="00EA1161" w:rsidRPr="001A7168" w14:paraId="3E1EC760" w14:textId="0A8DADDB" w:rsidTr="00386837">
        <w:tc>
          <w:tcPr>
            <w:tcW w:w="2335" w:type="dxa"/>
          </w:tcPr>
          <w:p w14:paraId="5AB71EA0" w14:textId="2700A452" w:rsidR="00EA1161" w:rsidRPr="001A7168" w:rsidRDefault="00EA1161" w:rsidP="009D5C65">
            <w:pPr>
              <w:rPr>
                <w:sz w:val="23"/>
                <w:szCs w:val="23"/>
              </w:rPr>
            </w:pPr>
            <w:r w:rsidRPr="001A7168">
              <w:rPr>
                <w:sz w:val="23"/>
                <w:szCs w:val="23"/>
              </w:rPr>
              <w:t>Building Inspector:</w:t>
            </w:r>
          </w:p>
        </w:tc>
        <w:tc>
          <w:tcPr>
            <w:tcW w:w="2160" w:type="dxa"/>
          </w:tcPr>
          <w:p w14:paraId="0B2F9133" w14:textId="2A098113" w:rsidR="00EA1161" w:rsidRPr="001A7168" w:rsidRDefault="00386837" w:rsidP="009D5C65">
            <w:pPr>
              <w:rPr>
                <w:sz w:val="23"/>
                <w:szCs w:val="23"/>
              </w:rPr>
            </w:pPr>
            <w:r w:rsidRPr="001A7168">
              <w:rPr>
                <w:sz w:val="23"/>
                <w:szCs w:val="23"/>
              </w:rPr>
              <w:t>Tim Thompson</w:t>
            </w:r>
          </w:p>
        </w:tc>
        <w:tc>
          <w:tcPr>
            <w:tcW w:w="1788" w:type="dxa"/>
          </w:tcPr>
          <w:p w14:paraId="5B6B62BA" w14:textId="10CB2117" w:rsidR="00EA1161" w:rsidRPr="001A7168" w:rsidRDefault="00386837" w:rsidP="009D5C65">
            <w:pPr>
              <w:rPr>
                <w:sz w:val="23"/>
                <w:szCs w:val="23"/>
              </w:rPr>
            </w:pPr>
            <w:r w:rsidRPr="001A7168">
              <w:rPr>
                <w:sz w:val="23"/>
                <w:szCs w:val="23"/>
              </w:rPr>
              <w:t>734-777-7149</w:t>
            </w:r>
          </w:p>
        </w:tc>
        <w:tc>
          <w:tcPr>
            <w:tcW w:w="3067" w:type="dxa"/>
          </w:tcPr>
          <w:p w14:paraId="78535EDB" w14:textId="1D3A4439" w:rsidR="00EA1161" w:rsidRPr="001A7168" w:rsidRDefault="00386837" w:rsidP="009D5C65">
            <w:pPr>
              <w:rPr>
                <w:sz w:val="23"/>
                <w:szCs w:val="23"/>
              </w:rPr>
            </w:pPr>
            <w:r w:rsidRPr="001A7168">
              <w:rPr>
                <w:sz w:val="23"/>
                <w:szCs w:val="23"/>
              </w:rPr>
              <w:t>exeterbuil@exetertwp.com</w:t>
            </w:r>
          </w:p>
        </w:tc>
      </w:tr>
      <w:tr w:rsidR="00EA1161" w:rsidRPr="001A7168" w14:paraId="3913197A" w14:textId="6A5E5C34" w:rsidTr="00386837">
        <w:tc>
          <w:tcPr>
            <w:tcW w:w="2335" w:type="dxa"/>
          </w:tcPr>
          <w:p w14:paraId="3700E9B8" w14:textId="5EACA019" w:rsidR="00EA1161" w:rsidRPr="001A7168" w:rsidRDefault="00EA1161" w:rsidP="009D5C65">
            <w:pPr>
              <w:rPr>
                <w:sz w:val="23"/>
                <w:szCs w:val="23"/>
              </w:rPr>
            </w:pPr>
            <w:r w:rsidRPr="001A7168">
              <w:rPr>
                <w:sz w:val="23"/>
                <w:szCs w:val="23"/>
              </w:rPr>
              <w:t>Electrical Inspector:</w:t>
            </w:r>
          </w:p>
        </w:tc>
        <w:tc>
          <w:tcPr>
            <w:tcW w:w="2160" w:type="dxa"/>
          </w:tcPr>
          <w:p w14:paraId="7A740EFE" w14:textId="5A841655" w:rsidR="00EA1161" w:rsidRPr="001A7168" w:rsidRDefault="00386837" w:rsidP="009D5C65">
            <w:pPr>
              <w:rPr>
                <w:sz w:val="23"/>
                <w:szCs w:val="23"/>
              </w:rPr>
            </w:pPr>
            <w:r w:rsidRPr="001A7168">
              <w:rPr>
                <w:sz w:val="23"/>
                <w:szCs w:val="23"/>
              </w:rPr>
              <w:t>Gary Lazette</w:t>
            </w:r>
          </w:p>
        </w:tc>
        <w:tc>
          <w:tcPr>
            <w:tcW w:w="1788" w:type="dxa"/>
          </w:tcPr>
          <w:p w14:paraId="50BD8A61" w14:textId="4734E122" w:rsidR="00EA1161" w:rsidRPr="001A7168" w:rsidRDefault="00386837" w:rsidP="009D5C65">
            <w:pPr>
              <w:rPr>
                <w:sz w:val="23"/>
                <w:szCs w:val="23"/>
              </w:rPr>
            </w:pPr>
            <w:r w:rsidRPr="001A7168">
              <w:rPr>
                <w:sz w:val="23"/>
                <w:szCs w:val="23"/>
              </w:rPr>
              <w:t>734-735-0143</w:t>
            </w:r>
          </w:p>
        </w:tc>
        <w:tc>
          <w:tcPr>
            <w:tcW w:w="3067" w:type="dxa"/>
          </w:tcPr>
          <w:p w14:paraId="41042004" w14:textId="44DC412F" w:rsidR="00EA1161" w:rsidRPr="001A7168" w:rsidRDefault="00EA1161" w:rsidP="009D5C65">
            <w:pPr>
              <w:rPr>
                <w:sz w:val="23"/>
                <w:szCs w:val="23"/>
              </w:rPr>
            </w:pPr>
          </w:p>
        </w:tc>
      </w:tr>
      <w:tr w:rsidR="00EA1161" w:rsidRPr="001A7168" w14:paraId="2307A6E8" w14:textId="7744909D" w:rsidTr="00386837">
        <w:tc>
          <w:tcPr>
            <w:tcW w:w="2335" w:type="dxa"/>
          </w:tcPr>
          <w:p w14:paraId="2CC52ACC" w14:textId="3D1C2082" w:rsidR="00EA1161" w:rsidRPr="001A7168" w:rsidRDefault="00EA1161" w:rsidP="009D5C65">
            <w:pPr>
              <w:rPr>
                <w:sz w:val="23"/>
                <w:szCs w:val="23"/>
              </w:rPr>
            </w:pPr>
            <w:r w:rsidRPr="001A7168">
              <w:rPr>
                <w:sz w:val="23"/>
                <w:szCs w:val="23"/>
              </w:rPr>
              <w:t>Plumbing Inspecto</w:t>
            </w:r>
            <w:r w:rsidR="00386837">
              <w:rPr>
                <w:sz w:val="23"/>
                <w:szCs w:val="23"/>
              </w:rPr>
              <w:t>r:</w:t>
            </w:r>
            <w:r w:rsidRPr="001A7168">
              <w:rPr>
                <w:sz w:val="23"/>
                <w:szCs w:val="23"/>
              </w:rPr>
              <w:tab/>
            </w:r>
            <w:r w:rsidRPr="001A7168">
              <w:rPr>
                <w:sz w:val="23"/>
                <w:szCs w:val="23"/>
              </w:rPr>
              <w:tab/>
            </w:r>
          </w:p>
        </w:tc>
        <w:tc>
          <w:tcPr>
            <w:tcW w:w="2160" w:type="dxa"/>
          </w:tcPr>
          <w:p w14:paraId="588F956E" w14:textId="15AC19CC" w:rsidR="00EA1161" w:rsidRPr="001A7168" w:rsidRDefault="002D61E5" w:rsidP="009D5C65">
            <w:pPr>
              <w:rPr>
                <w:sz w:val="23"/>
                <w:szCs w:val="23"/>
              </w:rPr>
            </w:pPr>
            <w:r>
              <w:rPr>
                <w:sz w:val="23"/>
                <w:szCs w:val="23"/>
              </w:rPr>
              <w:t>Tim Thompson</w:t>
            </w:r>
          </w:p>
        </w:tc>
        <w:tc>
          <w:tcPr>
            <w:tcW w:w="1788" w:type="dxa"/>
          </w:tcPr>
          <w:p w14:paraId="598F956F" w14:textId="77777777" w:rsidR="00EA1161" w:rsidRPr="001A7168" w:rsidRDefault="00EA1161" w:rsidP="009D5C65">
            <w:pPr>
              <w:rPr>
                <w:sz w:val="23"/>
                <w:szCs w:val="23"/>
              </w:rPr>
            </w:pPr>
          </w:p>
        </w:tc>
        <w:tc>
          <w:tcPr>
            <w:tcW w:w="3067" w:type="dxa"/>
          </w:tcPr>
          <w:p w14:paraId="1C6CD3A5" w14:textId="77ECFC14" w:rsidR="00EA1161" w:rsidRPr="001A7168" w:rsidRDefault="00EA1161" w:rsidP="009D5C65">
            <w:pPr>
              <w:rPr>
                <w:sz w:val="23"/>
                <w:szCs w:val="23"/>
              </w:rPr>
            </w:pPr>
          </w:p>
        </w:tc>
      </w:tr>
      <w:tr w:rsidR="00EA1161" w:rsidRPr="001A7168" w14:paraId="0BBAA5F3" w14:textId="7FB377F2" w:rsidTr="00386837">
        <w:tc>
          <w:tcPr>
            <w:tcW w:w="2335" w:type="dxa"/>
          </w:tcPr>
          <w:p w14:paraId="779AE11A" w14:textId="5D1983AF" w:rsidR="00EA1161" w:rsidRPr="001A7168" w:rsidRDefault="00EA1161" w:rsidP="009D5C65">
            <w:pPr>
              <w:rPr>
                <w:sz w:val="23"/>
                <w:szCs w:val="23"/>
              </w:rPr>
            </w:pPr>
            <w:r w:rsidRPr="001A7168">
              <w:rPr>
                <w:sz w:val="23"/>
                <w:szCs w:val="23"/>
              </w:rPr>
              <w:t>Mechanical Inspector:</w:t>
            </w:r>
            <w:r w:rsidRPr="001A7168">
              <w:rPr>
                <w:sz w:val="23"/>
                <w:szCs w:val="23"/>
              </w:rPr>
              <w:tab/>
            </w:r>
          </w:p>
        </w:tc>
        <w:tc>
          <w:tcPr>
            <w:tcW w:w="2160" w:type="dxa"/>
          </w:tcPr>
          <w:p w14:paraId="7C4BA7DE" w14:textId="5D7703DA" w:rsidR="00EA1161" w:rsidRPr="001A7168" w:rsidRDefault="00386837" w:rsidP="009D5C65">
            <w:pPr>
              <w:rPr>
                <w:sz w:val="23"/>
                <w:szCs w:val="23"/>
              </w:rPr>
            </w:pPr>
            <w:r w:rsidRPr="001A7168">
              <w:rPr>
                <w:sz w:val="23"/>
                <w:szCs w:val="23"/>
              </w:rPr>
              <w:t>Tim Thompson</w:t>
            </w:r>
          </w:p>
        </w:tc>
        <w:tc>
          <w:tcPr>
            <w:tcW w:w="1788" w:type="dxa"/>
          </w:tcPr>
          <w:p w14:paraId="5C38177C" w14:textId="439598F3" w:rsidR="00EA1161" w:rsidRPr="001A7168" w:rsidRDefault="00386837" w:rsidP="009D5C65">
            <w:pPr>
              <w:rPr>
                <w:sz w:val="23"/>
                <w:szCs w:val="23"/>
              </w:rPr>
            </w:pPr>
            <w:r w:rsidRPr="001A7168">
              <w:rPr>
                <w:sz w:val="23"/>
                <w:szCs w:val="23"/>
              </w:rPr>
              <w:t>734-777-7149</w:t>
            </w:r>
            <w:r w:rsidRPr="001A7168">
              <w:rPr>
                <w:sz w:val="23"/>
                <w:szCs w:val="23"/>
              </w:rPr>
              <w:tab/>
            </w:r>
          </w:p>
        </w:tc>
        <w:tc>
          <w:tcPr>
            <w:tcW w:w="3067" w:type="dxa"/>
          </w:tcPr>
          <w:p w14:paraId="230D80FE" w14:textId="057E6011" w:rsidR="00EA1161" w:rsidRPr="001A7168" w:rsidRDefault="00EA1161" w:rsidP="009D5C65">
            <w:pPr>
              <w:rPr>
                <w:sz w:val="23"/>
                <w:szCs w:val="23"/>
              </w:rPr>
            </w:pPr>
          </w:p>
        </w:tc>
      </w:tr>
      <w:tr w:rsidR="00EA1161" w:rsidRPr="001A7168" w14:paraId="6169E245" w14:textId="10EDFC42" w:rsidTr="00386837">
        <w:tc>
          <w:tcPr>
            <w:tcW w:w="2335" w:type="dxa"/>
          </w:tcPr>
          <w:p w14:paraId="127D065D" w14:textId="6780A43D" w:rsidR="00EA1161" w:rsidRPr="001A7168" w:rsidRDefault="00EA1161" w:rsidP="009D5C65">
            <w:pPr>
              <w:rPr>
                <w:sz w:val="23"/>
                <w:szCs w:val="23"/>
              </w:rPr>
            </w:pPr>
            <w:r w:rsidRPr="001A7168">
              <w:rPr>
                <w:sz w:val="23"/>
                <w:szCs w:val="23"/>
              </w:rPr>
              <w:t>Twp. Engineer/Planner:</w:t>
            </w:r>
          </w:p>
        </w:tc>
        <w:tc>
          <w:tcPr>
            <w:tcW w:w="2160" w:type="dxa"/>
          </w:tcPr>
          <w:p w14:paraId="0EB3371A" w14:textId="6347AD88" w:rsidR="00EA1161" w:rsidRPr="001A7168" w:rsidRDefault="00386837" w:rsidP="009D5C65">
            <w:pPr>
              <w:rPr>
                <w:sz w:val="23"/>
                <w:szCs w:val="23"/>
              </w:rPr>
            </w:pPr>
            <w:r w:rsidRPr="001A7168">
              <w:rPr>
                <w:sz w:val="23"/>
                <w:szCs w:val="23"/>
              </w:rPr>
              <w:t>The Mannik &amp; Smith Group</w:t>
            </w:r>
          </w:p>
        </w:tc>
        <w:tc>
          <w:tcPr>
            <w:tcW w:w="1788" w:type="dxa"/>
          </w:tcPr>
          <w:p w14:paraId="1CC6A3D2" w14:textId="57D0274D" w:rsidR="00EA1161" w:rsidRPr="001A7168" w:rsidRDefault="00386837" w:rsidP="009D5C65">
            <w:pPr>
              <w:rPr>
                <w:sz w:val="23"/>
                <w:szCs w:val="23"/>
              </w:rPr>
            </w:pPr>
            <w:r w:rsidRPr="001A7168">
              <w:rPr>
                <w:sz w:val="23"/>
                <w:szCs w:val="23"/>
              </w:rPr>
              <w:t>734-289-2200</w:t>
            </w:r>
            <w:r w:rsidRPr="001A7168">
              <w:rPr>
                <w:sz w:val="23"/>
                <w:szCs w:val="23"/>
              </w:rPr>
              <w:tab/>
            </w:r>
          </w:p>
        </w:tc>
        <w:tc>
          <w:tcPr>
            <w:tcW w:w="3067" w:type="dxa"/>
          </w:tcPr>
          <w:p w14:paraId="14F3306B" w14:textId="7F272BC2" w:rsidR="00EA1161" w:rsidRPr="001A7168" w:rsidRDefault="00EA1161" w:rsidP="009D5C65">
            <w:pPr>
              <w:rPr>
                <w:sz w:val="23"/>
                <w:szCs w:val="23"/>
              </w:rPr>
            </w:pPr>
          </w:p>
        </w:tc>
      </w:tr>
    </w:tbl>
    <w:p w14:paraId="18C8770C" w14:textId="77777777" w:rsidR="00563C03" w:rsidRPr="00651B4B" w:rsidRDefault="00563C03" w:rsidP="00563C03">
      <w:pPr>
        <w:rPr>
          <w:sz w:val="23"/>
          <w:szCs w:val="23"/>
        </w:rPr>
      </w:pPr>
    </w:p>
    <w:p w14:paraId="5D8BC2C7" w14:textId="77777777" w:rsidR="00563C03" w:rsidRPr="00651B4B" w:rsidRDefault="00563C03" w:rsidP="00563C03">
      <w:pPr>
        <w:rPr>
          <w:sz w:val="23"/>
          <w:szCs w:val="23"/>
        </w:rPr>
      </w:pPr>
      <w:r w:rsidRPr="00651B4B">
        <w:rPr>
          <w:sz w:val="23"/>
          <w:szCs w:val="23"/>
        </w:rPr>
        <w:lastRenderedPageBreak/>
        <w:t>Exeter Township is centrally located between the major employment centers of Detroit, Toledo and Ann Arbor, all within a 45-minute drive. The Township is committed to agriculture and modest residential growth but is also interested in attracting light industrial and commercial businesses. The Future Land Use Plan for Exeter Township designates an industrial and commercial corridor in the northeast section of the township along Oakville- Waltz Road, a major artery between I-275, I-94, I-75, US 23 and US 24. Tell us what you have in mind so that we may work together for the mutual benefit of your company and our community.</w:t>
      </w:r>
    </w:p>
    <w:p w14:paraId="6A8C24CF" w14:textId="712271EB" w:rsidR="00563C03" w:rsidRPr="00651B4B" w:rsidRDefault="00563C03" w:rsidP="00563C03">
      <w:pPr>
        <w:rPr>
          <w:sz w:val="23"/>
          <w:szCs w:val="23"/>
        </w:rPr>
      </w:pPr>
      <w:r w:rsidRPr="00386837">
        <w:rPr>
          <w:b/>
          <w:bCs/>
          <w:sz w:val="23"/>
          <w:szCs w:val="23"/>
        </w:rPr>
        <w:t>Development Information</w:t>
      </w:r>
      <w:r w:rsidR="00386837">
        <w:rPr>
          <w:sz w:val="23"/>
          <w:szCs w:val="23"/>
        </w:rPr>
        <w:br/>
      </w:r>
      <w:r w:rsidRPr="00651B4B">
        <w:rPr>
          <w:sz w:val="23"/>
          <w:szCs w:val="23"/>
        </w:rPr>
        <w:t>Developers should first contact the Township clerk or go to the Township’s website where application forms are available to submit development proposals. The applicant will be instructed to fill out the form and present his/her proposal to the planning commission. After this initial meeting, the fire chief, planning and engineering consultant will provide their review and make a recommendation to the Planning Commission members. To proceed with a project application review, the applicant must submit drawings, documentation and the appropriate fee.</w:t>
      </w:r>
    </w:p>
    <w:bookmarkStart w:id="26" w:name="_Toc221708932"/>
    <w:p w14:paraId="1D6CFB95" w14:textId="22AA4B8E" w:rsidR="00563C03" w:rsidRPr="00653812" w:rsidRDefault="00386837" w:rsidP="00653812">
      <w:pPr>
        <w:pStyle w:val="Heading1"/>
        <w:jc w:val="center"/>
        <w:rPr>
          <w:sz w:val="32"/>
          <w:szCs w:val="32"/>
        </w:rPr>
      </w:pPr>
      <w:r w:rsidRPr="00653812">
        <w:rPr>
          <w:noProof/>
          <w:sz w:val="32"/>
          <w:szCs w:val="32"/>
        </w:rPr>
        <mc:AlternateContent>
          <mc:Choice Requires="wps">
            <w:drawing>
              <wp:anchor distT="0" distB="0" distL="0" distR="0" simplePos="0" relativeHeight="251713536" behindDoc="0" locked="0" layoutInCell="1" allowOverlap="1" wp14:anchorId="39AB72B3" wp14:editId="6DEDD75A">
                <wp:simplePos x="0" y="0"/>
                <wp:positionH relativeFrom="page">
                  <wp:posOffset>-125750</wp:posOffset>
                </wp:positionH>
                <wp:positionV relativeFrom="paragraph">
                  <wp:posOffset>364550</wp:posOffset>
                </wp:positionV>
                <wp:extent cx="7772400" cy="27940"/>
                <wp:effectExtent l="0" t="0" r="0" b="0"/>
                <wp:wrapNone/>
                <wp:docPr id="22447083"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241AA492" id="Graphic 31" o:spid="_x0000_s1026" style="position:absolute;margin-left:-9.9pt;margin-top:28.7pt;width:612pt;height:2.2pt;z-index:251713536;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" path="m7772400,l,,,27432r7772400,l7772400,xe" fillcolor="#548dd4" stroked="f">
                <v:path arrowok="t"/>
                <w10:wrap anchorx="page"/>
              </v:shape>
            </w:pict>
          </mc:Fallback>
        </mc:AlternateContent>
      </w:r>
      <w:r w:rsidR="00563C03" w:rsidRPr="00653812">
        <w:rPr>
          <w:sz w:val="32"/>
          <w:szCs w:val="32"/>
        </w:rPr>
        <w:t>Frenchtown Charter Township</w:t>
      </w:r>
      <w:bookmarkEnd w:id="26"/>
    </w:p>
    <w:p w14:paraId="019EE944" w14:textId="65EBE9BB" w:rsidR="00563C03" w:rsidRPr="00651B4B" w:rsidRDefault="00563C03" w:rsidP="00563C03">
      <w:pPr>
        <w:rPr>
          <w:sz w:val="23"/>
          <w:szCs w:val="23"/>
        </w:rPr>
      </w:pPr>
      <w:r w:rsidRPr="00651B4B">
        <w:rPr>
          <w:sz w:val="23"/>
          <w:szCs w:val="23"/>
        </w:rPr>
        <w:t>Website:  frenchtowntownship.org</w:t>
      </w:r>
      <w:r w:rsidR="00386837">
        <w:rPr>
          <w:sz w:val="23"/>
          <w:szCs w:val="23"/>
        </w:rPr>
        <w:t xml:space="preserve"> </w:t>
      </w:r>
      <w:r w:rsidR="00386837">
        <w:rPr>
          <w:sz w:val="23"/>
          <w:szCs w:val="23"/>
        </w:rPr>
        <w:br/>
      </w:r>
      <w:r w:rsidRPr="00651B4B">
        <w:rPr>
          <w:sz w:val="23"/>
          <w:szCs w:val="23"/>
        </w:rPr>
        <w:t xml:space="preserve">Address: 2744 Vivian Road, Monroe, MI 48162 </w:t>
      </w:r>
      <w:r w:rsidR="00386837">
        <w:rPr>
          <w:sz w:val="23"/>
          <w:szCs w:val="23"/>
        </w:rPr>
        <w:br/>
      </w:r>
      <w:r w:rsidRPr="00651B4B">
        <w:rPr>
          <w:sz w:val="23"/>
          <w:szCs w:val="23"/>
        </w:rPr>
        <w:t>Phone:</w:t>
      </w:r>
      <w:r w:rsidRPr="00651B4B">
        <w:rPr>
          <w:sz w:val="23"/>
          <w:szCs w:val="23"/>
        </w:rPr>
        <w:tab/>
        <w:t>734-242-3282</w:t>
      </w:r>
      <w:r w:rsidR="001573B3">
        <w:rPr>
          <w:sz w:val="23"/>
          <w:szCs w:val="23"/>
        </w:rPr>
        <w:t xml:space="preserve"> &amp; </w:t>
      </w:r>
      <w:r w:rsidRPr="00651B4B">
        <w:rPr>
          <w:sz w:val="23"/>
          <w:szCs w:val="23"/>
        </w:rPr>
        <w:t>734-242-5900</w:t>
      </w:r>
    </w:p>
    <w:p w14:paraId="486781FC" w14:textId="77777777" w:rsidR="00563C03" w:rsidRPr="00651B4B" w:rsidRDefault="00563C03" w:rsidP="00563C03">
      <w:pPr>
        <w:rPr>
          <w:sz w:val="23"/>
          <w:szCs w:val="23"/>
        </w:rPr>
      </w:pPr>
    </w:p>
    <w:p w14:paraId="45F287CD" w14:textId="77777777" w:rsidR="00563C03" w:rsidRDefault="00563C03" w:rsidP="00563C03">
      <w:pPr>
        <w:rPr>
          <w:b/>
          <w:bCs/>
          <w:sz w:val="23"/>
          <w:szCs w:val="23"/>
        </w:rPr>
      </w:pPr>
      <w:r w:rsidRPr="001573B3">
        <w:rPr>
          <w:b/>
          <w:bCs/>
          <w:sz w:val="23"/>
          <w:szCs w:val="23"/>
        </w:rPr>
        <w:t>Contact Information</w:t>
      </w:r>
    </w:p>
    <w:tbl>
      <w:tblPr>
        <w:tblStyle w:val="TableGrid"/>
        <w:tblW w:w="0" w:type="auto"/>
        <w:tblLook w:val="04A0" w:firstRow="1" w:lastRow="0" w:firstColumn="1" w:lastColumn="0" w:noHBand="0" w:noVBand="1"/>
      </w:tblPr>
      <w:tblGrid>
        <w:gridCol w:w="2496"/>
        <w:gridCol w:w="2269"/>
        <w:gridCol w:w="1164"/>
        <w:gridCol w:w="3421"/>
      </w:tblGrid>
      <w:tr w:rsidR="00E029B1" w14:paraId="4EC82818" w14:textId="77777777" w:rsidTr="009C18CF">
        <w:tc>
          <w:tcPr>
            <w:tcW w:w="2496" w:type="dxa"/>
          </w:tcPr>
          <w:p w14:paraId="50B15E6A" w14:textId="4A905CB2" w:rsidR="00E029B1" w:rsidRDefault="00E029B1" w:rsidP="00563C03">
            <w:pPr>
              <w:rPr>
                <w:b/>
                <w:bCs/>
                <w:sz w:val="23"/>
                <w:szCs w:val="23"/>
              </w:rPr>
            </w:pPr>
            <w:r w:rsidRPr="00651B4B">
              <w:rPr>
                <w:sz w:val="23"/>
                <w:szCs w:val="23"/>
              </w:rPr>
              <w:t>Twp. Supervisor:</w:t>
            </w:r>
          </w:p>
        </w:tc>
        <w:tc>
          <w:tcPr>
            <w:tcW w:w="2269" w:type="dxa"/>
          </w:tcPr>
          <w:p w14:paraId="3F7FF168" w14:textId="0175135C" w:rsidR="00E029B1" w:rsidRDefault="00657675" w:rsidP="00563C03">
            <w:pPr>
              <w:rPr>
                <w:b/>
                <w:bCs/>
                <w:sz w:val="23"/>
                <w:szCs w:val="23"/>
              </w:rPr>
            </w:pPr>
            <w:r>
              <w:rPr>
                <w:sz w:val="23"/>
                <w:szCs w:val="23"/>
              </w:rPr>
              <w:t>A</w:t>
            </w:r>
            <w:r w:rsidR="009C18CF">
              <w:rPr>
                <w:sz w:val="23"/>
                <w:szCs w:val="23"/>
              </w:rPr>
              <w:t>lan VanWashenova</w:t>
            </w:r>
          </w:p>
        </w:tc>
        <w:tc>
          <w:tcPr>
            <w:tcW w:w="1164" w:type="dxa"/>
          </w:tcPr>
          <w:p w14:paraId="2A5D0803" w14:textId="78FE5934" w:rsidR="00E029B1" w:rsidRDefault="008675D9" w:rsidP="00563C03">
            <w:pPr>
              <w:rPr>
                <w:b/>
                <w:bCs/>
                <w:sz w:val="23"/>
                <w:szCs w:val="23"/>
              </w:rPr>
            </w:pPr>
            <w:r w:rsidRPr="00651B4B">
              <w:rPr>
                <w:sz w:val="23"/>
                <w:szCs w:val="23"/>
              </w:rPr>
              <w:t>ext. #5</w:t>
            </w:r>
          </w:p>
        </w:tc>
        <w:tc>
          <w:tcPr>
            <w:tcW w:w="3421" w:type="dxa"/>
          </w:tcPr>
          <w:p w14:paraId="4E091DC7" w14:textId="53F43955" w:rsidR="008675D9" w:rsidRPr="008675D9" w:rsidRDefault="008675D9" w:rsidP="00563C03">
            <w:pPr>
              <w:rPr>
                <w:sz w:val="23"/>
                <w:szCs w:val="23"/>
              </w:rPr>
            </w:pPr>
            <w:hyperlink r:id="rId58" w:history="1">
              <w:r w:rsidRPr="003D31CD">
                <w:rPr>
                  <w:rStyle w:val="Hyperlink"/>
                  <w:sz w:val="23"/>
                  <w:szCs w:val="23"/>
                </w:rPr>
                <w:t>jim@frenchtownchartertwp.org</w:t>
              </w:r>
            </w:hyperlink>
          </w:p>
        </w:tc>
      </w:tr>
      <w:tr w:rsidR="00E029B1" w14:paraId="4B9B0DCD" w14:textId="77777777" w:rsidTr="009C18CF">
        <w:tc>
          <w:tcPr>
            <w:tcW w:w="2496" w:type="dxa"/>
          </w:tcPr>
          <w:p w14:paraId="6FB70186" w14:textId="31CCB6BF" w:rsidR="00E029B1" w:rsidRDefault="00E029B1" w:rsidP="00563C03">
            <w:pPr>
              <w:rPr>
                <w:b/>
                <w:bCs/>
                <w:sz w:val="23"/>
                <w:szCs w:val="23"/>
              </w:rPr>
            </w:pPr>
            <w:r w:rsidRPr="00651B4B">
              <w:rPr>
                <w:sz w:val="23"/>
                <w:szCs w:val="23"/>
              </w:rPr>
              <w:t>Twp. Clerk:</w:t>
            </w:r>
          </w:p>
        </w:tc>
        <w:tc>
          <w:tcPr>
            <w:tcW w:w="2269" w:type="dxa"/>
          </w:tcPr>
          <w:p w14:paraId="5AC26598" w14:textId="48992D00" w:rsidR="00E029B1" w:rsidRDefault="008675D9" w:rsidP="00563C03">
            <w:pPr>
              <w:rPr>
                <w:b/>
                <w:bCs/>
                <w:sz w:val="23"/>
                <w:szCs w:val="23"/>
              </w:rPr>
            </w:pPr>
            <w:r w:rsidRPr="00651B4B">
              <w:rPr>
                <w:sz w:val="23"/>
                <w:szCs w:val="23"/>
              </w:rPr>
              <w:t>Kyle Bryant</w:t>
            </w:r>
          </w:p>
        </w:tc>
        <w:tc>
          <w:tcPr>
            <w:tcW w:w="1164" w:type="dxa"/>
          </w:tcPr>
          <w:p w14:paraId="6EC0520E" w14:textId="0D52055A" w:rsidR="00E029B1" w:rsidRDefault="008675D9" w:rsidP="00563C03">
            <w:pPr>
              <w:rPr>
                <w:b/>
                <w:bCs/>
                <w:sz w:val="23"/>
                <w:szCs w:val="23"/>
              </w:rPr>
            </w:pPr>
            <w:r w:rsidRPr="00651B4B">
              <w:rPr>
                <w:sz w:val="23"/>
                <w:szCs w:val="23"/>
              </w:rPr>
              <w:t>ext. #3</w:t>
            </w:r>
          </w:p>
        </w:tc>
        <w:tc>
          <w:tcPr>
            <w:tcW w:w="3421" w:type="dxa"/>
          </w:tcPr>
          <w:p w14:paraId="6318DB1F" w14:textId="34700DD2" w:rsidR="008675D9" w:rsidRPr="008675D9" w:rsidRDefault="008675D9" w:rsidP="00563C03">
            <w:pPr>
              <w:rPr>
                <w:sz w:val="23"/>
                <w:szCs w:val="23"/>
              </w:rPr>
            </w:pPr>
            <w:hyperlink r:id="rId59" w:history="1">
              <w:r w:rsidRPr="003D31CD">
                <w:rPr>
                  <w:rStyle w:val="Hyperlink"/>
                  <w:sz w:val="23"/>
                  <w:szCs w:val="23"/>
                </w:rPr>
                <w:t>kyle@frenchtownchartertwp.org</w:t>
              </w:r>
            </w:hyperlink>
          </w:p>
        </w:tc>
      </w:tr>
      <w:tr w:rsidR="00E029B1" w14:paraId="48560F73" w14:textId="77777777" w:rsidTr="009C18CF">
        <w:tc>
          <w:tcPr>
            <w:tcW w:w="2496" w:type="dxa"/>
          </w:tcPr>
          <w:p w14:paraId="166D4DA3" w14:textId="6D9722B2" w:rsidR="00E029B1" w:rsidRDefault="008675D9" w:rsidP="00563C03">
            <w:pPr>
              <w:rPr>
                <w:b/>
                <w:bCs/>
                <w:sz w:val="23"/>
                <w:szCs w:val="23"/>
              </w:rPr>
            </w:pPr>
            <w:r w:rsidRPr="00651B4B">
              <w:rPr>
                <w:sz w:val="23"/>
                <w:szCs w:val="23"/>
              </w:rPr>
              <w:t>Twp. Treasurer:</w:t>
            </w:r>
          </w:p>
        </w:tc>
        <w:tc>
          <w:tcPr>
            <w:tcW w:w="2269" w:type="dxa"/>
          </w:tcPr>
          <w:p w14:paraId="7A4829B9" w14:textId="25997DDA" w:rsidR="00E029B1" w:rsidRDefault="008675D9" w:rsidP="00563C03">
            <w:pPr>
              <w:rPr>
                <w:b/>
                <w:bCs/>
                <w:sz w:val="23"/>
                <w:szCs w:val="23"/>
              </w:rPr>
            </w:pPr>
            <w:r w:rsidRPr="00651B4B">
              <w:rPr>
                <w:sz w:val="23"/>
                <w:szCs w:val="23"/>
              </w:rPr>
              <w:t>Julie Ellison</w:t>
            </w:r>
          </w:p>
        </w:tc>
        <w:tc>
          <w:tcPr>
            <w:tcW w:w="1164" w:type="dxa"/>
          </w:tcPr>
          <w:p w14:paraId="3D75914C" w14:textId="14E46877" w:rsidR="00E029B1" w:rsidRDefault="008675D9" w:rsidP="00563C03">
            <w:pPr>
              <w:rPr>
                <w:b/>
                <w:bCs/>
                <w:sz w:val="23"/>
                <w:szCs w:val="23"/>
              </w:rPr>
            </w:pPr>
            <w:r w:rsidRPr="00651B4B">
              <w:rPr>
                <w:sz w:val="23"/>
                <w:szCs w:val="23"/>
              </w:rPr>
              <w:t>ext. #6</w:t>
            </w:r>
          </w:p>
        </w:tc>
        <w:tc>
          <w:tcPr>
            <w:tcW w:w="3421" w:type="dxa"/>
          </w:tcPr>
          <w:p w14:paraId="6253EA72" w14:textId="6BB17D5F" w:rsidR="008675D9" w:rsidRPr="008675D9" w:rsidRDefault="008675D9" w:rsidP="00563C03">
            <w:pPr>
              <w:rPr>
                <w:sz w:val="23"/>
                <w:szCs w:val="23"/>
              </w:rPr>
            </w:pPr>
            <w:hyperlink r:id="rId60" w:history="1">
              <w:r w:rsidRPr="003D31CD">
                <w:rPr>
                  <w:rStyle w:val="Hyperlink"/>
                  <w:sz w:val="23"/>
                  <w:szCs w:val="23"/>
                </w:rPr>
                <w:t>julie@frenchtownchartertwp.org</w:t>
              </w:r>
            </w:hyperlink>
          </w:p>
        </w:tc>
      </w:tr>
      <w:tr w:rsidR="00E029B1" w14:paraId="66443D6B" w14:textId="77777777" w:rsidTr="009C18CF">
        <w:tc>
          <w:tcPr>
            <w:tcW w:w="2496" w:type="dxa"/>
          </w:tcPr>
          <w:p w14:paraId="289B882B" w14:textId="16CD8AE3" w:rsidR="00E029B1" w:rsidRDefault="008675D9" w:rsidP="00563C03">
            <w:pPr>
              <w:rPr>
                <w:b/>
                <w:bCs/>
                <w:sz w:val="23"/>
                <w:szCs w:val="23"/>
              </w:rPr>
            </w:pPr>
            <w:r w:rsidRPr="00651B4B">
              <w:rPr>
                <w:sz w:val="23"/>
                <w:szCs w:val="23"/>
              </w:rPr>
              <w:t>Building Official:</w:t>
            </w:r>
          </w:p>
        </w:tc>
        <w:tc>
          <w:tcPr>
            <w:tcW w:w="2269" w:type="dxa"/>
          </w:tcPr>
          <w:p w14:paraId="71C3A7D8" w14:textId="71DCBB18" w:rsidR="00E029B1" w:rsidRDefault="00D72AFC" w:rsidP="00563C03">
            <w:pPr>
              <w:rPr>
                <w:b/>
                <w:bCs/>
                <w:sz w:val="23"/>
                <w:szCs w:val="23"/>
              </w:rPr>
            </w:pPr>
            <w:r>
              <w:rPr>
                <w:sz w:val="23"/>
                <w:szCs w:val="23"/>
              </w:rPr>
              <w:t>Gary Dahl</w:t>
            </w:r>
          </w:p>
        </w:tc>
        <w:tc>
          <w:tcPr>
            <w:tcW w:w="1164" w:type="dxa"/>
          </w:tcPr>
          <w:p w14:paraId="7A0AFB95" w14:textId="6E0B1210" w:rsidR="00E029B1" w:rsidRDefault="008675D9" w:rsidP="00563C03">
            <w:pPr>
              <w:rPr>
                <w:b/>
                <w:bCs/>
                <w:sz w:val="23"/>
                <w:szCs w:val="23"/>
              </w:rPr>
            </w:pPr>
            <w:r w:rsidRPr="00651B4B">
              <w:rPr>
                <w:sz w:val="23"/>
                <w:szCs w:val="23"/>
              </w:rPr>
              <w:t>ext. #4</w:t>
            </w:r>
          </w:p>
        </w:tc>
        <w:tc>
          <w:tcPr>
            <w:tcW w:w="3421" w:type="dxa"/>
          </w:tcPr>
          <w:p w14:paraId="1262758C" w14:textId="7F069384" w:rsidR="008675D9" w:rsidRPr="008675D9" w:rsidRDefault="008675D9" w:rsidP="00563C03">
            <w:pPr>
              <w:rPr>
                <w:sz w:val="23"/>
                <w:szCs w:val="23"/>
              </w:rPr>
            </w:pPr>
            <w:hyperlink r:id="rId61" w:history="1">
              <w:r w:rsidRPr="003D31CD">
                <w:rPr>
                  <w:rStyle w:val="Hyperlink"/>
                  <w:sz w:val="23"/>
                  <w:szCs w:val="23"/>
                </w:rPr>
                <w:t>joe@frenchtownchartertwp.org</w:t>
              </w:r>
            </w:hyperlink>
          </w:p>
        </w:tc>
      </w:tr>
      <w:tr w:rsidR="00E029B1" w14:paraId="4ACC1208" w14:textId="77777777" w:rsidTr="009C18CF">
        <w:tc>
          <w:tcPr>
            <w:tcW w:w="2496" w:type="dxa"/>
          </w:tcPr>
          <w:p w14:paraId="62F52F99" w14:textId="09DC364C" w:rsidR="00E029B1" w:rsidRDefault="008675D9" w:rsidP="00563C03">
            <w:pPr>
              <w:rPr>
                <w:b/>
                <w:bCs/>
                <w:sz w:val="23"/>
                <w:szCs w:val="23"/>
              </w:rPr>
            </w:pPr>
            <w:r w:rsidRPr="00651B4B">
              <w:rPr>
                <w:sz w:val="23"/>
                <w:szCs w:val="23"/>
              </w:rPr>
              <w:t>Building Inspector:</w:t>
            </w:r>
          </w:p>
        </w:tc>
        <w:tc>
          <w:tcPr>
            <w:tcW w:w="2269" w:type="dxa"/>
          </w:tcPr>
          <w:p w14:paraId="732FF8D7" w14:textId="4044E3FF" w:rsidR="00E029B1" w:rsidRDefault="00D72AFC" w:rsidP="00563C03">
            <w:pPr>
              <w:rPr>
                <w:b/>
                <w:bCs/>
                <w:sz w:val="23"/>
                <w:szCs w:val="23"/>
              </w:rPr>
            </w:pPr>
            <w:r>
              <w:rPr>
                <w:sz w:val="23"/>
                <w:szCs w:val="23"/>
              </w:rPr>
              <w:t>Bill Carter</w:t>
            </w:r>
          </w:p>
        </w:tc>
        <w:tc>
          <w:tcPr>
            <w:tcW w:w="1164" w:type="dxa"/>
          </w:tcPr>
          <w:p w14:paraId="126A3E67" w14:textId="77777777" w:rsidR="00E029B1" w:rsidRDefault="00E029B1" w:rsidP="00563C03">
            <w:pPr>
              <w:rPr>
                <w:b/>
                <w:bCs/>
                <w:sz w:val="23"/>
                <w:szCs w:val="23"/>
              </w:rPr>
            </w:pPr>
          </w:p>
        </w:tc>
        <w:tc>
          <w:tcPr>
            <w:tcW w:w="3421" w:type="dxa"/>
          </w:tcPr>
          <w:p w14:paraId="10E8B748" w14:textId="77777777" w:rsidR="00E029B1" w:rsidRDefault="00E029B1" w:rsidP="00563C03">
            <w:pPr>
              <w:rPr>
                <w:b/>
                <w:bCs/>
                <w:sz w:val="23"/>
                <w:szCs w:val="23"/>
              </w:rPr>
            </w:pPr>
          </w:p>
        </w:tc>
      </w:tr>
      <w:tr w:rsidR="00E029B1" w14:paraId="664EB443" w14:textId="77777777" w:rsidTr="009C18CF">
        <w:tc>
          <w:tcPr>
            <w:tcW w:w="2496" w:type="dxa"/>
          </w:tcPr>
          <w:p w14:paraId="11DCA4AF" w14:textId="37F7630A" w:rsidR="00E029B1" w:rsidRDefault="008675D9" w:rsidP="00563C03">
            <w:pPr>
              <w:rPr>
                <w:b/>
                <w:bCs/>
                <w:sz w:val="23"/>
                <w:szCs w:val="23"/>
              </w:rPr>
            </w:pPr>
            <w:r w:rsidRPr="00651B4B">
              <w:rPr>
                <w:sz w:val="23"/>
                <w:szCs w:val="23"/>
              </w:rPr>
              <w:t>Electrical Inspector:</w:t>
            </w:r>
          </w:p>
        </w:tc>
        <w:tc>
          <w:tcPr>
            <w:tcW w:w="2269" w:type="dxa"/>
          </w:tcPr>
          <w:p w14:paraId="58A69701" w14:textId="10301849" w:rsidR="00E029B1" w:rsidRDefault="008675D9" w:rsidP="00563C03">
            <w:pPr>
              <w:rPr>
                <w:b/>
                <w:bCs/>
                <w:sz w:val="23"/>
                <w:szCs w:val="23"/>
              </w:rPr>
            </w:pPr>
            <w:r w:rsidRPr="00651B4B">
              <w:rPr>
                <w:sz w:val="23"/>
                <w:szCs w:val="23"/>
              </w:rPr>
              <w:t>Roger Morgan</w:t>
            </w:r>
          </w:p>
        </w:tc>
        <w:tc>
          <w:tcPr>
            <w:tcW w:w="1164" w:type="dxa"/>
          </w:tcPr>
          <w:p w14:paraId="09FBDB81" w14:textId="77777777" w:rsidR="00E029B1" w:rsidRDefault="00E029B1" w:rsidP="00563C03">
            <w:pPr>
              <w:rPr>
                <w:b/>
                <w:bCs/>
                <w:sz w:val="23"/>
                <w:szCs w:val="23"/>
              </w:rPr>
            </w:pPr>
          </w:p>
        </w:tc>
        <w:tc>
          <w:tcPr>
            <w:tcW w:w="3421" w:type="dxa"/>
          </w:tcPr>
          <w:p w14:paraId="1E20AB0C" w14:textId="77777777" w:rsidR="00E029B1" w:rsidRDefault="00E029B1" w:rsidP="00563C03">
            <w:pPr>
              <w:rPr>
                <w:b/>
                <w:bCs/>
                <w:sz w:val="23"/>
                <w:szCs w:val="23"/>
              </w:rPr>
            </w:pPr>
          </w:p>
        </w:tc>
      </w:tr>
      <w:tr w:rsidR="008675D9" w14:paraId="00360251" w14:textId="77777777" w:rsidTr="009C18CF">
        <w:tc>
          <w:tcPr>
            <w:tcW w:w="2496" w:type="dxa"/>
          </w:tcPr>
          <w:p w14:paraId="1B986D17" w14:textId="1CE6B33E" w:rsidR="008675D9" w:rsidRPr="00651B4B" w:rsidRDefault="008675D9" w:rsidP="00563C03">
            <w:pPr>
              <w:rPr>
                <w:sz w:val="23"/>
                <w:szCs w:val="23"/>
              </w:rPr>
            </w:pPr>
            <w:r w:rsidRPr="00651B4B">
              <w:rPr>
                <w:sz w:val="23"/>
                <w:szCs w:val="23"/>
              </w:rPr>
              <w:t>Plumb</w:t>
            </w:r>
            <w:r w:rsidR="00C32A23">
              <w:rPr>
                <w:sz w:val="23"/>
                <w:szCs w:val="23"/>
              </w:rPr>
              <w:t xml:space="preserve">er </w:t>
            </w:r>
            <w:r w:rsidRPr="00651B4B">
              <w:rPr>
                <w:sz w:val="23"/>
                <w:szCs w:val="23"/>
              </w:rPr>
              <w:t xml:space="preserve">Inspector: </w:t>
            </w:r>
            <w:r>
              <w:rPr>
                <w:sz w:val="23"/>
                <w:szCs w:val="23"/>
              </w:rPr>
              <w:t xml:space="preserve">    </w:t>
            </w:r>
          </w:p>
        </w:tc>
        <w:tc>
          <w:tcPr>
            <w:tcW w:w="2269" w:type="dxa"/>
          </w:tcPr>
          <w:p w14:paraId="419DDE14" w14:textId="76FF1AFD" w:rsidR="008675D9" w:rsidRPr="00651B4B" w:rsidRDefault="00AE3527" w:rsidP="00563C03">
            <w:pPr>
              <w:rPr>
                <w:sz w:val="23"/>
                <w:szCs w:val="23"/>
              </w:rPr>
            </w:pPr>
            <w:r>
              <w:rPr>
                <w:sz w:val="23"/>
                <w:szCs w:val="23"/>
              </w:rPr>
              <w:t>Steve Peterson</w:t>
            </w:r>
          </w:p>
        </w:tc>
        <w:tc>
          <w:tcPr>
            <w:tcW w:w="1164" w:type="dxa"/>
          </w:tcPr>
          <w:p w14:paraId="605D6D1F" w14:textId="77777777" w:rsidR="008675D9" w:rsidRDefault="008675D9" w:rsidP="00563C03">
            <w:pPr>
              <w:rPr>
                <w:b/>
                <w:bCs/>
                <w:sz w:val="23"/>
                <w:szCs w:val="23"/>
              </w:rPr>
            </w:pPr>
          </w:p>
        </w:tc>
        <w:tc>
          <w:tcPr>
            <w:tcW w:w="3421" w:type="dxa"/>
          </w:tcPr>
          <w:p w14:paraId="7B301F84" w14:textId="77777777" w:rsidR="008675D9" w:rsidRDefault="008675D9" w:rsidP="00563C03">
            <w:pPr>
              <w:rPr>
                <w:b/>
                <w:bCs/>
                <w:sz w:val="23"/>
                <w:szCs w:val="23"/>
              </w:rPr>
            </w:pPr>
          </w:p>
        </w:tc>
      </w:tr>
      <w:tr w:rsidR="00C32A23" w14:paraId="20BB68B7" w14:textId="77777777" w:rsidTr="009C18CF">
        <w:tc>
          <w:tcPr>
            <w:tcW w:w="2496" w:type="dxa"/>
          </w:tcPr>
          <w:p w14:paraId="3738CAF4" w14:textId="2207EB4E" w:rsidR="00C32A23" w:rsidRPr="00651B4B" w:rsidRDefault="00C32A23" w:rsidP="00563C03">
            <w:pPr>
              <w:rPr>
                <w:sz w:val="23"/>
                <w:szCs w:val="23"/>
              </w:rPr>
            </w:pPr>
            <w:r>
              <w:rPr>
                <w:sz w:val="23"/>
                <w:szCs w:val="23"/>
              </w:rPr>
              <w:t>Mechanical Inspector:</w:t>
            </w:r>
          </w:p>
        </w:tc>
        <w:tc>
          <w:tcPr>
            <w:tcW w:w="2269" w:type="dxa"/>
          </w:tcPr>
          <w:p w14:paraId="18CED4E0" w14:textId="5E1D5A57" w:rsidR="00C32A23" w:rsidRDefault="00C32A23" w:rsidP="00563C03">
            <w:pPr>
              <w:rPr>
                <w:sz w:val="23"/>
                <w:szCs w:val="23"/>
              </w:rPr>
            </w:pPr>
            <w:r>
              <w:rPr>
                <w:sz w:val="23"/>
                <w:szCs w:val="23"/>
              </w:rPr>
              <w:t>Rob Secco</w:t>
            </w:r>
          </w:p>
        </w:tc>
        <w:tc>
          <w:tcPr>
            <w:tcW w:w="1164" w:type="dxa"/>
          </w:tcPr>
          <w:p w14:paraId="51C94DDF" w14:textId="77777777" w:rsidR="00C32A23" w:rsidRDefault="00C32A23" w:rsidP="00563C03">
            <w:pPr>
              <w:rPr>
                <w:b/>
                <w:bCs/>
                <w:sz w:val="23"/>
                <w:szCs w:val="23"/>
              </w:rPr>
            </w:pPr>
          </w:p>
        </w:tc>
        <w:tc>
          <w:tcPr>
            <w:tcW w:w="3421" w:type="dxa"/>
          </w:tcPr>
          <w:p w14:paraId="32BD3C34" w14:textId="77777777" w:rsidR="00C32A23" w:rsidRDefault="00C32A23" w:rsidP="00563C03">
            <w:pPr>
              <w:rPr>
                <w:b/>
                <w:bCs/>
                <w:sz w:val="23"/>
                <w:szCs w:val="23"/>
              </w:rPr>
            </w:pPr>
          </w:p>
        </w:tc>
      </w:tr>
      <w:tr w:rsidR="008675D9" w14:paraId="00764A91" w14:textId="77777777" w:rsidTr="009C18CF">
        <w:tc>
          <w:tcPr>
            <w:tcW w:w="2496" w:type="dxa"/>
          </w:tcPr>
          <w:p w14:paraId="59131473" w14:textId="413E156A" w:rsidR="008675D9" w:rsidRPr="00651B4B" w:rsidRDefault="008675D9" w:rsidP="00563C03">
            <w:pPr>
              <w:rPr>
                <w:sz w:val="23"/>
                <w:szCs w:val="23"/>
              </w:rPr>
            </w:pPr>
            <w:r w:rsidRPr="00651B4B">
              <w:rPr>
                <w:sz w:val="23"/>
                <w:szCs w:val="23"/>
              </w:rPr>
              <w:t>Twp. Engineer:</w:t>
            </w:r>
            <w:r w:rsidRPr="00651B4B">
              <w:rPr>
                <w:sz w:val="23"/>
                <w:szCs w:val="23"/>
              </w:rPr>
              <w:tab/>
            </w:r>
          </w:p>
        </w:tc>
        <w:tc>
          <w:tcPr>
            <w:tcW w:w="2269" w:type="dxa"/>
          </w:tcPr>
          <w:p w14:paraId="4C0476C3" w14:textId="7DF97571" w:rsidR="008675D9" w:rsidRPr="00651B4B" w:rsidRDefault="008675D9" w:rsidP="00563C03">
            <w:pPr>
              <w:rPr>
                <w:sz w:val="23"/>
                <w:szCs w:val="23"/>
              </w:rPr>
            </w:pPr>
            <w:r w:rsidRPr="00651B4B">
              <w:rPr>
                <w:sz w:val="23"/>
                <w:szCs w:val="23"/>
              </w:rPr>
              <w:t>The Mannik &amp; Smith Group</w:t>
            </w:r>
          </w:p>
        </w:tc>
        <w:tc>
          <w:tcPr>
            <w:tcW w:w="1164" w:type="dxa"/>
          </w:tcPr>
          <w:p w14:paraId="624D01C3" w14:textId="77777777" w:rsidR="008675D9" w:rsidRDefault="008675D9" w:rsidP="00563C03">
            <w:pPr>
              <w:rPr>
                <w:b/>
                <w:bCs/>
                <w:sz w:val="23"/>
                <w:szCs w:val="23"/>
              </w:rPr>
            </w:pPr>
          </w:p>
        </w:tc>
        <w:tc>
          <w:tcPr>
            <w:tcW w:w="3421" w:type="dxa"/>
          </w:tcPr>
          <w:p w14:paraId="3F497766" w14:textId="3FA61E98" w:rsidR="008675D9" w:rsidRDefault="008675D9" w:rsidP="00563C03">
            <w:pPr>
              <w:rPr>
                <w:b/>
                <w:bCs/>
                <w:sz w:val="23"/>
                <w:szCs w:val="23"/>
              </w:rPr>
            </w:pPr>
            <w:r w:rsidRPr="00651B4B">
              <w:rPr>
                <w:sz w:val="23"/>
                <w:szCs w:val="23"/>
              </w:rPr>
              <w:t>734-289-2200</w:t>
            </w:r>
          </w:p>
        </w:tc>
      </w:tr>
    </w:tbl>
    <w:p w14:paraId="2B7A9499" w14:textId="77777777" w:rsidR="00563C03" w:rsidRPr="00651B4B" w:rsidRDefault="00563C03" w:rsidP="00563C03">
      <w:pPr>
        <w:rPr>
          <w:sz w:val="23"/>
          <w:szCs w:val="23"/>
        </w:rPr>
      </w:pPr>
    </w:p>
    <w:p w14:paraId="18A3765E" w14:textId="77777777" w:rsidR="00563C03" w:rsidRPr="00651B4B" w:rsidRDefault="00563C03" w:rsidP="00563C03">
      <w:pPr>
        <w:rPr>
          <w:sz w:val="23"/>
          <w:szCs w:val="23"/>
        </w:rPr>
      </w:pPr>
      <w:r w:rsidRPr="00651B4B">
        <w:rPr>
          <w:sz w:val="23"/>
          <w:szCs w:val="23"/>
        </w:rPr>
        <w:t xml:space="preserve">Frenchtown Township is bordered on the east by Lake Erie, the City of Monroe to the south and Berlin Township to the north. The rural townships of Raisinville, Exeter and Ash borders Frenchtown to the west and northwest. Frenchtown is the second most-populated Township in Monroe County after Bedford and accounts for a total land area of 43.2 square miles of land. </w:t>
      </w:r>
      <w:r w:rsidRPr="00651B4B">
        <w:rPr>
          <w:sz w:val="23"/>
          <w:szCs w:val="23"/>
        </w:rPr>
        <w:lastRenderedPageBreak/>
        <w:t>Several road corridors and major highways bisect the Township and are key transportation routes for freight and passenger traffic in and out of the community. They run primarily north-south and include Telegraph Road (US-24), Monroe Street (M-125), North Dixie Highway, I -75 and I-275. In addition, the Township has great rail and airport services including three major railroad lines (CSX, Norfolk Southern, and Canadian National), Custer Airport located on the Township’s west boundary, and Detroit Metropolitan Airport located 20 miles north of the Township.</w:t>
      </w:r>
    </w:p>
    <w:p w14:paraId="5200C43F" w14:textId="77777777" w:rsidR="00563C03" w:rsidRPr="00651B4B" w:rsidRDefault="00563C03" w:rsidP="00563C03">
      <w:pPr>
        <w:rPr>
          <w:sz w:val="23"/>
          <w:szCs w:val="23"/>
        </w:rPr>
      </w:pPr>
      <w:r w:rsidRPr="00651B4B">
        <w:rPr>
          <w:sz w:val="23"/>
          <w:szCs w:val="23"/>
        </w:rPr>
        <w:t>Frenchtown Township has three designated industrial parks/areas including the Frenchtown Business Park east of N Dixie Highway, Nadeau Road east of I-75, and Hurd Road just west of Telegraph. In addition, the Meijer Distribution Center is located at the north end of the Township and the DTE Fermi II nuclear power plant and associated ITC substations and corridors are crucial infrastructure and economic drivers for the region.</w:t>
      </w:r>
    </w:p>
    <w:p w14:paraId="718B4BBB" w14:textId="7A5CBA97" w:rsidR="00563C03" w:rsidRPr="00651B4B" w:rsidRDefault="00563C03" w:rsidP="00563C03">
      <w:pPr>
        <w:rPr>
          <w:sz w:val="23"/>
          <w:szCs w:val="23"/>
        </w:rPr>
      </w:pPr>
      <w:r w:rsidRPr="00651B4B">
        <w:rPr>
          <w:sz w:val="23"/>
          <w:szCs w:val="23"/>
        </w:rPr>
        <w:t>Frenchtown is considered the retail heart of the greater Monroe region. It includes the major commercial corridors of N. Telegraph Road and N. Monroe Street with large scale national retailers (Walmart, Meijer, Lowe’s), restaurants, the Mall of Monroe and many opportunities for development, and the I-75 interchange areas at Nadeau and N. Dixie Highway.</w:t>
      </w:r>
    </w:p>
    <w:p w14:paraId="5DDDD28E" w14:textId="682A9A25" w:rsidR="00563C03" w:rsidRPr="00651B4B" w:rsidRDefault="00563C03" w:rsidP="00563C03">
      <w:pPr>
        <w:rPr>
          <w:sz w:val="23"/>
          <w:szCs w:val="23"/>
        </w:rPr>
      </w:pPr>
      <w:r w:rsidRPr="00651B4B">
        <w:rPr>
          <w:sz w:val="23"/>
          <w:szCs w:val="23"/>
        </w:rPr>
        <w:t>The Township’s Building Department is considered the entry door for developers and provides services to residents and businesses of Frenchtown Township. Information can be found on the Township’s website and by calling the contacts mentioned above.</w:t>
      </w:r>
    </w:p>
    <w:bookmarkStart w:id="27" w:name="_Toc221708933"/>
    <w:p w14:paraId="21E38833" w14:textId="7571A374" w:rsidR="00563C03" w:rsidRPr="0042022C" w:rsidRDefault="008675D9" w:rsidP="00F842FA">
      <w:pPr>
        <w:pStyle w:val="Heading1"/>
        <w:jc w:val="center"/>
        <w:rPr>
          <w:sz w:val="32"/>
          <w:szCs w:val="32"/>
        </w:rPr>
      </w:pPr>
      <w:r w:rsidRPr="0042022C">
        <w:rPr>
          <w:noProof/>
          <w:sz w:val="32"/>
          <w:szCs w:val="32"/>
        </w:rPr>
        <mc:AlternateContent>
          <mc:Choice Requires="wps">
            <w:drawing>
              <wp:anchor distT="0" distB="0" distL="0" distR="0" simplePos="0" relativeHeight="251715584" behindDoc="0" locked="0" layoutInCell="1" allowOverlap="1" wp14:anchorId="2CF7ABAE" wp14:editId="14924F74">
                <wp:simplePos x="0" y="0"/>
                <wp:positionH relativeFrom="page">
                  <wp:posOffset>-12700</wp:posOffset>
                </wp:positionH>
                <wp:positionV relativeFrom="paragraph">
                  <wp:posOffset>347315</wp:posOffset>
                </wp:positionV>
                <wp:extent cx="7772400" cy="27940"/>
                <wp:effectExtent l="0" t="0" r="0" b="0"/>
                <wp:wrapNone/>
                <wp:docPr id="82173492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21AC32A9" id="Graphic 31" o:spid="_x0000_s1026" style="position:absolute;margin-left:-1pt;margin-top:27.35pt;width:612pt;height:2.2pt;z-index:251715584;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" path="m7772400,l,,,27432r7772400,l7772400,xe" fillcolor="#548dd4" stroked="f">
                <v:path arrowok="t"/>
                <w10:wrap anchorx="page"/>
              </v:shape>
            </w:pict>
          </mc:Fallback>
        </mc:AlternateContent>
      </w:r>
      <w:r w:rsidR="00563C03" w:rsidRPr="0042022C">
        <w:rPr>
          <w:sz w:val="32"/>
          <w:szCs w:val="32"/>
        </w:rPr>
        <w:t>Ida Township</w:t>
      </w:r>
      <w:bookmarkEnd w:id="27"/>
    </w:p>
    <w:p w14:paraId="189AEB62" w14:textId="3FD8A653" w:rsidR="00563C03" w:rsidRPr="00651B4B" w:rsidRDefault="00563C03" w:rsidP="00563C03">
      <w:pPr>
        <w:rPr>
          <w:sz w:val="23"/>
          <w:szCs w:val="23"/>
        </w:rPr>
      </w:pPr>
      <w:r w:rsidRPr="00651B4B">
        <w:rPr>
          <w:sz w:val="23"/>
          <w:szCs w:val="23"/>
        </w:rPr>
        <w:t>Website:</w:t>
      </w:r>
      <w:r w:rsidR="008675D9">
        <w:rPr>
          <w:sz w:val="23"/>
          <w:szCs w:val="23"/>
        </w:rPr>
        <w:t xml:space="preserve"> </w:t>
      </w:r>
      <w:r w:rsidRPr="00651B4B">
        <w:rPr>
          <w:sz w:val="23"/>
          <w:szCs w:val="23"/>
        </w:rPr>
        <w:t>idatownship.org</w:t>
      </w:r>
      <w:r w:rsidR="008675D9">
        <w:rPr>
          <w:sz w:val="23"/>
          <w:szCs w:val="23"/>
        </w:rPr>
        <w:br/>
      </w:r>
      <w:r w:rsidRPr="00651B4B">
        <w:rPr>
          <w:sz w:val="23"/>
          <w:szCs w:val="23"/>
        </w:rPr>
        <w:t>Address:</w:t>
      </w:r>
      <w:r w:rsidR="008675D9">
        <w:rPr>
          <w:sz w:val="23"/>
          <w:szCs w:val="23"/>
        </w:rPr>
        <w:t xml:space="preserve"> </w:t>
      </w:r>
      <w:r w:rsidRPr="00651B4B">
        <w:rPr>
          <w:sz w:val="23"/>
          <w:szCs w:val="23"/>
        </w:rPr>
        <w:t>3016 Lewis Avenue, Ida, MI 48140</w:t>
      </w:r>
      <w:r w:rsidR="008675D9">
        <w:rPr>
          <w:sz w:val="23"/>
          <w:szCs w:val="23"/>
        </w:rPr>
        <w:br/>
      </w:r>
      <w:r w:rsidRPr="00651B4B">
        <w:rPr>
          <w:sz w:val="23"/>
          <w:szCs w:val="23"/>
        </w:rPr>
        <w:t>Phone:</w:t>
      </w:r>
      <w:r w:rsidRPr="00651B4B">
        <w:rPr>
          <w:sz w:val="23"/>
          <w:szCs w:val="23"/>
        </w:rPr>
        <w:tab/>
        <w:t>734-269-3045</w:t>
      </w:r>
    </w:p>
    <w:p w14:paraId="0A44D0FE" w14:textId="77777777" w:rsidR="00563C03" w:rsidRPr="008675D9" w:rsidRDefault="00563C03" w:rsidP="00563C03">
      <w:pPr>
        <w:rPr>
          <w:b/>
          <w:bCs/>
          <w:sz w:val="23"/>
          <w:szCs w:val="23"/>
        </w:rPr>
      </w:pPr>
      <w:r w:rsidRPr="008675D9">
        <w:rPr>
          <w:b/>
          <w:bCs/>
          <w:sz w:val="23"/>
          <w:szCs w:val="23"/>
        </w:rPr>
        <w:t>Contact Information</w:t>
      </w:r>
      <w:r w:rsidRPr="008675D9">
        <w:rPr>
          <w:b/>
          <w:bCs/>
          <w:sz w:val="23"/>
          <w:szCs w:val="23"/>
        </w:rPr>
        <w:tab/>
      </w:r>
    </w:p>
    <w:tbl>
      <w:tblPr>
        <w:tblStyle w:val="TableGrid"/>
        <w:tblW w:w="0" w:type="auto"/>
        <w:tblLook w:val="04A0" w:firstRow="1" w:lastRow="0" w:firstColumn="1" w:lastColumn="0" w:noHBand="0" w:noVBand="1"/>
      </w:tblPr>
      <w:tblGrid>
        <w:gridCol w:w="2515"/>
        <w:gridCol w:w="2880"/>
        <w:gridCol w:w="910"/>
        <w:gridCol w:w="3045"/>
      </w:tblGrid>
      <w:tr w:rsidR="008675D9" w:rsidRPr="008675D9" w14:paraId="5B420D60" w14:textId="6A78977D" w:rsidTr="008675D9">
        <w:tc>
          <w:tcPr>
            <w:tcW w:w="2515" w:type="dxa"/>
          </w:tcPr>
          <w:p w14:paraId="275AA393" w14:textId="175B3D91" w:rsidR="008675D9" w:rsidRPr="008675D9" w:rsidRDefault="008675D9" w:rsidP="00BE211F">
            <w:pPr>
              <w:rPr>
                <w:sz w:val="23"/>
                <w:szCs w:val="23"/>
              </w:rPr>
            </w:pPr>
            <w:r w:rsidRPr="008675D9">
              <w:rPr>
                <w:sz w:val="23"/>
                <w:szCs w:val="23"/>
              </w:rPr>
              <w:t>Twp. Supervisor:</w:t>
            </w:r>
          </w:p>
        </w:tc>
        <w:tc>
          <w:tcPr>
            <w:tcW w:w="2880" w:type="dxa"/>
          </w:tcPr>
          <w:p w14:paraId="41AD3C94" w14:textId="2E2C8C69" w:rsidR="008675D9" w:rsidRPr="008675D9" w:rsidRDefault="008675D9" w:rsidP="00BE211F">
            <w:pPr>
              <w:rPr>
                <w:sz w:val="23"/>
                <w:szCs w:val="23"/>
              </w:rPr>
            </w:pPr>
            <w:r w:rsidRPr="008675D9">
              <w:rPr>
                <w:sz w:val="23"/>
                <w:szCs w:val="23"/>
              </w:rPr>
              <w:t>Paul Metz</w:t>
            </w:r>
            <w:r w:rsidRPr="008675D9">
              <w:rPr>
                <w:sz w:val="23"/>
                <w:szCs w:val="23"/>
              </w:rPr>
              <w:tab/>
            </w:r>
          </w:p>
        </w:tc>
        <w:tc>
          <w:tcPr>
            <w:tcW w:w="910" w:type="dxa"/>
          </w:tcPr>
          <w:p w14:paraId="79026642" w14:textId="2FA53129" w:rsidR="008675D9" w:rsidRPr="008675D9" w:rsidRDefault="008675D9" w:rsidP="00BE211F">
            <w:pPr>
              <w:rPr>
                <w:sz w:val="23"/>
                <w:szCs w:val="23"/>
              </w:rPr>
            </w:pPr>
            <w:r w:rsidRPr="008675D9">
              <w:rPr>
                <w:sz w:val="23"/>
                <w:szCs w:val="23"/>
              </w:rPr>
              <w:t>ext. #1</w:t>
            </w:r>
          </w:p>
        </w:tc>
        <w:tc>
          <w:tcPr>
            <w:tcW w:w="3045" w:type="dxa"/>
          </w:tcPr>
          <w:p w14:paraId="2F588D8C" w14:textId="6B4420A4" w:rsidR="008675D9" w:rsidRPr="008675D9" w:rsidRDefault="008675D9" w:rsidP="00BE211F">
            <w:pPr>
              <w:rPr>
                <w:sz w:val="23"/>
                <w:szCs w:val="23"/>
              </w:rPr>
            </w:pPr>
            <w:hyperlink r:id="rId62" w:history="1">
              <w:r w:rsidRPr="003D31CD">
                <w:rPr>
                  <w:rStyle w:val="Hyperlink"/>
                  <w:sz w:val="23"/>
                  <w:szCs w:val="23"/>
                </w:rPr>
                <w:t>supervisor@idatownship.org</w:t>
              </w:r>
            </w:hyperlink>
          </w:p>
        </w:tc>
      </w:tr>
      <w:tr w:rsidR="008675D9" w:rsidRPr="008675D9" w14:paraId="6EB10ECF" w14:textId="0BC63F98" w:rsidTr="008675D9">
        <w:tc>
          <w:tcPr>
            <w:tcW w:w="2515" w:type="dxa"/>
          </w:tcPr>
          <w:p w14:paraId="4648B769" w14:textId="5EC30CE5" w:rsidR="008675D9" w:rsidRPr="008675D9" w:rsidRDefault="008675D9" w:rsidP="00BE211F">
            <w:pPr>
              <w:rPr>
                <w:sz w:val="23"/>
                <w:szCs w:val="23"/>
              </w:rPr>
            </w:pPr>
            <w:r w:rsidRPr="008675D9">
              <w:rPr>
                <w:sz w:val="23"/>
                <w:szCs w:val="23"/>
              </w:rPr>
              <w:t>Twp. Clerk:</w:t>
            </w:r>
            <w:r w:rsidRPr="008675D9">
              <w:rPr>
                <w:sz w:val="23"/>
                <w:szCs w:val="23"/>
              </w:rPr>
              <w:tab/>
            </w:r>
          </w:p>
        </w:tc>
        <w:tc>
          <w:tcPr>
            <w:tcW w:w="2880" w:type="dxa"/>
          </w:tcPr>
          <w:p w14:paraId="5C457509" w14:textId="5C9E4566" w:rsidR="008675D9" w:rsidRPr="008675D9" w:rsidRDefault="008675D9" w:rsidP="00BE211F">
            <w:pPr>
              <w:rPr>
                <w:sz w:val="23"/>
                <w:szCs w:val="23"/>
              </w:rPr>
            </w:pPr>
            <w:r w:rsidRPr="008675D9">
              <w:rPr>
                <w:sz w:val="23"/>
                <w:szCs w:val="23"/>
              </w:rPr>
              <w:t>Tera Shaffer</w:t>
            </w:r>
          </w:p>
        </w:tc>
        <w:tc>
          <w:tcPr>
            <w:tcW w:w="910" w:type="dxa"/>
          </w:tcPr>
          <w:p w14:paraId="69EEEA89" w14:textId="06E62718" w:rsidR="008675D9" w:rsidRPr="008675D9" w:rsidRDefault="008675D9" w:rsidP="00BE211F">
            <w:pPr>
              <w:rPr>
                <w:sz w:val="23"/>
                <w:szCs w:val="23"/>
              </w:rPr>
            </w:pPr>
            <w:r w:rsidRPr="008675D9">
              <w:rPr>
                <w:sz w:val="23"/>
                <w:szCs w:val="23"/>
              </w:rPr>
              <w:t>ext. #2</w:t>
            </w:r>
          </w:p>
        </w:tc>
        <w:tc>
          <w:tcPr>
            <w:tcW w:w="3045" w:type="dxa"/>
          </w:tcPr>
          <w:p w14:paraId="4F8257B3" w14:textId="2FBC840E" w:rsidR="008675D9" w:rsidRPr="008675D9" w:rsidRDefault="008675D9" w:rsidP="00BE211F">
            <w:pPr>
              <w:rPr>
                <w:sz w:val="23"/>
                <w:szCs w:val="23"/>
              </w:rPr>
            </w:pPr>
            <w:hyperlink r:id="rId63" w:history="1">
              <w:r w:rsidRPr="003D31CD">
                <w:rPr>
                  <w:rStyle w:val="Hyperlink"/>
                  <w:sz w:val="23"/>
                  <w:szCs w:val="23"/>
                </w:rPr>
                <w:t>clerk@idatownship.org</w:t>
              </w:r>
            </w:hyperlink>
          </w:p>
        </w:tc>
      </w:tr>
      <w:tr w:rsidR="008675D9" w:rsidRPr="008675D9" w14:paraId="284694A0" w14:textId="00A5C13D" w:rsidTr="008675D9">
        <w:tc>
          <w:tcPr>
            <w:tcW w:w="2515" w:type="dxa"/>
          </w:tcPr>
          <w:p w14:paraId="44F93A83" w14:textId="15A10ED7" w:rsidR="008675D9" w:rsidRPr="008675D9" w:rsidRDefault="008675D9" w:rsidP="00BE211F">
            <w:pPr>
              <w:rPr>
                <w:sz w:val="23"/>
                <w:szCs w:val="23"/>
              </w:rPr>
            </w:pPr>
            <w:r w:rsidRPr="008675D9">
              <w:rPr>
                <w:sz w:val="23"/>
                <w:szCs w:val="23"/>
              </w:rPr>
              <w:t>Twp. Treasurer:</w:t>
            </w:r>
            <w:r w:rsidRPr="008675D9">
              <w:rPr>
                <w:sz w:val="23"/>
                <w:szCs w:val="23"/>
              </w:rPr>
              <w:tab/>
            </w:r>
          </w:p>
        </w:tc>
        <w:tc>
          <w:tcPr>
            <w:tcW w:w="2880" w:type="dxa"/>
          </w:tcPr>
          <w:p w14:paraId="19A81EA9" w14:textId="267A4A62" w:rsidR="008675D9" w:rsidRPr="008675D9" w:rsidRDefault="005816F7" w:rsidP="00BE211F">
            <w:pPr>
              <w:rPr>
                <w:sz w:val="23"/>
                <w:szCs w:val="23"/>
              </w:rPr>
            </w:pPr>
            <w:r>
              <w:rPr>
                <w:sz w:val="23"/>
                <w:szCs w:val="23"/>
              </w:rPr>
              <w:t>Kelli Brandjord</w:t>
            </w:r>
          </w:p>
        </w:tc>
        <w:tc>
          <w:tcPr>
            <w:tcW w:w="910" w:type="dxa"/>
          </w:tcPr>
          <w:p w14:paraId="264F5986" w14:textId="5940834A" w:rsidR="008675D9" w:rsidRPr="008675D9" w:rsidRDefault="008675D9" w:rsidP="00BE211F">
            <w:pPr>
              <w:rPr>
                <w:sz w:val="23"/>
                <w:szCs w:val="23"/>
              </w:rPr>
            </w:pPr>
            <w:r w:rsidRPr="008675D9">
              <w:rPr>
                <w:sz w:val="23"/>
                <w:szCs w:val="23"/>
              </w:rPr>
              <w:t>ext. #3</w:t>
            </w:r>
          </w:p>
        </w:tc>
        <w:tc>
          <w:tcPr>
            <w:tcW w:w="3045" w:type="dxa"/>
          </w:tcPr>
          <w:p w14:paraId="71F2F169" w14:textId="6E0EDCE1" w:rsidR="008675D9" w:rsidRPr="008675D9" w:rsidRDefault="008675D9" w:rsidP="00BE211F">
            <w:pPr>
              <w:rPr>
                <w:sz w:val="23"/>
                <w:szCs w:val="23"/>
              </w:rPr>
            </w:pPr>
            <w:hyperlink r:id="rId64" w:history="1">
              <w:r w:rsidRPr="003D31CD">
                <w:rPr>
                  <w:rStyle w:val="Hyperlink"/>
                  <w:sz w:val="23"/>
                  <w:szCs w:val="23"/>
                </w:rPr>
                <w:t>treasurer@idatownship.org</w:t>
              </w:r>
            </w:hyperlink>
          </w:p>
        </w:tc>
      </w:tr>
      <w:tr w:rsidR="008675D9" w:rsidRPr="008675D9" w14:paraId="15E5CAEE" w14:textId="53250295" w:rsidTr="008675D9">
        <w:tc>
          <w:tcPr>
            <w:tcW w:w="2515" w:type="dxa"/>
          </w:tcPr>
          <w:p w14:paraId="34540237" w14:textId="7BD28F45" w:rsidR="008675D9" w:rsidRPr="008675D9" w:rsidRDefault="008675D9" w:rsidP="00BE211F">
            <w:pPr>
              <w:rPr>
                <w:sz w:val="23"/>
                <w:szCs w:val="23"/>
              </w:rPr>
            </w:pPr>
            <w:r w:rsidRPr="008675D9">
              <w:rPr>
                <w:sz w:val="23"/>
                <w:szCs w:val="23"/>
              </w:rPr>
              <w:t>Building Inspector:</w:t>
            </w:r>
            <w:r w:rsidRPr="008675D9">
              <w:rPr>
                <w:sz w:val="23"/>
                <w:szCs w:val="23"/>
              </w:rPr>
              <w:tab/>
            </w:r>
          </w:p>
        </w:tc>
        <w:tc>
          <w:tcPr>
            <w:tcW w:w="2880" w:type="dxa"/>
          </w:tcPr>
          <w:p w14:paraId="429977C8" w14:textId="1DA81DD0" w:rsidR="008675D9" w:rsidRPr="008675D9" w:rsidRDefault="002A4D80" w:rsidP="00BE211F">
            <w:pPr>
              <w:rPr>
                <w:sz w:val="23"/>
                <w:szCs w:val="23"/>
              </w:rPr>
            </w:pPr>
            <w:r>
              <w:rPr>
                <w:sz w:val="23"/>
                <w:szCs w:val="23"/>
              </w:rPr>
              <w:t>Todd Roach</w:t>
            </w:r>
          </w:p>
        </w:tc>
        <w:tc>
          <w:tcPr>
            <w:tcW w:w="910" w:type="dxa"/>
          </w:tcPr>
          <w:p w14:paraId="7CFC1114" w14:textId="77777777" w:rsidR="008675D9" w:rsidRPr="008675D9" w:rsidRDefault="008675D9" w:rsidP="00BE211F">
            <w:pPr>
              <w:rPr>
                <w:sz w:val="23"/>
                <w:szCs w:val="23"/>
              </w:rPr>
            </w:pPr>
          </w:p>
        </w:tc>
        <w:tc>
          <w:tcPr>
            <w:tcW w:w="3045" w:type="dxa"/>
          </w:tcPr>
          <w:p w14:paraId="4DE0E592" w14:textId="4F6B7A46" w:rsidR="008675D9" w:rsidRPr="008675D9" w:rsidRDefault="008675D9" w:rsidP="00BE211F">
            <w:pPr>
              <w:rPr>
                <w:sz w:val="23"/>
                <w:szCs w:val="23"/>
              </w:rPr>
            </w:pPr>
            <w:hyperlink r:id="rId65" w:history="1">
              <w:r w:rsidRPr="003D31CD">
                <w:rPr>
                  <w:rStyle w:val="Hyperlink"/>
                  <w:sz w:val="23"/>
                  <w:szCs w:val="23"/>
                </w:rPr>
                <w:t>building@idatownship.org</w:t>
              </w:r>
            </w:hyperlink>
          </w:p>
        </w:tc>
      </w:tr>
      <w:tr w:rsidR="008675D9" w:rsidRPr="008675D9" w14:paraId="69D2B331" w14:textId="65498919" w:rsidTr="008675D9">
        <w:tc>
          <w:tcPr>
            <w:tcW w:w="2515" w:type="dxa"/>
          </w:tcPr>
          <w:p w14:paraId="683F920C" w14:textId="57CF415A" w:rsidR="008675D9" w:rsidRPr="008675D9" w:rsidRDefault="008675D9" w:rsidP="00BE211F">
            <w:pPr>
              <w:rPr>
                <w:sz w:val="23"/>
                <w:szCs w:val="23"/>
              </w:rPr>
            </w:pPr>
            <w:r w:rsidRPr="008675D9">
              <w:rPr>
                <w:sz w:val="23"/>
                <w:szCs w:val="23"/>
              </w:rPr>
              <w:t>Electrical Inspector:</w:t>
            </w:r>
            <w:r w:rsidRPr="008675D9">
              <w:rPr>
                <w:sz w:val="23"/>
                <w:szCs w:val="23"/>
              </w:rPr>
              <w:tab/>
            </w:r>
          </w:p>
        </w:tc>
        <w:tc>
          <w:tcPr>
            <w:tcW w:w="2880" w:type="dxa"/>
          </w:tcPr>
          <w:p w14:paraId="4A85FFFA" w14:textId="2DA00891" w:rsidR="008675D9" w:rsidRPr="008675D9" w:rsidRDefault="0092466D" w:rsidP="00BE211F">
            <w:pPr>
              <w:rPr>
                <w:sz w:val="23"/>
                <w:szCs w:val="23"/>
              </w:rPr>
            </w:pPr>
            <w:r>
              <w:rPr>
                <w:sz w:val="23"/>
                <w:szCs w:val="23"/>
              </w:rPr>
              <w:t>K</w:t>
            </w:r>
            <w:r w:rsidR="009640E4">
              <w:rPr>
                <w:sz w:val="23"/>
                <w:szCs w:val="23"/>
              </w:rPr>
              <w:t>elli Brandjord</w:t>
            </w:r>
          </w:p>
        </w:tc>
        <w:tc>
          <w:tcPr>
            <w:tcW w:w="910" w:type="dxa"/>
          </w:tcPr>
          <w:p w14:paraId="34405962" w14:textId="77777777" w:rsidR="008675D9" w:rsidRPr="008675D9" w:rsidRDefault="008675D9" w:rsidP="00BE211F">
            <w:pPr>
              <w:rPr>
                <w:sz w:val="23"/>
                <w:szCs w:val="23"/>
              </w:rPr>
            </w:pPr>
          </w:p>
        </w:tc>
        <w:tc>
          <w:tcPr>
            <w:tcW w:w="3045" w:type="dxa"/>
          </w:tcPr>
          <w:p w14:paraId="511D7E11" w14:textId="4625D3EF" w:rsidR="008675D9" w:rsidRPr="008675D9" w:rsidRDefault="008675D9" w:rsidP="00BE211F">
            <w:pPr>
              <w:rPr>
                <w:sz w:val="23"/>
                <w:szCs w:val="23"/>
              </w:rPr>
            </w:pPr>
          </w:p>
        </w:tc>
      </w:tr>
      <w:tr w:rsidR="008675D9" w:rsidRPr="008675D9" w14:paraId="2864178C" w14:textId="5D86D858" w:rsidTr="008675D9">
        <w:tc>
          <w:tcPr>
            <w:tcW w:w="2515" w:type="dxa"/>
          </w:tcPr>
          <w:p w14:paraId="53316106" w14:textId="49CE7D1E" w:rsidR="008675D9" w:rsidRPr="008675D9" w:rsidRDefault="008675D9" w:rsidP="00BE211F">
            <w:pPr>
              <w:rPr>
                <w:sz w:val="23"/>
                <w:szCs w:val="23"/>
              </w:rPr>
            </w:pPr>
            <w:r w:rsidRPr="008675D9">
              <w:rPr>
                <w:sz w:val="23"/>
                <w:szCs w:val="23"/>
              </w:rPr>
              <w:t>Mechanical Inspector:</w:t>
            </w:r>
          </w:p>
        </w:tc>
        <w:tc>
          <w:tcPr>
            <w:tcW w:w="2880" w:type="dxa"/>
          </w:tcPr>
          <w:p w14:paraId="1DBF9C93" w14:textId="1F0B4916" w:rsidR="008675D9" w:rsidRPr="008675D9" w:rsidRDefault="009640E4" w:rsidP="00BE211F">
            <w:pPr>
              <w:rPr>
                <w:sz w:val="23"/>
                <w:szCs w:val="23"/>
              </w:rPr>
            </w:pPr>
            <w:r>
              <w:rPr>
                <w:sz w:val="23"/>
                <w:szCs w:val="23"/>
              </w:rPr>
              <w:t>Kelli Brandjord</w:t>
            </w:r>
            <w:r w:rsidR="008675D9" w:rsidRPr="008675D9">
              <w:rPr>
                <w:sz w:val="23"/>
                <w:szCs w:val="23"/>
              </w:rPr>
              <w:tab/>
            </w:r>
          </w:p>
        </w:tc>
        <w:tc>
          <w:tcPr>
            <w:tcW w:w="910" w:type="dxa"/>
          </w:tcPr>
          <w:p w14:paraId="4EA90791" w14:textId="77777777" w:rsidR="008675D9" w:rsidRPr="008675D9" w:rsidRDefault="008675D9" w:rsidP="00BE211F">
            <w:pPr>
              <w:rPr>
                <w:sz w:val="23"/>
                <w:szCs w:val="23"/>
              </w:rPr>
            </w:pPr>
          </w:p>
        </w:tc>
        <w:tc>
          <w:tcPr>
            <w:tcW w:w="3045" w:type="dxa"/>
          </w:tcPr>
          <w:p w14:paraId="1926996A" w14:textId="360DE8CE" w:rsidR="008675D9" w:rsidRPr="008675D9" w:rsidRDefault="008675D9" w:rsidP="00BE211F">
            <w:pPr>
              <w:rPr>
                <w:sz w:val="23"/>
                <w:szCs w:val="23"/>
              </w:rPr>
            </w:pPr>
          </w:p>
        </w:tc>
      </w:tr>
      <w:tr w:rsidR="008675D9" w:rsidRPr="008675D9" w14:paraId="3B3C5418" w14:textId="29DB2C84" w:rsidTr="008675D9">
        <w:tc>
          <w:tcPr>
            <w:tcW w:w="2515" w:type="dxa"/>
          </w:tcPr>
          <w:p w14:paraId="22E80CB6" w14:textId="7EA1B4DE" w:rsidR="008675D9" w:rsidRPr="008675D9" w:rsidRDefault="008675D9" w:rsidP="00BE211F">
            <w:pPr>
              <w:rPr>
                <w:sz w:val="23"/>
                <w:szCs w:val="23"/>
              </w:rPr>
            </w:pPr>
            <w:r w:rsidRPr="008675D9">
              <w:rPr>
                <w:sz w:val="23"/>
                <w:szCs w:val="23"/>
              </w:rPr>
              <w:t>Twp. Engineer:</w:t>
            </w:r>
            <w:r w:rsidRPr="008675D9">
              <w:rPr>
                <w:sz w:val="23"/>
                <w:szCs w:val="23"/>
              </w:rPr>
              <w:tab/>
            </w:r>
          </w:p>
        </w:tc>
        <w:tc>
          <w:tcPr>
            <w:tcW w:w="2880" w:type="dxa"/>
          </w:tcPr>
          <w:p w14:paraId="19113ECF" w14:textId="38F983CB" w:rsidR="008675D9" w:rsidRPr="008675D9" w:rsidRDefault="008675D9" w:rsidP="00BE211F">
            <w:pPr>
              <w:rPr>
                <w:sz w:val="23"/>
                <w:szCs w:val="23"/>
              </w:rPr>
            </w:pPr>
            <w:r w:rsidRPr="008675D9">
              <w:rPr>
                <w:sz w:val="23"/>
                <w:szCs w:val="23"/>
              </w:rPr>
              <w:t>The Mannik &amp; Smith</w:t>
            </w:r>
            <w:r>
              <w:rPr>
                <w:sz w:val="23"/>
                <w:szCs w:val="23"/>
              </w:rPr>
              <w:t xml:space="preserve"> </w:t>
            </w:r>
            <w:r w:rsidRPr="008675D9">
              <w:rPr>
                <w:sz w:val="23"/>
                <w:szCs w:val="23"/>
              </w:rPr>
              <w:t>Group</w:t>
            </w:r>
          </w:p>
        </w:tc>
        <w:tc>
          <w:tcPr>
            <w:tcW w:w="910" w:type="dxa"/>
          </w:tcPr>
          <w:p w14:paraId="5D80DCE2" w14:textId="77777777" w:rsidR="008675D9" w:rsidRPr="008675D9" w:rsidRDefault="008675D9" w:rsidP="00BE211F">
            <w:pPr>
              <w:rPr>
                <w:sz w:val="23"/>
                <w:szCs w:val="23"/>
              </w:rPr>
            </w:pPr>
          </w:p>
        </w:tc>
        <w:tc>
          <w:tcPr>
            <w:tcW w:w="3045" w:type="dxa"/>
          </w:tcPr>
          <w:p w14:paraId="584792ED" w14:textId="72569511" w:rsidR="008675D9" w:rsidRPr="008675D9" w:rsidRDefault="008675D9" w:rsidP="00BE211F">
            <w:pPr>
              <w:rPr>
                <w:sz w:val="23"/>
                <w:szCs w:val="23"/>
              </w:rPr>
            </w:pPr>
            <w:r w:rsidRPr="008675D9">
              <w:rPr>
                <w:sz w:val="23"/>
                <w:szCs w:val="23"/>
              </w:rPr>
              <w:t>734-289-2200</w:t>
            </w:r>
          </w:p>
        </w:tc>
      </w:tr>
    </w:tbl>
    <w:p w14:paraId="3E3F7D4F" w14:textId="77777777" w:rsidR="00563C03" w:rsidRPr="00651B4B" w:rsidRDefault="00563C03" w:rsidP="00563C03">
      <w:pPr>
        <w:rPr>
          <w:sz w:val="23"/>
          <w:szCs w:val="23"/>
        </w:rPr>
      </w:pPr>
    </w:p>
    <w:p w14:paraId="24B71306" w14:textId="77777777" w:rsidR="00563C03" w:rsidRPr="00651B4B" w:rsidRDefault="00563C03" w:rsidP="00563C03">
      <w:pPr>
        <w:rPr>
          <w:sz w:val="23"/>
          <w:szCs w:val="23"/>
        </w:rPr>
      </w:pPr>
      <w:r w:rsidRPr="00651B4B">
        <w:rPr>
          <w:sz w:val="23"/>
          <w:szCs w:val="23"/>
        </w:rPr>
        <w:t xml:space="preserve">Ida Township is a 36 square mile community in the middle of Monroe County. Ideally located between I-75 and US 23 (approximately 7 miles to either expressway), Ida Township offers an advantageous location for logistic businesses. The community is serviced by a short haul railroad with linkages to two national lines and connection to the Port of Toledo. Ida Township is </w:t>
      </w:r>
      <w:r w:rsidRPr="00651B4B">
        <w:rPr>
          <w:sz w:val="23"/>
          <w:szCs w:val="23"/>
        </w:rPr>
        <w:lastRenderedPageBreak/>
        <w:t>located 10 miles to the west of the Port of Monroe and 6 miles west of Monroe Custer Airport, which has a 5,000-foot runway. Detroit Metro Airport is located 35 miles to the north east of the community.</w:t>
      </w:r>
    </w:p>
    <w:p w14:paraId="1E618B86" w14:textId="77777777" w:rsidR="00563C03" w:rsidRPr="00651B4B" w:rsidRDefault="00563C03" w:rsidP="00563C03">
      <w:pPr>
        <w:rPr>
          <w:sz w:val="23"/>
          <w:szCs w:val="23"/>
        </w:rPr>
      </w:pPr>
      <w:r w:rsidRPr="00651B4B">
        <w:rPr>
          <w:sz w:val="23"/>
          <w:szCs w:val="23"/>
        </w:rPr>
        <w:t>Ida provides rich farmland and vast opportunity for growing crops and raising livestock to feed America. The community is ideally suited and would support value added food processing operations as corn, soybeans, wheat and other cash crops are harvested in large quantities. Additionally, Ida is home to a large grain elevator operation.</w:t>
      </w:r>
    </w:p>
    <w:p w14:paraId="1F324BF4" w14:textId="77777777" w:rsidR="00563C03" w:rsidRPr="00651B4B" w:rsidRDefault="00563C03" w:rsidP="00563C03">
      <w:pPr>
        <w:rPr>
          <w:sz w:val="23"/>
          <w:szCs w:val="23"/>
        </w:rPr>
      </w:pPr>
      <w:r w:rsidRPr="00651B4B">
        <w:rPr>
          <w:sz w:val="23"/>
          <w:szCs w:val="23"/>
        </w:rPr>
        <w:t>Ida, Michigan is best known as an unincorporated village that provides a rural quality of life and one that supports its small business community. Ida Township enjoys a quiet, relaxed atmosphere of a close-knit and family-oriented community.</w:t>
      </w:r>
    </w:p>
    <w:p w14:paraId="2C5C62BC" w14:textId="5C9C237A" w:rsidR="008675D9" w:rsidRPr="00651B4B" w:rsidRDefault="00563C03" w:rsidP="00563C03">
      <w:pPr>
        <w:rPr>
          <w:sz w:val="23"/>
          <w:szCs w:val="23"/>
        </w:rPr>
      </w:pPr>
      <w:r w:rsidRPr="00651B4B">
        <w:rPr>
          <w:sz w:val="23"/>
          <w:szCs w:val="23"/>
        </w:rPr>
        <w:t xml:space="preserve"> </w:t>
      </w:r>
    </w:p>
    <w:bookmarkStart w:id="28" w:name="_Toc221708934"/>
    <w:p w14:paraId="63496C48" w14:textId="7D359BA5" w:rsidR="00563C03" w:rsidRPr="0042022C" w:rsidRDefault="008675D9" w:rsidP="00D57999">
      <w:pPr>
        <w:pStyle w:val="Heading1"/>
        <w:jc w:val="center"/>
        <w:rPr>
          <w:sz w:val="32"/>
          <w:szCs w:val="32"/>
        </w:rPr>
      </w:pPr>
      <w:r w:rsidRPr="0042022C">
        <w:rPr>
          <w:noProof/>
          <w:sz w:val="32"/>
          <w:szCs w:val="32"/>
        </w:rPr>
        <mc:AlternateContent>
          <mc:Choice Requires="wps">
            <w:drawing>
              <wp:anchor distT="0" distB="0" distL="0" distR="0" simplePos="0" relativeHeight="251717632" behindDoc="0" locked="0" layoutInCell="1" allowOverlap="1" wp14:anchorId="792E14C6" wp14:editId="2C6A8DFC">
                <wp:simplePos x="0" y="0"/>
                <wp:positionH relativeFrom="page">
                  <wp:posOffset>6350</wp:posOffset>
                </wp:positionH>
                <wp:positionV relativeFrom="paragraph">
                  <wp:posOffset>390525</wp:posOffset>
                </wp:positionV>
                <wp:extent cx="7772400" cy="27940"/>
                <wp:effectExtent l="0" t="0" r="0" b="0"/>
                <wp:wrapNone/>
                <wp:docPr id="187925236"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7CB24D5C" id="Graphic 31" o:spid="_x0000_s1026" style="position:absolute;margin-left:.5pt;margin-top:30.75pt;width:612pt;height:2.2pt;z-index:251717632;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" path="m7772400,l,,,27432r7772400,l7772400,xe" fillcolor="#548dd4" stroked="f">
                <v:path arrowok="t"/>
                <w10:wrap anchorx="page"/>
              </v:shape>
            </w:pict>
          </mc:Fallback>
        </mc:AlternateContent>
      </w:r>
      <w:r w:rsidR="00563C03" w:rsidRPr="0042022C">
        <w:rPr>
          <w:sz w:val="32"/>
          <w:szCs w:val="32"/>
        </w:rPr>
        <w:t>LaSalle Township</w:t>
      </w:r>
      <w:bookmarkEnd w:id="28"/>
    </w:p>
    <w:p w14:paraId="0427714D" w14:textId="75C7F1A0" w:rsidR="00C82DC9" w:rsidRPr="00651B4B" w:rsidRDefault="00563C03" w:rsidP="00563C03">
      <w:pPr>
        <w:rPr>
          <w:sz w:val="23"/>
          <w:szCs w:val="23"/>
        </w:rPr>
      </w:pPr>
      <w:r w:rsidRPr="00651B4B">
        <w:rPr>
          <w:sz w:val="23"/>
          <w:szCs w:val="23"/>
        </w:rPr>
        <w:t xml:space="preserve">Website:  </w:t>
      </w:r>
      <w:hyperlink r:id="rId66" w:history="1">
        <w:r w:rsidR="008675D9" w:rsidRPr="003D31CD">
          <w:rPr>
            <w:rStyle w:val="Hyperlink"/>
            <w:sz w:val="23"/>
            <w:szCs w:val="23"/>
          </w:rPr>
          <w:t>https://lasalletwpmi.com/</w:t>
        </w:r>
      </w:hyperlink>
    </w:p>
    <w:p w14:paraId="2E84850A" w14:textId="3BCE3E24" w:rsidR="00563C03" w:rsidRPr="00651B4B" w:rsidRDefault="00563C03" w:rsidP="00563C03">
      <w:pPr>
        <w:rPr>
          <w:sz w:val="23"/>
          <w:szCs w:val="23"/>
        </w:rPr>
      </w:pPr>
      <w:r w:rsidRPr="00651B4B">
        <w:rPr>
          <w:sz w:val="23"/>
          <w:szCs w:val="23"/>
        </w:rPr>
        <w:t>Address:  4109 LaPlaisance Road, LaSalle, MI 48145</w:t>
      </w:r>
      <w:r w:rsidR="00C82DC9">
        <w:rPr>
          <w:sz w:val="23"/>
          <w:szCs w:val="23"/>
        </w:rPr>
        <w:br/>
      </w:r>
      <w:r w:rsidRPr="00651B4B">
        <w:rPr>
          <w:sz w:val="23"/>
          <w:szCs w:val="23"/>
        </w:rPr>
        <w:t>Phone:</w:t>
      </w:r>
      <w:r w:rsidRPr="00651B4B">
        <w:rPr>
          <w:sz w:val="23"/>
          <w:szCs w:val="23"/>
        </w:rPr>
        <w:tab/>
        <w:t>734-241-4344</w:t>
      </w:r>
    </w:p>
    <w:p w14:paraId="24D4B7A5" w14:textId="77777777" w:rsidR="00563C03" w:rsidRPr="00C82DC9" w:rsidRDefault="00563C03" w:rsidP="00563C03">
      <w:pPr>
        <w:rPr>
          <w:b/>
          <w:bCs/>
          <w:sz w:val="23"/>
          <w:szCs w:val="23"/>
        </w:rPr>
      </w:pPr>
      <w:r w:rsidRPr="00C82DC9">
        <w:rPr>
          <w:b/>
          <w:bCs/>
          <w:sz w:val="23"/>
          <w:szCs w:val="23"/>
        </w:rPr>
        <w:t>Contact Information</w:t>
      </w:r>
      <w:r w:rsidRPr="00C82DC9">
        <w:rPr>
          <w:b/>
          <w:bCs/>
          <w:sz w:val="23"/>
          <w:szCs w:val="23"/>
        </w:rPr>
        <w:tab/>
      </w:r>
    </w:p>
    <w:tbl>
      <w:tblPr>
        <w:tblStyle w:val="TableGrid"/>
        <w:tblW w:w="0" w:type="auto"/>
        <w:tblLook w:val="04A0" w:firstRow="1" w:lastRow="0" w:firstColumn="1" w:lastColumn="0" w:noHBand="0" w:noVBand="1"/>
      </w:tblPr>
      <w:tblGrid>
        <w:gridCol w:w="4129"/>
        <w:gridCol w:w="1980"/>
        <w:gridCol w:w="3241"/>
      </w:tblGrid>
      <w:tr w:rsidR="00C82DC9" w:rsidRPr="00C82DC9" w14:paraId="3F698F7F" w14:textId="7F522E25" w:rsidTr="000D62D2">
        <w:tc>
          <w:tcPr>
            <w:tcW w:w="4129" w:type="dxa"/>
          </w:tcPr>
          <w:p w14:paraId="65350E11" w14:textId="743F958A" w:rsidR="00C82DC9" w:rsidRPr="00C82DC9" w:rsidRDefault="00C82DC9" w:rsidP="00791D66">
            <w:pPr>
              <w:rPr>
                <w:sz w:val="23"/>
                <w:szCs w:val="23"/>
              </w:rPr>
            </w:pPr>
            <w:r w:rsidRPr="00C82DC9">
              <w:rPr>
                <w:sz w:val="23"/>
                <w:szCs w:val="23"/>
              </w:rPr>
              <w:t>Twp. Supervisor:</w:t>
            </w:r>
            <w:r w:rsidRPr="00C82DC9">
              <w:rPr>
                <w:sz w:val="23"/>
                <w:szCs w:val="23"/>
              </w:rPr>
              <w:tab/>
            </w:r>
          </w:p>
        </w:tc>
        <w:tc>
          <w:tcPr>
            <w:tcW w:w="1980" w:type="dxa"/>
          </w:tcPr>
          <w:p w14:paraId="3A6318EB" w14:textId="7DCAC050" w:rsidR="00C82DC9" w:rsidRPr="00C82DC9" w:rsidRDefault="00C82DC9" w:rsidP="00791D66">
            <w:pPr>
              <w:rPr>
                <w:sz w:val="23"/>
                <w:szCs w:val="23"/>
              </w:rPr>
            </w:pPr>
            <w:r w:rsidRPr="00C82DC9">
              <w:rPr>
                <w:sz w:val="23"/>
                <w:szCs w:val="23"/>
              </w:rPr>
              <w:t>Aaron Goldsmith</w:t>
            </w:r>
          </w:p>
        </w:tc>
        <w:tc>
          <w:tcPr>
            <w:tcW w:w="3241" w:type="dxa"/>
          </w:tcPr>
          <w:p w14:paraId="0EC13FD9" w14:textId="57911781" w:rsidR="00C82DC9" w:rsidRPr="00C82DC9" w:rsidRDefault="000D62D2" w:rsidP="00791D66">
            <w:pPr>
              <w:rPr>
                <w:sz w:val="23"/>
                <w:szCs w:val="23"/>
              </w:rPr>
            </w:pPr>
            <w:r w:rsidRPr="00C82DC9">
              <w:rPr>
                <w:sz w:val="23"/>
                <w:szCs w:val="23"/>
              </w:rPr>
              <w:t>supervisor@lasalletwpmi.com</w:t>
            </w:r>
          </w:p>
        </w:tc>
      </w:tr>
      <w:tr w:rsidR="00C82DC9" w:rsidRPr="00C82DC9" w14:paraId="7432E5E6" w14:textId="67755524" w:rsidTr="000D62D2">
        <w:tc>
          <w:tcPr>
            <w:tcW w:w="4129" w:type="dxa"/>
          </w:tcPr>
          <w:p w14:paraId="3CED3C66" w14:textId="0051BF07" w:rsidR="00C82DC9" w:rsidRPr="00C82DC9" w:rsidRDefault="00C82DC9" w:rsidP="00791D66">
            <w:pPr>
              <w:rPr>
                <w:sz w:val="23"/>
                <w:szCs w:val="23"/>
              </w:rPr>
            </w:pPr>
            <w:r w:rsidRPr="00C82DC9">
              <w:rPr>
                <w:sz w:val="23"/>
                <w:szCs w:val="23"/>
              </w:rPr>
              <w:t>Twp. Clerk:</w:t>
            </w:r>
            <w:r w:rsidRPr="00C82DC9">
              <w:rPr>
                <w:sz w:val="23"/>
                <w:szCs w:val="23"/>
              </w:rPr>
              <w:tab/>
            </w:r>
          </w:p>
        </w:tc>
        <w:tc>
          <w:tcPr>
            <w:tcW w:w="1980" w:type="dxa"/>
          </w:tcPr>
          <w:p w14:paraId="067EF5C2" w14:textId="37750C27" w:rsidR="00C82DC9" w:rsidRPr="00C82DC9" w:rsidRDefault="000D62D2" w:rsidP="00791D66">
            <w:pPr>
              <w:rPr>
                <w:sz w:val="23"/>
                <w:szCs w:val="23"/>
              </w:rPr>
            </w:pPr>
            <w:r w:rsidRPr="00C82DC9">
              <w:rPr>
                <w:sz w:val="23"/>
                <w:szCs w:val="23"/>
              </w:rPr>
              <w:t>LaDeana Morr</w:t>
            </w:r>
          </w:p>
        </w:tc>
        <w:tc>
          <w:tcPr>
            <w:tcW w:w="3241" w:type="dxa"/>
          </w:tcPr>
          <w:p w14:paraId="1B503E57" w14:textId="173C533B" w:rsidR="00C82DC9" w:rsidRPr="00C82DC9" w:rsidRDefault="000D62D2" w:rsidP="00791D66">
            <w:pPr>
              <w:rPr>
                <w:sz w:val="23"/>
                <w:szCs w:val="23"/>
              </w:rPr>
            </w:pPr>
            <w:r w:rsidRPr="00C82DC9">
              <w:rPr>
                <w:sz w:val="23"/>
                <w:szCs w:val="23"/>
              </w:rPr>
              <w:t>clerk@lasalletwpmi.com</w:t>
            </w:r>
          </w:p>
        </w:tc>
      </w:tr>
      <w:tr w:rsidR="00C82DC9" w:rsidRPr="00C82DC9" w14:paraId="044F5A29" w14:textId="7B5966D4" w:rsidTr="000D62D2">
        <w:tc>
          <w:tcPr>
            <w:tcW w:w="4129" w:type="dxa"/>
          </w:tcPr>
          <w:p w14:paraId="7CCDF57B" w14:textId="00F03CD8" w:rsidR="00C82DC9" w:rsidRPr="00C82DC9" w:rsidRDefault="00C82DC9" w:rsidP="00791D66">
            <w:pPr>
              <w:rPr>
                <w:sz w:val="23"/>
                <w:szCs w:val="23"/>
              </w:rPr>
            </w:pPr>
            <w:r w:rsidRPr="00C82DC9">
              <w:rPr>
                <w:sz w:val="23"/>
                <w:szCs w:val="23"/>
              </w:rPr>
              <w:t>Twp. Treasurer:</w:t>
            </w:r>
            <w:r w:rsidRPr="00C82DC9">
              <w:rPr>
                <w:sz w:val="23"/>
                <w:szCs w:val="23"/>
              </w:rPr>
              <w:tab/>
            </w:r>
          </w:p>
        </w:tc>
        <w:tc>
          <w:tcPr>
            <w:tcW w:w="1980" w:type="dxa"/>
          </w:tcPr>
          <w:p w14:paraId="51354D22" w14:textId="619922D9" w:rsidR="00C82DC9" w:rsidRPr="00C82DC9" w:rsidRDefault="007F6089" w:rsidP="00791D66">
            <w:pPr>
              <w:rPr>
                <w:sz w:val="23"/>
                <w:szCs w:val="23"/>
              </w:rPr>
            </w:pPr>
            <w:r>
              <w:rPr>
                <w:sz w:val="23"/>
                <w:szCs w:val="23"/>
              </w:rPr>
              <w:t>Stefanie Rauch</w:t>
            </w:r>
          </w:p>
        </w:tc>
        <w:tc>
          <w:tcPr>
            <w:tcW w:w="3241" w:type="dxa"/>
          </w:tcPr>
          <w:p w14:paraId="2FCAD41E" w14:textId="4AD8F9B4" w:rsidR="00C82DC9" w:rsidRPr="00C82DC9" w:rsidRDefault="000D62D2" w:rsidP="00791D66">
            <w:pPr>
              <w:rPr>
                <w:sz w:val="23"/>
                <w:szCs w:val="23"/>
              </w:rPr>
            </w:pPr>
            <w:r w:rsidRPr="00C82DC9">
              <w:rPr>
                <w:sz w:val="23"/>
                <w:szCs w:val="23"/>
              </w:rPr>
              <w:t>treasurer@lasalletwpmi.com</w:t>
            </w:r>
          </w:p>
        </w:tc>
      </w:tr>
      <w:tr w:rsidR="00C82DC9" w:rsidRPr="00C82DC9" w14:paraId="522B5337" w14:textId="73DEF46E" w:rsidTr="000D62D2">
        <w:tc>
          <w:tcPr>
            <w:tcW w:w="4129" w:type="dxa"/>
          </w:tcPr>
          <w:p w14:paraId="09105220" w14:textId="69CCBD59" w:rsidR="00C82DC9" w:rsidRPr="00C82DC9" w:rsidRDefault="00C82DC9" w:rsidP="00791D66">
            <w:pPr>
              <w:rPr>
                <w:sz w:val="23"/>
                <w:szCs w:val="23"/>
              </w:rPr>
            </w:pPr>
            <w:r w:rsidRPr="00C82DC9">
              <w:rPr>
                <w:sz w:val="23"/>
                <w:szCs w:val="23"/>
              </w:rPr>
              <w:t>Building Inspector:</w:t>
            </w:r>
            <w:r w:rsidRPr="00C82DC9">
              <w:rPr>
                <w:sz w:val="23"/>
                <w:szCs w:val="23"/>
              </w:rPr>
              <w:tab/>
            </w:r>
            <w:r w:rsidRPr="00C82DC9">
              <w:rPr>
                <w:sz w:val="23"/>
                <w:szCs w:val="23"/>
              </w:rPr>
              <w:tab/>
            </w:r>
          </w:p>
        </w:tc>
        <w:tc>
          <w:tcPr>
            <w:tcW w:w="1980" w:type="dxa"/>
          </w:tcPr>
          <w:p w14:paraId="711403CE" w14:textId="6A9E296E" w:rsidR="00C82DC9" w:rsidRPr="00C82DC9" w:rsidRDefault="000D62D2" w:rsidP="00791D66">
            <w:pPr>
              <w:rPr>
                <w:sz w:val="23"/>
                <w:szCs w:val="23"/>
              </w:rPr>
            </w:pPr>
            <w:r w:rsidRPr="00C82DC9">
              <w:rPr>
                <w:sz w:val="23"/>
                <w:szCs w:val="23"/>
              </w:rPr>
              <w:t>Charles LaPointe</w:t>
            </w:r>
          </w:p>
        </w:tc>
        <w:tc>
          <w:tcPr>
            <w:tcW w:w="3241" w:type="dxa"/>
          </w:tcPr>
          <w:p w14:paraId="4B5424A9" w14:textId="77777777" w:rsidR="00C82DC9" w:rsidRPr="00C82DC9" w:rsidRDefault="00C82DC9" w:rsidP="00791D66">
            <w:pPr>
              <w:rPr>
                <w:sz w:val="23"/>
                <w:szCs w:val="23"/>
              </w:rPr>
            </w:pPr>
          </w:p>
        </w:tc>
      </w:tr>
      <w:tr w:rsidR="00C82DC9" w:rsidRPr="00C82DC9" w14:paraId="0250FB88" w14:textId="36B9E2A1" w:rsidTr="000D62D2">
        <w:tc>
          <w:tcPr>
            <w:tcW w:w="4129" w:type="dxa"/>
          </w:tcPr>
          <w:p w14:paraId="63244AA8" w14:textId="3D232F89" w:rsidR="00C82DC9" w:rsidRPr="00C82DC9" w:rsidRDefault="00C82DC9" w:rsidP="00791D66">
            <w:pPr>
              <w:rPr>
                <w:sz w:val="23"/>
                <w:szCs w:val="23"/>
              </w:rPr>
            </w:pPr>
            <w:r w:rsidRPr="00C82DC9">
              <w:rPr>
                <w:sz w:val="23"/>
                <w:szCs w:val="23"/>
              </w:rPr>
              <w:t>Electrical Inspector:</w:t>
            </w:r>
            <w:r w:rsidRPr="00C82DC9">
              <w:rPr>
                <w:sz w:val="23"/>
                <w:szCs w:val="23"/>
              </w:rPr>
              <w:tab/>
            </w:r>
            <w:r w:rsidRPr="00C82DC9">
              <w:rPr>
                <w:sz w:val="23"/>
                <w:szCs w:val="23"/>
              </w:rPr>
              <w:tab/>
            </w:r>
          </w:p>
        </w:tc>
        <w:tc>
          <w:tcPr>
            <w:tcW w:w="1980" w:type="dxa"/>
          </w:tcPr>
          <w:p w14:paraId="39FB3520" w14:textId="376BCE80" w:rsidR="00C82DC9" w:rsidRPr="00C82DC9" w:rsidRDefault="000D62D2" w:rsidP="00791D66">
            <w:pPr>
              <w:rPr>
                <w:sz w:val="23"/>
                <w:szCs w:val="23"/>
              </w:rPr>
            </w:pPr>
            <w:r w:rsidRPr="00C82DC9">
              <w:rPr>
                <w:sz w:val="23"/>
                <w:szCs w:val="23"/>
              </w:rPr>
              <w:t>Larry Kinsey</w:t>
            </w:r>
          </w:p>
        </w:tc>
        <w:tc>
          <w:tcPr>
            <w:tcW w:w="3241" w:type="dxa"/>
          </w:tcPr>
          <w:p w14:paraId="14380113" w14:textId="77777777" w:rsidR="00C82DC9" w:rsidRPr="00C82DC9" w:rsidRDefault="00C82DC9" w:rsidP="00791D66">
            <w:pPr>
              <w:rPr>
                <w:sz w:val="23"/>
                <w:szCs w:val="23"/>
              </w:rPr>
            </w:pPr>
          </w:p>
        </w:tc>
      </w:tr>
      <w:tr w:rsidR="00C82DC9" w:rsidRPr="00C82DC9" w14:paraId="3F2605BE" w14:textId="6CC6BD21" w:rsidTr="000D62D2">
        <w:tc>
          <w:tcPr>
            <w:tcW w:w="4129" w:type="dxa"/>
          </w:tcPr>
          <w:p w14:paraId="77CE447A" w14:textId="0C5BE9C0" w:rsidR="00C82DC9" w:rsidRPr="00C82DC9" w:rsidRDefault="00C82DC9" w:rsidP="00791D66">
            <w:pPr>
              <w:rPr>
                <w:sz w:val="23"/>
                <w:szCs w:val="23"/>
              </w:rPr>
            </w:pPr>
            <w:r w:rsidRPr="00C82DC9">
              <w:rPr>
                <w:sz w:val="23"/>
                <w:szCs w:val="23"/>
              </w:rPr>
              <w:t>Mech/Plumb Inspector:</w:t>
            </w:r>
            <w:r w:rsidRPr="00C82DC9">
              <w:rPr>
                <w:sz w:val="23"/>
                <w:szCs w:val="23"/>
              </w:rPr>
              <w:tab/>
            </w:r>
          </w:p>
        </w:tc>
        <w:tc>
          <w:tcPr>
            <w:tcW w:w="1980" w:type="dxa"/>
          </w:tcPr>
          <w:p w14:paraId="7AD729A3" w14:textId="63C3D6B2" w:rsidR="00C82DC9" w:rsidRPr="00C82DC9" w:rsidRDefault="000D62D2" w:rsidP="00791D66">
            <w:pPr>
              <w:rPr>
                <w:sz w:val="23"/>
                <w:szCs w:val="23"/>
              </w:rPr>
            </w:pPr>
            <w:r w:rsidRPr="00C82DC9">
              <w:rPr>
                <w:sz w:val="23"/>
                <w:szCs w:val="23"/>
              </w:rPr>
              <w:t>Eldon Butch Weiss</w:t>
            </w:r>
            <w:r w:rsidRPr="00C82DC9">
              <w:rPr>
                <w:sz w:val="23"/>
                <w:szCs w:val="23"/>
              </w:rPr>
              <w:tab/>
            </w:r>
          </w:p>
        </w:tc>
        <w:tc>
          <w:tcPr>
            <w:tcW w:w="3241" w:type="dxa"/>
          </w:tcPr>
          <w:p w14:paraId="1F527D72" w14:textId="77777777" w:rsidR="00C82DC9" w:rsidRPr="00C82DC9" w:rsidRDefault="00C82DC9" w:rsidP="00791D66">
            <w:pPr>
              <w:rPr>
                <w:sz w:val="23"/>
                <w:szCs w:val="23"/>
              </w:rPr>
            </w:pPr>
          </w:p>
        </w:tc>
      </w:tr>
      <w:tr w:rsidR="00C82DC9" w:rsidRPr="00C82DC9" w14:paraId="7B5AF8CD" w14:textId="709FFED6" w:rsidTr="000D62D2">
        <w:tc>
          <w:tcPr>
            <w:tcW w:w="4129" w:type="dxa"/>
          </w:tcPr>
          <w:p w14:paraId="30B71986" w14:textId="18017E6D" w:rsidR="00C82DC9" w:rsidRPr="00C82DC9" w:rsidRDefault="00C82DC9" w:rsidP="00791D66">
            <w:pPr>
              <w:rPr>
                <w:sz w:val="23"/>
                <w:szCs w:val="23"/>
              </w:rPr>
            </w:pPr>
            <w:r w:rsidRPr="00C82DC9">
              <w:rPr>
                <w:sz w:val="23"/>
                <w:szCs w:val="23"/>
              </w:rPr>
              <w:t>Twp. Engineer:</w:t>
            </w:r>
            <w:r w:rsidRPr="00C82DC9">
              <w:rPr>
                <w:sz w:val="23"/>
                <w:szCs w:val="23"/>
              </w:rPr>
              <w:tab/>
            </w:r>
          </w:p>
        </w:tc>
        <w:tc>
          <w:tcPr>
            <w:tcW w:w="1980" w:type="dxa"/>
          </w:tcPr>
          <w:p w14:paraId="0B6D57E3" w14:textId="47FCACB3" w:rsidR="00C82DC9" w:rsidRPr="00C82DC9" w:rsidRDefault="000D62D2" w:rsidP="00791D66">
            <w:pPr>
              <w:rPr>
                <w:sz w:val="23"/>
                <w:szCs w:val="23"/>
              </w:rPr>
            </w:pPr>
            <w:r w:rsidRPr="00C82DC9">
              <w:rPr>
                <w:sz w:val="23"/>
                <w:szCs w:val="23"/>
              </w:rPr>
              <w:t>The Mannik &amp; Smith Group</w:t>
            </w:r>
          </w:p>
        </w:tc>
        <w:tc>
          <w:tcPr>
            <w:tcW w:w="3241" w:type="dxa"/>
          </w:tcPr>
          <w:p w14:paraId="45005B9E" w14:textId="1D59C5AF" w:rsidR="00C82DC9" w:rsidRPr="00C82DC9" w:rsidRDefault="000D62D2" w:rsidP="00791D66">
            <w:pPr>
              <w:rPr>
                <w:sz w:val="23"/>
                <w:szCs w:val="23"/>
              </w:rPr>
            </w:pPr>
            <w:r w:rsidRPr="00C82DC9">
              <w:rPr>
                <w:sz w:val="23"/>
                <w:szCs w:val="23"/>
              </w:rPr>
              <w:t>734-289-2200</w:t>
            </w:r>
          </w:p>
        </w:tc>
      </w:tr>
    </w:tbl>
    <w:p w14:paraId="298A2C82" w14:textId="77777777" w:rsidR="00563C03" w:rsidRPr="00651B4B" w:rsidRDefault="00563C03" w:rsidP="00563C03">
      <w:pPr>
        <w:rPr>
          <w:sz w:val="23"/>
          <w:szCs w:val="23"/>
        </w:rPr>
      </w:pPr>
    </w:p>
    <w:p w14:paraId="34DA4142" w14:textId="77777777" w:rsidR="00563C03" w:rsidRPr="00651B4B" w:rsidRDefault="00563C03" w:rsidP="00563C03">
      <w:pPr>
        <w:rPr>
          <w:sz w:val="23"/>
          <w:szCs w:val="23"/>
        </w:rPr>
      </w:pPr>
      <w:r w:rsidRPr="00651B4B">
        <w:rPr>
          <w:sz w:val="23"/>
          <w:szCs w:val="23"/>
        </w:rPr>
        <w:t>LaSalle Township is a rural community in southeast Michigan in Monroe County. We have all the luxuries of living in a small community plus all the conveniences of city life with Detroit, Michigan only 45 minutes away and Toledo, Ohio 25 minutes away. The residents have easy access to the two main arteries going into Monroe: US-24 and M-125. We also have easy access to I-75 which runs right through LaSalle Township.</w:t>
      </w:r>
    </w:p>
    <w:p w14:paraId="6FBD794A" w14:textId="77777777" w:rsidR="00563C03" w:rsidRPr="00651B4B" w:rsidRDefault="00563C03" w:rsidP="00563C03">
      <w:pPr>
        <w:rPr>
          <w:sz w:val="23"/>
          <w:szCs w:val="23"/>
        </w:rPr>
      </w:pPr>
      <w:r w:rsidRPr="00651B4B">
        <w:rPr>
          <w:sz w:val="23"/>
          <w:szCs w:val="23"/>
        </w:rPr>
        <w:t>The Township has 2.7 miles of residential lake shore property on Lake Erie. There are four marinas located in LaSalle. The Township is 26.8 square miles of rural area and has a population of 5,000.</w:t>
      </w:r>
    </w:p>
    <w:p w14:paraId="693CD1CB" w14:textId="77777777" w:rsidR="00563C03" w:rsidRPr="00651B4B" w:rsidRDefault="00563C03" w:rsidP="00563C03">
      <w:pPr>
        <w:rPr>
          <w:sz w:val="23"/>
          <w:szCs w:val="23"/>
        </w:rPr>
      </w:pPr>
      <w:r w:rsidRPr="00651B4B">
        <w:rPr>
          <w:sz w:val="23"/>
          <w:szCs w:val="23"/>
        </w:rPr>
        <w:lastRenderedPageBreak/>
        <w:t>Sixty percent of LaSalle Township residents have city water. The Township also has its own cemetery. We have a local volunteer Fire Department, with 23 volunteers with an average of 15 years of experience.</w:t>
      </w:r>
    </w:p>
    <w:p w14:paraId="75BDDC3A" w14:textId="417B38EC" w:rsidR="00563C03" w:rsidRPr="003F6C6C" w:rsidRDefault="00563C03" w:rsidP="00563C03">
      <w:pPr>
        <w:rPr>
          <w:b/>
          <w:bCs/>
          <w:sz w:val="23"/>
          <w:szCs w:val="23"/>
        </w:rPr>
      </w:pPr>
      <w:r w:rsidRPr="003F6C6C">
        <w:rPr>
          <w:b/>
          <w:bCs/>
          <w:sz w:val="23"/>
          <w:szCs w:val="23"/>
        </w:rPr>
        <w:t>Development Information</w:t>
      </w:r>
      <w:r w:rsidR="003F6C6C">
        <w:rPr>
          <w:b/>
          <w:bCs/>
          <w:sz w:val="23"/>
          <w:szCs w:val="23"/>
        </w:rPr>
        <w:br/>
      </w:r>
      <w:r w:rsidRPr="00651B4B">
        <w:rPr>
          <w:sz w:val="23"/>
          <w:szCs w:val="23"/>
        </w:rPr>
        <w:t>Any new development has to be approved by the Township through our Supervisor, Building Department and Planning Commission. The Building Inspector is the coordinator between the applicant and the Planning Commission and Zoning Board of Appeals. Note that all permits are issued through the LaSalle Township Building Department from 2 p.m. to 4 p.m. The Township hours are Monday through Thursday 8:30 AM to 12:00 PM and 1:00 PM to 4:30</w:t>
      </w:r>
      <w:r w:rsidR="003F6C6C">
        <w:rPr>
          <w:sz w:val="23"/>
          <w:szCs w:val="23"/>
        </w:rPr>
        <w:t>PM.</w:t>
      </w:r>
    </w:p>
    <w:p w14:paraId="39FEF18A" w14:textId="77777777" w:rsidR="00563C03" w:rsidRPr="00651B4B" w:rsidRDefault="00563C03" w:rsidP="00563C03">
      <w:pPr>
        <w:rPr>
          <w:sz w:val="23"/>
          <w:szCs w:val="23"/>
        </w:rPr>
      </w:pPr>
      <w:r w:rsidRPr="00651B4B">
        <w:rPr>
          <w:sz w:val="23"/>
          <w:szCs w:val="23"/>
        </w:rPr>
        <w:t>Although LaSalle Township is primarily a rural community, there are several commercial sites but only one vacant industrial property.</w:t>
      </w:r>
    </w:p>
    <w:p w14:paraId="04850EAF" w14:textId="77777777" w:rsidR="00563C03" w:rsidRPr="00651B4B" w:rsidRDefault="00563C03" w:rsidP="00563C03">
      <w:pPr>
        <w:rPr>
          <w:sz w:val="23"/>
          <w:szCs w:val="23"/>
        </w:rPr>
      </w:pPr>
      <w:r w:rsidRPr="00651B4B">
        <w:rPr>
          <w:sz w:val="23"/>
          <w:szCs w:val="23"/>
        </w:rPr>
        <w:t xml:space="preserve"> </w:t>
      </w:r>
    </w:p>
    <w:bookmarkStart w:id="29" w:name="_Toc221708935"/>
    <w:p w14:paraId="7F90F0FD" w14:textId="77B086D3" w:rsidR="00563C03" w:rsidRPr="0042022C" w:rsidRDefault="003F6C6C" w:rsidP="00D57999">
      <w:pPr>
        <w:pStyle w:val="Heading1"/>
        <w:jc w:val="center"/>
        <w:rPr>
          <w:sz w:val="32"/>
          <w:szCs w:val="32"/>
        </w:rPr>
      </w:pPr>
      <w:r w:rsidRPr="0042022C">
        <w:rPr>
          <w:noProof/>
          <w:sz w:val="32"/>
          <w:szCs w:val="32"/>
        </w:rPr>
        <mc:AlternateContent>
          <mc:Choice Requires="wps">
            <w:drawing>
              <wp:anchor distT="0" distB="0" distL="0" distR="0" simplePos="0" relativeHeight="251719680" behindDoc="0" locked="0" layoutInCell="1" allowOverlap="1" wp14:anchorId="7FCB3FF6" wp14:editId="0B6F6107">
                <wp:simplePos x="0" y="0"/>
                <wp:positionH relativeFrom="page">
                  <wp:posOffset>101600</wp:posOffset>
                </wp:positionH>
                <wp:positionV relativeFrom="paragraph">
                  <wp:posOffset>361950</wp:posOffset>
                </wp:positionV>
                <wp:extent cx="7772400" cy="27940"/>
                <wp:effectExtent l="0" t="0" r="0" b="0"/>
                <wp:wrapNone/>
                <wp:docPr id="41867738"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7222C7E8" id="Graphic 31" o:spid="_x0000_s1026" style="position:absolute;margin-left:8pt;margin-top:28.5pt;width:612pt;height:2.2pt;z-index:251719680;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" path="m7772400,l,,,27432r7772400,l7772400,xe" fillcolor="#548dd4" stroked="f">
                <v:path arrowok="t"/>
                <w10:wrap anchorx="page"/>
              </v:shape>
            </w:pict>
          </mc:Fallback>
        </mc:AlternateContent>
      </w:r>
      <w:r w:rsidR="00563C03" w:rsidRPr="0042022C">
        <w:rPr>
          <w:sz w:val="32"/>
          <w:szCs w:val="32"/>
        </w:rPr>
        <w:t>Monroe Charter Township</w:t>
      </w:r>
      <w:bookmarkEnd w:id="29"/>
    </w:p>
    <w:p w14:paraId="2346D1EF" w14:textId="1EEB1CEE" w:rsidR="00563C03" w:rsidRPr="00651B4B" w:rsidRDefault="00563C03" w:rsidP="00563C03">
      <w:pPr>
        <w:rPr>
          <w:sz w:val="23"/>
          <w:szCs w:val="23"/>
        </w:rPr>
      </w:pPr>
      <w:r w:rsidRPr="00651B4B">
        <w:rPr>
          <w:sz w:val="23"/>
          <w:szCs w:val="23"/>
        </w:rPr>
        <w:t>Website:  monroechartertownship.org</w:t>
      </w:r>
      <w:r w:rsidR="003F6C6C">
        <w:rPr>
          <w:sz w:val="23"/>
          <w:szCs w:val="23"/>
        </w:rPr>
        <w:br/>
      </w:r>
      <w:r w:rsidRPr="00651B4B">
        <w:rPr>
          <w:sz w:val="23"/>
          <w:szCs w:val="23"/>
        </w:rPr>
        <w:t xml:space="preserve">Address: 4925 E Dunbar Road, Monroe, MI 48161 </w:t>
      </w:r>
      <w:r w:rsidR="003F6C6C">
        <w:rPr>
          <w:sz w:val="23"/>
          <w:szCs w:val="23"/>
        </w:rPr>
        <w:br/>
      </w:r>
      <w:r w:rsidRPr="00651B4B">
        <w:rPr>
          <w:sz w:val="23"/>
          <w:szCs w:val="23"/>
        </w:rPr>
        <w:t>Phone:</w:t>
      </w:r>
      <w:r w:rsidRPr="00651B4B">
        <w:rPr>
          <w:sz w:val="23"/>
          <w:szCs w:val="23"/>
        </w:rPr>
        <w:tab/>
        <w:t>734-241-5501</w:t>
      </w:r>
    </w:p>
    <w:p w14:paraId="6EF09124" w14:textId="77777777" w:rsidR="00563C03" w:rsidRPr="003F6C6C" w:rsidRDefault="00563C03" w:rsidP="00563C03">
      <w:pPr>
        <w:rPr>
          <w:b/>
          <w:bCs/>
          <w:sz w:val="23"/>
          <w:szCs w:val="23"/>
        </w:rPr>
      </w:pPr>
      <w:r w:rsidRPr="003F6C6C">
        <w:rPr>
          <w:b/>
          <w:bCs/>
          <w:sz w:val="23"/>
          <w:szCs w:val="23"/>
        </w:rPr>
        <w:t>Contact Information</w:t>
      </w:r>
      <w:r w:rsidRPr="003F6C6C">
        <w:rPr>
          <w:b/>
          <w:bCs/>
          <w:sz w:val="23"/>
          <w:szCs w:val="23"/>
        </w:rPr>
        <w:tab/>
      </w:r>
    </w:p>
    <w:tbl>
      <w:tblPr>
        <w:tblStyle w:val="TableGrid"/>
        <w:tblW w:w="9535" w:type="dxa"/>
        <w:tblLayout w:type="fixed"/>
        <w:tblLook w:val="04A0" w:firstRow="1" w:lastRow="0" w:firstColumn="1" w:lastColumn="0" w:noHBand="0" w:noVBand="1"/>
      </w:tblPr>
      <w:tblGrid>
        <w:gridCol w:w="1961"/>
        <w:gridCol w:w="1814"/>
        <w:gridCol w:w="1710"/>
        <w:gridCol w:w="4050"/>
      </w:tblGrid>
      <w:tr w:rsidR="003F6C6C" w:rsidRPr="003F6C6C" w14:paraId="2A216AA8" w14:textId="77777777" w:rsidTr="001B616F">
        <w:tc>
          <w:tcPr>
            <w:tcW w:w="1961" w:type="dxa"/>
          </w:tcPr>
          <w:p w14:paraId="7501907F" w14:textId="77777777" w:rsidR="003F6C6C" w:rsidRPr="003F6C6C" w:rsidRDefault="003F6C6C" w:rsidP="00702B9A">
            <w:pPr>
              <w:rPr>
                <w:sz w:val="23"/>
                <w:szCs w:val="23"/>
              </w:rPr>
            </w:pPr>
            <w:r w:rsidRPr="003F6C6C">
              <w:rPr>
                <w:sz w:val="23"/>
                <w:szCs w:val="23"/>
              </w:rPr>
              <w:t>Twp. Supervisor:</w:t>
            </w:r>
          </w:p>
        </w:tc>
        <w:tc>
          <w:tcPr>
            <w:tcW w:w="1814" w:type="dxa"/>
          </w:tcPr>
          <w:p w14:paraId="58115F88" w14:textId="1B689695" w:rsidR="003F6C6C" w:rsidRPr="003F6C6C" w:rsidRDefault="00DD0034" w:rsidP="00702B9A">
            <w:pPr>
              <w:rPr>
                <w:sz w:val="23"/>
                <w:szCs w:val="23"/>
              </w:rPr>
            </w:pPr>
            <w:r>
              <w:rPr>
                <w:sz w:val="23"/>
                <w:szCs w:val="23"/>
              </w:rPr>
              <w:t>John Manor</w:t>
            </w:r>
          </w:p>
        </w:tc>
        <w:tc>
          <w:tcPr>
            <w:tcW w:w="1710" w:type="dxa"/>
          </w:tcPr>
          <w:p w14:paraId="2D8AC6F0" w14:textId="77777777" w:rsidR="003F6C6C" w:rsidRPr="003F6C6C" w:rsidRDefault="003F6C6C" w:rsidP="00702B9A">
            <w:pPr>
              <w:rPr>
                <w:sz w:val="23"/>
                <w:szCs w:val="23"/>
              </w:rPr>
            </w:pPr>
            <w:r w:rsidRPr="003F6C6C">
              <w:rPr>
                <w:sz w:val="23"/>
                <w:szCs w:val="23"/>
              </w:rPr>
              <w:t>734-241-5501</w:t>
            </w:r>
          </w:p>
        </w:tc>
        <w:tc>
          <w:tcPr>
            <w:tcW w:w="4050" w:type="dxa"/>
          </w:tcPr>
          <w:p w14:paraId="3FFEB98F" w14:textId="77777777" w:rsidR="003F6C6C" w:rsidRPr="003F6C6C" w:rsidRDefault="003F6C6C" w:rsidP="00702B9A">
            <w:pPr>
              <w:rPr>
                <w:sz w:val="23"/>
                <w:szCs w:val="23"/>
              </w:rPr>
            </w:pPr>
            <w:hyperlink r:id="rId67" w:history="1">
              <w:r w:rsidRPr="003F6C6C">
                <w:rPr>
                  <w:rStyle w:val="Hyperlink"/>
                  <w:sz w:val="23"/>
                  <w:szCs w:val="23"/>
                </w:rPr>
                <w:t>supervisor@monroechartertownship.org</w:t>
              </w:r>
            </w:hyperlink>
          </w:p>
        </w:tc>
      </w:tr>
      <w:tr w:rsidR="003F6C6C" w:rsidRPr="003F6C6C" w14:paraId="20A75466" w14:textId="77777777" w:rsidTr="001B616F">
        <w:tc>
          <w:tcPr>
            <w:tcW w:w="1961" w:type="dxa"/>
          </w:tcPr>
          <w:p w14:paraId="5F05825A" w14:textId="77777777" w:rsidR="003F6C6C" w:rsidRPr="003F6C6C" w:rsidRDefault="003F6C6C" w:rsidP="00702B9A">
            <w:pPr>
              <w:rPr>
                <w:sz w:val="23"/>
                <w:szCs w:val="23"/>
              </w:rPr>
            </w:pPr>
            <w:r w:rsidRPr="003F6C6C">
              <w:rPr>
                <w:sz w:val="23"/>
                <w:szCs w:val="23"/>
              </w:rPr>
              <w:t>Twp. Clerk:</w:t>
            </w:r>
          </w:p>
        </w:tc>
        <w:tc>
          <w:tcPr>
            <w:tcW w:w="1814" w:type="dxa"/>
          </w:tcPr>
          <w:p w14:paraId="71668FEF" w14:textId="77777777" w:rsidR="003F6C6C" w:rsidRPr="003F6C6C" w:rsidRDefault="003F6C6C" w:rsidP="00702B9A">
            <w:pPr>
              <w:rPr>
                <w:sz w:val="23"/>
                <w:szCs w:val="23"/>
              </w:rPr>
            </w:pPr>
            <w:r w:rsidRPr="003F6C6C">
              <w:rPr>
                <w:sz w:val="23"/>
                <w:szCs w:val="23"/>
              </w:rPr>
              <w:t>Christina Smith</w:t>
            </w:r>
          </w:p>
        </w:tc>
        <w:tc>
          <w:tcPr>
            <w:tcW w:w="1710" w:type="dxa"/>
          </w:tcPr>
          <w:p w14:paraId="06ACAA7B" w14:textId="77777777" w:rsidR="003F6C6C" w:rsidRPr="003F6C6C" w:rsidRDefault="003F6C6C" w:rsidP="00702B9A">
            <w:pPr>
              <w:rPr>
                <w:sz w:val="23"/>
                <w:szCs w:val="23"/>
              </w:rPr>
            </w:pPr>
            <w:r w:rsidRPr="003F6C6C">
              <w:rPr>
                <w:sz w:val="23"/>
                <w:szCs w:val="23"/>
              </w:rPr>
              <w:t>734-241-6574</w:t>
            </w:r>
          </w:p>
        </w:tc>
        <w:tc>
          <w:tcPr>
            <w:tcW w:w="4050" w:type="dxa"/>
          </w:tcPr>
          <w:p w14:paraId="2914DE77" w14:textId="77777777" w:rsidR="003F6C6C" w:rsidRPr="003F6C6C" w:rsidRDefault="003F6C6C" w:rsidP="00702B9A">
            <w:pPr>
              <w:rPr>
                <w:sz w:val="23"/>
                <w:szCs w:val="23"/>
              </w:rPr>
            </w:pPr>
            <w:hyperlink r:id="rId68" w:history="1">
              <w:r w:rsidRPr="003F6C6C">
                <w:rPr>
                  <w:rStyle w:val="Hyperlink"/>
                  <w:sz w:val="23"/>
                  <w:szCs w:val="23"/>
                </w:rPr>
                <w:t>clerk@monroechartertownship.org</w:t>
              </w:r>
            </w:hyperlink>
          </w:p>
        </w:tc>
      </w:tr>
      <w:tr w:rsidR="003F6C6C" w:rsidRPr="003F6C6C" w14:paraId="53657461" w14:textId="77777777" w:rsidTr="001B616F">
        <w:tc>
          <w:tcPr>
            <w:tcW w:w="1961" w:type="dxa"/>
          </w:tcPr>
          <w:p w14:paraId="4E5D8660" w14:textId="77777777" w:rsidR="003F6C6C" w:rsidRPr="003F6C6C" w:rsidRDefault="003F6C6C" w:rsidP="00702B9A">
            <w:pPr>
              <w:rPr>
                <w:sz w:val="23"/>
                <w:szCs w:val="23"/>
              </w:rPr>
            </w:pPr>
            <w:r w:rsidRPr="003F6C6C">
              <w:rPr>
                <w:sz w:val="23"/>
                <w:szCs w:val="23"/>
              </w:rPr>
              <w:t>Twp. Treasurer:</w:t>
            </w:r>
          </w:p>
        </w:tc>
        <w:tc>
          <w:tcPr>
            <w:tcW w:w="1814" w:type="dxa"/>
          </w:tcPr>
          <w:p w14:paraId="74F8E8FD" w14:textId="77C27147" w:rsidR="003F6C6C" w:rsidRPr="003F6C6C" w:rsidRDefault="00D31787" w:rsidP="00702B9A">
            <w:pPr>
              <w:rPr>
                <w:sz w:val="23"/>
                <w:szCs w:val="23"/>
              </w:rPr>
            </w:pPr>
            <w:r>
              <w:rPr>
                <w:sz w:val="23"/>
                <w:szCs w:val="23"/>
              </w:rPr>
              <w:t>Lisa Sulfaro</w:t>
            </w:r>
          </w:p>
        </w:tc>
        <w:tc>
          <w:tcPr>
            <w:tcW w:w="1710" w:type="dxa"/>
          </w:tcPr>
          <w:p w14:paraId="0C0F2321" w14:textId="77777777" w:rsidR="003F6C6C" w:rsidRPr="003F6C6C" w:rsidRDefault="003F6C6C" w:rsidP="00702B9A">
            <w:pPr>
              <w:rPr>
                <w:sz w:val="23"/>
                <w:szCs w:val="23"/>
              </w:rPr>
            </w:pPr>
            <w:r w:rsidRPr="003F6C6C">
              <w:rPr>
                <w:sz w:val="23"/>
                <w:szCs w:val="23"/>
              </w:rPr>
              <w:t>734-241-6575</w:t>
            </w:r>
          </w:p>
        </w:tc>
        <w:tc>
          <w:tcPr>
            <w:tcW w:w="4050" w:type="dxa"/>
          </w:tcPr>
          <w:p w14:paraId="3BC36E26" w14:textId="77777777" w:rsidR="003F6C6C" w:rsidRPr="003F6C6C" w:rsidRDefault="003F6C6C" w:rsidP="00702B9A">
            <w:pPr>
              <w:rPr>
                <w:sz w:val="23"/>
                <w:szCs w:val="23"/>
              </w:rPr>
            </w:pPr>
            <w:hyperlink r:id="rId69" w:history="1">
              <w:r w:rsidRPr="003F6C6C">
                <w:rPr>
                  <w:rStyle w:val="Hyperlink"/>
                  <w:sz w:val="23"/>
                  <w:szCs w:val="23"/>
                </w:rPr>
                <w:t>treasurer@monroechartertownship.org</w:t>
              </w:r>
            </w:hyperlink>
          </w:p>
        </w:tc>
      </w:tr>
      <w:tr w:rsidR="003F6C6C" w:rsidRPr="003F6C6C" w14:paraId="11FEC431" w14:textId="77777777" w:rsidTr="001B616F">
        <w:tc>
          <w:tcPr>
            <w:tcW w:w="1961" w:type="dxa"/>
          </w:tcPr>
          <w:p w14:paraId="762E9F80" w14:textId="77777777" w:rsidR="003F6C6C" w:rsidRPr="003F6C6C" w:rsidRDefault="003F6C6C" w:rsidP="00702B9A">
            <w:pPr>
              <w:rPr>
                <w:sz w:val="23"/>
                <w:szCs w:val="23"/>
              </w:rPr>
            </w:pPr>
            <w:r w:rsidRPr="003F6C6C">
              <w:rPr>
                <w:sz w:val="23"/>
                <w:szCs w:val="23"/>
              </w:rPr>
              <w:t>Zoning Administrator:</w:t>
            </w:r>
          </w:p>
        </w:tc>
        <w:tc>
          <w:tcPr>
            <w:tcW w:w="1814" w:type="dxa"/>
          </w:tcPr>
          <w:p w14:paraId="75A9F1C6" w14:textId="77777777" w:rsidR="003F6C6C" w:rsidRPr="003F6C6C" w:rsidRDefault="003F6C6C" w:rsidP="00702B9A">
            <w:pPr>
              <w:rPr>
                <w:sz w:val="23"/>
                <w:szCs w:val="23"/>
              </w:rPr>
            </w:pPr>
            <w:r w:rsidRPr="003F6C6C">
              <w:rPr>
                <w:sz w:val="23"/>
                <w:szCs w:val="23"/>
              </w:rPr>
              <w:t>Kim Fortner</w:t>
            </w:r>
          </w:p>
        </w:tc>
        <w:tc>
          <w:tcPr>
            <w:tcW w:w="1710" w:type="dxa"/>
          </w:tcPr>
          <w:p w14:paraId="13AD37F0" w14:textId="77777777" w:rsidR="003F6C6C" w:rsidRPr="003F6C6C" w:rsidRDefault="003F6C6C" w:rsidP="00702B9A">
            <w:pPr>
              <w:rPr>
                <w:sz w:val="23"/>
                <w:szCs w:val="23"/>
              </w:rPr>
            </w:pPr>
            <w:r w:rsidRPr="003F6C6C">
              <w:rPr>
                <w:sz w:val="23"/>
                <w:szCs w:val="23"/>
              </w:rPr>
              <w:t>734-241-5502</w:t>
            </w:r>
          </w:p>
        </w:tc>
        <w:tc>
          <w:tcPr>
            <w:tcW w:w="4050" w:type="dxa"/>
          </w:tcPr>
          <w:p w14:paraId="7747A12A" w14:textId="77777777" w:rsidR="003F6C6C" w:rsidRPr="003F6C6C" w:rsidRDefault="003F6C6C" w:rsidP="00702B9A">
            <w:pPr>
              <w:rPr>
                <w:sz w:val="23"/>
                <w:szCs w:val="23"/>
              </w:rPr>
            </w:pPr>
            <w:hyperlink r:id="rId70" w:history="1">
              <w:r w:rsidRPr="003F6C6C">
                <w:rPr>
                  <w:rStyle w:val="Hyperlink"/>
                  <w:sz w:val="23"/>
                  <w:szCs w:val="23"/>
                </w:rPr>
                <w:t>kfortner@monroechartertownship.org</w:t>
              </w:r>
            </w:hyperlink>
          </w:p>
        </w:tc>
      </w:tr>
      <w:tr w:rsidR="003F6C6C" w:rsidRPr="003F6C6C" w14:paraId="22AFCF1A" w14:textId="77777777" w:rsidTr="001B616F">
        <w:tc>
          <w:tcPr>
            <w:tcW w:w="1961" w:type="dxa"/>
          </w:tcPr>
          <w:p w14:paraId="75B9500F" w14:textId="77777777" w:rsidR="003F6C6C" w:rsidRPr="003F6C6C" w:rsidRDefault="003F6C6C" w:rsidP="00702B9A">
            <w:pPr>
              <w:rPr>
                <w:sz w:val="23"/>
                <w:szCs w:val="23"/>
              </w:rPr>
            </w:pPr>
            <w:r w:rsidRPr="003F6C6C">
              <w:rPr>
                <w:sz w:val="23"/>
                <w:szCs w:val="23"/>
              </w:rPr>
              <w:t>Building Inspector:</w:t>
            </w:r>
          </w:p>
        </w:tc>
        <w:tc>
          <w:tcPr>
            <w:tcW w:w="1814" w:type="dxa"/>
          </w:tcPr>
          <w:p w14:paraId="61413B7E" w14:textId="00150401" w:rsidR="003F6C6C" w:rsidRPr="003F6C6C" w:rsidRDefault="00722278" w:rsidP="00702B9A">
            <w:pPr>
              <w:rPr>
                <w:sz w:val="23"/>
                <w:szCs w:val="23"/>
              </w:rPr>
            </w:pPr>
            <w:r>
              <w:rPr>
                <w:sz w:val="23"/>
                <w:szCs w:val="23"/>
              </w:rPr>
              <w:t>Eric</w:t>
            </w:r>
            <w:r w:rsidR="0092154E">
              <w:rPr>
                <w:sz w:val="23"/>
                <w:szCs w:val="23"/>
              </w:rPr>
              <w:t xml:space="preserve"> Kronk</w:t>
            </w:r>
          </w:p>
        </w:tc>
        <w:tc>
          <w:tcPr>
            <w:tcW w:w="1710" w:type="dxa"/>
          </w:tcPr>
          <w:p w14:paraId="1E944E48" w14:textId="77777777" w:rsidR="003F6C6C" w:rsidRPr="003F6C6C" w:rsidRDefault="003F6C6C" w:rsidP="00702B9A">
            <w:pPr>
              <w:rPr>
                <w:sz w:val="23"/>
                <w:szCs w:val="23"/>
              </w:rPr>
            </w:pPr>
            <w:r w:rsidRPr="003F6C6C">
              <w:rPr>
                <w:sz w:val="23"/>
                <w:szCs w:val="23"/>
              </w:rPr>
              <w:t>734-241-5502</w:t>
            </w:r>
          </w:p>
        </w:tc>
        <w:tc>
          <w:tcPr>
            <w:tcW w:w="4050" w:type="dxa"/>
          </w:tcPr>
          <w:p w14:paraId="3A8BDD26" w14:textId="2AD9DF8B" w:rsidR="003F6C6C" w:rsidRPr="003F6C6C" w:rsidRDefault="00A00D59" w:rsidP="00702B9A">
            <w:pPr>
              <w:rPr>
                <w:sz w:val="23"/>
                <w:szCs w:val="23"/>
              </w:rPr>
            </w:pPr>
            <w:hyperlink r:id="rId71" w:history="1">
              <w:r w:rsidRPr="00771BF0">
                <w:rPr>
                  <w:rStyle w:val="Hyperlink"/>
                  <w:sz w:val="23"/>
                  <w:szCs w:val="23"/>
                </w:rPr>
                <w:t>ekronk@monroechartertownship.org</w:t>
              </w:r>
            </w:hyperlink>
          </w:p>
        </w:tc>
      </w:tr>
      <w:tr w:rsidR="003F6C6C" w:rsidRPr="003F6C6C" w14:paraId="19E3A6C2" w14:textId="77777777" w:rsidTr="001B616F">
        <w:tc>
          <w:tcPr>
            <w:tcW w:w="1961" w:type="dxa"/>
          </w:tcPr>
          <w:p w14:paraId="4DA8D92F" w14:textId="77777777" w:rsidR="003F6C6C" w:rsidRPr="003F6C6C" w:rsidRDefault="003F6C6C" w:rsidP="00702B9A">
            <w:pPr>
              <w:rPr>
                <w:sz w:val="23"/>
                <w:szCs w:val="23"/>
              </w:rPr>
            </w:pPr>
            <w:r w:rsidRPr="003F6C6C">
              <w:rPr>
                <w:sz w:val="23"/>
                <w:szCs w:val="23"/>
              </w:rPr>
              <w:t>Electrical Inspector:</w:t>
            </w:r>
          </w:p>
        </w:tc>
        <w:tc>
          <w:tcPr>
            <w:tcW w:w="1814" w:type="dxa"/>
          </w:tcPr>
          <w:p w14:paraId="61A0B784" w14:textId="77777777" w:rsidR="003F6C6C" w:rsidRPr="003F6C6C" w:rsidRDefault="003F6C6C" w:rsidP="00702B9A">
            <w:pPr>
              <w:rPr>
                <w:sz w:val="23"/>
                <w:szCs w:val="23"/>
              </w:rPr>
            </w:pPr>
            <w:r w:rsidRPr="003F6C6C">
              <w:rPr>
                <w:sz w:val="23"/>
                <w:szCs w:val="23"/>
              </w:rPr>
              <w:t>John Lund</w:t>
            </w:r>
          </w:p>
        </w:tc>
        <w:tc>
          <w:tcPr>
            <w:tcW w:w="1710" w:type="dxa"/>
          </w:tcPr>
          <w:p w14:paraId="6DAD1BD1" w14:textId="77777777" w:rsidR="003F6C6C" w:rsidRPr="003F6C6C" w:rsidRDefault="003F6C6C" w:rsidP="00702B9A">
            <w:pPr>
              <w:rPr>
                <w:sz w:val="23"/>
                <w:szCs w:val="23"/>
              </w:rPr>
            </w:pPr>
            <w:r w:rsidRPr="003F6C6C">
              <w:rPr>
                <w:sz w:val="23"/>
                <w:szCs w:val="23"/>
              </w:rPr>
              <w:t>734-241-5502</w:t>
            </w:r>
          </w:p>
        </w:tc>
        <w:tc>
          <w:tcPr>
            <w:tcW w:w="4050" w:type="dxa"/>
          </w:tcPr>
          <w:p w14:paraId="25110B1A" w14:textId="368A08C6" w:rsidR="003F6C6C" w:rsidRPr="003F6C6C" w:rsidRDefault="003F6C6C" w:rsidP="00702B9A">
            <w:pPr>
              <w:rPr>
                <w:sz w:val="23"/>
                <w:szCs w:val="23"/>
              </w:rPr>
            </w:pPr>
          </w:p>
        </w:tc>
      </w:tr>
      <w:tr w:rsidR="001B616F" w:rsidRPr="003F6C6C" w14:paraId="262669C8" w14:textId="77777777" w:rsidTr="001B616F">
        <w:tc>
          <w:tcPr>
            <w:tcW w:w="1961" w:type="dxa"/>
          </w:tcPr>
          <w:p w14:paraId="4D8130CD" w14:textId="0A054CE9" w:rsidR="001B616F" w:rsidRPr="003F6C6C" w:rsidRDefault="001B616F" w:rsidP="001B616F">
            <w:pPr>
              <w:rPr>
                <w:sz w:val="23"/>
                <w:szCs w:val="23"/>
              </w:rPr>
            </w:pPr>
            <w:r w:rsidRPr="003F6C6C">
              <w:rPr>
                <w:sz w:val="23"/>
                <w:szCs w:val="23"/>
              </w:rPr>
              <w:t>Mech/Plumb Inspector:</w:t>
            </w:r>
          </w:p>
        </w:tc>
        <w:tc>
          <w:tcPr>
            <w:tcW w:w="1814" w:type="dxa"/>
          </w:tcPr>
          <w:p w14:paraId="7039F785" w14:textId="25FD15F6" w:rsidR="001B616F" w:rsidRPr="003F6C6C" w:rsidRDefault="001B616F" w:rsidP="001B616F">
            <w:pPr>
              <w:rPr>
                <w:sz w:val="23"/>
                <w:szCs w:val="23"/>
              </w:rPr>
            </w:pPr>
            <w:r w:rsidRPr="003F6C6C">
              <w:rPr>
                <w:sz w:val="23"/>
                <w:szCs w:val="23"/>
              </w:rPr>
              <w:t>Eldon Weiss</w:t>
            </w:r>
          </w:p>
        </w:tc>
        <w:tc>
          <w:tcPr>
            <w:tcW w:w="1710" w:type="dxa"/>
          </w:tcPr>
          <w:p w14:paraId="7AD99B5B" w14:textId="345EC8D5" w:rsidR="001B616F" w:rsidRPr="003F6C6C" w:rsidRDefault="001B616F" w:rsidP="001B616F">
            <w:pPr>
              <w:rPr>
                <w:sz w:val="23"/>
                <w:szCs w:val="23"/>
              </w:rPr>
            </w:pPr>
            <w:r w:rsidRPr="003F6C6C">
              <w:rPr>
                <w:sz w:val="23"/>
                <w:szCs w:val="23"/>
              </w:rPr>
              <w:t>734-241-5502</w:t>
            </w:r>
          </w:p>
        </w:tc>
        <w:tc>
          <w:tcPr>
            <w:tcW w:w="4050" w:type="dxa"/>
          </w:tcPr>
          <w:p w14:paraId="0929DD96" w14:textId="77777777" w:rsidR="001B616F" w:rsidRPr="003F6C6C" w:rsidRDefault="001B616F" w:rsidP="001B616F">
            <w:pPr>
              <w:rPr>
                <w:sz w:val="23"/>
                <w:szCs w:val="23"/>
              </w:rPr>
            </w:pPr>
            <w:r w:rsidRPr="003F6C6C">
              <w:rPr>
                <w:sz w:val="23"/>
                <w:szCs w:val="23"/>
              </w:rPr>
              <w:t>The Mannik &amp; Smith Group</w:t>
            </w:r>
          </w:p>
        </w:tc>
      </w:tr>
      <w:tr w:rsidR="001B616F" w:rsidRPr="003F6C6C" w14:paraId="7C983910" w14:textId="77777777" w:rsidTr="001B616F">
        <w:tc>
          <w:tcPr>
            <w:tcW w:w="1961" w:type="dxa"/>
          </w:tcPr>
          <w:p w14:paraId="2AB4F087" w14:textId="26063715" w:rsidR="001B616F" w:rsidRPr="003F6C6C" w:rsidRDefault="001B616F" w:rsidP="001B616F">
            <w:pPr>
              <w:rPr>
                <w:sz w:val="23"/>
                <w:szCs w:val="23"/>
              </w:rPr>
            </w:pPr>
            <w:r w:rsidRPr="003F6C6C">
              <w:rPr>
                <w:sz w:val="23"/>
                <w:szCs w:val="23"/>
              </w:rPr>
              <w:t>Twp. Engineer:</w:t>
            </w:r>
          </w:p>
        </w:tc>
        <w:tc>
          <w:tcPr>
            <w:tcW w:w="1814" w:type="dxa"/>
          </w:tcPr>
          <w:p w14:paraId="7A7C40D5" w14:textId="0E345ECA" w:rsidR="001B616F" w:rsidRPr="003F6C6C" w:rsidRDefault="001B616F" w:rsidP="001B616F">
            <w:pPr>
              <w:rPr>
                <w:sz w:val="23"/>
                <w:szCs w:val="23"/>
              </w:rPr>
            </w:pPr>
            <w:r w:rsidRPr="003F6C6C">
              <w:rPr>
                <w:sz w:val="23"/>
                <w:szCs w:val="23"/>
              </w:rPr>
              <w:t>The Mannik &amp; Smith Group</w:t>
            </w:r>
          </w:p>
        </w:tc>
        <w:tc>
          <w:tcPr>
            <w:tcW w:w="1710" w:type="dxa"/>
          </w:tcPr>
          <w:p w14:paraId="0BD02AC3" w14:textId="768FC4E2" w:rsidR="001B616F" w:rsidRPr="003F6C6C" w:rsidRDefault="001B616F" w:rsidP="001B616F">
            <w:pPr>
              <w:rPr>
                <w:sz w:val="23"/>
                <w:szCs w:val="23"/>
              </w:rPr>
            </w:pPr>
            <w:r w:rsidRPr="003F6C6C">
              <w:rPr>
                <w:sz w:val="23"/>
                <w:szCs w:val="23"/>
              </w:rPr>
              <w:t>734-289-2200</w:t>
            </w:r>
          </w:p>
        </w:tc>
        <w:tc>
          <w:tcPr>
            <w:tcW w:w="4050" w:type="dxa"/>
          </w:tcPr>
          <w:p w14:paraId="4C052639" w14:textId="77777777" w:rsidR="001B616F" w:rsidRPr="003F6C6C" w:rsidRDefault="001B616F" w:rsidP="001B616F">
            <w:pPr>
              <w:rPr>
                <w:sz w:val="23"/>
                <w:szCs w:val="23"/>
              </w:rPr>
            </w:pPr>
          </w:p>
        </w:tc>
      </w:tr>
    </w:tbl>
    <w:p w14:paraId="6CD641FC" w14:textId="77777777" w:rsidR="00563C03" w:rsidRPr="00651B4B" w:rsidRDefault="00563C03" w:rsidP="00563C03">
      <w:pPr>
        <w:rPr>
          <w:sz w:val="23"/>
          <w:szCs w:val="23"/>
        </w:rPr>
      </w:pPr>
    </w:p>
    <w:p w14:paraId="72AE579B" w14:textId="77777777" w:rsidR="00563C03" w:rsidRPr="00651B4B" w:rsidRDefault="00563C03" w:rsidP="00563C03">
      <w:pPr>
        <w:rPr>
          <w:sz w:val="23"/>
          <w:szCs w:val="23"/>
        </w:rPr>
      </w:pPr>
      <w:r w:rsidRPr="00651B4B">
        <w:rPr>
          <w:sz w:val="23"/>
          <w:szCs w:val="23"/>
        </w:rPr>
        <w:t>Monroe Charter Township is approximately 19.5 square miles of primarily residential neighborhoods. It is home to Tenneco, Midway Products, Monroe County Community College and many other schools and county buildings.</w:t>
      </w:r>
    </w:p>
    <w:p w14:paraId="7FE0ACE8" w14:textId="77777777" w:rsidR="00563C03" w:rsidRPr="00651B4B" w:rsidRDefault="00563C03" w:rsidP="00563C03">
      <w:pPr>
        <w:rPr>
          <w:sz w:val="23"/>
          <w:szCs w:val="23"/>
        </w:rPr>
      </w:pPr>
      <w:r w:rsidRPr="00651B4B">
        <w:rPr>
          <w:sz w:val="23"/>
          <w:szCs w:val="23"/>
        </w:rPr>
        <w:lastRenderedPageBreak/>
        <w:t>Monroe Charter Township has the largest youth baseball/softball program in Monroe County with over 900 youth participating. The Township has over 3.1 miles of paved trails and a nature center located behind the Township Hall on East Dunbar Road.</w:t>
      </w:r>
    </w:p>
    <w:p w14:paraId="2389CBBE" w14:textId="5962A5BC" w:rsidR="00563C03" w:rsidRPr="00651B4B" w:rsidRDefault="00563C03" w:rsidP="00563C03">
      <w:pPr>
        <w:rPr>
          <w:sz w:val="23"/>
          <w:szCs w:val="23"/>
        </w:rPr>
      </w:pPr>
      <w:r w:rsidRPr="001B616F">
        <w:rPr>
          <w:b/>
          <w:bCs/>
          <w:sz w:val="23"/>
          <w:szCs w:val="23"/>
        </w:rPr>
        <w:t>Development Information</w:t>
      </w:r>
      <w:r w:rsidR="001B616F">
        <w:rPr>
          <w:sz w:val="23"/>
          <w:szCs w:val="23"/>
        </w:rPr>
        <w:br/>
      </w:r>
      <w:r w:rsidRPr="00651B4B">
        <w:rPr>
          <w:sz w:val="23"/>
          <w:szCs w:val="23"/>
        </w:rPr>
        <w:t>Please contact the Supervisor to discuss general ideas. The Zoning Enforcement Officer, Kim Fortner, is the best person with whom to informally discuss any plans or ideas and issues related to planning or zoning. She is also the coordinator with the Planning Commission and Zoning Board of Review.</w:t>
      </w:r>
    </w:p>
    <w:p w14:paraId="7BA2B325" w14:textId="61F988D3" w:rsidR="00563C03" w:rsidRPr="00651B4B" w:rsidRDefault="00563C03" w:rsidP="00563C03">
      <w:pPr>
        <w:rPr>
          <w:sz w:val="23"/>
          <w:szCs w:val="23"/>
        </w:rPr>
      </w:pPr>
      <w:r w:rsidRPr="001B616F">
        <w:rPr>
          <w:b/>
          <w:bCs/>
          <w:sz w:val="23"/>
          <w:szCs w:val="23"/>
        </w:rPr>
        <w:t>Economic Development Opportunities</w:t>
      </w:r>
      <w:r w:rsidR="001B616F">
        <w:rPr>
          <w:sz w:val="23"/>
          <w:szCs w:val="23"/>
        </w:rPr>
        <w:br/>
      </w:r>
      <w:r w:rsidRPr="00651B4B">
        <w:rPr>
          <w:sz w:val="23"/>
          <w:szCs w:val="23"/>
        </w:rPr>
        <w:t>Primary sites for both industrial and commercial development are located on LaPlaisance Road near East Dunbar Road, near the I-75/LaPlaisance interchange (exit 11). Recent development has also been taking place on the Telegraph Road business corridor between Seventh Street and Dunbar Road, where numerous sites with proper zoning and utilities are currently available.</w:t>
      </w:r>
    </w:p>
    <w:bookmarkStart w:id="30" w:name="_Toc221708936"/>
    <w:p w14:paraId="2BBF811D" w14:textId="05926E2A" w:rsidR="00563C03" w:rsidRPr="0042022C" w:rsidRDefault="001B616F" w:rsidP="00CF70D9">
      <w:pPr>
        <w:pStyle w:val="Heading1"/>
        <w:jc w:val="center"/>
        <w:rPr>
          <w:sz w:val="32"/>
          <w:szCs w:val="32"/>
        </w:rPr>
      </w:pPr>
      <w:r w:rsidRPr="0042022C">
        <w:rPr>
          <w:noProof/>
          <w:sz w:val="32"/>
          <w:szCs w:val="32"/>
        </w:rPr>
        <mc:AlternateContent>
          <mc:Choice Requires="wps">
            <w:drawing>
              <wp:anchor distT="0" distB="0" distL="0" distR="0" simplePos="0" relativeHeight="251721728" behindDoc="0" locked="0" layoutInCell="1" allowOverlap="1" wp14:anchorId="3AD2C849" wp14:editId="651094FB">
                <wp:simplePos x="0" y="0"/>
                <wp:positionH relativeFrom="page">
                  <wp:posOffset>25400</wp:posOffset>
                </wp:positionH>
                <wp:positionV relativeFrom="paragraph">
                  <wp:posOffset>364490</wp:posOffset>
                </wp:positionV>
                <wp:extent cx="7772400" cy="27940"/>
                <wp:effectExtent l="0" t="0" r="0" b="0"/>
                <wp:wrapNone/>
                <wp:docPr id="661896209"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14E21EFC" id="Graphic 31" o:spid="_x0000_s1026" style="position:absolute;margin-left:2pt;margin-top:28.7pt;width:612pt;height:2.2pt;z-index:251721728;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" path="m7772400,l,,,27432r7772400,l7772400,xe" fillcolor="#548dd4" stroked="f">
                <v:path arrowok="t"/>
                <w10:wrap anchorx="page"/>
              </v:shape>
            </w:pict>
          </mc:Fallback>
        </mc:AlternateContent>
      </w:r>
      <w:r w:rsidR="00563C03" w:rsidRPr="0042022C">
        <w:rPr>
          <w:sz w:val="32"/>
          <w:szCs w:val="32"/>
        </w:rPr>
        <w:t>Raisinville Township</w:t>
      </w:r>
      <w:bookmarkEnd w:id="30"/>
    </w:p>
    <w:p w14:paraId="744396E1" w14:textId="2CEEE545" w:rsidR="00563C03" w:rsidRPr="00651B4B" w:rsidRDefault="00563C03" w:rsidP="00563C03">
      <w:pPr>
        <w:rPr>
          <w:sz w:val="23"/>
          <w:szCs w:val="23"/>
        </w:rPr>
      </w:pPr>
      <w:r w:rsidRPr="00651B4B">
        <w:rPr>
          <w:sz w:val="23"/>
          <w:szCs w:val="23"/>
        </w:rPr>
        <w:t>Website:  raisinville.org</w:t>
      </w:r>
      <w:r w:rsidR="001B616F">
        <w:rPr>
          <w:sz w:val="23"/>
          <w:szCs w:val="23"/>
        </w:rPr>
        <w:br/>
      </w:r>
      <w:r w:rsidRPr="00651B4B">
        <w:rPr>
          <w:sz w:val="23"/>
          <w:szCs w:val="23"/>
        </w:rPr>
        <w:t xml:space="preserve">Address: 96 Ida Maybee Road, Monroe, MI 48161 </w:t>
      </w:r>
      <w:r w:rsidR="001B616F">
        <w:rPr>
          <w:sz w:val="23"/>
          <w:szCs w:val="23"/>
        </w:rPr>
        <w:br/>
      </w:r>
      <w:r w:rsidRPr="00651B4B">
        <w:rPr>
          <w:sz w:val="23"/>
          <w:szCs w:val="23"/>
        </w:rPr>
        <w:t>Phone:</w:t>
      </w:r>
      <w:r w:rsidRPr="00651B4B">
        <w:rPr>
          <w:sz w:val="23"/>
          <w:szCs w:val="23"/>
        </w:rPr>
        <w:tab/>
        <w:t>734- 269-2506</w:t>
      </w:r>
    </w:p>
    <w:p w14:paraId="60001B44" w14:textId="77777777" w:rsidR="00563C03" w:rsidRDefault="00563C03" w:rsidP="00563C03">
      <w:pPr>
        <w:rPr>
          <w:b/>
          <w:bCs/>
          <w:sz w:val="23"/>
          <w:szCs w:val="23"/>
        </w:rPr>
      </w:pPr>
      <w:r w:rsidRPr="001B616F">
        <w:rPr>
          <w:b/>
          <w:bCs/>
          <w:sz w:val="23"/>
          <w:szCs w:val="23"/>
        </w:rPr>
        <w:t>Contact Information</w:t>
      </w:r>
    </w:p>
    <w:tbl>
      <w:tblPr>
        <w:tblStyle w:val="TableGrid"/>
        <w:tblW w:w="0" w:type="auto"/>
        <w:tblLayout w:type="fixed"/>
        <w:tblLook w:val="04A0" w:firstRow="1" w:lastRow="0" w:firstColumn="1" w:lastColumn="0" w:noHBand="0" w:noVBand="1"/>
      </w:tblPr>
      <w:tblGrid>
        <w:gridCol w:w="1987"/>
        <w:gridCol w:w="1968"/>
        <w:gridCol w:w="1710"/>
        <w:gridCol w:w="3685"/>
      </w:tblGrid>
      <w:tr w:rsidR="001B616F" w14:paraId="39605CBA" w14:textId="77777777" w:rsidTr="00FC0F97">
        <w:tc>
          <w:tcPr>
            <w:tcW w:w="1987" w:type="dxa"/>
          </w:tcPr>
          <w:p w14:paraId="1828CBB5" w14:textId="14DC4E60" w:rsidR="001B616F" w:rsidRDefault="001B616F" w:rsidP="001B616F">
            <w:pPr>
              <w:rPr>
                <w:b/>
                <w:bCs/>
                <w:sz w:val="23"/>
                <w:szCs w:val="23"/>
              </w:rPr>
            </w:pPr>
            <w:r w:rsidRPr="00B42B9F">
              <w:rPr>
                <w:sz w:val="23"/>
                <w:szCs w:val="23"/>
              </w:rPr>
              <w:t>Twp. Supervisor:</w:t>
            </w:r>
          </w:p>
        </w:tc>
        <w:tc>
          <w:tcPr>
            <w:tcW w:w="1968" w:type="dxa"/>
          </w:tcPr>
          <w:p w14:paraId="701B8BA2" w14:textId="3C633326" w:rsidR="001B616F" w:rsidRDefault="001B616F" w:rsidP="001B616F">
            <w:pPr>
              <w:rPr>
                <w:b/>
                <w:bCs/>
                <w:sz w:val="23"/>
                <w:szCs w:val="23"/>
              </w:rPr>
            </w:pPr>
            <w:r w:rsidRPr="00B42B9F">
              <w:rPr>
                <w:sz w:val="23"/>
                <w:szCs w:val="23"/>
              </w:rPr>
              <w:t xml:space="preserve">Jerry Blanchette      </w:t>
            </w:r>
          </w:p>
        </w:tc>
        <w:tc>
          <w:tcPr>
            <w:tcW w:w="1710" w:type="dxa"/>
          </w:tcPr>
          <w:p w14:paraId="6BC8BE7C" w14:textId="40CABA8B" w:rsidR="001B616F" w:rsidRDefault="001B616F" w:rsidP="001B616F">
            <w:pPr>
              <w:rPr>
                <w:b/>
                <w:bCs/>
                <w:sz w:val="23"/>
                <w:szCs w:val="23"/>
              </w:rPr>
            </w:pPr>
            <w:r w:rsidRPr="00B42B9F">
              <w:rPr>
                <w:sz w:val="23"/>
                <w:szCs w:val="23"/>
              </w:rPr>
              <w:t>734-269-2506</w:t>
            </w:r>
          </w:p>
        </w:tc>
        <w:tc>
          <w:tcPr>
            <w:tcW w:w="3685" w:type="dxa"/>
          </w:tcPr>
          <w:p w14:paraId="0F4085F9" w14:textId="65874416" w:rsidR="00FC0F97" w:rsidRPr="00FC0F97" w:rsidRDefault="00FC0F97" w:rsidP="001B616F">
            <w:pPr>
              <w:rPr>
                <w:sz w:val="23"/>
                <w:szCs w:val="23"/>
              </w:rPr>
            </w:pPr>
            <w:hyperlink r:id="rId72" w:history="1">
              <w:r w:rsidRPr="003D31CD">
                <w:rPr>
                  <w:rStyle w:val="Hyperlink"/>
                  <w:sz w:val="23"/>
                  <w:szCs w:val="23"/>
                </w:rPr>
                <w:t>raisinvilletownship@gmail.com</w:t>
              </w:r>
            </w:hyperlink>
          </w:p>
        </w:tc>
      </w:tr>
      <w:tr w:rsidR="001B616F" w14:paraId="0CE7488A" w14:textId="77777777" w:rsidTr="00FC0F97">
        <w:tc>
          <w:tcPr>
            <w:tcW w:w="1987" w:type="dxa"/>
          </w:tcPr>
          <w:p w14:paraId="40D2190C" w14:textId="7E5FA288" w:rsidR="001B616F" w:rsidRDefault="001B616F" w:rsidP="001B616F">
            <w:pPr>
              <w:rPr>
                <w:b/>
                <w:bCs/>
                <w:sz w:val="23"/>
                <w:szCs w:val="23"/>
              </w:rPr>
            </w:pPr>
            <w:r w:rsidRPr="003515B3">
              <w:rPr>
                <w:sz w:val="23"/>
                <w:szCs w:val="23"/>
              </w:rPr>
              <w:t>Twp. Clerk:</w:t>
            </w:r>
          </w:p>
        </w:tc>
        <w:tc>
          <w:tcPr>
            <w:tcW w:w="1968" w:type="dxa"/>
          </w:tcPr>
          <w:p w14:paraId="5717B427" w14:textId="35EB3D42" w:rsidR="001B616F" w:rsidRDefault="001B616F" w:rsidP="001B616F">
            <w:pPr>
              <w:rPr>
                <w:b/>
                <w:bCs/>
                <w:sz w:val="23"/>
                <w:szCs w:val="23"/>
              </w:rPr>
            </w:pPr>
            <w:r w:rsidRPr="003515B3">
              <w:rPr>
                <w:sz w:val="23"/>
                <w:szCs w:val="23"/>
              </w:rPr>
              <w:t>Brenda Fetterly</w:t>
            </w:r>
          </w:p>
        </w:tc>
        <w:tc>
          <w:tcPr>
            <w:tcW w:w="1710" w:type="dxa"/>
          </w:tcPr>
          <w:p w14:paraId="4367315B" w14:textId="35FCE6E7" w:rsidR="001B616F" w:rsidRDefault="001B616F" w:rsidP="001B616F">
            <w:pPr>
              <w:rPr>
                <w:b/>
                <w:bCs/>
                <w:sz w:val="23"/>
                <w:szCs w:val="23"/>
              </w:rPr>
            </w:pPr>
            <w:r w:rsidRPr="00651B4B">
              <w:rPr>
                <w:sz w:val="23"/>
                <w:szCs w:val="23"/>
              </w:rPr>
              <w:t>734-269-2506</w:t>
            </w:r>
          </w:p>
        </w:tc>
        <w:tc>
          <w:tcPr>
            <w:tcW w:w="3685" w:type="dxa"/>
          </w:tcPr>
          <w:p w14:paraId="68DD4D31" w14:textId="77777777" w:rsidR="001B616F" w:rsidRDefault="001B616F" w:rsidP="001B616F">
            <w:pPr>
              <w:rPr>
                <w:b/>
                <w:bCs/>
                <w:sz w:val="23"/>
                <w:szCs w:val="23"/>
              </w:rPr>
            </w:pPr>
          </w:p>
        </w:tc>
      </w:tr>
      <w:tr w:rsidR="00FC0F97" w14:paraId="09892682" w14:textId="77777777" w:rsidTr="00FC0F97">
        <w:tc>
          <w:tcPr>
            <w:tcW w:w="1987" w:type="dxa"/>
          </w:tcPr>
          <w:p w14:paraId="1FD693A7" w14:textId="3BBE231F" w:rsidR="00FC0F97" w:rsidRDefault="00FC0F97" w:rsidP="00FC0F97">
            <w:pPr>
              <w:rPr>
                <w:b/>
                <w:bCs/>
                <w:sz w:val="23"/>
                <w:szCs w:val="23"/>
              </w:rPr>
            </w:pPr>
            <w:r w:rsidRPr="00B91BD8">
              <w:rPr>
                <w:sz w:val="23"/>
                <w:szCs w:val="23"/>
              </w:rPr>
              <w:t>Twp. Treasurer:</w:t>
            </w:r>
          </w:p>
        </w:tc>
        <w:tc>
          <w:tcPr>
            <w:tcW w:w="1968" w:type="dxa"/>
          </w:tcPr>
          <w:p w14:paraId="05EB2605" w14:textId="08563594" w:rsidR="00FC0F97" w:rsidRDefault="00FC0F97" w:rsidP="00FC0F97">
            <w:pPr>
              <w:rPr>
                <w:b/>
                <w:bCs/>
                <w:sz w:val="23"/>
                <w:szCs w:val="23"/>
              </w:rPr>
            </w:pPr>
            <w:r w:rsidRPr="00B91BD8">
              <w:rPr>
                <w:sz w:val="23"/>
                <w:szCs w:val="23"/>
              </w:rPr>
              <w:t>Rose Marie Meyer</w:t>
            </w:r>
          </w:p>
        </w:tc>
        <w:tc>
          <w:tcPr>
            <w:tcW w:w="1710" w:type="dxa"/>
          </w:tcPr>
          <w:p w14:paraId="291E31B5" w14:textId="6E523605" w:rsidR="00FC0F97" w:rsidRDefault="00FC0F97" w:rsidP="00FC0F97">
            <w:pPr>
              <w:rPr>
                <w:b/>
                <w:bCs/>
                <w:sz w:val="23"/>
                <w:szCs w:val="23"/>
              </w:rPr>
            </w:pPr>
            <w:r w:rsidRPr="00B91BD8">
              <w:rPr>
                <w:sz w:val="23"/>
                <w:szCs w:val="23"/>
              </w:rPr>
              <w:t>734-269-2506</w:t>
            </w:r>
          </w:p>
        </w:tc>
        <w:tc>
          <w:tcPr>
            <w:tcW w:w="3685" w:type="dxa"/>
          </w:tcPr>
          <w:p w14:paraId="0665C6D2" w14:textId="77777777" w:rsidR="00FC0F97" w:rsidRDefault="00FC0F97" w:rsidP="00FC0F97">
            <w:pPr>
              <w:rPr>
                <w:b/>
                <w:bCs/>
                <w:sz w:val="23"/>
                <w:szCs w:val="23"/>
              </w:rPr>
            </w:pPr>
          </w:p>
        </w:tc>
      </w:tr>
      <w:tr w:rsidR="00FC0F97" w14:paraId="299B9772" w14:textId="77777777" w:rsidTr="00FC0F97">
        <w:tc>
          <w:tcPr>
            <w:tcW w:w="1987" w:type="dxa"/>
          </w:tcPr>
          <w:p w14:paraId="6D96EFE3" w14:textId="3C2C570B" w:rsidR="00FC0F97" w:rsidRDefault="00FC0F97" w:rsidP="00FC0F97">
            <w:pPr>
              <w:rPr>
                <w:b/>
                <w:bCs/>
                <w:sz w:val="23"/>
                <w:szCs w:val="23"/>
              </w:rPr>
            </w:pPr>
            <w:r w:rsidRPr="006D70A2">
              <w:rPr>
                <w:sz w:val="23"/>
                <w:szCs w:val="23"/>
              </w:rPr>
              <w:t>Adm Assistant:</w:t>
            </w:r>
          </w:p>
        </w:tc>
        <w:tc>
          <w:tcPr>
            <w:tcW w:w="1968" w:type="dxa"/>
          </w:tcPr>
          <w:p w14:paraId="527DCD2D" w14:textId="0C1409FB" w:rsidR="00FC0F97" w:rsidRDefault="00FC0F97" w:rsidP="00FC0F97">
            <w:pPr>
              <w:rPr>
                <w:b/>
                <w:bCs/>
                <w:sz w:val="23"/>
                <w:szCs w:val="23"/>
              </w:rPr>
            </w:pPr>
            <w:r w:rsidRPr="006D70A2">
              <w:rPr>
                <w:sz w:val="23"/>
                <w:szCs w:val="23"/>
              </w:rPr>
              <w:t>Vickie Bryson</w:t>
            </w:r>
          </w:p>
        </w:tc>
        <w:tc>
          <w:tcPr>
            <w:tcW w:w="1710" w:type="dxa"/>
          </w:tcPr>
          <w:p w14:paraId="3F351EF9" w14:textId="77CF9282" w:rsidR="00FC0F97" w:rsidRDefault="00FC0F97" w:rsidP="00FC0F97">
            <w:pPr>
              <w:rPr>
                <w:b/>
                <w:bCs/>
                <w:sz w:val="23"/>
                <w:szCs w:val="23"/>
              </w:rPr>
            </w:pPr>
            <w:r w:rsidRPr="006D70A2">
              <w:rPr>
                <w:sz w:val="23"/>
                <w:szCs w:val="23"/>
              </w:rPr>
              <w:t xml:space="preserve"> 734-269-2506</w:t>
            </w:r>
          </w:p>
        </w:tc>
        <w:tc>
          <w:tcPr>
            <w:tcW w:w="3685" w:type="dxa"/>
          </w:tcPr>
          <w:p w14:paraId="73F2184F" w14:textId="5B5E9AAC" w:rsidR="00FC0F97" w:rsidRPr="00FC0F97" w:rsidRDefault="00FC0F97" w:rsidP="00FC0F97">
            <w:pPr>
              <w:rPr>
                <w:sz w:val="23"/>
                <w:szCs w:val="23"/>
              </w:rPr>
            </w:pPr>
            <w:hyperlink r:id="rId73" w:history="1">
              <w:r w:rsidRPr="003D31CD">
                <w:rPr>
                  <w:rStyle w:val="Hyperlink"/>
                  <w:sz w:val="23"/>
                  <w:szCs w:val="23"/>
                </w:rPr>
                <w:t>raisinvilletownship@gmail.com</w:t>
              </w:r>
            </w:hyperlink>
          </w:p>
        </w:tc>
      </w:tr>
      <w:tr w:rsidR="00FC0F97" w14:paraId="2B7D8791" w14:textId="77777777" w:rsidTr="00FC0F97">
        <w:tc>
          <w:tcPr>
            <w:tcW w:w="1987" w:type="dxa"/>
          </w:tcPr>
          <w:p w14:paraId="510DB6EC" w14:textId="3161B786" w:rsidR="00FC0F97" w:rsidRDefault="00FC0F97" w:rsidP="00FC0F97">
            <w:pPr>
              <w:rPr>
                <w:b/>
                <w:bCs/>
                <w:sz w:val="23"/>
                <w:szCs w:val="23"/>
              </w:rPr>
            </w:pPr>
            <w:r>
              <w:rPr>
                <w:sz w:val="23"/>
                <w:szCs w:val="23"/>
              </w:rPr>
              <w:t xml:space="preserve">Building </w:t>
            </w:r>
            <w:r w:rsidRPr="00964D2A">
              <w:rPr>
                <w:sz w:val="23"/>
                <w:szCs w:val="23"/>
              </w:rPr>
              <w:t>Official:</w:t>
            </w:r>
          </w:p>
        </w:tc>
        <w:tc>
          <w:tcPr>
            <w:tcW w:w="1968" w:type="dxa"/>
          </w:tcPr>
          <w:p w14:paraId="162F52A7" w14:textId="6600A95C" w:rsidR="00FC0F97" w:rsidRDefault="00FC0F97" w:rsidP="00FC0F97">
            <w:pPr>
              <w:rPr>
                <w:b/>
                <w:bCs/>
                <w:sz w:val="23"/>
                <w:szCs w:val="23"/>
              </w:rPr>
            </w:pPr>
            <w:r w:rsidRPr="00964D2A">
              <w:rPr>
                <w:sz w:val="23"/>
                <w:szCs w:val="23"/>
              </w:rPr>
              <w:t>Charles LaPointe</w:t>
            </w:r>
          </w:p>
        </w:tc>
        <w:tc>
          <w:tcPr>
            <w:tcW w:w="1710" w:type="dxa"/>
          </w:tcPr>
          <w:p w14:paraId="30829F1F" w14:textId="426E10CE" w:rsidR="00FC0F97" w:rsidRDefault="00FC0F97" w:rsidP="00FC0F97">
            <w:pPr>
              <w:rPr>
                <w:b/>
                <w:bCs/>
                <w:sz w:val="23"/>
                <w:szCs w:val="23"/>
              </w:rPr>
            </w:pPr>
            <w:r w:rsidRPr="00964D2A">
              <w:rPr>
                <w:sz w:val="23"/>
                <w:szCs w:val="23"/>
              </w:rPr>
              <w:t>734-269-3114</w:t>
            </w:r>
          </w:p>
        </w:tc>
        <w:tc>
          <w:tcPr>
            <w:tcW w:w="3685" w:type="dxa"/>
          </w:tcPr>
          <w:p w14:paraId="1E1F228F" w14:textId="77777777" w:rsidR="00FC0F97" w:rsidRDefault="00FC0F97" w:rsidP="00FC0F97">
            <w:pPr>
              <w:rPr>
                <w:b/>
                <w:bCs/>
                <w:sz w:val="23"/>
                <w:szCs w:val="23"/>
              </w:rPr>
            </w:pPr>
          </w:p>
        </w:tc>
      </w:tr>
      <w:tr w:rsidR="00FC0F97" w14:paraId="28F79BC3" w14:textId="77777777" w:rsidTr="00FC0F97">
        <w:tc>
          <w:tcPr>
            <w:tcW w:w="1987" w:type="dxa"/>
          </w:tcPr>
          <w:p w14:paraId="09C68153" w14:textId="6362FA8C" w:rsidR="00FC0F97" w:rsidRDefault="00FC0F97" w:rsidP="00FC0F97">
            <w:pPr>
              <w:rPr>
                <w:b/>
                <w:bCs/>
                <w:sz w:val="23"/>
                <w:szCs w:val="23"/>
              </w:rPr>
            </w:pPr>
            <w:r w:rsidRPr="00F446AF">
              <w:rPr>
                <w:sz w:val="23"/>
                <w:szCs w:val="23"/>
              </w:rPr>
              <w:t>Electrical Inspector:</w:t>
            </w:r>
          </w:p>
        </w:tc>
        <w:tc>
          <w:tcPr>
            <w:tcW w:w="1968" w:type="dxa"/>
          </w:tcPr>
          <w:p w14:paraId="1F5BF0BF" w14:textId="6732C98A" w:rsidR="00FC0F97" w:rsidRDefault="00FC0F97" w:rsidP="00FC0F97">
            <w:pPr>
              <w:rPr>
                <w:b/>
                <w:bCs/>
                <w:sz w:val="23"/>
                <w:szCs w:val="23"/>
              </w:rPr>
            </w:pPr>
            <w:r w:rsidRPr="00F446AF">
              <w:rPr>
                <w:sz w:val="23"/>
                <w:szCs w:val="23"/>
              </w:rPr>
              <w:t>David Tubbs</w:t>
            </w:r>
          </w:p>
        </w:tc>
        <w:tc>
          <w:tcPr>
            <w:tcW w:w="1710" w:type="dxa"/>
          </w:tcPr>
          <w:p w14:paraId="252F8D94" w14:textId="226A9691" w:rsidR="00FC0F97" w:rsidRDefault="00FC0F97" w:rsidP="00FC0F97">
            <w:pPr>
              <w:rPr>
                <w:b/>
                <w:bCs/>
                <w:sz w:val="23"/>
                <w:szCs w:val="23"/>
              </w:rPr>
            </w:pPr>
            <w:r w:rsidRPr="00F446AF">
              <w:rPr>
                <w:sz w:val="23"/>
                <w:szCs w:val="23"/>
              </w:rPr>
              <w:t>734-755-0481</w:t>
            </w:r>
          </w:p>
        </w:tc>
        <w:tc>
          <w:tcPr>
            <w:tcW w:w="3685" w:type="dxa"/>
          </w:tcPr>
          <w:p w14:paraId="2C573777" w14:textId="77777777" w:rsidR="00FC0F97" w:rsidRDefault="00FC0F97" w:rsidP="00FC0F97">
            <w:pPr>
              <w:rPr>
                <w:b/>
                <w:bCs/>
                <w:sz w:val="23"/>
                <w:szCs w:val="23"/>
              </w:rPr>
            </w:pPr>
          </w:p>
        </w:tc>
      </w:tr>
      <w:tr w:rsidR="00FC0F97" w14:paraId="7AE354D8" w14:textId="77777777" w:rsidTr="00FC0F97">
        <w:tc>
          <w:tcPr>
            <w:tcW w:w="1987" w:type="dxa"/>
          </w:tcPr>
          <w:p w14:paraId="34662266" w14:textId="53EBC873" w:rsidR="00FC0F97" w:rsidRDefault="00FC0F97" w:rsidP="00FC0F97">
            <w:pPr>
              <w:rPr>
                <w:b/>
                <w:bCs/>
                <w:sz w:val="23"/>
                <w:szCs w:val="23"/>
              </w:rPr>
            </w:pPr>
            <w:r w:rsidRPr="00DE5FD5">
              <w:rPr>
                <w:sz w:val="23"/>
                <w:szCs w:val="23"/>
              </w:rPr>
              <w:t>Mech/Plumb Inspector:</w:t>
            </w:r>
          </w:p>
        </w:tc>
        <w:tc>
          <w:tcPr>
            <w:tcW w:w="1968" w:type="dxa"/>
          </w:tcPr>
          <w:p w14:paraId="4D42715B" w14:textId="1775D61F" w:rsidR="00FC0F97" w:rsidRDefault="00FC0F97" w:rsidP="00FC0F97">
            <w:pPr>
              <w:rPr>
                <w:b/>
                <w:bCs/>
                <w:sz w:val="23"/>
                <w:szCs w:val="23"/>
              </w:rPr>
            </w:pPr>
            <w:r w:rsidRPr="00DE5FD5">
              <w:rPr>
                <w:sz w:val="23"/>
                <w:szCs w:val="23"/>
              </w:rPr>
              <w:t>Donald Olszewski</w:t>
            </w:r>
          </w:p>
        </w:tc>
        <w:tc>
          <w:tcPr>
            <w:tcW w:w="1710" w:type="dxa"/>
          </w:tcPr>
          <w:p w14:paraId="090382C8" w14:textId="1EA41DC8" w:rsidR="00FC0F97" w:rsidRDefault="00FC0F97" w:rsidP="00FC0F97">
            <w:pPr>
              <w:rPr>
                <w:b/>
                <w:bCs/>
                <w:sz w:val="23"/>
                <w:szCs w:val="23"/>
              </w:rPr>
            </w:pPr>
            <w:r w:rsidRPr="00DE5FD5">
              <w:rPr>
                <w:sz w:val="23"/>
                <w:szCs w:val="23"/>
              </w:rPr>
              <w:t>419-466-7238</w:t>
            </w:r>
          </w:p>
        </w:tc>
        <w:tc>
          <w:tcPr>
            <w:tcW w:w="3685" w:type="dxa"/>
          </w:tcPr>
          <w:p w14:paraId="66BCFA83" w14:textId="77777777" w:rsidR="00FC0F97" w:rsidRDefault="00FC0F97" w:rsidP="00FC0F97">
            <w:pPr>
              <w:rPr>
                <w:b/>
                <w:bCs/>
                <w:sz w:val="23"/>
                <w:szCs w:val="23"/>
              </w:rPr>
            </w:pPr>
          </w:p>
        </w:tc>
      </w:tr>
      <w:tr w:rsidR="00FC0F97" w14:paraId="2D72F388" w14:textId="77777777" w:rsidTr="00FC0F97">
        <w:tc>
          <w:tcPr>
            <w:tcW w:w="1987" w:type="dxa"/>
          </w:tcPr>
          <w:p w14:paraId="0E8A05AD" w14:textId="62DBEA22" w:rsidR="00FC0F97" w:rsidRDefault="00FC0F97" w:rsidP="001B616F">
            <w:pPr>
              <w:rPr>
                <w:b/>
                <w:bCs/>
                <w:sz w:val="23"/>
                <w:szCs w:val="23"/>
              </w:rPr>
            </w:pPr>
            <w:r w:rsidRPr="00651B4B">
              <w:rPr>
                <w:sz w:val="23"/>
                <w:szCs w:val="23"/>
              </w:rPr>
              <w:t>Twp. Engineer/Planner:</w:t>
            </w:r>
          </w:p>
        </w:tc>
        <w:tc>
          <w:tcPr>
            <w:tcW w:w="1968" w:type="dxa"/>
          </w:tcPr>
          <w:p w14:paraId="60086ED9" w14:textId="1DD48F8F" w:rsidR="00FC0F97" w:rsidRDefault="00FC0F97" w:rsidP="001B616F">
            <w:pPr>
              <w:rPr>
                <w:b/>
                <w:bCs/>
                <w:sz w:val="23"/>
                <w:szCs w:val="23"/>
              </w:rPr>
            </w:pPr>
            <w:r w:rsidRPr="00651B4B">
              <w:rPr>
                <w:sz w:val="23"/>
                <w:szCs w:val="23"/>
              </w:rPr>
              <w:t>TheMannik&amp;SmithGroup</w:t>
            </w:r>
          </w:p>
        </w:tc>
        <w:tc>
          <w:tcPr>
            <w:tcW w:w="1710" w:type="dxa"/>
          </w:tcPr>
          <w:p w14:paraId="3E917318" w14:textId="34147D9A" w:rsidR="00FC0F97" w:rsidRDefault="00FC0F97" w:rsidP="001B616F">
            <w:pPr>
              <w:rPr>
                <w:b/>
                <w:bCs/>
                <w:sz w:val="23"/>
                <w:szCs w:val="23"/>
              </w:rPr>
            </w:pPr>
            <w:r w:rsidRPr="00651B4B">
              <w:rPr>
                <w:sz w:val="23"/>
                <w:szCs w:val="23"/>
              </w:rPr>
              <w:t xml:space="preserve">734-289-2200  </w:t>
            </w:r>
          </w:p>
        </w:tc>
        <w:tc>
          <w:tcPr>
            <w:tcW w:w="3685" w:type="dxa"/>
          </w:tcPr>
          <w:p w14:paraId="1ADC8D51" w14:textId="36F2762C" w:rsidR="00FC0F97" w:rsidRDefault="00FC0F97" w:rsidP="001B616F">
            <w:pPr>
              <w:rPr>
                <w:sz w:val="23"/>
                <w:szCs w:val="23"/>
              </w:rPr>
            </w:pPr>
            <w:hyperlink r:id="rId74" w:history="1">
              <w:r w:rsidRPr="003D31CD">
                <w:rPr>
                  <w:rStyle w:val="Hyperlink"/>
                  <w:sz w:val="23"/>
                  <w:szCs w:val="23"/>
                </w:rPr>
                <w:t>mmathe@manniksmithgroup.com</w:t>
              </w:r>
            </w:hyperlink>
          </w:p>
          <w:p w14:paraId="6CF927A6" w14:textId="6F742606" w:rsidR="00FC0F97" w:rsidRDefault="00FC0F97" w:rsidP="001B616F">
            <w:pPr>
              <w:rPr>
                <w:b/>
                <w:bCs/>
                <w:sz w:val="23"/>
                <w:szCs w:val="23"/>
              </w:rPr>
            </w:pPr>
          </w:p>
        </w:tc>
      </w:tr>
    </w:tbl>
    <w:p w14:paraId="5E4E12DE" w14:textId="7A574FB3" w:rsidR="00563C03" w:rsidRPr="00651B4B" w:rsidRDefault="00563C03" w:rsidP="00563C03">
      <w:pPr>
        <w:rPr>
          <w:sz w:val="23"/>
          <w:szCs w:val="23"/>
        </w:rPr>
      </w:pPr>
    </w:p>
    <w:p w14:paraId="7436A9AF" w14:textId="77777777" w:rsidR="00563C03" w:rsidRPr="00651B4B" w:rsidRDefault="00563C03" w:rsidP="00563C03">
      <w:pPr>
        <w:rPr>
          <w:sz w:val="23"/>
          <w:szCs w:val="23"/>
        </w:rPr>
      </w:pPr>
      <w:r w:rsidRPr="00651B4B">
        <w:rPr>
          <w:sz w:val="23"/>
          <w:szCs w:val="23"/>
        </w:rPr>
        <w:t xml:space="preserve">Raisinville Township is centrally located in Monroe County. Although it is influenced by the nearby urban centers of Monroe, Toledo, Ann Arbor and Detroit, Raisinville Township is primarily rural in character. Raisinville Township’s location in a rural portion of a highly urbanized region has permitted the Township to retain its agricultural importance, while also providing its residents with employment opportunities in the nearby urban centers. The communities directly surrounding Raisinville are also primarily rural, except for the small towns </w:t>
      </w:r>
      <w:r w:rsidRPr="00651B4B">
        <w:rPr>
          <w:sz w:val="23"/>
          <w:szCs w:val="23"/>
        </w:rPr>
        <w:lastRenderedPageBreak/>
        <w:t>of Maybee to the North, Ida to the South and the more urbanized communities of Frenchtown and Monroe Charter Townships as well as the City of Monroe to the East.</w:t>
      </w:r>
    </w:p>
    <w:p w14:paraId="70189303" w14:textId="77777777" w:rsidR="00563C03" w:rsidRPr="00651B4B" w:rsidRDefault="00563C03" w:rsidP="00563C03">
      <w:pPr>
        <w:rPr>
          <w:sz w:val="23"/>
          <w:szCs w:val="23"/>
        </w:rPr>
      </w:pPr>
      <w:r w:rsidRPr="00651B4B">
        <w:rPr>
          <w:sz w:val="23"/>
          <w:szCs w:val="23"/>
        </w:rPr>
        <w:t>Raisinville Township shares its border with the Townships of Frenchtown, Monroe, LaSalle, Ida, Dundee, London and Exeter. It is these more urban communities which have the greatest potential to influence Raisinville’s future development. Just outside the Township’s eastern border is a large governmental corridor, consisting of a museum, library, fairgrounds, offices and community college. The location of the township on the edge of the Monroe urban area has allowed the expansion of sewer and water service into the township and has created the potential for more intensive development. Factors outside the township’s borders are essential to consider in the planning process.</w:t>
      </w:r>
    </w:p>
    <w:p w14:paraId="79CCBE6A" w14:textId="77777777" w:rsidR="00563C03" w:rsidRPr="00651B4B" w:rsidRDefault="00563C03" w:rsidP="00563C03">
      <w:pPr>
        <w:rPr>
          <w:sz w:val="23"/>
          <w:szCs w:val="23"/>
        </w:rPr>
      </w:pPr>
      <w:r w:rsidRPr="00651B4B">
        <w:rPr>
          <w:sz w:val="23"/>
          <w:szCs w:val="23"/>
        </w:rPr>
        <w:t>Those interested in development in the township are encouraged to contact the Township Hall at 734-269-2506 to schedule a pre-development meeting with engineer/planner, Mannik &amp; Smith Group (at the cost of the interested party).</w:t>
      </w:r>
    </w:p>
    <w:p w14:paraId="3EB1F11A" w14:textId="77777777" w:rsidR="00563C03" w:rsidRPr="00651B4B" w:rsidRDefault="00563C03" w:rsidP="00563C03">
      <w:pPr>
        <w:rPr>
          <w:sz w:val="23"/>
          <w:szCs w:val="23"/>
        </w:rPr>
      </w:pPr>
      <w:r w:rsidRPr="00651B4B">
        <w:rPr>
          <w:sz w:val="23"/>
          <w:szCs w:val="23"/>
        </w:rPr>
        <w:t xml:space="preserve"> </w:t>
      </w:r>
    </w:p>
    <w:bookmarkStart w:id="31" w:name="_Toc221708937"/>
    <w:p w14:paraId="4B7B5161" w14:textId="6309EA3E" w:rsidR="00563C03" w:rsidRPr="0042022C" w:rsidRDefault="00FC0F97" w:rsidP="00C366EC">
      <w:pPr>
        <w:pStyle w:val="Heading1"/>
        <w:jc w:val="center"/>
        <w:rPr>
          <w:sz w:val="32"/>
          <w:szCs w:val="32"/>
        </w:rPr>
      </w:pPr>
      <w:r w:rsidRPr="0042022C">
        <w:rPr>
          <w:noProof/>
          <w:sz w:val="32"/>
          <w:szCs w:val="32"/>
        </w:rPr>
        <mc:AlternateContent>
          <mc:Choice Requires="wps">
            <w:drawing>
              <wp:anchor distT="0" distB="0" distL="0" distR="0" simplePos="0" relativeHeight="251723776" behindDoc="0" locked="0" layoutInCell="1" allowOverlap="1" wp14:anchorId="7B9672C4" wp14:editId="35CEA0B0">
                <wp:simplePos x="0" y="0"/>
                <wp:positionH relativeFrom="page">
                  <wp:posOffset>31750</wp:posOffset>
                </wp:positionH>
                <wp:positionV relativeFrom="paragraph">
                  <wp:posOffset>336550</wp:posOffset>
                </wp:positionV>
                <wp:extent cx="7772400" cy="27940"/>
                <wp:effectExtent l="0" t="0" r="0" b="0"/>
                <wp:wrapNone/>
                <wp:docPr id="1032911395"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0392ECD2" id="Graphic 31" o:spid="_x0000_s1026" style="position:absolute;margin-left:2.5pt;margin-top:26.5pt;width:612pt;height:2.2pt;z-index:251723776;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" path="m7772400,l,,,27432r7772400,l7772400,xe" fillcolor="#548dd4" stroked="f">
                <v:path arrowok="t"/>
                <w10:wrap anchorx="page"/>
              </v:shape>
            </w:pict>
          </mc:Fallback>
        </mc:AlternateContent>
      </w:r>
      <w:r w:rsidR="00563C03" w:rsidRPr="0042022C">
        <w:rPr>
          <w:sz w:val="32"/>
          <w:szCs w:val="32"/>
        </w:rPr>
        <w:t>Whiteford Township</w:t>
      </w:r>
      <w:bookmarkEnd w:id="31"/>
    </w:p>
    <w:p w14:paraId="432077C1" w14:textId="5A223CD3" w:rsidR="00563C03" w:rsidRPr="000C5AE5" w:rsidRDefault="00563C03" w:rsidP="00563C03">
      <w:pPr>
        <w:rPr>
          <w:sz w:val="22"/>
          <w:szCs w:val="22"/>
        </w:rPr>
      </w:pPr>
      <w:r w:rsidRPr="000C5AE5">
        <w:rPr>
          <w:sz w:val="22"/>
          <w:szCs w:val="22"/>
        </w:rPr>
        <w:t xml:space="preserve">Website:  </w:t>
      </w:r>
      <w:hyperlink r:id="rId75" w:history="1">
        <w:r w:rsidR="00FC0F97" w:rsidRPr="000C5AE5">
          <w:rPr>
            <w:rStyle w:val="Hyperlink"/>
            <w:sz w:val="22"/>
            <w:szCs w:val="22"/>
          </w:rPr>
          <w:t>www.whitefordtownship.org</w:t>
        </w:r>
      </w:hyperlink>
      <w:r w:rsidR="00FC0F97" w:rsidRPr="000C5AE5">
        <w:rPr>
          <w:sz w:val="22"/>
          <w:szCs w:val="22"/>
        </w:rPr>
        <w:br/>
      </w:r>
      <w:r w:rsidRPr="000C5AE5">
        <w:rPr>
          <w:sz w:val="22"/>
          <w:szCs w:val="22"/>
        </w:rPr>
        <w:t xml:space="preserve">Address: 8000 Yankee Road, Suite 100, Ottawa Lake, MI 49267 </w:t>
      </w:r>
      <w:r w:rsidR="00FC0F97" w:rsidRPr="000C5AE5">
        <w:rPr>
          <w:sz w:val="22"/>
          <w:szCs w:val="22"/>
        </w:rPr>
        <w:br/>
      </w:r>
      <w:r w:rsidRPr="000C5AE5">
        <w:rPr>
          <w:sz w:val="22"/>
          <w:szCs w:val="22"/>
        </w:rPr>
        <w:t>Phone:</w:t>
      </w:r>
      <w:r w:rsidRPr="000C5AE5">
        <w:rPr>
          <w:sz w:val="22"/>
          <w:szCs w:val="22"/>
        </w:rPr>
        <w:tab/>
        <w:t>734-856-5383</w:t>
      </w:r>
    </w:p>
    <w:p w14:paraId="24082A64" w14:textId="77777777" w:rsidR="00563C03" w:rsidRPr="000C5AE5" w:rsidRDefault="00563C03" w:rsidP="00563C03">
      <w:pPr>
        <w:rPr>
          <w:b/>
          <w:bCs/>
          <w:sz w:val="22"/>
          <w:szCs w:val="22"/>
        </w:rPr>
      </w:pPr>
      <w:r w:rsidRPr="000C5AE5">
        <w:rPr>
          <w:b/>
          <w:bCs/>
          <w:sz w:val="22"/>
          <w:szCs w:val="22"/>
        </w:rPr>
        <w:t>Contact Information</w:t>
      </w:r>
      <w:r w:rsidRPr="000C5AE5">
        <w:rPr>
          <w:b/>
          <w:bCs/>
          <w:sz w:val="22"/>
          <w:szCs w:val="22"/>
        </w:rPr>
        <w:tab/>
      </w:r>
    </w:p>
    <w:tbl>
      <w:tblPr>
        <w:tblStyle w:val="TableGrid"/>
        <w:tblW w:w="9784" w:type="dxa"/>
        <w:tblLayout w:type="fixed"/>
        <w:tblLook w:val="04A0" w:firstRow="1" w:lastRow="0" w:firstColumn="1" w:lastColumn="0" w:noHBand="0" w:noVBand="1"/>
      </w:tblPr>
      <w:tblGrid>
        <w:gridCol w:w="2820"/>
        <w:gridCol w:w="1507"/>
        <w:gridCol w:w="1789"/>
        <w:gridCol w:w="3668"/>
      </w:tblGrid>
      <w:tr w:rsidR="00FC0F97" w:rsidRPr="000C5AE5" w14:paraId="3E103D11" w14:textId="77777777" w:rsidTr="00E45A1E">
        <w:trPr>
          <w:trHeight w:val="536"/>
        </w:trPr>
        <w:tc>
          <w:tcPr>
            <w:tcW w:w="2820" w:type="dxa"/>
          </w:tcPr>
          <w:p w14:paraId="357FCF7A" w14:textId="77777777" w:rsidR="00FC0F97" w:rsidRPr="000C5AE5" w:rsidRDefault="00FC0F97" w:rsidP="006128B4">
            <w:pPr>
              <w:rPr>
                <w:sz w:val="22"/>
                <w:szCs w:val="22"/>
              </w:rPr>
            </w:pPr>
            <w:r w:rsidRPr="000C5AE5">
              <w:rPr>
                <w:sz w:val="22"/>
                <w:szCs w:val="22"/>
              </w:rPr>
              <w:t>Twp. Supervisor:</w:t>
            </w:r>
          </w:p>
        </w:tc>
        <w:tc>
          <w:tcPr>
            <w:tcW w:w="1507" w:type="dxa"/>
          </w:tcPr>
          <w:p w14:paraId="034746A1" w14:textId="2482775F" w:rsidR="00FC0F97" w:rsidRPr="000C5AE5" w:rsidRDefault="00D43A92" w:rsidP="006128B4">
            <w:pPr>
              <w:rPr>
                <w:sz w:val="22"/>
                <w:szCs w:val="22"/>
              </w:rPr>
            </w:pPr>
            <w:r>
              <w:rPr>
                <w:sz w:val="22"/>
                <w:szCs w:val="22"/>
              </w:rPr>
              <w:t>Jeff Thomas</w:t>
            </w:r>
          </w:p>
        </w:tc>
        <w:tc>
          <w:tcPr>
            <w:tcW w:w="1789" w:type="dxa"/>
          </w:tcPr>
          <w:p w14:paraId="606D30A7" w14:textId="16000D3D" w:rsidR="00FC0F97" w:rsidRPr="000C5AE5" w:rsidRDefault="00D43A92" w:rsidP="006128B4">
            <w:pPr>
              <w:rPr>
                <w:sz w:val="22"/>
                <w:szCs w:val="22"/>
              </w:rPr>
            </w:pPr>
            <w:r>
              <w:rPr>
                <w:sz w:val="22"/>
                <w:szCs w:val="22"/>
              </w:rPr>
              <w:t>734-</w:t>
            </w:r>
            <w:r w:rsidR="00E347B5">
              <w:rPr>
                <w:sz w:val="22"/>
                <w:szCs w:val="22"/>
              </w:rPr>
              <w:t>854-2416</w:t>
            </w:r>
          </w:p>
        </w:tc>
        <w:tc>
          <w:tcPr>
            <w:tcW w:w="3668" w:type="dxa"/>
          </w:tcPr>
          <w:p w14:paraId="57F07047" w14:textId="77777777" w:rsidR="00FC0F97" w:rsidRPr="000C5AE5" w:rsidRDefault="00FC0F97" w:rsidP="006128B4">
            <w:pPr>
              <w:rPr>
                <w:sz w:val="22"/>
                <w:szCs w:val="22"/>
              </w:rPr>
            </w:pPr>
            <w:hyperlink r:id="rId76" w:history="1">
              <w:r w:rsidRPr="000C5AE5">
                <w:rPr>
                  <w:rStyle w:val="Hyperlink"/>
                  <w:sz w:val="22"/>
                  <w:szCs w:val="22"/>
                </w:rPr>
                <w:t>supervisor@whitefordtownship.org</w:t>
              </w:r>
            </w:hyperlink>
          </w:p>
        </w:tc>
      </w:tr>
      <w:tr w:rsidR="00FC0F97" w:rsidRPr="000C5AE5" w14:paraId="1C44C274" w14:textId="77777777" w:rsidTr="00E45A1E">
        <w:trPr>
          <w:trHeight w:val="536"/>
        </w:trPr>
        <w:tc>
          <w:tcPr>
            <w:tcW w:w="2820" w:type="dxa"/>
          </w:tcPr>
          <w:p w14:paraId="100396E3" w14:textId="77777777" w:rsidR="00FC0F97" w:rsidRPr="000C5AE5" w:rsidRDefault="00FC0F97" w:rsidP="006128B4">
            <w:pPr>
              <w:rPr>
                <w:sz w:val="22"/>
                <w:szCs w:val="22"/>
              </w:rPr>
            </w:pPr>
            <w:r w:rsidRPr="000C5AE5">
              <w:rPr>
                <w:sz w:val="22"/>
                <w:szCs w:val="22"/>
              </w:rPr>
              <w:t>Twp. Clerk:</w:t>
            </w:r>
          </w:p>
        </w:tc>
        <w:tc>
          <w:tcPr>
            <w:tcW w:w="1507" w:type="dxa"/>
          </w:tcPr>
          <w:p w14:paraId="74C0308B" w14:textId="6E958C03" w:rsidR="00FC0F97" w:rsidRPr="000C5AE5" w:rsidRDefault="00E347B5" w:rsidP="006128B4">
            <w:pPr>
              <w:rPr>
                <w:sz w:val="22"/>
                <w:szCs w:val="22"/>
              </w:rPr>
            </w:pPr>
            <w:r>
              <w:rPr>
                <w:sz w:val="22"/>
                <w:szCs w:val="22"/>
              </w:rPr>
              <w:t>Christina Bischoff</w:t>
            </w:r>
          </w:p>
        </w:tc>
        <w:tc>
          <w:tcPr>
            <w:tcW w:w="1789" w:type="dxa"/>
          </w:tcPr>
          <w:p w14:paraId="0C13398A" w14:textId="083F8758" w:rsidR="00FC0F97" w:rsidRPr="000C5AE5" w:rsidRDefault="00E347B5" w:rsidP="006128B4">
            <w:pPr>
              <w:rPr>
                <w:sz w:val="22"/>
                <w:szCs w:val="22"/>
              </w:rPr>
            </w:pPr>
            <w:r>
              <w:rPr>
                <w:sz w:val="22"/>
                <w:szCs w:val="22"/>
              </w:rPr>
              <w:t>734-856-5383</w:t>
            </w:r>
          </w:p>
        </w:tc>
        <w:tc>
          <w:tcPr>
            <w:tcW w:w="3668" w:type="dxa"/>
          </w:tcPr>
          <w:p w14:paraId="58930C1E" w14:textId="77777777" w:rsidR="00FC0F97" w:rsidRPr="000C5AE5" w:rsidRDefault="00FC0F97" w:rsidP="006128B4">
            <w:pPr>
              <w:rPr>
                <w:sz w:val="22"/>
                <w:szCs w:val="22"/>
              </w:rPr>
            </w:pPr>
            <w:hyperlink r:id="rId77" w:history="1">
              <w:r w:rsidRPr="000C5AE5">
                <w:rPr>
                  <w:rStyle w:val="Hyperlink"/>
                  <w:sz w:val="22"/>
                  <w:szCs w:val="22"/>
                </w:rPr>
                <w:t>whitefordtwpclerk@bex.net</w:t>
              </w:r>
            </w:hyperlink>
          </w:p>
        </w:tc>
      </w:tr>
      <w:tr w:rsidR="00FC0F97" w:rsidRPr="000C5AE5" w14:paraId="1441E7DC" w14:textId="77777777" w:rsidTr="00E45A1E">
        <w:trPr>
          <w:trHeight w:val="267"/>
        </w:trPr>
        <w:tc>
          <w:tcPr>
            <w:tcW w:w="2820" w:type="dxa"/>
          </w:tcPr>
          <w:p w14:paraId="14E490AB" w14:textId="77777777" w:rsidR="00FC0F97" w:rsidRPr="000C5AE5" w:rsidRDefault="00FC0F97" w:rsidP="006128B4">
            <w:pPr>
              <w:rPr>
                <w:sz w:val="22"/>
                <w:szCs w:val="22"/>
              </w:rPr>
            </w:pPr>
            <w:r w:rsidRPr="000C5AE5">
              <w:rPr>
                <w:sz w:val="22"/>
                <w:szCs w:val="22"/>
              </w:rPr>
              <w:t>Twp. Treasurer:</w:t>
            </w:r>
          </w:p>
        </w:tc>
        <w:tc>
          <w:tcPr>
            <w:tcW w:w="1507" w:type="dxa"/>
          </w:tcPr>
          <w:p w14:paraId="1F8EB043" w14:textId="50F72125" w:rsidR="00FC0F97" w:rsidRPr="000C5AE5" w:rsidRDefault="00F77C86" w:rsidP="006128B4">
            <w:pPr>
              <w:rPr>
                <w:sz w:val="22"/>
                <w:szCs w:val="22"/>
              </w:rPr>
            </w:pPr>
            <w:r>
              <w:rPr>
                <w:sz w:val="22"/>
                <w:szCs w:val="22"/>
              </w:rPr>
              <w:t>Lee Strahan</w:t>
            </w:r>
          </w:p>
        </w:tc>
        <w:tc>
          <w:tcPr>
            <w:tcW w:w="1789" w:type="dxa"/>
          </w:tcPr>
          <w:p w14:paraId="400CC066" w14:textId="2759F80A" w:rsidR="00FC0F97" w:rsidRPr="000C5AE5" w:rsidRDefault="00F77C86" w:rsidP="006128B4">
            <w:pPr>
              <w:rPr>
                <w:sz w:val="22"/>
                <w:szCs w:val="22"/>
              </w:rPr>
            </w:pPr>
            <w:r>
              <w:rPr>
                <w:sz w:val="22"/>
                <w:szCs w:val="22"/>
              </w:rPr>
              <w:t>734-568</w:t>
            </w:r>
            <w:r w:rsidR="000A5825">
              <w:rPr>
                <w:sz w:val="22"/>
                <w:szCs w:val="22"/>
              </w:rPr>
              <w:t>-0260</w:t>
            </w:r>
          </w:p>
        </w:tc>
        <w:tc>
          <w:tcPr>
            <w:tcW w:w="3668" w:type="dxa"/>
          </w:tcPr>
          <w:p w14:paraId="443DDC86" w14:textId="77777777" w:rsidR="00FC0F97" w:rsidRPr="000C5AE5" w:rsidRDefault="00FC0F97" w:rsidP="006128B4">
            <w:pPr>
              <w:rPr>
                <w:sz w:val="22"/>
                <w:szCs w:val="22"/>
              </w:rPr>
            </w:pPr>
            <w:hyperlink r:id="rId78" w:history="1">
              <w:r w:rsidRPr="000C5AE5">
                <w:rPr>
                  <w:rStyle w:val="Hyperlink"/>
                  <w:sz w:val="22"/>
                  <w:szCs w:val="22"/>
                </w:rPr>
                <w:t>whitefordtreasurer@gmail.com</w:t>
              </w:r>
            </w:hyperlink>
          </w:p>
        </w:tc>
      </w:tr>
      <w:tr w:rsidR="00FC0F97" w:rsidRPr="000C5AE5" w14:paraId="1D4D737C" w14:textId="77777777" w:rsidTr="00E45A1E">
        <w:trPr>
          <w:trHeight w:val="267"/>
        </w:trPr>
        <w:tc>
          <w:tcPr>
            <w:tcW w:w="2820" w:type="dxa"/>
          </w:tcPr>
          <w:p w14:paraId="3F689AF8" w14:textId="77777777" w:rsidR="00FC0F97" w:rsidRPr="000C5AE5" w:rsidRDefault="00FC0F97" w:rsidP="006128B4">
            <w:pPr>
              <w:rPr>
                <w:sz w:val="22"/>
                <w:szCs w:val="22"/>
              </w:rPr>
            </w:pPr>
            <w:r w:rsidRPr="000C5AE5">
              <w:rPr>
                <w:sz w:val="22"/>
                <w:szCs w:val="22"/>
              </w:rPr>
              <w:t>Building Inspector:</w:t>
            </w:r>
          </w:p>
        </w:tc>
        <w:tc>
          <w:tcPr>
            <w:tcW w:w="1507" w:type="dxa"/>
          </w:tcPr>
          <w:p w14:paraId="2B0DF0D7" w14:textId="36B3BCE6" w:rsidR="00FC0F97" w:rsidRPr="000C5AE5" w:rsidRDefault="00DB4122" w:rsidP="006128B4">
            <w:pPr>
              <w:rPr>
                <w:sz w:val="22"/>
                <w:szCs w:val="22"/>
              </w:rPr>
            </w:pPr>
            <w:r>
              <w:rPr>
                <w:sz w:val="22"/>
                <w:szCs w:val="22"/>
              </w:rPr>
              <w:t>Todd Roach</w:t>
            </w:r>
          </w:p>
        </w:tc>
        <w:tc>
          <w:tcPr>
            <w:tcW w:w="1789" w:type="dxa"/>
          </w:tcPr>
          <w:p w14:paraId="50DD2C4A" w14:textId="5FF1E303" w:rsidR="00FC0F97" w:rsidRPr="000C5AE5" w:rsidRDefault="00DB4122" w:rsidP="006128B4">
            <w:pPr>
              <w:rPr>
                <w:sz w:val="22"/>
                <w:szCs w:val="22"/>
              </w:rPr>
            </w:pPr>
            <w:r>
              <w:rPr>
                <w:sz w:val="22"/>
                <w:szCs w:val="22"/>
              </w:rPr>
              <w:t>517-</w:t>
            </w:r>
            <w:r w:rsidR="003656C5">
              <w:rPr>
                <w:sz w:val="22"/>
                <w:szCs w:val="22"/>
              </w:rPr>
              <w:t>937-9059</w:t>
            </w:r>
          </w:p>
        </w:tc>
        <w:tc>
          <w:tcPr>
            <w:tcW w:w="3668" w:type="dxa"/>
          </w:tcPr>
          <w:p w14:paraId="4FF8F7F6" w14:textId="61FFCB48" w:rsidR="00FC0F97" w:rsidRPr="000C5AE5" w:rsidRDefault="00FC0F97" w:rsidP="006128B4">
            <w:pPr>
              <w:rPr>
                <w:sz w:val="22"/>
                <w:szCs w:val="22"/>
              </w:rPr>
            </w:pPr>
          </w:p>
        </w:tc>
      </w:tr>
      <w:tr w:rsidR="001C5E7E" w:rsidRPr="000C5AE5" w14:paraId="41BE0D7B" w14:textId="77777777" w:rsidTr="00E45A1E">
        <w:trPr>
          <w:trHeight w:val="277"/>
        </w:trPr>
        <w:tc>
          <w:tcPr>
            <w:tcW w:w="2820" w:type="dxa"/>
          </w:tcPr>
          <w:p w14:paraId="3F540ABA" w14:textId="39E9462C" w:rsidR="001C5E7E" w:rsidRPr="000C5AE5" w:rsidRDefault="001C5E7E" w:rsidP="001C5E7E">
            <w:pPr>
              <w:rPr>
                <w:sz w:val="22"/>
                <w:szCs w:val="22"/>
              </w:rPr>
            </w:pPr>
            <w:r w:rsidRPr="000C5AE5">
              <w:rPr>
                <w:sz w:val="22"/>
                <w:szCs w:val="22"/>
              </w:rPr>
              <w:t>Electrical Inspector:</w:t>
            </w:r>
          </w:p>
        </w:tc>
        <w:tc>
          <w:tcPr>
            <w:tcW w:w="1507" w:type="dxa"/>
          </w:tcPr>
          <w:p w14:paraId="162C61A2" w14:textId="22DE63AA" w:rsidR="001C5E7E" w:rsidRPr="000C5AE5" w:rsidRDefault="003656C5" w:rsidP="001C5E7E">
            <w:pPr>
              <w:rPr>
                <w:sz w:val="22"/>
                <w:szCs w:val="22"/>
              </w:rPr>
            </w:pPr>
            <w:r>
              <w:rPr>
                <w:sz w:val="22"/>
                <w:szCs w:val="22"/>
              </w:rPr>
              <w:t>Dale Kolar</w:t>
            </w:r>
          </w:p>
        </w:tc>
        <w:tc>
          <w:tcPr>
            <w:tcW w:w="1789" w:type="dxa"/>
          </w:tcPr>
          <w:p w14:paraId="3FAA3215" w14:textId="2B3E6C03" w:rsidR="001C5E7E" w:rsidRPr="000C5AE5" w:rsidRDefault="003656C5" w:rsidP="001C5E7E">
            <w:pPr>
              <w:rPr>
                <w:sz w:val="22"/>
                <w:szCs w:val="22"/>
              </w:rPr>
            </w:pPr>
            <w:r>
              <w:rPr>
                <w:sz w:val="22"/>
                <w:szCs w:val="22"/>
              </w:rPr>
              <w:t>734-777-4337</w:t>
            </w:r>
          </w:p>
        </w:tc>
        <w:tc>
          <w:tcPr>
            <w:tcW w:w="3668" w:type="dxa"/>
          </w:tcPr>
          <w:p w14:paraId="7F502C3D" w14:textId="1A0FD98D" w:rsidR="001C5E7E" w:rsidRPr="000C5AE5" w:rsidRDefault="001C5E7E" w:rsidP="001C5E7E">
            <w:pPr>
              <w:rPr>
                <w:sz w:val="22"/>
                <w:szCs w:val="22"/>
              </w:rPr>
            </w:pPr>
          </w:p>
        </w:tc>
      </w:tr>
      <w:tr w:rsidR="001C5E7E" w:rsidRPr="000C5AE5" w14:paraId="3851320D" w14:textId="77777777" w:rsidTr="00E45A1E">
        <w:trPr>
          <w:trHeight w:val="536"/>
        </w:trPr>
        <w:tc>
          <w:tcPr>
            <w:tcW w:w="2820" w:type="dxa"/>
          </w:tcPr>
          <w:p w14:paraId="33180220" w14:textId="10452A0E" w:rsidR="001C5E7E" w:rsidRPr="000C5AE5" w:rsidRDefault="001C5E7E" w:rsidP="001C5E7E">
            <w:pPr>
              <w:rPr>
                <w:sz w:val="22"/>
                <w:szCs w:val="22"/>
              </w:rPr>
            </w:pPr>
            <w:r w:rsidRPr="000C5AE5">
              <w:rPr>
                <w:sz w:val="22"/>
                <w:szCs w:val="22"/>
              </w:rPr>
              <w:t>Mech/Plumb Inspector:</w:t>
            </w:r>
          </w:p>
        </w:tc>
        <w:tc>
          <w:tcPr>
            <w:tcW w:w="1507" w:type="dxa"/>
          </w:tcPr>
          <w:p w14:paraId="3B164251" w14:textId="5920B38C" w:rsidR="001C5E7E" w:rsidRPr="000C5AE5" w:rsidRDefault="001C5E7E" w:rsidP="001C5E7E">
            <w:pPr>
              <w:rPr>
                <w:sz w:val="22"/>
                <w:szCs w:val="22"/>
              </w:rPr>
            </w:pPr>
            <w:r w:rsidRPr="000C5AE5">
              <w:rPr>
                <w:sz w:val="22"/>
                <w:szCs w:val="22"/>
              </w:rPr>
              <w:t>Don Olszewski</w:t>
            </w:r>
          </w:p>
        </w:tc>
        <w:tc>
          <w:tcPr>
            <w:tcW w:w="1789" w:type="dxa"/>
          </w:tcPr>
          <w:p w14:paraId="5FFAFC35" w14:textId="6E766AA5" w:rsidR="001C5E7E" w:rsidRPr="000C5AE5" w:rsidRDefault="001C5E7E" w:rsidP="001C5E7E">
            <w:pPr>
              <w:rPr>
                <w:sz w:val="22"/>
                <w:szCs w:val="22"/>
              </w:rPr>
            </w:pPr>
            <w:r w:rsidRPr="000C5AE5">
              <w:rPr>
                <w:sz w:val="22"/>
                <w:szCs w:val="22"/>
              </w:rPr>
              <w:t>419-466-7238</w:t>
            </w:r>
          </w:p>
        </w:tc>
        <w:tc>
          <w:tcPr>
            <w:tcW w:w="3668" w:type="dxa"/>
          </w:tcPr>
          <w:p w14:paraId="3AAA74D7" w14:textId="77777777" w:rsidR="001C5E7E" w:rsidRPr="000C5AE5" w:rsidRDefault="001C5E7E" w:rsidP="001C5E7E">
            <w:pPr>
              <w:rPr>
                <w:sz w:val="22"/>
                <w:szCs w:val="22"/>
              </w:rPr>
            </w:pPr>
          </w:p>
        </w:tc>
      </w:tr>
      <w:tr w:rsidR="001C5E7E" w:rsidRPr="000C5AE5" w14:paraId="09CFC05B" w14:textId="77777777" w:rsidTr="00E45A1E">
        <w:trPr>
          <w:trHeight w:val="806"/>
        </w:trPr>
        <w:tc>
          <w:tcPr>
            <w:tcW w:w="2820" w:type="dxa"/>
          </w:tcPr>
          <w:p w14:paraId="5D7D6986" w14:textId="05959ED1" w:rsidR="001C5E7E" w:rsidRPr="000C5AE5" w:rsidRDefault="001C5E7E" w:rsidP="001C5E7E">
            <w:pPr>
              <w:rPr>
                <w:sz w:val="22"/>
                <w:szCs w:val="22"/>
              </w:rPr>
            </w:pPr>
            <w:r w:rsidRPr="000C5AE5">
              <w:rPr>
                <w:sz w:val="22"/>
                <w:szCs w:val="22"/>
              </w:rPr>
              <w:t>Twp. Engineer:</w:t>
            </w:r>
          </w:p>
        </w:tc>
        <w:tc>
          <w:tcPr>
            <w:tcW w:w="1507" w:type="dxa"/>
          </w:tcPr>
          <w:p w14:paraId="2F4617A4" w14:textId="724120EB" w:rsidR="001C5E7E" w:rsidRPr="000C5AE5" w:rsidRDefault="00910C53" w:rsidP="001C5E7E">
            <w:pPr>
              <w:rPr>
                <w:sz w:val="22"/>
                <w:szCs w:val="22"/>
              </w:rPr>
            </w:pPr>
            <w:r>
              <w:rPr>
                <w:sz w:val="22"/>
                <w:szCs w:val="22"/>
              </w:rPr>
              <w:t>David Kubiske</w:t>
            </w:r>
          </w:p>
        </w:tc>
        <w:tc>
          <w:tcPr>
            <w:tcW w:w="1789" w:type="dxa"/>
          </w:tcPr>
          <w:p w14:paraId="2F05BFE0" w14:textId="10C6358E" w:rsidR="001C5E7E" w:rsidRPr="000C5AE5" w:rsidRDefault="00910C53" w:rsidP="001C5E7E">
            <w:pPr>
              <w:rPr>
                <w:sz w:val="22"/>
                <w:szCs w:val="22"/>
              </w:rPr>
            </w:pPr>
            <w:r>
              <w:rPr>
                <w:sz w:val="22"/>
                <w:szCs w:val="22"/>
              </w:rPr>
              <w:t>734-823-5080</w:t>
            </w:r>
          </w:p>
        </w:tc>
        <w:tc>
          <w:tcPr>
            <w:tcW w:w="3668" w:type="dxa"/>
          </w:tcPr>
          <w:p w14:paraId="0A9ED14A" w14:textId="77777777" w:rsidR="001C5E7E" w:rsidRPr="000C5AE5" w:rsidRDefault="001C5E7E" w:rsidP="001C5E7E">
            <w:pPr>
              <w:rPr>
                <w:sz w:val="22"/>
                <w:szCs w:val="22"/>
              </w:rPr>
            </w:pPr>
          </w:p>
        </w:tc>
      </w:tr>
    </w:tbl>
    <w:p w14:paraId="76A56FC4" w14:textId="77777777" w:rsidR="00563C03" w:rsidRPr="000C5AE5" w:rsidRDefault="00563C03" w:rsidP="00563C03">
      <w:pPr>
        <w:rPr>
          <w:sz w:val="22"/>
          <w:szCs w:val="22"/>
        </w:rPr>
      </w:pPr>
    </w:p>
    <w:p w14:paraId="43BD9D0D" w14:textId="77777777" w:rsidR="00563C03" w:rsidRPr="000C5AE5" w:rsidRDefault="00563C03" w:rsidP="00563C03">
      <w:pPr>
        <w:rPr>
          <w:sz w:val="22"/>
          <w:szCs w:val="22"/>
        </w:rPr>
      </w:pPr>
      <w:r w:rsidRPr="000C5AE5">
        <w:rPr>
          <w:sz w:val="22"/>
          <w:szCs w:val="22"/>
        </w:rPr>
        <w:t xml:space="preserve">Whiteford Township is located in the lower, southwest corner of Monroe County bordering Sylvania, Ohio. US-23 splits the Township, but there are three exits off the expressway. Exit 1 is Sterns Road, exit 3 is Consear Road and exit 5 is US-223. The Township has an Industrial &amp; Retail Park located at Exit 1, and a large tract of property zoned M2 along Memorial Hwy. in the western side. The Whiteford Stoneco Community Park is a 100-acre park that now includes six ball fields, a disc golf </w:t>
      </w:r>
      <w:r w:rsidRPr="000C5AE5">
        <w:rPr>
          <w:sz w:val="22"/>
          <w:szCs w:val="22"/>
        </w:rPr>
        <w:lastRenderedPageBreak/>
        <w:t>course, and walking trails around and through 14 acres of Alvar Prairie that is managed by The Nature Conservancy. The Township is home to Pinnacle Technology Group, Bullard Engineering, ADM, Air Gas Corp., Nice Car Company, MITRP industrial complex and Mid-West II a leader in power coating.</w:t>
      </w:r>
    </w:p>
    <w:p w14:paraId="7892819F" w14:textId="23A5CF6C" w:rsidR="00563C03" w:rsidRPr="000C5AE5" w:rsidRDefault="00563C03" w:rsidP="00563C03">
      <w:pPr>
        <w:rPr>
          <w:b/>
          <w:bCs/>
          <w:sz w:val="22"/>
          <w:szCs w:val="22"/>
        </w:rPr>
      </w:pPr>
      <w:r w:rsidRPr="000C5AE5">
        <w:rPr>
          <w:b/>
          <w:bCs/>
          <w:sz w:val="22"/>
          <w:szCs w:val="22"/>
        </w:rPr>
        <w:t>Development Information</w:t>
      </w:r>
      <w:r w:rsidR="00E45A1E" w:rsidRPr="000C5AE5">
        <w:rPr>
          <w:b/>
          <w:bCs/>
          <w:sz w:val="22"/>
          <w:szCs w:val="22"/>
        </w:rPr>
        <w:br/>
      </w:r>
      <w:r w:rsidRPr="000C5AE5">
        <w:rPr>
          <w:sz w:val="22"/>
          <w:szCs w:val="22"/>
        </w:rPr>
        <w:t>Please contact the Supervisor to discuss general ideas.</w:t>
      </w:r>
    </w:p>
    <w:p w14:paraId="7EAFDE1A" w14:textId="69BC6FA8" w:rsidR="00E45A1E" w:rsidRPr="000C5AE5" w:rsidRDefault="00563C03" w:rsidP="00563C03">
      <w:pPr>
        <w:rPr>
          <w:b/>
          <w:bCs/>
          <w:sz w:val="22"/>
          <w:szCs w:val="22"/>
        </w:rPr>
      </w:pPr>
      <w:r w:rsidRPr="000C5AE5">
        <w:rPr>
          <w:b/>
          <w:bCs/>
          <w:sz w:val="22"/>
          <w:szCs w:val="22"/>
        </w:rPr>
        <w:t>Economic Development Opportunities</w:t>
      </w:r>
      <w:r w:rsidR="00E45A1E" w:rsidRPr="000C5AE5">
        <w:rPr>
          <w:b/>
          <w:bCs/>
          <w:sz w:val="22"/>
          <w:szCs w:val="22"/>
        </w:rPr>
        <w:br/>
      </w:r>
      <w:r w:rsidRPr="000C5AE5">
        <w:rPr>
          <w:sz w:val="22"/>
          <w:szCs w:val="22"/>
        </w:rPr>
        <w:t>The community is open to a retail complex located in the township. With our proximity to Toledo and Sylvania, Ohio, this could be a perfect opportunity. We have an industrial park located at Sterns Rd. and Schnipke Rd. This is serviced by Sanitary Sewer and Could soon have municipal water.</w:t>
      </w:r>
    </w:p>
    <w:p w14:paraId="19EFFFCB" w14:textId="5B6E0E13" w:rsidR="00563C03" w:rsidRPr="000C5AE5" w:rsidRDefault="00563C03" w:rsidP="00563C03">
      <w:pPr>
        <w:rPr>
          <w:sz w:val="22"/>
          <w:szCs w:val="22"/>
        </w:rPr>
      </w:pPr>
      <w:r w:rsidRPr="000C5AE5">
        <w:rPr>
          <w:b/>
          <w:bCs/>
          <w:sz w:val="22"/>
          <w:szCs w:val="22"/>
        </w:rPr>
        <w:t>Park</w:t>
      </w:r>
      <w:r w:rsidR="00E45A1E" w:rsidRPr="000C5AE5">
        <w:rPr>
          <w:sz w:val="22"/>
          <w:szCs w:val="22"/>
        </w:rPr>
        <w:br/>
      </w:r>
      <w:r w:rsidRPr="000C5AE5">
        <w:rPr>
          <w:sz w:val="22"/>
          <w:szCs w:val="22"/>
        </w:rPr>
        <w:t>Whiteford-Stoneco Community Park is located on 95 acres at the corner of Sterns and Whiteford Roads. A portion of the park, about 14 acres, is home to an Alvar Prairie, a very rare type of plant community that is managed by The Nature Conservancy. The new walking trails in the woods allow people to enjoy the native plant communities, without disturbing the environment. The park has six ball fields that host over 100 games during the season for Township youth and a large storage/concession building. An 18-Hole Disk Golf Course will be dedicated in the spring of 2017. We have over 2 miles of improved walking trails and are in the process of planning for a Dog Park area.</w:t>
      </w:r>
    </w:p>
    <w:p w14:paraId="2734D1CF" w14:textId="77777777" w:rsidR="00563C03" w:rsidRDefault="00563C03" w:rsidP="00563C03">
      <w:pPr>
        <w:rPr>
          <w:sz w:val="23"/>
          <w:szCs w:val="23"/>
        </w:rPr>
      </w:pPr>
      <w:r w:rsidRPr="00651B4B">
        <w:rPr>
          <w:sz w:val="23"/>
          <w:szCs w:val="23"/>
        </w:rPr>
        <w:t xml:space="preserve"> </w:t>
      </w:r>
    </w:p>
    <w:p w14:paraId="3F5B7A75" w14:textId="77777777" w:rsidR="00E45A1E" w:rsidRDefault="00E45A1E" w:rsidP="00563C03">
      <w:pPr>
        <w:rPr>
          <w:sz w:val="23"/>
          <w:szCs w:val="23"/>
        </w:rPr>
      </w:pPr>
    </w:p>
    <w:p w14:paraId="4252CB25" w14:textId="77777777" w:rsidR="00E45A1E" w:rsidRDefault="00E45A1E" w:rsidP="00563C03">
      <w:pPr>
        <w:rPr>
          <w:sz w:val="23"/>
          <w:szCs w:val="23"/>
        </w:rPr>
      </w:pPr>
    </w:p>
    <w:p w14:paraId="5473A684" w14:textId="77777777" w:rsidR="00E45A1E" w:rsidRDefault="00E45A1E" w:rsidP="00563C03">
      <w:pPr>
        <w:rPr>
          <w:sz w:val="23"/>
          <w:szCs w:val="23"/>
        </w:rPr>
      </w:pPr>
    </w:p>
    <w:p w14:paraId="59C27F58" w14:textId="77777777" w:rsidR="00E45A1E" w:rsidRDefault="00E45A1E" w:rsidP="00563C03">
      <w:pPr>
        <w:rPr>
          <w:sz w:val="23"/>
          <w:szCs w:val="23"/>
        </w:rPr>
      </w:pPr>
    </w:p>
    <w:p w14:paraId="281B9D13" w14:textId="77777777" w:rsidR="00E45A1E" w:rsidRDefault="00E45A1E" w:rsidP="00563C03">
      <w:pPr>
        <w:rPr>
          <w:sz w:val="23"/>
          <w:szCs w:val="23"/>
        </w:rPr>
      </w:pPr>
    </w:p>
    <w:p w14:paraId="43DB27FE" w14:textId="77777777" w:rsidR="00E45A1E" w:rsidRDefault="00E45A1E" w:rsidP="00563C03">
      <w:pPr>
        <w:rPr>
          <w:sz w:val="23"/>
          <w:szCs w:val="23"/>
        </w:rPr>
      </w:pPr>
    </w:p>
    <w:p w14:paraId="39B82DB9" w14:textId="77777777" w:rsidR="00E45A1E" w:rsidRDefault="00E45A1E" w:rsidP="00563C03">
      <w:pPr>
        <w:rPr>
          <w:sz w:val="23"/>
          <w:szCs w:val="23"/>
        </w:rPr>
      </w:pPr>
    </w:p>
    <w:p w14:paraId="598CBB65" w14:textId="77777777" w:rsidR="00E45A1E" w:rsidRDefault="00E45A1E" w:rsidP="00563C03">
      <w:pPr>
        <w:rPr>
          <w:sz w:val="23"/>
          <w:szCs w:val="23"/>
        </w:rPr>
      </w:pPr>
    </w:p>
    <w:p w14:paraId="5A4C6385" w14:textId="77777777" w:rsidR="00E45A1E" w:rsidRDefault="00E45A1E" w:rsidP="00563C03">
      <w:pPr>
        <w:rPr>
          <w:sz w:val="23"/>
          <w:szCs w:val="23"/>
        </w:rPr>
      </w:pPr>
    </w:p>
    <w:p w14:paraId="7D8DDE40" w14:textId="77777777" w:rsidR="00E45A1E" w:rsidRDefault="00E45A1E" w:rsidP="00563C03">
      <w:pPr>
        <w:rPr>
          <w:sz w:val="23"/>
          <w:szCs w:val="23"/>
        </w:rPr>
      </w:pPr>
    </w:p>
    <w:p w14:paraId="3DA4F84E" w14:textId="77777777" w:rsidR="00E45A1E" w:rsidRDefault="00E45A1E" w:rsidP="00563C03">
      <w:pPr>
        <w:rPr>
          <w:sz w:val="23"/>
          <w:szCs w:val="23"/>
        </w:rPr>
      </w:pPr>
    </w:p>
    <w:p w14:paraId="4D523E39" w14:textId="77777777" w:rsidR="00E45A1E" w:rsidRPr="00651B4B" w:rsidRDefault="00E45A1E" w:rsidP="00563C03">
      <w:pPr>
        <w:rPr>
          <w:sz w:val="23"/>
          <w:szCs w:val="23"/>
        </w:rPr>
      </w:pPr>
    </w:p>
    <w:bookmarkStart w:id="32" w:name="_Toc221708938"/>
    <w:p w14:paraId="3061BB7B" w14:textId="74DC2092" w:rsidR="00563C03" w:rsidRPr="0042022C" w:rsidRDefault="00E45A1E" w:rsidP="0042022C">
      <w:pPr>
        <w:pStyle w:val="Heading1"/>
        <w:jc w:val="center"/>
        <w:rPr>
          <w:sz w:val="32"/>
          <w:szCs w:val="32"/>
        </w:rPr>
      </w:pPr>
      <w:r w:rsidRPr="0042022C">
        <w:rPr>
          <w:noProof/>
          <w:sz w:val="32"/>
          <w:szCs w:val="32"/>
        </w:rPr>
        <w:lastRenderedPageBreak/>
        <mc:AlternateContent>
          <mc:Choice Requires="wps">
            <w:drawing>
              <wp:anchor distT="0" distB="0" distL="0" distR="0" simplePos="0" relativeHeight="251725824" behindDoc="0" locked="0" layoutInCell="1" allowOverlap="1" wp14:anchorId="38691028" wp14:editId="5035EA74">
                <wp:simplePos x="0" y="0"/>
                <wp:positionH relativeFrom="page">
                  <wp:posOffset>12700</wp:posOffset>
                </wp:positionH>
                <wp:positionV relativeFrom="paragraph">
                  <wp:posOffset>198920</wp:posOffset>
                </wp:positionV>
                <wp:extent cx="7772400" cy="27940"/>
                <wp:effectExtent l="0" t="0" r="0" b="0"/>
                <wp:wrapNone/>
                <wp:docPr id="1840953032"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21FE802E" id="Graphic 31" o:spid="_x0000_s1026" style="position:absolute;margin-left:1pt;margin-top:15.65pt;width:612pt;height:2.2pt;z-index:251725824;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" path="m7772400,l,,,27432r7772400,l7772400,xe" fillcolor="#548dd4" stroked="f">
                <v:path arrowok="t"/>
                <w10:wrap anchorx="page"/>
              </v:shape>
            </w:pict>
          </mc:Fallback>
        </mc:AlternateContent>
      </w:r>
      <w:r w:rsidR="00563C03" w:rsidRPr="0042022C">
        <w:rPr>
          <w:sz w:val="32"/>
          <w:szCs w:val="32"/>
        </w:rPr>
        <w:t>City of Luna Pier</w:t>
      </w:r>
      <w:bookmarkEnd w:id="32"/>
    </w:p>
    <w:p w14:paraId="40EDB8E4" w14:textId="0E97271B" w:rsidR="00563C03" w:rsidRPr="000C5AE5" w:rsidRDefault="00563C03" w:rsidP="00563C03">
      <w:pPr>
        <w:rPr>
          <w:sz w:val="22"/>
          <w:szCs w:val="22"/>
        </w:rPr>
      </w:pPr>
      <w:r w:rsidRPr="000C5AE5">
        <w:rPr>
          <w:sz w:val="22"/>
          <w:szCs w:val="22"/>
        </w:rPr>
        <w:t>Website:  cityoflunapier.com</w:t>
      </w:r>
      <w:r w:rsidR="00E45A1E" w:rsidRPr="000C5AE5">
        <w:rPr>
          <w:sz w:val="22"/>
          <w:szCs w:val="22"/>
        </w:rPr>
        <w:br/>
      </w:r>
      <w:r w:rsidRPr="000C5AE5">
        <w:rPr>
          <w:sz w:val="22"/>
          <w:szCs w:val="22"/>
        </w:rPr>
        <w:t xml:space="preserve">Address: 4357 Buckeye Street, Luna Pier, MI 48157 </w:t>
      </w:r>
      <w:r w:rsidR="00E45A1E" w:rsidRPr="000C5AE5">
        <w:rPr>
          <w:sz w:val="22"/>
          <w:szCs w:val="22"/>
        </w:rPr>
        <w:br/>
      </w:r>
      <w:r w:rsidRPr="000C5AE5">
        <w:rPr>
          <w:sz w:val="22"/>
          <w:szCs w:val="22"/>
        </w:rPr>
        <w:t>Phone:</w:t>
      </w:r>
      <w:r w:rsidRPr="000C5AE5">
        <w:rPr>
          <w:sz w:val="22"/>
          <w:szCs w:val="22"/>
        </w:rPr>
        <w:tab/>
        <w:t>734- 848-6495</w:t>
      </w:r>
    </w:p>
    <w:p w14:paraId="7BA05A6C" w14:textId="3882AAD7" w:rsidR="00563C03" w:rsidRPr="000C5AE5" w:rsidRDefault="00563C03" w:rsidP="00563C03">
      <w:pPr>
        <w:rPr>
          <w:b/>
          <w:bCs/>
          <w:sz w:val="22"/>
          <w:szCs w:val="22"/>
        </w:rPr>
      </w:pPr>
      <w:r w:rsidRPr="000C5AE5">
        <w:rPr>
          <w:b/>
          <w:bCs/>
          <w:sz w:val="22"/>
          <w:szCs w:val="22"/>
        </w:rPr>
        <w:t>Contact Information</w:t>
      </w:r>
      <w:r w:rsidRPr="000C5AE5">
        <w:rPr>
          <w:b/>
          <w:bCs/>
          <w:sz w:val="22"/>
          <w:szCs w:val="22"/>
        </w:rPr>
        <w:tab/>
      </w:r>
    </w:p>
    <w:tbl>
      <w:tblPr>
        <w:tblStyle w:val="TableGrid"/>
        <w:tblW w:w="9895" w:type="dxa"/>
        <w:tblLook w:val="04A0" w:firstRow="1" w:lastRow="0" w:firstColumn="1" w:lastColumn="0" w:noHBand="0" w:noVBand="1"/>
      </w:tblPr>
      <w:tblGrid>
        <w:gridCol w:w="2515"/>
        <w:gridCol w:w="2430"/>
        <w:gridCol w:w="1710"/>
        <w:gridCol w:w="3240"/>
      </w:tblGrid>
      <w:tr w:rsidR="002775A5" w:rsidRPr="000C5AE5" w14:paraId="31F59FE7" w14:textId="77777777" w:rsidTr="002775A5">
        <w:tc>
          <w:tcPr>
            <w:tcW w:w="2515" w:type="dxa"/>
          </w:tcPr>
          <w:p w14:paraId="2FC7D38B" w14:textId="068A80FE" w:rsidR="002775A5" w:rsidRPr="000C5AE5" w:rsidRDefault="002775A5" w:rsidP="002775A5">
            <w:pPr>
              <w:rPr>
                <w:sz w:val="22"/>
                <w:szCs w:val="22"/>
              </w:rPr>
            </w:pPr>
            <w:r w:rsidRPr="000C5AE5">
              <w:rPr>
                <w:sz w:val="22"/>
                <w:szCs w:val="22"/>
              </w:rPr>
              <w:t>Mayor:</w:t>
            </w:r>
          </w:p>
        </w:tc>
        <w:tc>
          <w:tcPr>
            <w:tcW w:w="2430" w:type="dxa"/>
          </w:tcPr>
          <w:p w14:paraId="200B356B" w14:textId="6B8F2C7A" w:rsidR="002775A5" w:rsidRPr="000C5AE5" w:rsidRDefault="002677C6" w:rsidP="002775A5">
            <w:pPr>
              <w:rPr>
                <w:sz w:val="22"/>
                <w:szCs w:val="22"/>
              </w:rPr>
            </w:pPr>
            <w:r>
              <w:rPr>
                <w:sz w:val="22"/>
                <w:szCs w:val="22"/>
              </w:rPr>
              <w:t>James Gardner</w:t>
            </w:r>
          </w:p>
        </w:tc>
        <w:tc>
          <w:tcPr>
            <w:tcW w:w="1710" w:type="dxa"/>
          </w:tcPr>
          <w:p w14:paraId="690D0D01" w14:textId="67805D4B" w:rsidR="002775A5" w:rsidRPr="000C5AE5" w:rsidRDefault="002775A5" w:rsidP="002775A5">
            <w:pPr>
              <w:rPr>
                <w:sz w:val="22"/>
                <w:szCs w:val="22"/>
              </w:rPr>
            </w:pPr>
            <w:r w:rsidRPr="000C5AE5">
              <w:rPr>
                <w:sz w:val="22"/>
                <w:szCs w:val="22"/>
              </w:rPr>
              <w:t>ext. #201</w:t>
            </w:r>
          </w:p>
        </w:tc>
        <w:tc>
          <w:tcPr>
            <w:tcW w:w="3240" w:type="dxa"/>
          </w:tcPr>
          <w:p w14:paraId="34B8D5FA" w14:textId="4E4A9C7A" w:rsidR="002775A5" w:rsidRPr="000C5AE5" w:rsidRDefault="002775A5" w:rsidP="002775A5">
            <w:pPr>
              <w:rPr>
                <w:sz w:val="22"/>
                <w:szCs w:val="22"/>
              </w:rPr>
            </w:pPr>
            <w:hyperlink r:id="rId79" w:history="1">
              <w:r w:rsidRPr="000C5AE5">
                <w:rPr>
                  <w:rStyle w:val="Hyperlink"/>
                  <w:sz w:val="22"/>
                  <w:szCs w:val="22"/>
                </w:rPr>
                <w:t>mayor@cityoflunapier.com</w:t>
              </w:r>
            </w:hyperlink>
          </w:p>
        </w:tc>
      </w:tr>
      <w:tr w:rsidR="002775A5" w:rsidRPr="000C5AE5" w14:paraId="46E66C49" w14:textId="77777777" w:rsidTr="002775A5">
        <w:tc>
          <w:tcPr>
            <w:tcW w:w="2515" w:type="dxa"/>
          </w:tcPr>
          <w:p w14:paraId="0C3F3BB7" w14:textId="77777777" w:rsidR="002775A5" w:rsidRPr="000C5AE5" w:rsidRDefault="002775A5" w:rsidP="00A211E2">
            <w:pPr>
              <w:rPr>
                <w:sz w:val="22"/>
                <w:szCs w:val="22"/>
              </w:rPr>
            </w:pPr>
            <w:r w:rsidRPr="000C5AE5">
              <w:rPr>
                <w:sz w:val="22"/>
                <w:szCs w:val="22"/>
              </w:rPr>
              <w:t>Deputy Clerk:</w:t>
            </w:r>
          </w:p>
        </w:tc>
        <w:tc>
          <w:tcPr>
            <w:tcW w:w="2430" w:type="dxa"/>
          </w:tcPr>
          <w:p w14:paraId="70E29FF6" w14:textId="56E807FF" w:rsidR="002775A5" w:rsidRPr="000C5AE5" w:rsidRDefault="00C839CE" w:rsidP="00A211E2">
            <w:pPr>
              <w:rPr>
                <w:sz w:val="22"/>
                <w:szCs w:val="22"/>
              </w:rPr>
            </w:pPr>
            <w:r>
              <w:rPr>
                <w:sz w:val="22"/>
                <w:szCs w:val="22"/>
              </w:rPr>
              <w:t>Charles Boy</w:t>
            </w:r>
            <w:r w:rsidR="00C952BD">
              <w:rPr>
                <w:sz w:val="22"/>
                <w:szCs w:val="22"/>
              </w:rPr>
              <w:t>ce</w:t>
            </w:r>
          </w:p>
        </w:tc>
        <w:tc>
          <w:tcPr>
            <w:tcW w:w="1710" w:type="dxa"/>
          </w:tcPr>
          <w:p w14:paraId="411FA152" w14:textId="77777777" w:rsidR="002775A5" w:rsidRPr="000C5AE5" w:rsidRDefault="002775A5" w:rsidP="00A211E2">
            <w:pPr>
              <w:rPr>
                <w:sz w:val="22"/>
                <w:szCs w:val="22"/>
              </w:rPr>
            </w:pPr>
            <w:r w:rsidRPr="000C5AE5">
              <w:rPr>
                <w:sz w:val="22"/>
                <w:szCs w:val="22"/>
              </w:rPr>
              <w:t>ext. #205</w:t>
            </w:r>
          </w:p>
        </w:tc>
        <w:tc>
          <w:tcPr>
            <w:tcW w:w="3240" w:type="dxa"/>
          </w:tcPr>
          <w:p w14:paraId="757C917D" w14:textId="6A8EC9B6" w:rsidR="002775A5" w:rsidRPr="000C5AE5" w:rsidRDefault="002E39C3" w:rsidP="00A211E2">
            <w:pPr>
              <w:rPr>
                <w:sz w:val="22"/>
                <w:szCs w:val="22"/>
              </w:rPr>
            </w:pPr>
            <w:hyperlink r:id="rId80" w:history="1">
              <w:r w:rsidRPr="00771BF0">
                <w:rPr>
                  <w:rStyle w:val="Hyperlink"/>
                  <w:sz w:val="22"/>
                  <w:szCs w:val="22"/>
                </w:rPr>
                <w:t>c</w:t>
              </w:r>
              <w:r w:rsidRPr="00771BF0">
                <w:rPr>
                  <w:rStyle w:val="Hyperlink"/>
                </w:rPr>
                <w:t>boyce@cityoflunapier.com</w:t>
              </w:r>
            </w:hyperlink>
          </w:p>
        </w:tc>
      </w:tr>
      <w:tr w:rsidR="002775A5" w:rsidRPr="000C5AE5" w14:paraId="08C6E8C6" w14:textId="77777777" w:rsidTr="002775A5">
        <w:tc>
          <w:tcPr>
            <w:tcW w:w="2515" w:type="dxa"/>
          </w:tcPr>
          <w:p w14:paraId="10D4FA60" w14:textId="77777777" w:rsidR="002775A5" w:rsidRPr="000C5AE5" w:rsidRDefault="002775A5" w:rsidP="00A211E2">
            <w:pPr>
              <w:rPr>
                <w:sz w:val="22"/>
                <w:szCs w:val="22"/>
              </w:rPr>
            </w:pPr>
            <w:r w:rsidRPr="000C5AE5">
              <w:rPr>
                <w:sz w:val="22"/>
                <w:szCs w:val="22"/>
              </w:rPr>
              <w:t>Treasurer/Clerk:</w:t>
            </w:r>
          </w:p>
        </w:tc>
        <w:tc>
          <w:tcPr>
            <w:tcW w:w="2430" w:type="dxa"/>
          </w:tcPr>
          <w:p w14:paraId="5595DDC9" w14:textId="642AD703" w:rsidR="002775A5" w:rsidRPr="000C5AE5" w:rsidRDefault="002E39C3" w:rsidP="00A211E2">
            <w:pPr>
              <w:rPr>
                <w:sz w:val="22"/>
                <w:szCs w:val="22"/>
              </w:rPr>
            </w:pPr>
            <w:r>
              <w:rPr>
                <w:sz w:val="22"/>
                <w:szCs w:val="22"/>
              </w:rPr>
              <w:t>Pam Sanner</w:t>
            </w:r>
          </w:p>
        </w:tc>
        <w:tc>
          <w:tcPr>
            <w:tcW w:w="1710" w:type="dxa"/>
          </w:tcPr>
          <w:p w14:paraId="716A4899" w14:textId="77777777" w:rsidR="002775A5" w:rsidRPr="000C5AE5" w:rsidRDefault="002775A5" w:rsidP="00A211E2">
            <w:pPr>
              <w:rPr>
                <w:sz w:val="22"/>
                <w:szCs w:val="22"/>
              </w:rPr>
            </w:pPr>
            <w:r w:rsidRPr="000C5AE5">
              <w:rPr>
                <w:sz w:val="22"/>
                <w:szCs w:val="22"/>
              </w:rPr>
              <w:t>ext. #203</w:t>
            </w:r>
          </w:p>
        </w:tc>
        <w:tc>
          <w:tcPr>
            <w:tcW w:w="3240" w:type="dxa"/>
          </w:tcPr>
          <w:p w14:paraId="15701AF5" w14:textId="277E5E99" w:rsidR="002E39C3" w:rsidRPr="002E39C3" w:rsidRDefault="002E39C3" w:rsidP="00A211E2">
            <w:hyperlink r:id="rId81" w:history="1">
              <w:r w:rsidRPr="00771BF0">
                <w:rPr>
                  <w:rStyle w:val="Hyperlink"/>
                  <w:sz w:val="22"/>
                  <w:szCs w:val="22"/>
                </w:rPr>
                <w:t>p</w:t>
              </w:r>
              <w:r w:rsidRPr="00771BF0">
                <w:rPr>
                  <w:rStyle w:val="Hyperlink"/>
                </w:rPr>
                <w:t>sanner@cityoflunapier.com</w:t>
              </w:r>
            </w:hyperlink>
          </w:p>
        </w:tc>
      </w:tr>
      <w:tr w:rsidR="002775A5" w:rsidRPr="000C5AE5" w14:paraId="7F7D439A" w14:textId="77777777" w:rsidTr="002775A5">
        <w:tc>
          <w:tcPr>
            <w:tcW w:w="2515" w:type="dxa"/>
          </w:tcPr>
          <w:p w14:paraId="51DC9725" w14:textId="77777777" w:rsidR="002775A5" w:rsidRPr="000C5AE5" w:rsidRDefault="002775A5" w:rsidP="00A211E2">
            <w:pPr>
              <w:rPr>
                <w:sz w:val="22"/>
                <w:szCs w:val="22"/>
              </w:rPr>
            </w:pPr>
            <w:r w:rsidRPr="000C5AE5">
              <w:rPr>
                <w:sz w:val="22"/>
                <w:szCs w:val="22"/>
              </w:rPr>
              <w:t>Building Inspector:</w:t>
            </w:r>
          </w:p>
        </w:tc>
        <w:tc>
          <w:tcPr>
            <w:tcW w:w="2430" w:type="dxa"/>
          </w:tcPr>
          <w:p w14:paraId="169F4E85" w14:textId="77777777" w:rsidR="002775A5" w:rsidRPr="000C5AE5" w:rsidRDefault="002775A5" w:rsidP="00A211E2">
            <w:pPr>
              <w:rPr>
                <w:sz w:val="22"/>
                <w:szCs w:val="22"/>
              </w:rPr>
            </w:pPr>
            <w:r w:rsidRPr="000C5AE5">
              <w:rPr>
                <w:sz w:val="22"/>
                <w:szCs w:val="22"/>
              </w:rPr>
              <w:t>Michael Demski</w:t>
            </w:r>
          </w:p>
        </w:tc>
        <w:tc>
          <w:tcPr>
            <w:tcW w:w="1710" w:type="dxa"/>
          </w:tcPr>
          <w:p w14:paraId="78940341" w14:textId="77777777" w:rsidR="002775A5" w:rsidRPr="000C5AE5" w:rsidRDefault="002775A5" w:rsidP="00A211E2">
            <w:pPr>
              <w:rPr>
                <w:sz w:val="22"/>
                <w:szCs w:val="22"/>
              </w:rPr>
            </w:pPr>
            <w:r w:rsidRPr="000C5AE5">
              <w:rPr>
                <w:sz w:val="22"/>
                <w:szCs w:val="22"/>
              </w:rPr>
              <w:t>ext. #202</w:t>
            </w:r>
          </w:p>
        </w:tc>
        <w:tc>
          <w:tcPr>
            <w:tcW w:w="3240" w:type="dxa"/>
          </w:tcPr>
          <w:p w14:paraId="614DC4A1" w14:textId="18D591D9" w:rsidR="002775A5" w:rsidRPr="000C5AE5" w:rsidRDefault="002E39C3" w:rsidP="00A211E2">
            <w:pPr>
              <w:rPr>
                <w:sz w:val="22"/>
                <w:szCs w:val="22"/>
              </w:rPr>
            </w:pPr>
            <w:hyperlink r:id="rId82" w:history="1">
              <w:r w:rsidRPr="00771BF0">
                <w:rPr>
                  <w:rStyle w:val="Hyperlink"/>
                  <w:sz w:val="22"/>
                  <w:szCs w:val="22"/>
                </w:rPr>
                <w:t>mdemski@cityoflunapier.com</w:t>
              </w:r>
            </w:hyperlink>
          </w:p>
        </w:tc>
      </w:tr>
      <w:tr w:rsidR="002775A5" w:rsidRPr="000C5AE5" w14:paraId="7B68629A" w14:textId="77777777" w:rsidTr="002775A5">
        <w:tc>
          <w:tcPr>
            <w:tcW w:w="2515" w:type="dxa"/>
          </w:tcPr>
          <w:p w14:paraId="03977977" w14:textId="77777777" w:rsidR="002775A5" w:rsidRPr="000C5AE5" w:rsidRDefault="002775A5" w:rsidP="00A211E2">
            <w:pPr>
              <w:rPr>
                <w:sz w:val="22"/>
                <w:szCs w:val="22"/>
              </w:rPr>
            </w:pPr>
            <w:r w:rsidRPr="000C5AE5">
              <w:rPr>
                <w:sz w:val="22"/>
                <w:szCs w:val="22"/>
              </w:rPr>
              <w:t>Electrical Inspector:</w:t>
            </w:r>
          </w:p>
        </w:tc>
        <w:tc>
          <w:tcPr>
            <w:tcW w:w="2430" w:type="dxa"/>
          </w:tcPr>
          <w:p w14:paraId="651B69EC" w14:textId="7E28FA9E" w:rsidR="002775A5" w:rsidRPr="000C5AE5" w:rsidRDefault="00673DA4" w:rsidP="00A211E2">
            <w:pPr>
              <w:rPr>
                <w:sz w:val="22"/>
                <w:szCs w:val="22"/>
              </w:rPr>
            </w:pPr>
            <w:r>
              <w:rPr>
                <w:sz w:val="22"/>
                <w:szCs w:val="22"/>
              </w:rPr>
              <w:t>Dale Kolar</w:t>
            </w:r>
          </w:p>
        </w:tc>
        <w:tc>
          <w:tcPr>
            <w:tcW w:w="1710" w:type="dxa"/>
          </w:tcPr>
          <w:p w14:paraId="67BB7C91" w14:textId="3A07758F" w:rsidR="002775A5" w:rsidRPr="000C5AE5" w:rsidRDefault="00673DA4" w:rsidP="00A211E2">
            <w:pPr>
              <w:rPr>
                <w:sz w:val="22"/>
                <w:szCs w:val="22"/>
              </w:rPr>
            </w:pPr>
            <w:r>
              <w:rPr>
                <w:sz w:val="22"/>
                <w:szCs w:val="22"/>
              </w:rPr>
              <w:t>734-777-4337</w:t>
            </w:r>
          </w:p>
        </w:tc>
        <w:tc>
          <w:tcPr>
            <w:tcW w:w="3240" w:type="dxa"/>
          </w:tcPr>
          <w:p w14:paraId="1EA6ADDB" w14:textId="77777777" w:rsidR="002775A5" w:rsidRPr="000C5AE5" w:rsidRDefault="002775A5" w:rsidP="00A211E2">
            <w:pPr>
              <w:rPr>
                <w:sz w:val="22"/>
                <w:szCs w:val="22"/>
              </w:rPr>
            </w:pPr>
          </w:p>
        </w:tc>
      </w:tr>
      <w:tr w:rsidR="002775A5" w:rsidRPr="000C5AE5" w14:paraId="5A36D64C" w14:textId="77777777" w:rsidTr="002775A5">
        <w:tc>
          <w:tcPr>
            <w:tcW w:w="2515" w:type="dxa"/>
          </w:tcPr>
          <w:p w14:paraId="427E2884" w14:textId="0E764D09" w:rsidR="002775A5" w:rsidRPr="000C5AE5" w:rsidRDefault="002775A5" w:rsidP="002775A5">
            <w:pPr>
              <w:rPr>
                <w:sz w:val="22"/>
                <w:szCs w:val="22"/>
              </w:rPr>
            </w:pPr>
            <w:r w:rsidRPr="000C5AE5">
              <w:rPr>
                <w:sz w:val="22"/>
                <w:szCs w:val="22"/>
              </w:rPr>
              <w:t>Mech/Plumb inspect</w:t>
            </w:r>
            <w:r w:rsidR="00A1587C" w:rsidRPr="000C5AE5">
              <w:rPr>
                <w:sz w:val="22"/>
                <w:szCs w:val="22"/>
              </w:rPr>
              <w:t>or</w:t>
            </w:r>
          </w:p>
        </w:tc>
        <w:tc>
          <w:tcPr>
            <w:tcW w:w="2430" w:type="dxa"/>
          </w:tcPr>
          <w:p w14:paraId="7CE51EA0" w14:textId="1F5A6FFB" w:rsidR="002775A5" w:rsidRPr="000C5AE5" w:rsidRDefault="002775A5" w:rsidP="002775A5">
            <w:pPr>
              <w:rPr>
                <w:sz w:val="22"/>
                <w:szCs w:val="22"/>
              </w:rPr>
            </w:pPr>
            <w:r w:rsidRPr="000C5AE5">
              <w:rPr>
                <w:sz w:val="22"/>
                <w:szCs w:val="22"/>
              </w:rPr>
              <w:t>Donald Olszewski</w:t>
            </w:r>
          </w:p>
        </w:tc>
        <w:tc>
          <w:tcPr>
            <w:tcW w:w="1710" w:type="dxa"/>
          </w:tcPr>
          <w:p w14:paraId="7CD4D5AF" w14:textId="6B86BD48" w:rsidR="002775A5" w:rsidRPr="000C5AE5" w:rsidRDefault="002775A5" w:rsidP="002775A5">
            <w:pPr>
              <w:rPr>
                <w:sz w:val="22"/>
                <w:szCs w:val="22"/>
              </w:rPr>
            </w:pPr>
            <w:r w:rsidRPr="000C5AE5">
              <w:rPr>
                <w:sz w:val="22"/>
                <w:szCs w:val="22"/>
              </w:rPr>
              <w:t>419-466-7238</w:t>
            </w:r>
          </w:p>
        </w:tc>
        <w:tc>
          <w:tcPr>
            <w:tcW w:w="3240" w:type="dxa"/>
          </w:tcPr>
          <w:p w14:paraId="0C169AA1" w14:textId="77777777" w:rsidR="002775A5" w:rsidRPr="000C5AE5" w:rsidRDefault="002775A5" w:rsidP="002775A5">
            <w:pPr>
              <w:rPr>
                <w:sz w:val="22"/>
                <w:szCs w:val="22"/>
              </w:rPr>
            </w:pPr>
          </w:p>
        </w:tc>
      </w:tr>
    </w:tbl>
    <w:p w14:paraId="35EA84CA" w14:textId="77777777" w:rsidR="002775A5" w:rsidRPr="000C5AE5" w:rsidRDefault="00563C03" w:rsidP="00563C03">
      <w:pPr>
        <w:rPr>
          <w:sz w:val="22"/>
          <w:szCs w:val="22"/>
        </w:rPr>
      </w:pPr>
      <w:r w:rsidRPr="000C5AE5">
        <w:rPr>
          <w:sz w:val="22"/>
          <w:szCs w:val="22"/>
        </w:rPr>
        <w:tab/>
      </w:r>
    </w:p>
    <w:p w14:paraId="48D87C23" w14:textId="3750E83F" w:rsidR="00563C03" w:rsidRPr="000C5AE5" w:rsidRDefault="00563C03" w:rsidP="00563C03">
      <w:pPr>
        <w:rPr>
          <w:sz w:val="22"/>
          <w:szCs w:val="22"/>
        </w:rPr>
      </w:pPr>
      <w:r w:rsidRPr="000C5AE5">
        <w:rPr>
          <w:sz w:val="22"/>
          <w:szCs w:val="22"/>
        </w:rPr>
        <w:t>Luna Pier is located on the shores of Lake Erie, about six miles north of the Ohio Border right off of the single most traveled highway leading into Michigan. It is one of the first exits on 1-75 (exit 6) entering Michigan and one of the last exits on I-75 leaving Michigan. With a public beach less than a mile and visible from the exit ramp of I-75, Luna Pier offers a welcoming pier and a bath house for visitors to enjoy. A public boat launch is available minutes from the downtown area. Luna Pier is an ideal location to give visitors the first taste of Michigan and their first opportunity to see and experience a Great Lake.</w:t>
      </w:r>
    </w:p>
    <w:p w14:paraId="2C56AFE7" w14:textId="59427F61" w:rsidR="00563C03" w:rsidRPr="000C5AE5" w:rsidRDefault="00563C03" w:rsidP="00563C03">
      <w:pPr>
        <w:rPr>
          <w:b/>
          <w:bCs/>
          <w:sz w:val="22"/>
          <w:szCs w:val="22"/>
        </w:rPr>
      </w:pPr>
      <w:r w:rsidRPr="000C5AE5">
        <w:rPr>
          <w:b/>
          <w:bCs/>
          <w:sz w:val="22"/>
          <w:szCs w:val="22"/>
        </w:rPr>
        <w:t>Development Information</w:t>
      </w:r>
      <w:r w:rsidR="002775A5" w:rsidRPr="000C5AE5">
        <w:rPr>
          <w:b/>
          <w:bCs/>
          <w:sz w:val="22"/>
          <w:szCs w:val="22"/>
        </w:rPr>
        <w:br/>
      </w:r>
      <w:r w:rsidRPr="000C5AE5">
        <w:rPr>
          <w:sz w:val="22"/>
          <w:szCs w:val="22"/>
        </w:rPr>
        <w:t>Luna Pier looks forward to working with all developers. Developers can contact the Mayor to discuss any general ideas. The Building/ Zoning Inspector is the coordinator between the applicant and the Planning Commission and Zoning Board and is the best person to discuss any plans or ideas related to planning or zoning.</w:t>
      </w:r>
    </w:p>
    <w:p w14:paraId="3ED54164" w14:textId="2ADF18B7" w:rsidR="00563C03" w:rsidRPr="000C5AE5" w:rsidRDefault="00563C03" w:rsidP="00563C03">
      <w:pPr>
        <w:rPr>
          <w:b/>
          <w:bCs/>
          <w:sz w:val="22"/>
          <w:szCs w:val="22"/>
        </w:rPr>
      </w:pPr>
      <w:r w:rsidRPr="000C5AE5">
        <w:rPr>
          <w:b/>
          <w:bCs/>
          <w:sz w:val="22"/>
          <w:szCs w:val="22"/>
        </w:rPr>
        <w:t>Economic Development Opportunities</w:t>
      </w:r>
      <w:r w:rsidR="002775A5" w:rsidRPr="000C5AE5">
        <w:rPr>
          <w:b/>
          <w:bCs/>
          <w:sz w:val="22"/>
          <w:szCs w:val="22"/>
        </w:rPr>
        <w:br/>
      </w:r>
      <w:r w:rsidRPr="000C5AE5">
        <w:rPr>
          <w:sz w:val="22"/>
          <w:szCs w:val="22"/>
        </w:rPr>
        <w:t>To compensate for the closing of the J.R. Whiting Plant and a drastic reduction in the tax base of the City, City Leaders transformed the City using placemaking strategies to create a place that visitors will return over and over and participate in the economic revival of the City.</w:t>
      </w:r>
      <w:r w:rsidR="002775A5" w:rsidRPr="000C5AE5">
        <w:rPr>
          <w:b/>
          <w:bCs/>
          <w:sz w:val="22"/>
          <w:szCs w:val="22"/>
        </w:rPr>
        <w:br/>
      </w:r>
      <w:r w:rsidRPr="000C5AE5">
        <w:rPr>
          <w:sz w:val="22"/>
          <w:szCs w:val="22"/>
        </w:rPr>
        <w:t>The first placemaking project was the construction of the Luna Pier Light House Project built in 2013 with a grant from the State of Michigan Natural Resources Trust Fund. The second project completed was the reconstruction of Lakewood Avenue with funding from MDOT’s Major Street funding. The third project was the renovation of Luna Pier Road from Harold Drive East to the Lighthouse with funding from MDOT’s Transportation Alternative Program for streetscape renovations and upgrades and a complete resurfacing of Luna Pier Road with funding from the City’s Major Street Fund. These projects are the impetus for future commercial investment in the City to add to the tax base and increase revenue to the City.</w:t>
      </w:r>
    </w:p>
    <w:p w14:paraId="462158E3" w14:textId="77777777" w:rsidR="000C5AE5" w:rsidRDefault="00563C03" w:rsidP="00563C03">
      <w:pPr>
        <w:rPr>
          <w:sz w:val="22"/>
          <w:szCs w:val="22"/>
        </w:rPr>
      </w:pPr>
      <w:r w:rsidRPr="000C5AE5">
        <w:rPr>
          <w:sz w:val="22"/>
          <w:szCs w:val="22"/>
        </w:rPr>
        <w:t>Anyone interested in developing in Luna Pier’s Downtown District should contact Mayor Davison at (734) 848-6495 ext. 201 or Michael Demski at (734) 848-6495 ext. 202.</w:t>
      </w:r>
    </w:p>
    <w:bookmarkStart w:id="33" w:name="_Toc221708939"/>
    <w:p w14:paraId="50AC5499" w14:textId="1C0B32A3" w:rsidR="00563C03" w:rsidRPr="004F4231" w:rsidRDefault="003F28CD" w:rsidP="004F4231">
      <w:pPr>
        <w:pStyle w:val="Heading1"/>
        <w:jc w:val="center"/>
        <w:rPr>
          <w:sz w:val="32"/>
          <w:szCs w:val="32"/>
        </w:rPr>
      </w:pPr>
      <w:r w:rsidRPr="004F4231">
        <w:rPr>
          <w:noProof/>
          <w:sz w:val="32"/>
          <w:szCs w:val="32"/>
        </w:rPr>
        <w:lastRenderedPageBreak/>
        <mc:AlternateContent>
          <mc:Choice Requires="wps">
            <w:drawing>
              <wp:anchor distT="0" distB="0" distL="0" distR="0" simplePos="0" relativeHeight="251727872" behindDoc="0" locked="0" layoutInCell="1" allowOverlap="1" wp14:anchorId="7180DDBA" wp14:editId="71923962">
                <wp:simplePos x="0" y="0"/>
                <wp:positionH relativeFrom="page">
                  <wp:posOffset>0</wp:posOffset>
                </wp:positionH>
                <wp:positionV relativeFrom="paragraph">
                  <wp:posOffset>215900</wp:posOffset>
                </wp:positionV>
                <wp:extent cx="7772400" cy="27940"/>
                <wp:effectExtent l="0" t="0" r="0" b="0"/>
                <wp:wrapNone/>
                <wp:docPr id="1055171419"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1CD1F4CB" id="Graphic 31" o:spid="_x0000_s1026" style="position:absolute;margin-left:0;margin-top:17pt;width:612pt;height:2.2pt;z-index:251727872;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" path="m7772400,l,,,27432r7772400,l7772400,xe" fillcolor="#548dd4" stroked="f">
                <v:path arrowok="t"/>
                <w10:wrap anchorx="page"/>
              </v:shape>
            </w:pict>
          </mc:Fallback>
        </mc:AlternateContent>
      </w:r>
      <w:r w:rsidR="00563C03" w:rsidRPr="004F4231">
        <w:rPr>
          <w:sz w:val="32"/>
          <w:szCs w:val="32"/>
        </w:rPr>
        <w:t>City of Milan</w:t>
      </w:r>
      <w:bookmarkEnd w:id="33"/>
    </w:p>
    <w:p w14:paraId="0587CDEF" w14:textId="472EB018" w:rsidR="00563C03" w:rsidRPr="00651B4B" w:rsidRDefault="00563C03" w:rsidP="00563C03">
      <w:pPr>
        <w:rPr>
          <w:sz w:val="23"/>
          <w:szCs w:val="23"/>
        </w:rPr>
      </w:pPr>
      <w:r w:rsidRPr="00651B4B">
        <w:rPr>
          <w:sz w:val="23"/>
          <w:szCs w:val="23"/>
        </w:rPr>
        <w:t>Website:  milanmich.org</w:t>
      </w:r>
      <w:r w:rsidR="003F28CD">
        <w:rPr>
          <w:sz w:val="23"/>
          <w:szCs w:val="23"/>
        </w:rPr>
        <w:br/>
      </w:r>
      <w:r w:rsidRPr="00651B4B">
        <w:rPr>
          <w:sz w:val="23"/>
          <w:szCs w:val="23"/>
        </w:rPr>
        <w:t xml:space="preserve">Address: 147 Wabash Street, Milan, MI 48160 </w:t>
      </w:r>
      <w:r w:rsidR="003F28CD">
        <w:rPr>
          <w:sz w:val="23"/>
          <w:szCs w:val="23"/>
        </w:rPr>
        <w:br/>
      </w:r>
      <w:r w:rsidRPr="00651B4B">
        <w:rPr>
          <w:sz w:val="23"/>
          <w:szCs w:val="23"/>
        </w:rPr>
        <w:t>Phone:</w:t>
      </w:r>
      <w:r w:rsidRPr="00651B4B">
        <w:rPr>
          <w:sz w:val="23"/>
          <w:szCs w:val="23"/>
        </w:rPr>
        <w:tab/>
        <w:t>734- 439-1501</w:t>
      </w:r>
    </w:p>
    <w:p w14:paraId="3C9F80C4" w14:textId="77777777" w:rsidR="00563C03" w:rsidRDefault="00563C03" w:rsidP="00563C03">
      <w:pPr>
        <w:rPr>
          <w:b/>
          <w:bCs/>
          <w:sz w:val="23"/>
          <w:szCs w:val="23"/>
        </w:rPr>
      </w:pPr>
      <w:r w:rsidRPr="003F28CD">
        <w:rPr>
          <w:b/>
          <w:bCs/>
          <w:sz w:val="23"/>
          <w:szCs w:val="23"/>
        </w:rPr>
        <w:t>Contact Information</w:t>
      </w:r>
      <w:r w:rsidRPr="003F28CD">
        <w:rPr>
          <w:b/>
          <w:bCs/>
          <w:sz w:val="23"/>
          <w:szCs w:val="23"/>
        </w:rPr>
        <w:tab/>
      </w:r>
    </w:p>
    <w:tbl>
      <w:tblPr>
        <w:tblStyle w:val="TableGrid"/>
        <w:tblW w:w="0" w:type="auto"/>
        <w:tblLook w:val="04A0" w:firstRow="1" w:lastRow="0" w:firstColumn="1" w:lastColumn="0" w:noHBand="0" w:noVBand="1"/>
      </w:tblPr>
      <w:tblGrid>
        <w:gridCol w:w="2971"/>
        <w:gridCol w:w="2947"/>
        <w:gridCol w:w="3432"/>
      </w:tblGrid>
      <w:tr w:rsidR="00553952" w14:paraId="4247866B" w14:textId="77777777" w:rsidTr="00553952">
        <w:tc>
          <w:tcPr>
            <w:tcW w:w="3116" w:type="dxa"/>
          </w:tcPr>
          <w:p w14:paraId="4BE6D4EE" w14:textId="17E44F6C" w:rsidR="00553952" w:rsidRDefault="00553952" w:rsidP="00553952">
            <w:pPr>
              <w:rPr>
                <w:b/>
                <w:bCs/>
                <w:sz w:val="23"/>
                <w:szCs w:val="23"/>
              </w:rPr>
            </w:pPr>
            <w:r w:rsidRPr="00E562AE">
              <w:rPr>
                <w:sz w:val="23"/>
                <w:szCs w:val="23"/>
              </w:rPr>
              <w:t>Mayor:</w:t>
            </w:r>
          </w:p>
        </w:tc>
        <w:tc>
          <w:tcPr>
            <w:tcW w:w="3117" w:type="dxa"/>
          </w:tcPr>
          <w:p w14:paraId="7183859A" w14:textId="64F8772F" w:rsidR="00553952" w:rsidRDefault="003D4646" w:rsidP="00553952">
            <w:pPr>
              <w:rPr>
                <w:b/>
                <w:bCs/>
                <w:sz w:val="23"/>
                <w:szCs w:val="23"/>
              </w:rPr>
            </w:pPr>
            <w:r>
              <w:rPr>
                <w:sz w:val="23"/>
                <w:szCs w:val="23"/>
              </w:rPr>
              <w:t>Edward Kolar</w:t>
            </w:r>
          </w:p>
        </w:tc>
        <w:tc>
          <w:tcPr>
            <w:tcW w:w="3117" w:type="dxa"/>
          </w:tcPr>
          <w:p w14:paraId="5DA9484C" w14:textId="36ABED0C" w:rsidR="00553952" w:rsidRDefault="00D3426F" w:rsidP="00553952">
            <w:pPr>
              <w:rPr>
                <w:b/>
                <w:bCs/>
                <w:sz w:val="23"/>
                <w:szCs w:val="23"/>
              </w:rPr>
            </w:pPr>
            <w:hyperlink r:id="rId83" w:history="1">
              <w:r w:rsidRPr="00771BF0">
                <w:rPr>
                  <w:rStyle w:val="Hyperlink"/>
                  <w:sz w:val="23"/>
                  <w:szCs w:val="23"/>
                </w:rPr>
                <w:t>edkolar@milanmich.org</w:t>
              </w:r>
            </w:hyperlink>
          </w:p>
        </w:tc>
      </w:tr>
      <w:tr w:rsidR="00553952" w14:paraId="0AC190F2" w14:textId="77777777" w:rsidTr="00553952">
        <w:tc>
          <w:tcPr>
            <w:tcW w:w="3116" w:type="dxa"/>
          </w:tcPr>
          <w:p w14:paraId="4CFC858C" w14:textId="0C9BF751" w:rsidR="00553952" w:rsidRDefault="00D3426F" w:rsidP="00553952">
            <w:pPr>
              <w:rPr>
                <w:b/>
                <w:bCs/>
                <w:sz w:val="23"/>
                <w:szCs w:val="23"/>
              </w:rPr>
            </w:pPr>
            <w:r>
              <w:rPr>
                <w:sz w:val="23"/>
                <w:szCs w:val="23"/>
              </w:rPr>
              <w:t>Supervisor:</w:t>
            </w:r>
          </w:p>
        </w:tc>
        <w:tc>
          <w:tcPr>
            <w:tcW w:w="3117" w:type="dxa"/>
          </w:tcPr>
          <w:p w14:paraId="0E9C1B10" w14:textId="5E2841C7" w:rsidR="00553952" w:rsidRDefault="004523FF" w:rsidP="00553952">
            <w:pPr>
              <w:rPr>
                <w:b/>
                <w:bCs/>
                <w:sz w:val="23"/>
                <w:szCs w:val="23"/>
              </w:rPr>
            </w:pPr>
            <w:r>
              <w:rPr>
                <w:sz w:val="23"/>
                <w:szCs w:val="23"/>
              </w:rPr>
              <w:t>Mark F. Bogi</w:t>
            </w:r>
          </w:p>
        </w:tc>
        <w:tc>
          <w:tcPr>
            <w:tcW w:w="3117" w:type="dxa"/>
          </w:tcPr>
          <w:p w14:paraId="15C6E811" w14:textId="4804F6CC" w:rsidR="004523FF" w:rsidRPr="004523FF" w:rsidRDefault="004523FF" w:rsidP="00553952">
            <w:hyperlink r:id="rId84" w:history="1">
              <w:r w:rsidRPr="00771BF0">
                <w:rPr>
                  <w:rStyle w:val="Hyperlink"/>
                  <w:sz w:val="23"/>
                  <w:szCs w:val="23"/>
                </w:rPr>
                <w:t>s</w:t>
              </w:r>
              <w:r w:rsidRPr="00771BF0">
                <w:rPr>
                  <w:rStyle w:val="Hyperlink"/>
                </w:rPr>
                <w:t>upervisor@milantownship.org</w:t>
              </w:r>
            </w:hyperlink>
          </w:p>
        </w:tc>
      </w:tr>
      <w:tr w:rsidR="00553952" w14:paraId="6C3090CA" w14:textId="77777777" w:rsidTr="00553952">
        <w:tc>
          <w:tcPr>
            <w:tcW w:w="3116" w:type="dxa"/>
          </w:tcPr>
          <w:p w14:paraId="3EE2534E" w14:textId="31E78CD1" w:rsidR="00553952" w:rsidRDefault="00553952" w:rsidP="00563C03">
            <w:pPr>
              <w:rPr>
                <w:b/>
                <w:bCs/>
                <w:sz w:val="23"/>
                <w:szCs w:val="23"/>
              </w:rPr>
            </w:pPr>
            <w:r w:rsidRPr="00651B4B">
              <w:rPr>
                <w:sz w:val="23"/>
                <w:szCs w:val="23"/>
              </w:rPr>
              <w:t>Clerk:</w:t>
            </w:r>
            <w:r w:rsidRPr="00651B4B">
              <w:rPr>
                <w:sz w:val="23"/>
                <w:szCs w:val="23"/>
              </w:rPr>
              <w:tab/>
            </w:r>
          </w:p>
        </w:tc>
        <w:tc>
          <w:tcPr>
            <w:tcW w:w="3117" w:type="dxa"/>
          </w:tcPr>
          <w:p w14:paraId="0BA2A471" w14:textId="65B512F2" w:rsidR="00553952" w:rsidRDefault="00553952" w:rsidP="00563C03">
            <w:pPr>
              <w:rPr>
                <w:b/>
                <w:bCs/>
                <w:sz w:val="23"/>
                <w:szCs w:val="23"/>
              </w:rPr>
            </w:pPr>
            <w:r w:rsidRPr="00651B4B">
              <w:rPr>
                <w:sz w:val="23"/>
                <w:szCs w:val="23"/>
              </w:rPr>
              <w:t>Lavonna Wenzel</w:t>
            </w:r>
          </w:p>
        </w:tc>
        <w:tc>
          <w:tcPr>
            <w:tcW w:w="3117" w:type="dxa"/>
          </w:tcPr>
          <w:p w14:paraId="798B3300" w14:textId="1085428D" w:rsidR="00553952" w:rsidRDefault="004523FF" w:rsidP="00563C03">
            <w:pPr>
              <w:rPr>
                <w:b/>
                <w:bCs/>
                <w:sz w:val="23"/>
                <w:szCs w:val="23"/>
              </w:rPr>
            </w:pPr>
            <w:hyperlink r:id="rId85" w:history="1">
              <w:r w:rsidRPr="00771BF0">
                <w:rPr>
                  <w:rStyle w:val="Hyperlink"/>
                  <w:sz w:val="23"/>
                  <w:szCs w:val="23"/>
                </w:rPr>
                <w:t>lavonnaw@milanmich.org</w:t>
              </w:r>
            </w:hyperlink>
          </w:p>
        </w:tc>
      </w:tr>
      <w:tr w:rsidR="00553952" w14:paraId="1CD7057A" w14:textId="77777777" w:rsidTr="00553952">
        <w:tc>
          <w:tcPr>
            <w:tcW w:w="3116" w:type="dxa"/>
          </w:tcPr>
          <w:p w14:paraId="1E2F9716" w14:textId="4B12EB3F" w:rsidR="00553952" w:rsidRDefault="00553952" w:rsidP="00563C03">
            <w:pPr>
              <w:rPr>
                <w:b/>
                <w:bCs/>
                <w:sz w:val="23"/>
                <w:szCs w:val="23"/>
              </w:rPr>
            </w:pPr>
            <w:r w:rsidRPr="00651B4B">
              <w:rPr>
                <w:sz w:val="23"/>
                <w:szCs w:val="23"/>
              </w:rPr>
              <w:t>Treasurer:</w:t>
            </w:r>
          </w:p>
        </w:tc>
        <w:tc>
          <w:tcPr>
            <w:tcW w:w="3117" w:type="dxa"/>
          </w:tcPr>
          <w:p w14:paraId="22C3EAA8" w14:textId="635D3E93" w:rsidR="00553952" w:rsidRDefault="006233F5" w:rsidP="00563C03">
            <w:pPr>
              <w:rPr>
                <w:b/>
                <w:bCs/>
                <w:sz w:val="23"/>
                <w:szCs w:val="23"/>
              </w:rPr>
            </w:pPr>
            <w:r>
              <w:rPr>
                <w:sz w:val="23"/>
                <w:szCs w:val="23"/>
              </w:rPr>
              <w:t>Karis Dyc</w:t>
            </w:r>
          </w:p>
        </w:tc>
        <w:tc>
          <w:tcPr>
            <w:tcW w:w="3117" w:type="dxa"/>
          </w:tcPr>
          <w:p w14:paraId="510DE355" w14:textId="6EA351F6" w:rsidR="0000606F" w:rsidRPr="0000606F" w:rsidRDefault="0000606F" w:rsidP="00563C03">
            <w:hyperlink r:id="rId86" w:history="1">
              <w:r w:rsidRPr="00771BF0">
                <w:rPr>
                  <w:rStyle w:val="Hyperlink"/>
                  <w:sz w:val="23"/>
                  <w:szCs w:val="23"/>
                </w:rPr>
                <w:t>K</w:t>
              </w:r>
              <w:r w:rsidRPr="00771BF0">
                <w:rPr>
                  <w:rStyle w:val="Hyperlink"/>
                </w:rPr>
                <w:t>arisd@milanmi.gov</w:t>
              </w:r>
            </w:hyperlink>
          </w:p>
        </w:tc>
      </w:tr>
      <w:tr w:rsidR="00553952" w14:paraId="2C51DF33" w14:textId="77777777" w:rsidTr="00553952">
        <w:tc>
          <w:tcPr>
            <w:tcW w:w="3116" w:type="dxa"/>
          </w:tcPr>
          <w:p w14:paraId="7FF9EBBD" w14:textId="34363A3F" w:rsidR="00553952" w:rsidRDefault="00553952" w:rsidP="00563C03">
            <w:pPr>
              <w:rPr>
                <w:b/>
                <w:bCs/>
                <w:sz w:val="23"/>
                <w:szCs w:val="23"/>
              </w:rPr>
            </w:pPr>
            <w:r w:rsidRPr="00651B4B">
              <w:rPr>
                <w:sz w:val="23"/>
                <w:szCs w:val="23"/>
              </w:rPr>
              <w:t>Building Inspector</w:t>
            </w:r>
            <w:r>
              <w:rPr>
                <w:sz w:val="23"/>
                <w:szCs w:val="23"/>
              </w:rPr>
              <w:t>:</w:t>
            </w:r>
          </w:p>
        </w:tc>
        <w:tc>
          <w:tcPr>
            <w:tcW w:w="3117" w:type="dxa"/>
          </w:tcPr>
          <w:p w14:paraId="31D5AA5F" w14:textId="3FCE0A74" w:rsidR="00553952" w:rsidRDefault="00553952" w:rsidP="00563C03">
            <w:pPr>
              <w:rPr>
                <w:b/>
                <w:bCs/>
                <w:sz w:val="23"/>
                <w:szCs w:val="23"/>
              </w:rPr>
            </w:pPr>
            <w:r w:rsidRPr="00651B4B">
              <w:rPr>
                <w:sz w:val="23"/>
                <w:szCs w:val="23"/>
              </w:rPr>
              <w:t>Robert Grostick</w:t>
            </w:r>
          </w:p>
        </w:tc>
        <w:tc>
          <w:tcPr>
            <w:tcW w:w="3117" w:type="dxa"/>
          </w:tcPr>
          <w:p w14:paraId="6CF5C9F6" w14:textId="6E046D36" w:rsidR="00553952" w:rsidRDefault="0000606F" w:rsidP="00563C03">
            <w:pPr>
              <w:rPr>
                <w:b/>
                <w:bCs/>
                <w:sz w:val="23"/>
                <w:szCs w:val="23"/>
              </w:rPr>
            </w:pPr>
            <w:hyperlink r:id="rId87" w:history="1">
              <w:r w:rsidRPr="00771BF0">
                <w:rPr>
                  <w:rStyle w:val="Hyperlink"/>
                  <w:sz w:val="23"/>
                  <w:szCs w:val="23"/>
                </w:rPr>
                <w:t>robertg@milanmich.org</w:t>
              </w:r>
            </w:hyperlink>
          </w:p>
        </w:tc>
      </w:tr>
      <w:tr w:rsidR="00553952" w14:paraId="68E9CAB1" w14:textId="77777777" w:rsidTr="00553952">
        <w:tc>
          <w:tcPr>
            <w:tcW w:w="3116" w:type="dxa"/>
          </w:tcPr>
          <w:p w14:paraId="5BEC72AE" w14:textId="3519F1AA" w:rsidR="00553952" w:rsidRDefault="00553952" w:rsidP="00563C03">
            <w:pPr>
              <w:rPr>
                <w:b/>
                <w:bCs/>
                <w:sz w:val="23"/>
                <w:szCs w:val="23"/>
              </w:rPr>
            </w:pPr>
            <w:r w:rsidRPr="00651B4B">
              <w:rPr>
                <w:sz w:val="23"/>
                <w:szCs w:val="23"/>
              </w:rPr>
              <w:t xml:space="preserve">Mech/Plumb Inspector: </w:t>
            </w:r>
            <w:r>
              <w:rPr>
                <w:sz w:val="23"/>
                <w:szCs w:val="23"/>
              </w:rPr>
              <w:tab/>
            </w:r>
          </w:p>
        </w:tc>
        <w:tc>
          <w:tcPr>
            <w:tcW w:w="3117" w:type="dxa"/>
          </w:tcPr>
          <w:p w14:paraId="18F85E2C" w14:textId="0A8734C9" w:rsidR="00553952" w:rsidRDefault="00553952" w:rsidP="00563C03">
            <w:pPr>
              <w:rPr>
                <w:b/>
                <w:bCs/>
                <w:sz w:val="23"/>
                <w:szCs w:val="23"/>
              </w:rPr>
            </w:pPr>
            <w:r w:rsidRPr="00651B4B">
              <w:rPr>
                <w:sz w:val="23"/>
                <w:szCs w:val="23"/>
              </w:rPr>
              <w:t>Jeff Feldkamp</w:t>
            </w:r>
          </w:p>
        </w:tc>
        <w:tc>
          <w:tcPr>
            <w:tcW w:w="3117" w:type="dxa"/>
          </w:tcPr>
          <w:p w14:paraId="0B41731D" w14:textId="77777777" w:rsidR="00553952" w:rsidRDefault="00553952" w:rsidP="00563C03">
            <w:pPr>
              <w:rPr>
                <w:b/>
                <w:bCs/>
                <w:sz w:val="23"/>
                <w:szCs w:val="23"/>
              </w:rPr>
            </w:pPr>
          </w:p>
        </w:tc>
      </w:tr>
    </w:tbl>
    <w:p w14:paraId="1BB4729B" w14:textId="77777777" w:rsidR="00553952" w:rsidRPr="003F28CD" w:rsidRDefault="00553952" w:rsidP="00563C03">
      <w:pPr>
        <w:rPr>
          <w:b/>
          <w:bCs/>
          <w:sz w:val="23"/>
          <w:szCs w:val="23"/>
        </w:rPr>
      </w:pPr>
    </w:p>
    <w:p w14:paraId="07DE034A" w14:textId="77777777" w:rsidR="00563C03" w:rsidRPr="00651B4B" w:rsidRDefault="00563C03" w:rsidP="00563C03">
      <w:pPr>
        <w:rPr>
          <w:sz w:val="23"/>
          <w:szCs w:val="23"/>
        </w:rPr>
      </w:pPr>
      <w:r w:rsidRPr="00651B4B">
        <w:rPr>
          <w:sz w:val="23"/>
          <w:szCs w:val="23"/>
        </w:rPr>
        <w:t>Located in both Monroe County and Washtenaw County, the City of Milan is the located approximately 15 miles south of Ann Arbor, 40 miles north of Toledo and 45 miles west of Detroit. The settlement of Milan, originally called Tolansville, was created because of easy accessibility to the Saline River and a plank road that ran from Monroe to Saline. The plank road was vital in providing circulation throughout the region, and Milan saw heavy amounts of traffic on the road throughout the mid-nineteenth century. Saw and flour mills were built throughout the mid to late-nineteenth century, all of which were eventually purchased by the Ford Motor Company in 1936. The industrial character of Milan during its early years played a large role in its current physical layout and land use patterns.</w:t>
      </w:r>
    </w:p>
    <w:bookmarkStart w:id="34" w:name="_Toc221708940"/>
    <w:p w14:paraId="6179753C" w14:textId="708F829A" w:rsidR="00563C03" w:rsidRPr="004F4231" w:rsidRDefault="00553952" w:rsidP="004F4231">
      <w:pPr>
        <w:pStyle w:val="Heading1"/>
        <w:jc w:val="center"/>
        <w:rPr>
          <w:sz w:val="32"/>
          <w:szCs w:val="32"/>
        </w:rPr>
      </w:pPr>
      <w:r w:rsidRPr="004F4231">
        <w:rPr>
          <w:noProof/>
          <w:sz w:val="32"/>
          <w:szCs w:val="32"/>
        </w:rPr>
        <mc:AlternateContent>
          <mc:Choice Requires="wps">
            <w:drawing>
              <wp:anchor distT="0" distB="0" distL="0" distR="0" simplePos="0" relativeHeight="251729920" behindDoc="0" locked="0" layoutInCell="1" allowOverlap="1" wp14:anchorId="0EA4000F" wp14:editId="1647DC38">
                <wp:simplePos x="0" y="0"/>
                <wp:positionH relativeFrom="page">
                  <wp:posOffset>0</wp:posOffset>
                </wp:positionH>
                <wp:positionV relativeFrom="paragraph">
                  <wp:posOffset>362450</wp:posOffset>
                </wp:positionV>
                <wp:extent cx="7772400" cy="27940"/>
                <wp:effectExtent l="0" t="0" r="0" b="0"/>
                <wp:wrapNone/>
                <wp:docPr id="940770509"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7B56A95B" id="Graphic 31" o:spid="_x0000_s1026" style="position:absolute;margin-left:0;margin-top:28.55pt;width:612pt;height:2.2pt;z-index:251729920;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" path="m7772400,l,,,27432r7772400,l7772400,xe" fillcolor="#548dd4" stroked="f">
                <v:path arrowok="t"/>
                <w10:wrap anchorx="page"/>
              </v:shape>
            </w:pict>
          </mc:Fallback>
        </mc:AlternateContent>
      </w:r>
      <w:r w:rsidR="00563C03" w:rsidRPr="004F4231">
        <w:rPr>
          <w:sz w:val="32"/>
          <w:szCs w:val="32"/>
        </w:rPr>
        <w:t>City of Monroe</w:t>
      </w:r>
      <w:bookmarkEnd w:id="34"/>
    </w:p>
    <w:p w14:paraId="2F2C51D8" w14:textId="49CD76CD" w:rsidR="00563C03" w:rsidRPr="00651B4B" w:rsidRDefault="00563C03" w:rsidP="00563C03">
      <w:pPr>
        <w:rPr>
          <w:sz w:val="23"/>
          <w:szCs w:val="23"/>
        </w:rPr>
      </w:pPr>
      <w:r w:rsidRPr="00651B4B">
        <w:rPr>
          <w:sz w:val="23"/>
          <w:szCs w:val="23"/>
        </w:rPr>
        <w:t>Website:</w:t>
      </w:r>
      <w:r w:rsidR="00553952">
        <w:rPr>
          <w:sz w:val="23"/>
          <w:szCs w:val="23"/>
        </w:rPr>
        <w:t xml:space="preserve"> </w:t>
      </w:r>
      <w:r w:rsidRPr="00651B4B">
        <w:rPr>
          <w:sz w:val="23"/>
          <w:szCs w:val="23"/>
        </w:rPr>
        <w:t>monroemi.gov</w:t>
      </w:r>
      <w:r w:rsidR="00553952">
        <w:rPr>
          <w:sz w:val="23"/>
          <w:szCs w:val="23"/>
        </w:rPr>
        <w:br/>
      </w:r>
      <w:r w:rsidRPr="00651B4B">
        <w:rPr>
          <w:sz w:val="23"/>
          <w:szCs w:val="23"/>
        </w:rPr>
        <w:t>Address:</w:t>
      </w:r>
      <w:r w:rsidR="00553952">
        <w:rPr>
          <w:sz w:val="23"/>
          <w:szCs w:val="23"/>
        </w:rPr>
        <w:t xml:space="preserve"> </w:t>
      </w:r>
      <w:r w:rsidRPr="00651B4B">
        <w:rPr>
          <w:sz w:val="23"/>
          <w:szCs w:val="23"/>
        </w:rPr>
        <w:t xml:space="preserve">120 E First Street, Monroe, MI 48161 </w:t>
      </w:r>
      <w:r w:rsidR="00553952">
        <w:rPr>
          <w:sz w:val="23"/>
          <w:szCs w:val="23"/>
        </w:rPr>
        <w:br/>
      </w:r>
      <w:r w:rsidRPr="00651B4B">
        <w:rPr>
          <w:sz w:val="23"/>
          <w:szCs w:val="23"/>
        </w:rPr>
        <w:t>Phone:</w:t>
      </w:r>
      <w:r w:rsidRPr="00651B4B">
        <w:rPr>
          <w:sz w:val="23"/>
          <w:szCs w:val="23"/>
        </w:rPr>
        <w:tab/>
        <w:t>734-243-0700</w:t>
      </w:r>
    </w:p>
    <w:p w14:paraId="604686B1" w14:textId="77777777" w:rsidR="00563C03" w:rsidRDefault="00563C03" w:rsidP="00563C03">
      <w:pPr>
        <w:rPr>
          <w:b/>
          <w:bCs/>
          <w:sz w:val="23"/>
          <w:szCs w:val="23"/>
        </w:rPr>
      </w:pPr>
      <w:r w:rsidRPr="00553952">
        <w:rPr>
          <w:b/>
          <w:bCs/>
          <w:sz w:val="23"/>
          <w:szCs w:val="23"/>
        </w:rPr>
        <w:t>Contact Information:</w:t>
      </w:r>
      <w:r w:rsidRPr="00553952">
        <w:rPr>
          <w:b/>
          <w:bCs/>
          <w:sz w:val="23"/>
          <w:szCs w:val="23"/>
        </w:rPr>
        <w:tab/>
      </w:r>
    </w:p>
    <w:tbl>
      <w:tblPr>
        <w:tblStyle w:val="TableGrid"/>
        <w:tblW w:w="0" w:type="auto"/>
        <w:tblLook w:val="04A0" w:firstRow="1" w:lastRow="0" w:firstColumn="1" w:lastColumn="0" w:noHBand="0" w:noVBand="1"/>
      </w:tblPr>
      <w:tblGrid>
        <w:gridCol w:w="2335"/>
        <w:gridCol w:w="1890"/>
        <w:gridCol w:w="1631"/>
        <w:gridCol w:w="3494"/>
      </w:tblGrid>
      <w:tr w:rsidR="00553952" w14:paraId="306F3ED4" w14:textId="77777777" w:rsidTr="00985683">
        <w:tc>
          <w:tcPr>
            <w:tcW w:w="2335" w:type="dxa"/>
          </w:tcPr>
          <w:p w14:paraId="52EF9FFF" w14:textId="1AB69410" w:rsidR="00553952" w:rsidRDefault="00553952" w:rsidP="00563C03">
            <w:pPr>
              <w:rPr>
                <w:b/>
                <w:bCs/>
                <w:sz w:val="23"/>
                <w:szCs w:val="23"/>
              </w:rPr>
            </w:pPr>
            <w:r w:rsidRPr="00651B4B">
              <w:rPr>
                <w:sz w:val="23"/>
                <w:szCs w:val="23"/>
              </w:rPr>
              <w:t>Mayor:</w:t>
            </w:r>
          </w:p>
        </w:tc>
        <w:tc>
          <w:tcPr>
            <w:tcW w:w="1890" w:type="dxa"/>
          </w:tcPr>
          <w:p w14:paraId="4DD9DA12" w14:textId="2342971F" w:rsidR="00553952" w:rsidRDefault="00553952" w:rsidP="00563C03">
            <w:pPr>
              <w:rPr>
                <w:b/>
                <w:bCs/>
                <w:sz w:val="23"/>
                <w:szCs w:val="23"/>
              </w:rPr>
            </w:pPr>
            <w:r w:rsidRPr="00651B4B">
              <w:rPr>
                <w:sz w:val="23"/>
                <w:szCs w:val="23"/>
              </w:rPr>
              <w:t>Robert E. Clark</w:t>
            </w:r>
          </w:p>
        </w:tc>
        <w:tc>
          <w:tcPr>
            <w:tcW w:w="1631" w:type="dxa"/>
          </w:tcPr>
          <w:p w14:paraId="398FB59D" w14:textId="1EEA1941" w:rsidR="00553952" w:rsidRDefault="00553952" w:rsidP="00563C03">
            <w:pPr>
              <w:rPr>
                <w:b/>
                <w:bCs/>
                <w:sz w:val="23"/>
                <w:szCs w:val="23"/>
              </w:rPr>
            </w:pPr>
            <w:r w:rsidRPr="00651B4B">
              <w:rPr>
                <w:sz w:val="23"/>
                <w:szCs w:val="23"/>
              </w:rPr>
              <w:t>734-384-9144</w:t>
            </w:r>
          </w:p>
        </w:tc>
        <w:tc>
          <w:tcPr>
            <w:tcW w:w="3494" w:type="dxa"/>
          </w:tcPr>
          <w:p w14:paraId="5937100A" w14:textId="78704EBB" w:rsidR="00553952" w:rsidRDefault="00553952" w:rsidP="00563C03">
            <w:pPr>
              <w:rPr>
                <w:b/>
                <w:bCs/>
                <w:sz w:val="23"/>
                <w:szCs w:val="23"/>
              </w:rPr>
            </w:pPr>
            <w:hyperlink r:id="rId88" w:history="1">
              <w:r w:rsidRPr="003D31CD">
                <w:rPr>
                  <w:rStyle w:val="Hyperlink"/>
                  <w:sz w:val="23"/>
                  <w:szCs w:val="23"/>
                </w:rPr>
                <w:t>robert.clark@monroemi.gov</w:t>
              </w:r>
            </w:hyperlink>
          </w:p>
        </w:tc>
      </w:tr>
      <w:tr w:rsidR="00553952" w14:paraId="59D0BDDC" w14:textId="77777777" w:rsidTr="00985683">
        <w:tc>
          <w:tcPr>
            <w:tcW w:w="2335" w:type="dxa"/>
          </w:tcPr>
          <w:p w14:paraId="36CA13C6" w14:textId="2687302A" w:rsidR="00553952" w:rsidRDefault="00553952" w:rsidP="00563C03">
            <w:pPr>
              <w:rPr>
                <w:b/>
                <w:bCs/>
                <w:sz w:val="23"/>
                <w:szCs w:val="23"/>
              </w:rPr>
            </w:pPr>
            <w:r w:rsidRPr="00651B4B">
              <w:rPr>
                <w:sz w:val="23"/>
                <w:szCs w:val="23"/>
              </w:rPr>
              <w:t>City Manager:</w:t>
            </w:r>
          </w:p>
        </w:tc>
        <w:tc>
          <w:tcPr>
            <w:tcW w:w="1890" w:type="dxa"/>
          </w:tcPr>
          <w:p w14:paraId="016554B9" w14:textId="2BCA1E28" w:rsidR="00553952" w:rsidRDefault="00553952" w:rsidP="00563C03">
            <w:pPr>
              <w:rPr>
                <w:b/>
                <w:bCs/>
                <w:sz w:val="23"/>
                <w:szCs w:val="23"/>
              </w:rPr>
            </w:pPr>
            <w:r w:rsidRPr="00651B4B">
              <w:rPr>
                <w:sz w:val="23"/>
                <w:szCs w:val="23"/>
              </w:rPr>
              <w:t>Vincent Pastue</w:t>
            </w:r>
          </w:p>
        </w:tc>
        <w:tc>
          <w:tcPr>
            <w:tcW w:w="1631" w:type="dxa"/>
          </w:tcPr>
          <w:p w14:paraId="276FDCC1" w14:textId="4B8F0DB3" w:rsidR="00553952" w:rsidRDefault="00553952" w:rsidP="00563C03">
            <w:pPr>
              <w:rPr>
                <w:b/>
                <w:bCs/>
                <w:sz w:val="23"/>
                <w:szCs w:val="23"/>
              </w:rPr>
            </w:pPr>
            <w:r w:rsidRPr="00651B4B">
              <w:rPr>
                <w:sz w:val="23"/>
                <w:szCs w:val="23"/>
              </w:rPr>
              <w:t>734-384-9144</w:t>
            </w:r>
          </w:p>
        </w:tc>
        <w:tc>
          <w:tcPr>
            <w:tcW w:w="3494" w:type="dxa"/>
          </w:tcPr>
          <w:p w14:paraId="09749DA7" w14:textId="7FD331B1" w:rsidR="00553952" w:rsidRDefault="00985683" w:rsidP="00563C03">
            <w:pPr>
              <w:rPr>
                <w:b/>
                <w:bCs/>
                <w:sz w:val="23"/>
                <w:szCs w:val="23"/>
              </w:rPr>
            </w:pPr>
            <w:hyperlink r:id="rId89" w:history="1">
              <w:r w:rsidRPr="003D31CD">
                <w:rPr>
                  <w:rStyle w:val="Hyperlink"/>
                  <w:sz w:val="23"/>
                  <w:szCs w:val="23"/>
                </w:rPr>
                <w:t>vincent.pastue@monroemi.gov</w:t>
              </w:r>
            </w:hyperlink>
          </w:p>
        </w:tc>
      </w:tr>
      <w:tr w:rsidR="00553952" w14:paraId="29491520" w14:textId="77777777" w:rsidTr="00985683">
        <w:tc>
          <w:tcPr>
            <w:tcW w:w="2335" w:type="dxa"/>
          </w:tcPr>
          <w:p w14:paraId="38108D3B" w14:textId="0446E548" w:rsidR="00553952" w:rsidRDefault="00985683" w:rsidP="00563C03">
            <w:pPr>
              <w:rPr>
                <w:b/>
                <w:bCs/>
                <w:sz w:val="23"/>
                <w:szCs w:val="23"/>
              </w:rPr>
            </w:pPr>
            <w:r w:rsidRPr="00651B4B">
              <w:rPr>
                <w:sz w:val="23"/>
                <w:szCs w:val="23"/>
              </w:rPr>
              <w:t>City Clerk:</w:t>
            </w:r>
          </w:p>
        </w:tc>
        <w:tc>
          <w:tcPr>
            <w:tcW w:w="1890" w:type="dxa"/>
          </w:tcPr>
          <w:p w14:paraId="6E06EC98" w14:textId="1902246A" w:rsidR="00553952" w:rsidRDefault="00985683" w:rsidP="00563C03">
            <w:pPr>
              <w:rPr>
                <w:b/>
                <w:bCs/>
                <w:sz w:val="23"/>
                <w:szCs w:val="23"/>
              </w:rPr>
            </w:pPr>
            <w:r w:rsidRPr="00651B4B">
              <w:rPr>
                <w:sz w:val="23"/>
                <w:szCs w:val="23"/>
              </w:rPr>
              <w:t>Michelle LaVoy</w:t>
            </w:r>
          </w:p>
        </w:tc>
        <w:tc>
          <w:tcPr>
            <w:tcW w:w="1631" w:type="dxa"/>
          </w:tcPr>
          <w:p w14:paraId="1AAF6D18" w14:textId="1F19905A" w:rsidR="00553952" w:rsidRDefault="00985683" w:rsidP="00563C03">
            <w:pPr>
              <w:rPr>
                <w:b/>
                <w:bCs/>
                <w:sz w:val="23"/>
                <w:szCs w:val="23"/>
              </w:rPr>
            </w:pPr>
            <w:r w:rsidRPr="00651B4B">
              <w:rPr>
                <w:sz w:val="23"/>
                <w:szCs w:val="23"/>
              </w:rPr>
              <w:t>734-384-9137</w:t>
            </w:r>
          </w:p>
        </w:tc>
        <w:tc>
          <w:tcPr>
            <w:tcW w:w="3494" w:type="dxa"/>
          </w:tcPr>
          <w:p w14:paraId="56F8FE85" w14:textId="74C248E7" w:rsidR="00553952" w:rsidRDefault="00985683" w:rsidP="00563C03">
            <w:pPr>
              <w:rPr>
                <w:b/>
                <w:bCs/>
                <w:sz w:val="23"/>
                <w:szCs w:val="23"/>
              </w:rPr>
            </w:pPr>
            <w:hyperlink r:id="rId90" w:history="1">
              <w:r w:rsidRPr="003D31CD">
                <w:rPr>
                  <w:rStyle w:val="Hyperlink"/>
                  <w:sz w:val="23"/>
                  <w:szCs w:val="23"/>
                </w:rPr>
                <w:t>michelle.lavoy@monroemi.go</w:t>
              </w:r>
            </w:hyperlink>
          </w:p>
        </w:tc>
      </w:tr>
      <w:tr w:rsidR="00553952" w14:paraId="2D469244" w14:textId="77777777" w:rsidTr="00985683">
        <w:tc>
          <w:tcPr>
            <w:tcW w:w="2335" w:type="dxa"/>
          </w:tcPr>
          <w:p w14:paraId="73BC3A2C" w14:textId="3A00B339" w:rsidR="00553952" w:rsidRDefault="00985683" w:rsidP="00563C03">
            <w:pPr>
              <w:rPr>
                <w:b/>
                <w:bCs/>
                <w:sz w:val="23"/>
                <w:szCs w:val="23"/>
              </w:rPr>
            </w:pPr>
            <w:r w:rsidRPr="00651B4B">
              <w:rPr>
                <w:sz w:val="23"/>
                <w:szCs w:val="23"/>
              </w:rPr>
              <w:t>Community Development:</w:t>
            </w:r>
          </w:p>
        </w:tc>
        <w:tc>
          <w:tcPr>
            <w:tcW w:w="1890" w:type="dxa"/>
          </w:tcPr>
          <w:p w14:paraId="1710AA1D" w14:textId="02D46523" w:rsidR="00553952" w:rsidRDefault="00985683" w:rsidP="00563C03">
            <w:pPr>
              <w:rPr>
                <w:b/>
                <w:bCs/>
                <w:sz w:val="23"/>
                <w:szCs w:val="23"/>
              </w:rPr>
            </w:pPr>
            <w:r w:rsidRPr="00651B4B">
              <w:rPr>
                <w:sz w:val="23"/>
                <w:szCs w:val="23"/>
              </w:rPr>
              <w:t>Jeff Green</w:t>
            </w:r>
          </w:p>
        </w:tc>
        <w:tc>
          <w:tcPr>
            <w:tcW w:w="1631" w:type="dxa"/>
          </w:tcPr>
          <w:p w14:paraId="755AE563" w14:textId="6BD509A7" w:rsidR="00553952" w:rsidRDefault="00985683" w:rsidP="00563C03">
            <w:pPr>
              <w:rPr>
                <w:b/>
                <w:bCs/>
                <w:sz w:val="23"/>
                <w:szCs w:val="23"/>
              </w:rPr>
            </w:pPr>
            <w:r w:rsidRPr="00651B4B">
              <w:rPr>
                <w:sz w:val="23"/>
                <w:szCs w:val="23"/>
              </w:rPr>
              <w:t>734-384-9106</w:t>
            </w:r>
          </w:p>
        </w:tc>
        <w:tc>
          <w:tcPr>
            <w:tcW w:w="3494" w:type="dxa"/>
          </w:tcPr>
          <w:p w14:paraId="3B1EF26A" w14:textId="624637FE" w:rsidR="00553952" w:rsidRDefault="00985683" w:rsidP="00563C03">
            <w:pPr>
              <w:rPr>
                <w:b/>
                <w:bCs/>
                <w:sz w:val="23"/>
                <w:szCs w:val="23"/>
              </w:rPr>
            </w:pPr>
            <w:hyperlink r:id="rId91" w:history="1">
              <w:r w:rsidRPr="003D31CD">
                <w:rPr>
                  <w:rStyle w:val="Hyperlink"/>
                  <w:sz w:val="23"/>
                  <w:szCs w:val="23"/>
                </w:rPr>
                <w:t>jeffrey.green@monroemi.gov</w:t>
              </w:r>
            </w:hyperlink>
          </w:p>
        </w:tc>
      </w:tr>
      <w:tr w:rsidR="00553952" w14:paraId="085D467A" w14:textId="77777777" w:rsidTr="00985683">
        <w:tc>
          <w:tcPr>
            <w:tcW w:w="2335" w:type="dxa"/>
          </w:tcPr>
          <w:p w14:paraId="076618AB" w14:textId="392EBC22" w:rsidR="00553952" w:rsidRDefault="00985683" w:rsidP="00563C03">
            <w:pPr>
              <w:rPr>
                <w:b/>
                <w:bCs/>
                <w:sz w:val="23"/>
                <w:szCs w:val="23"/>
              </w:rPr>
            </w:pPr>
            <w:r w:rsidRPr="00651B4B">
              <w:rPr>
                <w:sz w:val="23"/>
                <w:szCs w:val="23"/>
              </w:rPr>
              <w:t>Economic Development:</w:t>
            </w:r>
          </w:p>
        </w:tc>
        <w:tc>
          <w:tcPr>
            <w:tcW w:w="1890" w:type="dxa"/>
          </w:tcPr>
          <w:p w14:paraId="72CD030D" w14:textId="65DEB398" w:rsidR="00553952" w:rsidRDefault="00985683" w:rsidP="00563C03">
            <w:pPr>
              <w:rPr>
                <w:b/>
                <w:bCs/>
                <w:sz w:val="23"/>
                <w:szCs w:val="23"/>
              </w:rPr>
            </w:pPr>
            <w:r w:rsidRPr="00651B4B">
              <w:rPr>
                <w:sz w:val="23"/>
                <w:szCs w:val="23"/>
              </w:rPr>
              <w:t>Mark Cochran</w:t>
            </w:r>
          </w:p>
        </w:tc>
        <w:tc>
          <w:tcPr>
            <w:tcW w:w="1631" w:type="dxa"/>
          </w:tcPr>
          <w:p w14:paraId="3DFB0CFF" w14:textId="5046F8DC" w:rsidR="00553952" w:rsidRDefault="00985683" w:rsidP="00563C03">
            <w:pPr>
              <w:rPr>
                <w:b/>
                <w:bCs/>
                <w:sz w:val="23"/>
                <w:szCs w:val="23"/>
              </w:rPr>
            </w:pPr>
            <w:r w:rsidRPr="00651B4B">
              <w:rPr>
                <w:sz w:val="23"/>
                <w:szCs w:val="23"/>
              </w:rPr>
              <w:t>734-384-9129</w:t>
            </w:r>
          </w:p>
        </w:tc>
        <w:tc>
          <w:tcPr>
            <w:tcW w:w="3494" w:type="dxa"/>
          </w:tcPr>
          <w:p w14:paraId="632E7577" w14:textId="68BD22F1" w:rsidR="00553952" w:rsidRDefault="00985683" w:rsidP="00563C03">
            <w:pPr>
              <w:rPr>
                <w:b/>
                <w:bCs/>
                <w:sz w:val="23"/>
                <w:szCs w:val="23"/>
              </w:rPr>
            </w:pPr>
            <w:hyperlink r:id="rId92" w:history="1">
              <w:r w:rsidRPr="003D31CD">
                <w:rPr>
                  <w:rStyle w:val="Hyperlink"/>
                  <w:sz w:val="23"/>
                  <w:szCs w:val="23"/>
                </w:rPr>
                <w:t>mark.cochran@monroemi.gov</w:t>
              </w:r>
            </w:hyperlink>
          </w:p>
        </w:tc>
      </w:tr>
      <w:tr w:rsidR="00553952" w14:paraId="589AD2B1" w14:textId="77777777" w:rsidTr="00985683">
        <w:tc>
          <w:tcPr>
            <w:tcW w:w="2335" w:type="dxa"/>
          </w:tcPr>
          <w:p w14:paraId="7D656D8A" w14:textId="3429EB7A" w:rsidR="00553952" w:rsidRDefault="00985683" w:rsidP="00563C03">
            <w:pPr>
              <w:rPr>
                <w:b/>
                <w:bCs/>
                <w:sz w:val="23"/>
                <w:szCs w:val="23"/>
              </w:rPr>
            </w:pPr>
            <w:r w:rsidRPr="00651B4B">
              <w:rPr>
                <w:sz w:val="23"/>
                <w:szCs w:val="23"/>
              </w:rPr>
              <w:t>Downtown/Econ Dev</w:t>
            </w:r>
          </w:p>
        </w:tc>
        <w:tc>
          <w:tcPr>
            <w:tcW w:w="1890" w:type="dxa"/>
          </w:tcPr>
          <w:p w14:paraId="37284251" w14:textId="086D5E72" w:rsidR="00553952" w:rsidRDefault="00985683" w:rsidP="00563C03">
            <w:pPr>
              <w:rPr>
                <w:b/>
                <w:bCs/>
                <w:sz w:val="23"/>
                <w:szCs w:val="23"/>
              </w:rPr>
            </w:pPr>
            <w:r w:rsidRPr="00651B4B">
              <w:rPr>
                <w:sz w:val="23"/>
                <w:szCs w:val="23"/>
              </w:rPr>
              <w:t>Annette Knowles</w:t>
            </w:r>
          </w:p>
        </w:tc>
        <w:tc>
          <w:tcPr>
            <w:tcW w:w="1631" w:type="dxa"/>
          </w:tcPr>
          <w:p w14:paraId="1E84E895" w14:textId="250E0DDB" w:rsidR="00553952" w:rsidRDefault="00985683" w:rsidP="00563C03">
            <w:pPr>
              <w:rPr>
                <w:b/>
                <w:bCs/>
                <w:sz w:val="23"/>
                <w:szCs w:val="23"/>
              </w:rPr>
            </w:pPr>
            <w:r w:rsidRPr="00651B4B">
              <w:rPr>
                <w:sz w:val="23"/>
                <w:szCs w:val="23"/>
              </w:rPr>
              <w:t>734-384-9146</w:t>
            </w:r>
          </w:p>
        </w:tc>
        <w:tc>
          <w:tcPr>
            <w:tcW w:w="3494" w:type="dxa"/>
          </w:tcPr>
          <w:p w14:paraId="6BDB56B8" w14:textId="012A65BF" w:rsidR="00553952" w:rsidRDefault="00985683" w:rsidP="00563C03">
            <w:pPr>
              <w:rPr>
                <w:b/>
                <w:bCs/>
                <w:sz w:val="23"/>
                <w:szCs w:val="23"/>
              </w:rPr>
            </w:pPr>
            <w:hyperlink r:id="rId93" w:history="1">
              <w:r w:rsidRPr="003D31CD">
                <w:rPr>
                  <w:rStyle w:val="Hyperlink"/>
                  <w:sz w:val="23"/>
                  <w:szCs w:val="23"/>
                </w:rPr>
                <w:t>annette.knowles@monroemi.gov</w:t>
              </w:r>
            </w:hyperlink>
          </w:p>
        </w:tc>
      </w:tr>
      <w:tr w:rsidR="00985683" w14:paraId="4B217A71" w14:textId="77777777" w:rsidTr="00985683">
        <w:tc>
          <w:tcPr>
            <w:tcW w:w="2335" w:type="dxa"/>
          </w:tcPr>
          <w:p w14:paraId="24D45A75" w14:textId="1DB0E750" w:rsidR="00985683" w:rsidRDefault="00985683" w:rsidP="00563C03">
            <w:pPr>
              <w:rPr>
                <w:b/>
                <w:bCs/>
                <w:sz w:val="23"/>
                <w:szCs w:val="23"/>
              </w:rPr>
            </w:pPr>
            <w:r w:rsidRPr="00651B4B">
              <w:rPr>
                <w:sz w:val="23"/>
                <w:szCs w:val="23"/>
              </w:rPr>
              <w:t>Building Official:</w:t>
            </w:r>
          </w:p>
        </w:tc>
        <w:tc>
          <w:tcPr>
            <w:tcW w:w="1890" w:type="dxa"/>
          </w:tcPr>
          <w:p w14:paraId="019EF002" w14:textId="42C65ECC" w:rsidR="00985683" w:rsidRDefault="00985683" w:rsidP="00563C03">
            <w:pPr>
              <w:rPr>
                <w:b/>
                <w:bCs/>
                <w:sz w:val="23"/>
                <w:szCs w:val="23"/>
              </w:rPr>
            </w:pPr>
            <w:r w:rsidRPr="00651B4B">
              <w:rPr>
                <w:sz w:val="23"/>
                <w:szCs w:val="23"/>
              </w:rPr>
              <w:t>Bill Greenhalgh</w:t>
            </w:r>
          </w:p>
        </w:tc>
        <w:tc>
          <w:tcPr>
            <w:tcW w:w="1631" w:type="dxa"/>
          </w:tcPr>
          <w:p w14:paraId="496A245D" w14:textId="36AD1502" w:rsidR="00985683" w:rsidRDefault="00985683" w:rsidP="00563C03">
            <w:pPr>
              <w:rPr>
                <w:b/>
                <w:bCs/>
                <w:sz w:val="23"/>
                <w:szCs w:val="23"/>
              </w:rPr>
            </w:pPr>
            <w:r w:rsidRPr="00651B4B">
              <w:rPr>
                <w:sz w:val="23"/>
                <w:szCs w:val="23"/>
              </w:rPr>
              <w:t>734-384-9186</w:t>
            </w:r>
          </w:p>
        </w:tc>
        <w:tc>
          <w:tcPr>
            <w:tcW w:w="3494" w:type="dxa"/>
          </w:tcPr>
          <w:p w14:paraId="0801E100" w14:textId="45261086" w:rsidR="00985683" w:rsidRPr="00985683" w:rsidRDefault="00985683" w:rsidP="00563C03">
            <w:pPr>
              <w:rPr>
                <w:sz w:val="23"/>
                <w:szCs w:val="23"/>
              </w:rPr>
            </w:pPr>
            <w:hyperlink r:id="rId94" w:history="1">
              <w:r w:rsidRPr="003D31CD">
                <w:rPr>
                  <w:rStyle w:val="Hyperlink"/>
                  <w:sz w:val="23"/>
                  <w:szCs w:val="23"/>
                </w:rPr>
                <w:t>bill.greenhalgh@monroemi.gov</w:t>
              </w:r>
            </w:hyperlink>
          </w:p>
        </w:tc>
      </w:tr>
    </w:tbl>
    <w:p w14:paraId="4D79B0BF" w14:textId="77777777" w:rsidR="00985683" w:rsidRDefault="00985683" w:rsidP="00563C03">
      <w:pPr>
        <w:rPr>
          <w:sz w:val="23"/>
          <w:szCs w:val="23"/>
        </w:rPr>
      </w:pPr>
    </w:p>
    <w:p w14:paraId="4A9F9E1F" w14:textId="12A5766B" w:rsidR="00563C03" w:rsidRPr="00651B4B" w:rsidRDefault="00563C03" w:rsidP="00563C03">
      <w:pPr>
        <w:rPr>
          <w:sz w:val="23"/>
          <w:szCs w:val="23"/>
        </w:rPr>
      </w:pPr>
      <w:r w:rsidRPr="00651B4B">
        <w:rPr>
          <w:sz w:val="23"/>
          <w:szCs w:val="23"/>
        </w:rPr>
        <w:t>The City of Monroe has both a Community Development and an Economic Development Department. Their mission is to improve the business environment and the quality of life in the City using sound, cost-effective planning and implementation methods. To accomplish its mission, the Departments strive to apply a team approach to projects capitalizing on each</w:t>
      </w:r>
      <w:r w:rsidR="00985683">
        <w:rPr>
          <w:sz w:val="23"/>
          <w:szCs w:val="23"/>
        </w:rPr>
        <w:t xml:space="preserve"> </w:t>
      </w:r>
      <w:r w:rsidRPr="00651B4B">
        <w:rPr>
          <w:sz w:val="23"/>
          <w:szCs w:val="23"/>
        </w:rPr>
        <w:t>member’s area or areas of specialization and expertise, which include economic and community development, land use planning, historic preservation, housing, cultural resource management, incentives, project financing and grant writing and administration. The Departments lead the City’s economic development and revitalization initiatives together with support from a number of public and private sector partners. The Division also maintains close operational relationships with the Downtown Development Authority (DDA), the Brownfield Redevelopment Authority (BRA), Telegraph Road Corridor Improvement Authority and the Port of Monroe. Other key partners include the county-wide organizations like the Monroe County Chamber of Commerce, Convention and Tourism Bureau, and Business Development Corporation.</w:t>
      </w:r>
    </w:p>
    <w:p w14:paraId="58B519D5" w14:textId="65FF58AA" w:rsidR="00563C03" w:rsidRPr="00985683" w:rsidRDefault="00563C03" w:rsidP="00563C03">
      <w:pPr>
        <w:rPr>
          <w:b/>
          <w:bCs/>
          <w:sz w:val="23"/>
          <w:szCs w:val="23"/>
        </w:rPr>
      </w:pPr>
      <w:bookmarkStart w:id="35" w:name="_Toc221708941"/>
      <w:r w:rsidRPr="004F4231">
        <w:rPr>
          <w:rStyle w:val="Heading1Char"/>
          <w:sz w:val="28"/>
          <w:szCs w:val="28"/>
        </w:rPr>
        <w:t>Development Information</w:t>
      </w:r>
      <w:bookmarkEnd w:id="35"/>
      <w:r w:rsidR="00985683">
        <w:rPr>
          <w:b/>
          <w:bCs/>
          <w:sz w:val="23"/>
          <w:szCs w:val="23"/>
        </w:rPr>
        <w:br/>
      </w:r>
      <w:r w:rsidRPr="00651B4B">
        <w:rPr>
          <w:sz w:val="23"/>
          <w:szCs w:val="23"/>
        </w:rPr>
        <w:t>The Community and Economic Development Departments coordinate economic development incentives that provide financing and tax relief for capital investments and new job creation in the City. The City is a recognized leader in Brownfield redevelopment making the redevelopment of obsolete or contaminated sites cost effective and competitive with greenfield development. The City staff has experience in applying multiple financing and property tax incentives including Industrial Facilities Tax (IFT) Abatements, Obsolete Property Rehabilitation Act (OPRA), Michigan Business Development Program (MBDP), Community Assistance Team (CAT), Brownfield Redevelopment Authority (BRA) Tax Credit and Tax Increment Financing (TIF) and two newly designated federal Opportunity Zones. Recent economic development initiatives in the City include the following major projects and announcements: Ventower, a wind turbine tower and pressurized tank manufacturer; Gerdau Macsteel ($67 million expansion), New La-Z-Boy World Headquarters ($50 million project), River Raisin National Battlefield Park ($27 million) and the mixed-use redevelopment of La-Z- Boy’s former headquarters site ($16 million).</w:t>
      </w:r>
    </w:p>
    <w:p w14:paraId="36ACF545" w14:textId="77777777" w:rsidR="00563C03" w:rsidRPr="00651B4B" w:rsidRDefault="00563C03" w:rsidP="00563C03">
      <w:pPr>
        <w:rPr>
          <w:sz w:val="23"/>
          <w:szCs w:val="23"/>
        </w:rPr>
      </w:pPr>
    </w:p>
    <w:p w14:paraId="244A1955" w14:textId="77777777" w:rsidR="00563C03" w:rsidRDefault="00563C03" w:rsidP="00563C03">
      <w:pPr>
        <w:rPr>
          <w:sz w:val="23"/>
          <w:szCs w:val="23"/>
        </w:rPr>
      </w:pPr>
    </w:p>
    <w:p w14:paraId="6C03A52A" w14:textId="77777777" w:rsidR="00985683" w:rsidRDefault="00985683" w:rsidP="00563C03">
      <w:pPr>
        <w:rPr>
          <w:sz w:val="23"/>
          <w:szCs w:val="23"/>
        </w:rPr>
      </w:pPr>
    </w:p>
    <w:p w14:paraId="640B0500" w14:textId="77777777" w:rsidR="00985683" w:rsidRDefault="00985683" w:rsidP="00563C03">
      <w:pPr>
        <w:rPr>
          <w:sz w:val="23"/>
          <w:szCs w:val="23"/>
        </w:rPr>
      </w:pPr>
    </w:p>
    <w:p w14:paraId="2AB3CAC5" w14:textId="77777777" w:rsidR="00985683" w:rsidRPr="00651B4B" w:rsidRDefault="00985683" w:rsidP="00563C03">
      <w:pPr>
        <w:rPr>
          <w:sz w:val="23"/>
          <w:szCs w:val="23"/>
        </w:rPr>
      </w:pPr>
    </w:p>
    <w:bookmarkStart w:id="36" w:name="_Toc221708942"/>
    <w:p w14:paraId="49BA8D5F" w14:textId="445C4D98" w:rsidR="00563C03" w:rsidRPr="004F4231" w:rsidRDefault="00985683" w:rsidP="004F4231">
      <w:pPr>
        <w:pStyle w:val="Heading1"/>
        <w:jc w:val="center"/>
        <w:rPr>
          <w:sz w:val="32"/>
          <w:szCs w:val="32"/>
        </w:rPr>
      </w:pPr>
      <w:r w:rsidRPr="004F4231">
        <w:rPr>
          <w:noProof/>
          <w:sz w:val="32"/>
          <w:szCs w:val="32"/>
        </w:rPr>
        <w:lastRenderedPageBreak/>
        <mc:AlternateContent>
          <mc:Choice Requires="wps">
            <w:drawing>
              <wp:anchor distT="0" distB="0" distL="0" distR="0" simplePos="0" relativeHeight="251731968" behindDoc="0" locked="0" layoutInCell="1" allowOverlap="1" wp14:anchorId="126E474D" wp14:editId="7EED6C51">
                <wp:simplePos x="0" y="0"/>
                <wp:positionH relativeFrom="page">
                  <wp:posOffset>12700</wp:posOffset>
                </wp:positionH>
                <wp:positionV relativeFrom="paragraph">
                  <wp:posOffset>219075</wp:posOffset>
                </wp:positionV>
                <wp:extent cx="7772400" cy="27940"/>
                <wp:effectExtent l="0" t="0" r="0" b="0"/>
                <wp:wrapNone/>
                <wp:docPr id="2070488465"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289DD1FB" id="Graphic 31" o:spid="_x0000_s1026" style="position:absolute;margin-left:1pt;margin-top:17.25pt;width:612pt;height:2.2pt;z-index:251731968;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" path="m7772400,l,,,27432r7772400,l7772400,xe" fillcolor="#548dd4" stroked="f">
                <v:path arrowok="t"/>
                <w10:wrap anchorx="page"/>
              </v:shape>
            </w:pict>
          </mc:Fallback>
        </mc:AlternateContent>
      </w:r>
      <w:r w:rsidR="00563C03" w:rsidRPr="004F4231">
        <w:rPr>
          <w:sz w:val="32"/>
          <w:szCs w:val="32"/>
        </w:rPr>
        <w:t>City of Petersburg</w:t>
      </w:r>
      <w:bookmarkEnd w:id="36"/>
    </w:p>
    <w:p w14:paraId="4B0EB2A0" w14:textId="22514AC5" w:rsidR="00563C03" w:rsidRPr="00651B4B" w:rsidRDefault="00563C03" w:rsidP="00563C03">
      <w:pPr>
        <w:rPr>
          <w:sz w:val="23"/>
          <w:szCs w:val="23"/>
        </w:rPr>
      </w:pPr>
      <w:r w:rsidRPr="00651B4B">
        <w:rPr>
          <w:sz w:val="23"/>
          <w:szCs w:val="23"/>
        </w:rPr>
        <w:t xml:space="preserve">Website:  </w:t>
      </w:r>
      <w:hyperlink r:id="rId95" w:history="1">
        <w:r w:rsidR="00985683" w:rsidRPr="003D31CD">
          <w:rPr>
            <w:rStyle w:val="Hyperlink"/>
            <w:sz w:val="23"/>
            <w:szCs w:val="23"/>
          </w:rPr>
          <w:t>www.petersburg-mi.com</w:t>
        </w:r>
      </w:hyperlink>
      <w:r w:rsidR="00985683">
        <w:rPr>
          <w:sz w:val="23"/>
          <w:szCs w:val="23"/>
        </w:rPr>
        <w:br/>
      </w:r>
      <w:r w:rsidRPr="00651B4B">
        <w:rPr>
          <w:sz w:val="23"/>
          <w:szCs w:val="23"/>
        </w:rPr>
        <w:t xml:space="preserve">Address: 24 E. Center St., P.O. Box 67, Petersburg, MI 49270 </w:t>
      </w:r>
      <w:r w:rsidR="00985683">
        <w:rPr>
          <w:sz w:val="23"/>
          <w:szCs w:val="23"/>
        </w:rPr>
        <w:br/>
      </w:r>
      <w:r w:rsidRPr="00651B4B">
        <w:rPr>
          <w:sz w:val="23"/>
          <w:szCs w:val="23"/>
        </w:rPr>
        <w:t>Phone:</w:t>
      </w:r>
      <w:r w:rsidRPr="00651B4B">
        <w:rPr>
          <w:sz w:val="23"/>
          <w:szCs w:val="23"/>
        </w:rPr>
        <w:tab/>
        <w:t>734-777-2215</w:t>
      </w:r>
    </w:p>
    <w:p w14:paraId="035CCF7A" w14:textId="77777777" w:rsidR="00563C03" w:rsidRDefault="00563C03" w:rsidP="00563C03">
      <w:pPr>
        <w:rPr>
          <w:b/>
          <w:bCs/>
          <w:sz w:val="23"/>
          <w:szCs w:val="23"/>
        </w:rPr>
      </w:pPr>
      <w:r w:rsidRPr="00985683">
        <w:rPr>
          <w:b/>
          <w:bCs/>
          <w:sz w:val="23"/>
          <w:szCs w:val="23"/>
        </w:rPr>
        <w:t>Contact Information</w:t>
      </w:r>
    </w:p>
    <w:tbl>
      <w:tblPr>
        <w:tblStyle w:val="TableGrid"/>
        <w:tblW w:w="9805" w:type="dxa"/>
        <w:tblLook w:val="04A0" w:firstRow="1" w:lastRow="0" w:firstColumn="1" w:lastColumn="0" w:noHBand="0" w:noVBand="1"/>
      </w:tblPr>
      <w:tblGrid>
        <w:gridCol w:w="2695"/>
        <w:gridCol w:w="1979"/>
        <w:gridCol w:w="1621"/>
        <w:gridCol w:w="3510"/>
      </w:tblGrid>
      <w:tr w:rsidR="00985683" w14:paraId="68C622A4" w14:textId="77777777" w:rsidTr="00985683">
        <w:tc>
          <w:tcPr>
            <w:tcW w:w="2695" w:type="dxa"/>
          </w:tcPr>
          <w:p w14:paraId="1DAD1CB0" w14:textId="524D6427" w:rsidR="00985683" w:rsidRDefault="00985683" w:rsidP="00563C03">
            <w:pPr>
              <w:rPr>
                <w:b/>
                <w:bCs/>
                <w:sz w:val="23"/>
                <w:szCs w:val="23"/>
              </w:rPr>
            </w:pPr>
            <w:r w:rsidRPr="00651B4B">
              <w:rPr>
                <w:sz w:val="23"/>
                <w:szCs w:val="23"/>
              </w:rPr>
              <w:t>Mayor:</w:t>
            </w:r>
            <w:r w:rsidRPr="00651B4B">
              <w:rPr>
                <w:sz w:val="23"/>
                <w:szCs w:val="23"/>
              </w:rPr>
              <w:tab/>
            </w:r>
          </w:p>
        </w:tc>
        <w:tc>
          <w:tcPr>
            <w:tcW w:w="1979" w:type="dxa"/>
          </w:tcPr>
          <w:p w14:paraId="15324EED" w14:textId="6B45ED36" w:rsidR="00985683" w:rsidRDefault="005A6D43" w:rsidP="00563C03">
            <w:pPr>
              <w:rPr>
                <w:b/>
                <w:bCs/>
                <w:sz w:val="23"/>
                <w:szCs w:val="23"/>
              </w:rPr>
            </w:pPr>
            <w:r>
              <w:rPr>
                <w:sz w:val="23"/>
                <w:szCs w:val="23"/>
              </w:rPr>
              <w:t>James Holeman</w:t>
            </w:r>
          </w:p>
        </w:tc>
        <w:tc>
          <w:tcPr>
            <w:tcW w:w="1621" w:type="dxa"/>
          </w:tcPr>
          <w:p w14:paraId="460A9C69" w14:textId="029C1BE2" w:rsidR="00985683" w:rsidRDefault="00985683" w:rsidP="00563C03">
            <w:pPr>
              <w:rPr>
                <w:b/>
                <w:bCs/>
                <w:sz w:val="23"/>
                <w:szCs w:val="23"/>
              </w:rPr>
            </w:pPr>
            <w:r w:rsidRPr="00651B4B">
              <w:rPr>
                <w:sz w:val="23"/>
                <w:szCs w:val="23"/>
              </w:rPr>
              <w:t>734-777-2215</w:t>
            </w:r>
          </w:p>
        </w:tc>
        <w:tc>
          <w:tcPr>
            <w:tcW w:w="3510" w:type="dxa"/>
          </w:tcPr>
          <w:p w14:paraId="201F3878" w14:textId="15006532" w:rsidR="00256D19" w:rsidRPr="00256D19" w:rsidRDefault="00256D19" w:rsidP="00563C03">
            <w:hyperlink r:id="rId96" w:history="1">
              <w:r w:rsidRPr="007A5E7F">
                <w:rPr>
                  <w:rStyle w:val="Hyperlink"/>
                </w:rPr>
                <w:t>pburg@cass.net</w:t>
              </w:r>
            </w:hyperlink>
          </w:p>
        </w:tc>
      </w:tr>
      <w:tr w:rsidR="00985683" w14:paraId="3D1DE63E" w14:textId="77777777" w:rsidTr="00985683">
        <w:tc>
          <w:tcPr>
            <w:tcW w:w="2695" w:type="dxa"/>
          </w:tcPr>
          <w:p w14:paraId="142BDF9F" w14:textId="39A76212" w:rsidR="00985683" w:rsidRDefault="00985683" w:rsidP="00563C03">
            <w:pPr>
              <w:rPr>
                <w:b/>
                <w:bCs/>
                <w:sz w:val="23"/>
                <w:szCs w:val="23"/>
              </w:rPr>
            </w:pPr>
            <w:r w:rsidRPr="00651B4B">
              <w:rPr>
                <w:sz w:val="23"/>
                <w:szCs w:val="23"/>
              </w:rPr>
              <w:t>Building Inspector:</w:t>
            </w:r>
          </w:p>
        </w:tc>
        <w:tc>
          <w:tcPr>
            <w:tcW w:w="1979" w:type="dxa"/>
          </w:tcPr>
          <w:p w14:paraId="722E9BC5" w14:textId="1906F5F1" w:rsidR="00985683" w:rsidRDefault="00985683" w:rsidP="00563C03">
            <w:pPr>
              <w:rPr>
                <w:b/>
                <w:bCs/>
                <w:sz w:val="23"/>
                <w:szCs w:val="23"/>
              </w:rPr>
            </w:pPr>
            <w:r w:rsidRPr="00651B4B">
              <w:rPr>
                <w:sz w:val="23"/>
                <w:szCs w:val="23"/>
              </w:rPr>
              <w:t>Todd Roach</w:t>
            </w:r>
          </w:p>
        </w:tc>
        <w:tc>
          <w:tcPr>
            <w:tcW w:w="1621" w:type="dxa"/>
          </w:tcPr>
          <w:p w14:paraId="011AB993" w14:textId="262C9BDC" w:rsidR="00985683" w:rsidRDefault="00985683" w:rsidP="00563C03">
            <w:pPr>
              <w:rPr>
                <w:b/>
                <w:bCs/>
                <w:sz w:val="23"/>
                <w:szCs w:val="23"/>
              </w:rPr>
            </w:pPr>
            <w:r w:rsidRPr="00651B4B">
              <w:rPr>
                <w:sz w:val="23"/>
                <w:szCs w:val="23"/>
              </w:rPr>
              <w:t>517-937-9050</w:t>
            </w:r>
          </w:p>
        </w:tc>
        <w:tc>
          <w:tcPr>
            <w:tcW w:w="3510" w:type="dxa"/>
          </w:tcPr>
          <w:p w14:paraId="794DEA2E" w14:textId="559595F1" w:rsidR="00985683" w:rsidRPr="00985683" w:rsidRDefault="00985683" w:rsidP="00563C03">
            <w:pPr>
              <w:rPr>
                <w:sz w:val="23"/>
                <w:szCs w:val="23"/>
              </w:rPr>
            </w:pPr>
            <w:hyperlink r:id="rId97" w:history="1">
              <w:r w:rsidRPr="003D31CD">
                <w:rPr>
                  <w:rStyle w:val="Hyperlink"/>
                  <w:sz w:val="23"/>
                  <w:szCs w:val="23"/>
                </w:rPr>
                <w:t>troach@cass.net</w:t>
              </w:r>
            </w:hyperlink>
          </w:p>
        </w:tc>
      </w:tr>
      <w:tr w:rsidR="00985683" w14:paraId="35D3C84E" w14:textId="77777777" w:rsidTr="00985683">
        <w:tc>
          <w:tcPr>
            <w:tcW w:w="2695" w:type="dxa"/>
          </w:tcPr>
          <w:p w14:paraId="3F169D62" w14:textId="038521B1" w:rsidR="00985683" w:rsidRDefault="00985683" w:rsidP="00563C03">
            <w:pPr>
              <w:rPr>
                <w:b/>
                <w:bCs/>
                <w:sz w:val="23"/>
                <w:szCs w:val="23"/>
              </w:rPr>
            </w:pPr>
            <w:r w:rsidRPr="00651B4B">
              <w:rPr>
                <w:sz w:val="23"/>
                <w:szCs w:val="23"/>
              </w:rPr>
              <w:t>Zoning Admin:</w:t>
            </w:r>
            <w:r w:rsidRPr="00651B4B">
              <w:rPr>
                <w:sz w:val="23"/>
                <w:szCs w:val="23"/>
              </w:rPr>
              <w:tab/>
            </w:r>
          </w:p>
        </w:tc>
        <w:tc>
          <w:tcPr>
            <w:tcW w:w="1979" w:type="dxa"/>
          </w:tcPr>
          <w:p w14:paraId="61A08FAB" w14:textId="70E5CD98" w:rsidR="00985683" w:rsidRDefault="00985683" w:rsidP="00563C03">
            <w:pPr>
              <w:rPr>
                <w:b/>
                <w:bCs/>
                <w:sz w:val="23"/>
                <w:szCs w:val="23"/>
              </w:rPr>
            </w:pPr>
            <w:r w:rsidRPr="00651B4B">
              <w:rPr>
                <w:sz w:val="23"/>
                <w:szCs w:val="23"/>
              </w:rPr>
              <w:t>Todd Roach</w:t>
            </w:r>
          </w:p>
        </w:tc>
        <w:tc>
          <w:tcPr>
            <w:tcW w:w="1621" w:type="dxa"/>
          </w:tcPr>
          <w:p w14:paraId="67B46F81" w14:textId="46B98774" w:rsidR="00985683" w:rsidRDefault="00985683" w:rsidP="00563C03">
            <w:pPr>
              <w:rPr>
                <w:b/>
                <w:bCs/>
                <w:sz w:val="23"/>
                <w:szCs w:val="23"/>
              </w:rPr>
            </w:pPr>
            <w:r w:rsidRPr="00651B4B">
              <w:rPr>
                <w:sz w:val="23"/>
                <w:szCs w:val="23"/>
              </w:rPr>
              <w:t>517-937-9050</w:t>
            </w:r>
          </w:p>
        </w:tc>
        <w:tc>
          <w:tcPr>
            <w:tcW w:w="3510" w:type="dxa"/>
          </w:tcPr>
          <w:p w14:paraId="1026A6A5" w14:textId="03D9E484" w:rsidR="00985683" w:rsidRPr="00985683" w:rsidRDefault="00985683" w:rsidP="00563C03">
            <w:pPr>
              <w:rPr>
                <w:sz w:val="23"/>
                <w:szCs w:val="23"/>
              </w:rPr>
            </w:pPr>
            <w:hyperlink r:id="rId98" w:history="1">
              <w:r w:rsidRPr="003D31CD">
                <w:rPr>
                  <w:rStyle w:val="Hyperlink"/>
                  <w:sz w:val="23"/>
                  <w:szCs w:val="23"/>
                </w:rPr>
                <w:t>troach@cass.net</w:t>
              </w:r>
            </w:hyperlink>
          </w:p>
        </w:tc>
      </w:tr>
      <w:tr w:rsidR="00985683" w14:paraId="6271FEF9" w14:textId="77777777" w:rsidTr="00985683">
        <w:tc>
          <w:tcPr>
            <w:tcW w:w="2695" w:type="dxa"/>
          </w:tcPr>
          <w:p w14:paraId="18B8334D" w14:textId="5DFA062F" w:rsidR="00985683" w:rsidRDefault="00985683" w:rsidP="00563C03">
            <w:pPr>
              <w:rPr>
                <w:b/>
                <w:bCs/>
                <w:sz w:val="23"/>
                <w:szCs w:val="23"/>
              </w:rPr>
            </w:pPr>
            <w:r w:rsidRPr="00651B4B">
              <w:rPr>
                <w:sz w:val="23"/>
                <w:szCs w:val="23"/>
              </w:rPr>
              <w:t>Electrical Inspector:</w:t>
            </w:r>
          </w:p>
        </w:tc>
        <w:tc>
          <w:tcPr>
            <w:tcW w:w="1979" w:type="dxa"/>
          </w:tcPr>
          <w:p w14:paraId="6D94D814" w14:textId="4DAAA80E" w:rsidR="00985683" w:rsidRDefault="006973F2" w:rsidP="00563C03">
            <w:pPr>
              <w:rPr>
                <w:b/>
                <w:bCs/>
                <w:sz w:val="23"/>
                <w:szCs w:val="23"/>
              </w:rPr>
            </w:pPr>
            <w:r>
              <w:rPr>
                <w:sz w:val="23"/>
                <w:szCs w:val="23"/>
              </w:rPr>
              <w:t>John Lucht</w:t>
            </w:r>
          </w:p>
        </w:tc>
        <w:tc>
          <w:tcPr>
            <w:tcW w:w="1621" w:type="dxa"/>
          </w:tcPr>
          <w:p w14:paraId="02325F92" w14:textId="5016977A" w:rsidR="00985683" w:rsidRDefault="00985683" w:rsidP="00563C03">
            <w:pPr>
              <w:rPr>
                <w:b/>
                <w:bCs/>
                <w:sz w:val="23"/>
                <w:szCs w:val="23"/>
              </w:rPr>
            </w:pPr>
            <w:r w:rsidRPr="00651B4B">
              <w:rPr>
                <w:sz w:val="23"/>
                <w:szCs w:val="23"/>
              </w:rPr>
              <w:t>734-850-0594</w:t>
            </w:r>
          </w:p>
        </w:tc>
        <w:tc>
          <w:tcPr>
            <w:tcW w:w="3510" w:type="dxa"/>
          </w:tcPr>
          <w:p w14:paraId="61891185" w14:textId="2048739B" w:rsidR="00985683" w:rsidRPr="00985683" w:rsidRDefault="00DF7AC3" w:rsidP="00563C03">
            <w:pPr>
              <w:rPr>
                <w:sz w:val="23"/>
                <w:szCs w:val="23"/>
              </w:rPr>
            </w:pPr>
            <w:hyperlink r:id="rId99" w:history="1">
              <w:r w:rsidRPr="007A5E7F">
                <w:rPr>
                  <w:rStyle w:val="Hyperlink"/>
                  <w:sz w:val="23"/>
                  <w:szCs w:val="23"/>
                </w:rPr>
                <w:t>jiucht86@gmail.com</w:t>
              </w:r>
            </w:hyperlink>
          </w:p>
        </w:tc>
      </w:tr>
      <w:tr w:rsidR="00985683" w14:paraId="794BCE0F" w14:textId="77777777" w:rsidTr="00985683">
        <w:tc>
          <w:tcPr>
            <w:tcW w:w="2695" w:type="dxa"/>
          </w:tcPr>
          <w:p w14:paraId="4A4F7744" w14:textId="118880EF" w:rsidR="00985683" w:rsidRDefault="00985683" w:rsidP="00563C03">
            <w:pPr>
              <w:rPr>
                <w:b/>
                <w:bCs/>
                <w:sz w:val="23"/>
                <w:szCs w:val="23"/>
              </w:rPr>
            </w:pPr>
            <w:r w:rsidRPr="00651B4B">
              <w:rPr>
                <w:sz w:val="23"/>
                <w:szCs w:val="23"/>
              </w:rPr>
              <w:t>Mec/Plumb Inspector:</w:t>
            </w:r>
          </w:p>
        </w:tc>
        <w:tc>
          <w:tcPr>
            <w:tcW w:w="1979" w:type="dxa"/>
          </w:tcPr>
          <w:p w14:paraId="659F3940" w14:textId="4A6342D8" w:rsidR="00985683" w:rsidRDefault="00985683" w:rsidP="00563C03">
            <w:pPr>
              <w:rPr>
                <w:b/>
                <w:bCs/>
                <w:sz w:val="23"/>
                <w:szCs w:val="23"/>
              </w:rPr>
            </w:pPr>
            <w:r w:rsidRPr="00651B4B">
              <w:rPr>
                <w:sz w:val="23"/>
                <w:szCs w:val="23"/>
              </w:rPr>
              <w:t>State Inspector</w:t>
            </w:r>
          </w:p>
        </w:tc>
        <w:tc>
          <w:tcPr>
            <w:tcW w:w="1621" w:type="dxa"/>
          </w:tcPr>
          <w:p w14:paraId="28644C61" w14:textId="77777777" w:rsidR="00985683" w:rsidRDefault="00985683" w:rsidP="00563C03">
            <w:pPr>
              <w:rPr>
                <w:b/>
                <w:bCs/>
                <w:sz w:val="23"/>
                <w:szCs w:val="23"/>
              </w:rPr>
            </w:pPr>
          </w:p>
        </w:tc>
        <w:tc>
          <w:tcPr>
            <w:tcW w:w="3510" w:type="dxa"/>
          </w:tcPr>
          <w:p w14:paraId="2AD2EFF2" w14:textId="77777777" w:rsidR="00985683" w:rsidRDefault="00985683" w:rsidP="00563C03">
            <w:pPr>
              <w:rPr>
                <w:b/>
                <w:bCs/>
                <w:sz w:val="23"/>
                <w:szCs w:val="23"/>
              </w:rPr>
            </w:pPr>
          </w:p>
        </w:tc>
      </w:tr>
    </w:tbl>
    <w:p w14:paraId="443791D1" w14:textId="1E44A034" w:rsidR="00563C03" w:rsidRPr="00651B4B" w:rsidRDefault="00563C03" w:rsidP="00563C03">
      <w:pPr>
        <w:rPr>
          <w:sz w:val="23"/>
          <w:szCs w:val="23"/>
        </w:rPr>
      </w:pPr>
    </w:p>
    <w:bookmarkStart w:id="37" w:name="_Toc221708943"/>
    <w:p w14:paraId="4F790F87" w14:textId="6FC03627" w:rsidR="00563C03" w:rsidRPr="004F4231" w:rsidRDefault="00985683" w:rsidP="004F4231">
      <w:pPr>
        <w:pStyle w:val="Heading1"/>
        <w:jc w:val="center"/>
        <w:rPr>
          <w:sz w:val="32"/>
          <w:szCs w:val="32"/>
        </w:rPr>
      </w:pPr>
      <w:r w:rsidRPr="004F4231">
        <w:rPr>
          <w:noProof/>
          <w:sz w:val="32"/>
          <w:szCs w:val="32"/>
        </w:rPr>
        <mc:AlternateContent>
          <mc:Choice Requires="wps">
            <w:drawing>
              <wp:anchor distT="0" distB="0" distL="0" distR="0" simplePos="0" relativeHeight="251734016" behindDoc="0" locked="0" layoutInCell="1" allowOverlap="1" wp14:anchorId="3540A007" wp14:editId="10B4A09C">
                <wp:simplePos x="0" y="0"/>
                <wp:positionH relativeFrom="page">
                  <wp:posOffset>12700</wp:posOffset>
                </wp:positionH>
                <wp:positionV relativeFrom="paragraph">
                  <wp:posOffset>361815</wp:posOffset>
                </wp:positionV>
                <wp:extent cx="7772400" cy="27940"/>
                <wp:effectExtent l="0" t="0" r="0" b="0"/>
                <wp:wrapNone/>
                <wp:docPr id="1302223465"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79C62C8A" id="Graphic 31" o:spid="_x0000_s1026" style="position:absolute;margin-left:1pt;margin-top:28.5pt;width:612pt;height:2.2pt;z-index:251734016;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" path="m7772400,l,,,27432r7772400,l7772400,xe" fillcolor="#548dd4" stroked="f">
                <v:path arrowok="t"/>
                <w10:wrap anchorx="page"/>
              </v:shape>
            </w:pict>
          </mc:Fallback>
        </mc:AlternateContent>
      </w:r>
      <w:r w:rsidR="00563C03" w:rsidRPr="004F4231">
        <w:rPr>
          <w:sz w:val="32"/>
          <w:szCs w:val="32"/>
        </w:rPr>
        <w:t>Village of Dundee</w:t>
      </w:r>
      <w:bookmarkEnd w:id="37"/>
    </w:p>
    <w:p w14:paraId="55E8FF2B" w14:textId="01027551" w:rsidR="00563C03" w:rsidRPr="00651B4B" w:rsidRDefault="00563C03" w:rsidP="00563C03">
      <w:pPr>
        <w:rPr>
          <w:sz w:val="23"/>
          <w:szCs w:val="23"/>
        </w:rPr>
      </w:pPr>
      <w:r w:rsidRPr="00651B4B">
        <w:rPr>
          <w:sz w:val="23"/>
          <w:szCs w:val="23"/>
        </w:rPr>
        <w:t xml:space="preserve">Website:  </w:t>
      </w:r>
      <w:hyperlink r:id="rId100" w:history="1">
        <w:r w:rsidR="003B7863" w:rsidRPr="003D31CD">
          <w:rPr>
            <w:rStyle w:val="Hyperlink"/>
            <w:sz w:val="23"/>
            <w:szCs w:val="23"/>
          </w:rPr>
          <w:t>www.villageofdundee.net</w:t>
        </w:r>
      </w:hyperlink>
      <w:r w:rsidR="003B7863">
        <w:rPr>
          <w:sz w:val="23"/>
          <w:szCs w:val="23"/>
        </w:rPr>
        <w:br/>
      </w:r>
      <w:r w:rsidRPr="00651B4B">
        <w:rPr>
          <w:sz w:val="23"/>
          <w:szCs w:val="23"/>
        </w:rPr>
        <w:t xml:space="preserve">Address: 350 W. Monroe St., Dundee, MI 48131 </w:t>
      </w:r>
      <w:r w:rsidR="003B7863">
        <w:rPr>
          <w:sz w:val="23"/>
          <w:szCs w:val="23"/>
        </w:rPr>
        <w:br/>
      </w:r>
      <w:r w:rsidRPr="00651B4B">
        <w:rPr>
          <w:sz w:val="23"/>
          <w:szCs w:val="23"/>
        </w:rPr>
        <w:t>Phone:</w:t>
      </w:r>
      <w:r w:rsidRPr="00651B4B">
        <w:rPr>
          <w:sz w:val="23"/>
          <w:szCs w:val="23"/>
        </w:rPr>
        <w:tab/>
        <w:t>734- 529-3430</w:t>
      </w:r>
    </w:p>
    <w:p w14:paraId="0B24CC20" w14:textId="77777777" w:rsidR="00563C03" w:rsidRDefault="00563C03" w:rsidP="00563C03">
      <w:pPr>
        <w:rPr>
          <w:b/>
          <w:bCs/>
          <w:sz w:val="23"/>
          <w:szCs w:val="23"/>
          <w:lang w:val="fr-CA"/>
        </w:rPr>
      </w:pPr>
      <w:r w:rsidRPr="003B7863">
        <w:rPr>
          <w:b/>
          <w:bCs/>
          <w:sz w:val="23"/>
          <w:szCs w:val="23"/>
          <w:lang w:val="fr-CA"/>
        </w:rPr>
        <w:t>Contact Information</w:t>
      </w:r>
    </w:p>
    <w:tbl>
      <w:tblPr>
        <w:tblStyle w:val="TableGrid"/>
        <w:tblW w:w="0" w:type="auto"/>
        <w:tblLook w:val="04A0" w:firstRow="1" w:lastRow="0" w:firstColumn="1" w:lastColumn="0" w:noHBand="0" w:noVBand="1"/>
      </w:tblPr>
      <w:tblGrid>
        <w:gridCol w:w="2497"/>
        <w:gridCol w:w="2078"/>
        <w:gridCol w:w="1668"/>
        <w:gridCol w:w="3107"/>
      </w:tblGrid>
      <w:tr w:rsidR="008B7D2C" w14:paraId="22BEF193" w14:textId="77777777" w:rsidTr="008B7D2C">
        <w:tc>
          <w:tcPr>
            <w:tcW w:w="2605" w:type="dxa"/>
          </w:tcPr>
          <w:p w14:paraId="6FD53AF3" w14:textId="606ABFA1" w:rsidR="008B7D2C" w:rsidRDefault="008B7D2C" w:rsidP="008B7D2C">
            <w:pPr>
              <w:rPr>
                <w:b/>
                <w:bCs/>
                <w:sz w:val="23"/>
                <w:szCs w:val="23"/>
                <w:lang w:val="fr-CA"/>
              </w:rPr>
            </w:pPr>
            <w:r w:rsidRPr="00A7476C">
              <w:rPr>
                <w:sz w:val="23"/>
                <w:szCs w:val="23"/>
                <w:lang w:val="fr-CA"/>
              </w:rPr>
              <w:t>Village President:</w:t>
            </w:r>
          </w:p>
        </w:tc>
        <w:tc>
          <w:tcPr>
            <w:tcW w:w="2160" w:type="dxa"/>
          </w:tcPr>
          <w:p w14:paraId="62437E93" w14:textId="7A467048" w:rsidR="008B7D2C" w:rsidRDefault="008B7D2C" w:rsidP="008B7D2C">
            <w:pPr>
              <w:rPr>
                <w:b/>
                <w:bCs/>
                <w:sz w:val="23"/>
                <w:szCs w:val="23"/>
                <w:lang w:val="fr-CA"/>
              </w:rPr>
            </w:pPr>
            <w:r w:rsidRPr="00A7476C">
              <w:rPr>
                <w:sz w:val="23"/>
                <w:szCs w:val="23"/>
                <w:lang w:val="fr-CA"/>
              </w:rPr>
              <w:t>Tim Bordine</w:t>
            </w:r>
          </w:p>
        </w:tc>
        <w:tc>
          <w:tcPr>
            <w:tcW w:w="1758" w:type="dxa"/>
          </w:tcPr>
          <w:p w14:paraId="525BC8CF" w14:textId="736190E3" w:rsidR="008B7D2C" w:rsidRDefault="008B7D2C" w:rsidP="008B7D2C">
            <w:pPr>
              <w:rPr>
                <w:b/>
                <w:bCs/>
                <w:sz w:val="23"/>
                <w:szCs w:val="23"/>
                <w:lang w:val="fr-CA"/>
              </w:rPr>
            </w:pPr>
            <w:r w:rsidRPr="00651B4B">
              <w:rPr>
                <w:sz w:val="23"/>
                <w:szCs w:val="23"/>
                <w:lang w:val="fr-CA"/>
              </w:rPr>
              <w:t>734- 529-3430</w:t>
            </w:r>
          </w:p>
        </w:tc>
        <w:tc>
          <w:tcPr>
            <w:tcW w:w="2827" w:type="dxa"/>
          </w:tcPr>
          <w:p w14:paraId="26338D42" w14:textId="77777777" w:rsidR="008B7D2C" w:rsidRDefault="008B7D2C" w:rsidP="008B7D2C">
            <w:pPr>
              <w:rPr>
                <w:b/>
                <w:bCs/>
                <w:sz w:val="23"/>
                <w:szCs w:val="23"/>
                <w:lang w:val="fr-CA"/>
              </w:rPr>
            </w:pPr>
          </w:p>
        </w:tc>
      </w:tr>
      <w:tr w:rsidR="008B7D2C" w14:paraId="4C7FA50B" w14:textId="77777777" w:rsidTr="008B7D2C">
        <w:tc>
          <w:tcPr>
            <w:tcW w:w="2605" w:type="dxa"/>
          </w:tcPr>
          <w:p w14:paraId="12464AA7" w14:textId="04468DC9" w:rsidR="008B7D2C" w:rsidRDefault="008B7D2C" w:rsidP="008B7D2C">
            <w:pPr>
              <w:rPr>
                <w:b/>
                <w:bCs/>
                <w:sz w:val="23"/>
                <w:szCs w:val="23"/>
                <w:lang w:val="fr-CA"/>
              </w:rPr>
            </w:pPr>
            <w:r w:rsidRPr="00AD17A8">
              <w:rPr>
                <w:sz w:val="23"/>
                <w:szCs w:val="23"/>
                <w:lang w:val="fr-CA"/>
              </w:rPr>
              <w:t>Village Manager:</w:t>
            </w:r>
          </w:p>
        </w:tc>
        <w:tc>
          <w:tcPr>
            <w:tcW w:w="2160" w:type="dxa"/>
          </w:tcPr>
          <w:p w14:paraId="2DAAAFA0" w14:textId="086D3046" w:rsidR="008B7D2C" w:rsidRDefault="00BD1693" w:rsidP="008B7D2C">
            <w:pPr>
              <w:rPr>
                <w:b/>
                <w:bCs/>
                <w:sz w:val="23"/>
                <w:szCs w:val="23"/>
                <w:lang w:val="fr-CA"/>
              </w:rPr>
            </w:pPr>
            <w:r>
              <w:rPr>
                <w:sz w:val="23"/>
                <w:szCs w:val="23"/>
                <w:lang w:val="fr-CA"/>
              </w:rPr>
              <w:t>Ry</w:t>
            </w:r>
            <w:r w:rsidR="008A6A02">
              <w:rPr>
                <w:sz w:val="23"/>
                <w:szCs w:val="23"/>
                <w:lang w:val="fr-CA"/>
              </w:rPr>
              <w:t>an Rudzis</w:t>
            </w:r>
          </w:p>
        </w:tc>
        <w:tc>
          <w:tcPr>
            <w:tcW w:w="1758" w:type="dxa"/>
          </w:tcPr>
          <w:p w14:paraId="0820677E" w14:textId="5A488526" w:rsidR="008B7D2C" w:rsidRDefault="008B7D2C" w:rsidP="008B7D2C">
            <w:pPr>
              <w:rPr>
                <w:b/>
                <w:bCs/>
                <w:sz w:val="23"/>
                <w:szCs w:val="23"/>
                <w:lang w:val="fr-CA"/>
              </w:rPr>
            </w:pPr>
            <w:r w:rsidRPr="004151D4">
              <w:rPr>
                <w:sz w:val="23"/>
                <w:szCs w:val="23"/>
                <w:lang w:val="fr-CA"/>
              </w:rPr>
              <w:t>734- 529-3430</w:t>
            </w:r>
          </w:p>
        </w:tc>
        <w:tc>
          <w:tcPr>
            <w:tcW w:w="2827" w:type="dxa"/>
          </w:tcPr>
          <w:p w14:paraId="5E2F027F" w14:textId="05A92236" w:rsidR="003A6AFF" w:rsidRPr="008B7D2C" w:rsidRDefault="003A6AFF" w:rsidP="008B7D2C">
            <w:pPr>
              <w:rPr>
                <w:sz w:val="23"/>
                <w:szCs w:val="23"/>
                <w:lang w:val="fr-CA"/>
              </w:rPr>
            </w:pPr>
            <w:hyperlink r:id="rId101" w:history="1">
              <w:r w:rsidRPr="007A5E7F">
                <w:rPr>
                  <w:rStyle w:val="Hyperlink"/>
                  <w:sz w:val="23"/>
                  <w:szCs w:val="23"/>
                  <w:lang w:val="fr-CA"/>
                </w:rPr>
                <w:t>rrudzis@villageofdundee.net</w:t>
              </w:r>
            </w:hyperlink>
          </w:p>
        </w:tc>
      </w:tr>
      <w:tr w:rsidR="008B7D2C" w14:paraId="1C4F7301" w14:textId="77777777" w:rsidTr="008B7D2C">
        <w:tc>
          <w:tcPr>
            <w:tcW w:w="2605" w:type="dxa"/>
          </w:tcPr>
          <w:p w14:paraId="57EB67D8" w14:textId="04AACD39" w:rsidR="008B7D2C" w:rsidRDefault="008B7D2C" w:rsidP="008B7D2C">
            <w:pPr>
              <w:rPr>
                <w:b/>
                <w:bCs/>
                <w:sz w:val="23"/>
                <w:szCs w:val="23"/>
                <w:lang w:val="fr-CA"/>
              </w:rPr>
            </w:pPr>
            <w:r w:rsidRPr="00F434C1">
              <w:rPr>
                <w:sz w:val="23"/>
                <w:szCs w:val="23"/>
              </w:rPr>
              <w:t>Village Engineer:</w:t>
            </w:r>
          </w:p>
        </w:tc>
        <w:tc>
          <w:tcPr>
            <w:tcW w:w="2160" w:type="dxa"/>
          </w:tcPr>
          <w:p w14:paraId="7CFBA2EE" w14:textId="278FB72F" w:rsidR="008B7D2C" w:rsidRDefault="008B7D2C" w:rsidP="008B7D2C">
            <w:pPr>
              <w:rPr>
                <w:b/>
                <w:bCs/>
                <w:sz w:val="23"/>
                <w:szCs w:val="23"/>
                <w:lang w:val="fr-CA"/>
              </w:rPr>
            </w:pPr>
            <w:r w:rsidRPr="00F434C1">
              <w:rPr>
                <w:sz w:val="23"/>
                <w:szCs w:val="23"/>
              </w:rPr>
              <w:t>Nick Lapensee</w:t>
            </w:r>
          </w:p>
        </w:tc>
        <w:tc>
          <w:tcPr>
            <w:tcW w:w="1758" w:type="dxa"/>
          </w:tcPr>
          <w:p w14:paraId="5CA68004" w14:textId="70C072C7" w:rsidR="008B7D2C" w:rsidRDefault="008B7D2C" w:rsidP="008B7D2C">
            <w:pPr>
              <w:rPr>
                <w:b/>
                <w:bCs/>
                <w:sz w:val="23"/>
                <w:szCs w:val="23"/>
                <w:lang w:val="fr-CA"/>
              </w:rPr>
            </w:pPr>
            <w:r w:rsidRPr="00651B4B">
              <w:rPr>
                <w:sz w:val="23"/>
                <w:szCs w:val="23"/>
              </w:rPr>
              <w:t>734- 529-3430</w:t>
            </w:r>
          </w:p>
        </w:tc>
        <w:tc>
          <w:tcPr>
            <w:tcW w:w="2827" w:type="dxa"/>
          </w:tcPr>
          <w:p w14:paraId="7A8A0785" w14:textId="77777777" w:rsidR="008B7D2C" w:rsidRDefault="008B7D2C" w:rsidP="008B7D2C">
            <w:pPr>
              <w:rPr>
                <w:b/>
                <w:bCs/>
                <w:sz w:val="23"/>
                <w:szCs w:val="23"/>
                <w:lang w:val="fr-CA"/>
              </w:rPr>
            </w:pPr>
          </w:p>
        </w:tc>
      </w:tr>
      <w:tr w:rsidR="008B7D2C" w14:paraId="32D26446" w14:textId="77777777" w:rsidTr="008B7D2C">
        <w:tc>
          <w:tcPr>
            <w:tcW w:w="2605" w:type="dxa"/>
          </w:tcPr>
          <w:p w14:paraId="2EFBA03E" w14:textId="5FB2E69E" w:rsidR="008B7D2C" w:rsidRDefault="008B7D2C" w:rsidP="008B7D2C">
            <w:pPr>
              <w:rPr>
                <w:b/>
                <w:bCs/>
                <w:sz w:val="23"/>
                <w:szCs w:val="23"/>
                <w:lang w:val="fr-CA"/>
              </w:rPr>
            </w:pPr>
            <w:r w:rsidRPr="0041227C">
              <w:rPr>
                <w:sz w:val="23"/>
                <w:szCs w:val="23"/>
              </w:rPr>
              <w:t>Building Inspector:</w:t>
            </w:r>
          </w:p>
        </w:tc>
        <w:tc>
          <w:tcPr>
            <w:tcW w:w="2160" w:type="dxa"/>
          </w:tcPr>
          <w:p w14:paraId="063F2AD1" w14:textId="7EC566BE" w:rsidR="008B7D2C" w:rsidRDefault="00DF7AC3" w:rsidP="008B7D2C">
            <w:pPr>
              <w:rPr>
                <w:b/>
                <w:bCs/>
                <w:sz w:val="23"/>
                <w:szCs w:val="23"/>
                <w:lang w:val="fr-CA"/>
              </w:rPr>
            </w:pPr>
            <w:r>
              <w:rPr>
                <w:sz w:val="23"/>
                <w:szCs w:val="23"/>
              </w:rPr>
              <w:t>Jo</w:t>
            </w:r>
            <w:r w:rsidR="00E15798">
              <w:rPr>
                <w:sz w:val="23"/>
                <w:szCs w:val="23"/>
              </w:rPr>
              <w:t>e Wehrle</w:t>
            </w:r>
          </w:p>
        </w:tc>
        <w:tc>
          <w:tcPr>
            <w:tcW w:w="1758" w:type="dxa"/>
          </w:tcPr>
          <w:p w14:paraId="405A418F" w14:textId="18DE77A5" w:rsidR="008B7D2C" w:rsidRDefault="008B7D2C" w:rsidP="008B7D2C">
            <w:pPr>
              <w:rPr>
                <w:b/>
                <w:bCs/>
                <w:sz w:val="23"/>
                <w:szCs w:val="23"/>
                <w:lang w:val="fr-CA"/>
              </w:rPr>
            </w:pPr>
            <w:r w:rsidRPr="00651B4B">
              <w:rPr>
                <w:sz w:val="23"/>
                <w:szCs w:val="23"/>
              </w:rPr>
              <w:t>419-351-6364</w:t>
            </w:r>
            <w:r w:rsidRPr="00651B4B">
              <w:rPr>
                <w:sz w:val="23"/>
                <w:szCs w:val="23"/>
              </w:rPr>
              <w:tab/>
            </w:r>
          </w:p>
        </w:tc>
        <w:tc>
          <w:tcPr>
            <w:tcW w:w="2827" w:type="dxa"/>
          </w:tcPr>
          <w:p w14:paraId="6191D62D" w14:textId="020D3999" w:rsidR="008B7D2C" w:rsidRPr="008B7D2C" w:rsidRDefault="008B7D2C" w:rsidP="008B7D2C">
            <w:pPr>
              <w:rPr>
                <w:sz w:val="23"/>
                <w:szCs w:val="23"/>
              </w:rPr>
            </w:pPr>
            <w:hyperlink r:id="rId102" w:history="1">
              <w:r w:rsidR="00E15798">
                <w:rPr>
                  <w:rStyle w:val="Hyperlink"/>
                  <w:sz w:val="23"/>
                  <w:szCs w:val="23"/>
                </w:rPr>
                <w:t>jwehrle@villageofdundee</w:t>
              </w:r>
              <w:r w:rsidR="009925A5">
                <w:rPr>
                  <w:rStyle w:val="Hyperlink"/>
                  <w:sz w:val="23"/>
                  <w:szCs w:val="23"/>
                </w:rPr>
                <w:t>.net</w:t>
              </w:r>
            </w:hyperlink>
          </w:p>
        </w:tc>
      </w:tr>
      <w:tr w:rsidR="008B7D2C" w14:paraId="511A21DA" w14:textId="77777777" w:rsidTr="008B7D2C">
        <w:tc>
          <w:tcPr>
            <w:tcW w:w="2605" w:type="dxa"/>
          </w:tcPr>
          <w:p w14:paraId="4C5DA8CC" w14:textId="2886BE97" w:rsidR="008B7D2C" w:rsidRDefault="008B7D2C" w:rsidP="008B7D2C">
            <w:pPr>
              <w:rPr>
                <w:b/>
                <w:bCs/>
                <w:sz w:val="23"/>
                <w:szCs w:val="23"/>
                <w:lang w:val="fr-CA"/>
              </w:rPr>
            </w:pPr>
            <w:r w:rsidRPr="00DB2D79">
              <w:rPr>
                <w:sz w:val="23"/>
                <w:szCs w:val="23"/>
              </w:rPr>
              <w:t>Electrical Inspector:</w:t>
            </w:r>
          </w:p>
        </w:tc>
        <w:tc>
          <w:tcPr>
            <w:tcW w:w="2160" w:type="dxa"/>
          </w:tcPr>
          <w:p w14:paraId="40216C02" w14:textId="544A6D70" w:rsidR="008B7D2C" w:rsidRDefault="008B7D2C" w:rsidP="008B7D2C">
            <w:pPr>
              <w:rPr>
                <w:b/>
                <w:bCs/>
                <w:sz w:val="23"/>
                <w:szCs w:val="23"/>
                <w:lang w:val="fr-CA"/>
              </w:rPr>
            </w:pPr>
            <w:r w:rsidRPr="00DB2D79">
              <w:rPr>
                <w:sz w:val="23"/>
                <w:szCs w:val="23"/>
              </w:rPr>
              <w:t>David Tubbs</w:t>
            </w:r>
          </w:p>
        </w:tc>
        <w:tc>
          <w:tcPr>
            <w:tcW w:w="1758" w:type="dxa"/>
          </w:tcPr>
          <w:p w14:paraId="5D3950A8" w14:textId="699E4981" w:rsidR="008B7D2C" w:rsidRDefault="008B7D2C" w:rsidP="008B7D2C">
            <w:pPr>
              <w:rPr>
                <w:b/>
                <w:bCs/>
                <w:sz w:val="23"/>
                <w:szCs w:val="23"/>
                <w:lang w:val="fr-CA"/>
              </w:rPr>
            </w:pPr>
            <w:r w:rsidRPr="00651B4B">
              <w:rPr>
                <w:sz w:val="23"/>
                <w:szCs w:val="23"/>
              </w:rPr>
              <w:t>734-241-5865</w:t>
            </w:r>
          </w:p>
        </w:tc>
        <w:tc>
          <w:tcPr>
            <w:tcW w:w="2827" w:type="dxa"/>
          </w:tcPr>
          <w:p w14:paraId="7AD82541" w14:textId="77777777" w:rsidR="008B7D2C" w:rsidRDefault="008B7D2C" w:rsidP="008B7D2C">
            <w:pPr>
              <w:rPr>
                <w:b/>
                <w:bCs/>
                <w:sz w:val="23"/>
                <w:szCs w:val="23"/>
                <w:lang w:val="fr-CA"/>
              </w:rPr>
            </w:pPr>
          </w:p>
        </w:tc>
      </w:tr>
      <w:tr w:rsidR="008B7D2C" w14:paraId="0CBC1434" w14:textId="77777777" w:rsidTr="008B7D2C">
        <w:tc>
          <w:tcPr>
            <w:tcW w:w="2605" w:type="dxa"/>
          </w:tcPr>
          <w:p w14:paraId="7291901E" w14:textId="6563FBE9" w:rsidR="008B7D2C" w:rsidRDefault="008B7D2C" w:rsidP="008B7D2C">
            <w:pPr>
              <w:rPr>
                <w:b/>
                <w:bCs/>
                <w:sz w:val="23"/>
                <w:szCs w:val="23"/>
                <w:lang w:val="fr-CA"/>
              </w:rPr>
            </w:pPr>
            <w:r w:rsidRPr="00DA6C8B">
              <w:rPr>
                <w:sz w:val="23"/>
                <w:szCs w:val="23"/>
              </w:rPr>
              <w:t>Mec/Plumb Inspector:</w:t>
            </w:r>
          </w:p>
        </w:tc>
        <w:tc>
          <w:tcPr>
            <w:tcW w:w="2160" w:type="dxa"/>
          </w:tcPr>
          <w:p w14:paraId="5552CCA1" w14:textId="47C407A4" w:rsidR="008B7D2C" w:rsidRDefault="008B7D2C" w:rsidP="008B7D2C">
            <w:pPr>
              <w:rPr>
                <w:b/>
                <w:bCs/>
                <w:sz w:val="23"/>
                <w:szCs w:val="23"/>
                <w:lang w:val="fr-CA"/>
              </w:rPr>
            </w:pPr>
            <w:r w:rsidRPr="00DA6C8B">
              <w:rPr>
                <w:sz w:val="23"/>
                <w:szCs w:val="23"/>
              </w:rPr>
              <w:t>Vaughn Massingill</w:t>
            </w:r>
          </w:p>
        </w:tc>
        <w:tc>
          <w:tcPr>
            <w:tcW w:w="1758" w:type="dxa"/>
          </w:tcPr>
          <w:p w14:paraId="64810E88" w14:textId="38DFA553" w:rsidR="008B7D2C" w:rsidRDefault="008B7D2C" w:rsidP="008B7D2C">
            <w:pPr>
              <w:rPr>
                <w:b/>
                <w:bCs/>
                <w:sz w:val="23"/>
                <w:szCs w:val="23"/>
                <w:lang w:val="fr-CA"/>
              </w:rPr>
            </w:pPr>
            <w:r w:rsidRPr="00651B4B">
              <w:rPr>
                <w:sz w:val="23"/>
                <w:szCs w:val="23"/>
              </w:rPr>
              <w:t>734-255-5122</w:t>
            </w:r>
            <w:r w:rsidRPr="00651B4B">
              <w:rPr>
                <w:sz w:val="23"/>
                <w:szCs w:val="23"/>
              </w:rPr>
              <w:tab/>
            </w:r>
          </w:p>
        </w:tc>
        <w:tc>
          <w:tcPr>
            <w:tcW w:w="2827" w:type="dxa"/>
          </w:tcPr>
          <w:p w14:paraId="461773A3" w14:textId="77777777" w:rsidR="008B7D2C" w:rsidRDefault="008B7D2C" w:rsidP="008B7D2C">
            <w:pPr>
              <w:rPr>
                <w:b/>
                <w:bCs/>
                <w:sz w:val="23"/>
                <w:szCs w:val="23"/>
                <w:lang w:val="fr-CA"/>
              </w:rPr>
            </w:pPr>
          </w:p>
        </w:tc>
      </w:tr>
    </w:tbl>
    <w:p w14:paraId="3825D03A" w14:textId="77777777" w:rsidR="00563C03" w:rsidRPr="00651B4B" w:rsidRDefault="00563C03" w:rsidP="00563C03">
      <w:pPr>
        <w:rPr>
          <w:sz w:val="23"/>
          <w:szCs w:val="23"/>
        </w:rPr>
      </w:pPr>
    </w:p>
    <w:p w14:paraId="56519C36" w14:textId="4A4293D3" w:rsidR="00563C03" w:rsidRPr="00651B4B" w:rsidRDefault="00563C03" w:rsidP="00563C03">
      <w:pPr>
        <w:rPr>
          <w:sz w:val="23"/>
          <w:szCs w:val="23"/>
        </w:rPr>
      </w:pPr>
      <w:r w:rsidRPr="00651B4B">
        <w:rPr>
          <w:sz w:val="23"/>
          <w:szCs w:val="23"/>
        </w:rPr>
        <w:t>The Village of Dundee is known as “The Hub of the Highways” because it is located at the intersection of US-23 running North/South and M-50 running East/West. The Village features a healthy mix of various levels of residential options as well as a number of established commercial and industrial properties and a historic downtown which is bisected by the River Raisin. Dundee is also home to Michigan’s only Cabela’s or soon to be Bass Pro Shop with a store that is over 200,000 square feet in size.</w:t>
      </w:r>
    </w:p>
    <w:p w14:paraId="7774A689" w14:textId="12DC67A0" w:rsidR="00563C03" w:rsidRPr="008B7D2C" w:rsidRDefault="00563C03" w:rsidP="00563C03">
      <w:pPr>
        <w:rPr>
          <w:b/>
          <w:bCs/>
          <w:sz w:val="23"/>
          <w:szCs w:val="23"/>
        </w:rPr>
      </w:pPr>
      <w:r w:rsidRPr="008B7D2C">
        <w:rPr>
          <w:b/>
          <w:bCs/>
          <w:sz w:val="23"/>
          <w:szCs w:val="23"/>
        </w:rPr>
        <w:t>Development Information</w:t>
      </w:r>
      <w:r w:rsidR="008B7D2C">
        <w:rPr>
          <w:b/>
          <w:bCs/>
          <w:sz w:val="23"/>
          <w:szCs w:val="23"/>
        </w:rPr>
        <w:br/>
      </w:r>
      <w:r w:rsidRPr="00651B4B">
        <w:rPr>
          <w:sz w:val="23"/>
          <w:szCs w:val="23"/>
        </w:rPr>
        <w:t xml:space="preserve">The Village of Dundee has information on their website about available properties in the Village as well as information directing businesses through the necessary steps to locate and build in the Village. Please check the Village website listed above for this document or contact the Village Manager. In addition to the development document, the Village is currently developing an on-line GIS database that will contain zoning and other information of interest to </w:t>
      </w:r>
      <w:r w:rsidRPr="00651B4B">
        <w:rPr>
          <w:sz w:val="23"/>
          <w:szCs w:val="23"/>
        </w:rPr>
        <w:lastRenderedPageBreak/>
        <w:t>developers. With a licensed professional engineer on staff, the Village of Dundee is able to work through development issues very quickly and efficiently. The Village Engineer is available to answer any questions from a technical/development point-of-view.</w:t>
      </w:r>
    </w:p>
    <w:p w14:paraId="003344A6" w14:textId="0F29AE2E" w:rsidR="00563C03" w:rsidRPr="004F4231" w:rsidRDefault="00563C03" w:rsidP="00563C03">
      <w:pPr>
        <w:rPr>
          <w:b/>
          <w:bCs/>
          <w:sz w:val="23"/>
          <w:szCs w:val="23"/>
        </w:rPr>
      </w:pPr>
      <w:r w:rsidRPr="008B7D2C">
        <w:rPr>
          <w:b/>
          <w:bCs/>
          <w:sz w:val="23"/>
          <w:szCs w:val="23"/>
        </w:rPr>
        <w:t>Economic Development Opportunities</w:t>
      </w:r>
      <w:r w:rsidR="008B7D2C">
        <w:rPr>
          <w:b/>
          <w:bCs/>
          <w:sz w:val="23"/>
          <w:szCs w:val="23"/>
        </w:rPr>
        <w:br/>
      </w:r>
      <w:r w:rsidRPr="00651B4B">
        <w:rPr>
          <w:sz w:val="23"/>
          <w:szCs w:val="23"/>
        </w:rPr>
        <w:t>Visible from US-23 and adjacent to M-50 the Industrial Park has many acres available with public utilities available. If interested, please contact the Village of Dundee. The industrial park is strategically located to allow for quick access to airports: Detroit Metropolitan (40 minutes), Toledo Express (40 minutes) and Monroe Custer (15 minutes).</w:t>
      </w:r>
    </w:p>
    <w:bookmarkStart w:id="38" w:name="_Toc221708944"/>
    <w:p w14:paraId="49DD44DC" w14:textId="336EB646" w:rsidR="00563C03" w:rsidRPr="004F4231" w:rsidRDefault="008B7D2C" w:rsidP="004F4231">
      <w:pPr>
        <w:pStyle w:val="Heading1"/>
        <w:jc w:val="center"/>
        <w:rPr>
          <w:sz w:val="32"/>
          <w:szCs w:val="32"/>
        </w:rPr>
      </w:pPr>
      <w:r w:rsidRPr="004F4231">
        <w:rPr>
          <w:noProof/>
          <w:sz w:val="32"/>
          <w:szCs w:val="32"/>
        </w:rPr>
        <mc:AlternateContent>
          <mc:Choice Requires="wps">
            <w:drawing>
              <wp:anchor distT="0" distB="0" distL="0" distR="0" simplePos="0" relativeHeight="251736064" behindDoc="0" locked="0" layoutInCell="1" allowOverlap="1" wp14:anchorId="1E32E2FE" wp14:editId="3C74A032">
                <wp:simplePos x="0" y="0"/>
                <wp:positionH relativeFrom="page">
                  <wp:posOffset>19050</wp:posOffset>
                </wp:positionH>
                <wp:positionV relativeFrom="paragraph">
                  <wp:posOffset>363290</wp:posOffset>
                </wp:positionV>
                <wp:extent cx="7772400" cy="27940"/>
                <wp:effectExtent l="0" t="0" r="0" b="0"/>
                <wp:wrapNone/>
                <wp:docPr id="1696108533"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3D7C2666" id="Graphic 31" o:spid="_x0000_s1026" style="position:absolute;margin-left:1.5pt;margin-top:28.6pt;width:612pt;height:2.2pt;z-index:251736064;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" path="m7772400,l,,,27432r7772400,l7772400,xe" fillcolor="#548dd4" stroked="f">
                <v:path arrowok="t"/>
                <w10:wrap anchorx="page"/>
              </v:shape>
            </w:pict>
          </mc:Fallback>
        </mc:AlternateContent>
      </w:r>
      <w:r w:rsidR="00563C03" w:rsidRPr="004F4231">
        <w:rPr>
          <w:sz w:val="32"/>
          <w:szCs w:val="32"/>
        </w:rPr>
        <w:t>Village of Estral Beach</w:t>
      </w:r>
      <w:bookmarkEnd w:id="38"/>
    </w:p>
    <w:p w14:paraId="5C0E7D8E" w14:textId="1C58B425" w:rsidR="00563C03" w:rsidRPr="00651B4B" w:rsidRDefault="00563C03" w:rsidP="00563C03">
      <w:pPr>
        <w:rPr>
          <w:sz w:val="23"/>
          <w:szCs w:val="23"/>
        </w:rPr>
      </w:pPr>
      <w:r w:rsidRPr="00651B4B">
        <w:rPr>
          <w:sz w:val="23"/>
          <w:szCs w:val="23"/>
        </w:rPr>
        <w:t>Website:https://www.estralbeach.com/</w:t>
      </w:r>
      <w:r w:rsidR="008B7D2C">
        <w:rPr>
          <w:sz w:val="23"/>
          <w:szCs w:val="23"/>
        </w:rPr>
        <w:br/>
      </w:r>
      <w:r w:rsidRPr="00651B4B">
        <w:rPr>
          <w:sz w:val="23"/>
          <w:szCs w:val="23"/>
        </w:rPr>
        <w:t>Address: 7194 Lakeview Boulevard, Newport, MI 48166-9790</w:t>
      </w:r>
      <w:r w:rsidR="008B7D2C">
        <w:rPr>
          <w:sz w:val="23"/>
          <w:szCs w:val="23"/>
        </w:rPr>
        <w:br/>
      </w:r>
      <w:r w:rsidRPr="00651B4B">
        <w:rPr>
          <w:sz w:val="23"/>
          <w:szCs w:val="23"/>
        </w:rPr>
        <w:t xml:space="preserve"> Phone:</w:t>
      </w:r>
      <w:r w:rsidR="008B7D2C">
        <w:rPr>
          <w:sz w:val="23"/>
          <w:szCs w:val="23"/>
        </w:rPr>
        <w:t xml:space="preserve"> </w:t>
      </w:r>
      <w:r w:rsidRPr="00651B4B">
        <w:rPr>
          <w:sz w:val="23"/>
          <w:szCs w:val="23"/>
        </w:rPr>
        <w:t>734-586-8380</w:t>
      </w:r>
    </w:p>
    <w:p w14:paraId="452BFC98" w14:textId="77777777" w:rsidR="00563C03" w:rsidRDefault="00563C03" w:rsidP="00563C03">
      <w:pPr>
        <w:rPr>
          <w:b/>
          <w:bCs/>
          <w:sz w:val="23"/>
          <w:szCs w:val="23"/>
          <w:lang w:val="fr-CA"/>
        </w:rPr>
      </w:pPr>
      <w:r w:rsidRPr="008B7D2C">
        <w:rPr>
          <w:b/>
          <w:bCs/>
          <w:sz w:val="23"/>
          <w:szCs w:val="23"/>
          <w:lang w:val="fr-CA"/>
        </w:rPr>
        <w:t>Contact Information</w:t>
      </w:r>
      <w:r w:rsidRPr="008B7D2C">
        <w:rPr>
          <w:b/>
          <w:bCs/>
          <w:sz w:val="23"/>
          <w:szCs w:val="23"/>
          <w:lang w:val="fr-CA"/>
        </w:rPr>
        <w:tab/>
      </w:r>
      <w:r w:rsidRPr="008B7D2C">
        <w:rPr>
          <w:b/>
          <w:bCs/>
          <w:sz w:val="23"/>
          <w:szCs w:val="23"/>
          <w:lang w:val="fr-CA"/>
        </w:rPr>
        <w:tab/>
      </w:r>
      <w:r w:rsidRPr="008B7D2C">
        <w:rPr>
          <w:b/>
          <w:bCs/>
          <w:sz w:val="23"/>
          <w:szCs w:val="23"/>
          <w:lang w:val="fr-CA"/>
        </w:rPr>
        <w:tab/>
      </w:r>
    </w:p>
    <w:tbl>
      <w:tblPr>
        <w:tblStyle w:val="TableGrid"/>
        <w:tblW w:w="9625" w:type="dxa"/>
        <w:tblLook w:val="04A0" w:firstRow="1" w:lastRow="0" w:firstColumn="1" w:lastColumn="0" w:noHBand="0" w:noVBand="1"/>
      </w:tblPr>
      <w:tblGrid>
        <w:gridCol w:w="2695"/>
        <w:gridCol w:w="2160"/>
        <w:gridCol w:w="1637"/>
        <w:gridCol w:w="3133"/>
      </w:tblGrid>
      <w:tr w:rsidR="00DA5A0F" w14:paraId="374183F9" w14:textId="77777777" w:rsidTr="00DA5A0F">
        <w:tc>
          <w:tcPr>
            <w:tcW w:w="2695" w:type="dxa"/>
          </w:tcPr>
          <w:p w14:paraId="6CF41CA2" w14:textId="750C3607" w:rsidR="00DA5A0F" w:rsidRDefault="00DA5A0F" w:rsidP="00DA5A0F">
            <w:pPr>
              <w:rPr>
                <w:b/>
                <w:bCs/>
                <w:sz w:val="23"/>
                <w:szCs w:val="23"/>
                <w:lang w:val="fr-CA"/>
              </w:rPr>
            </w:pPr>
            <w:r w:rsidRPr="004C2C27">
              <w:rPr>
                <w:sz w:val="23"/>
                <w:szCs w:val="23"/>
                <w:lang w:val="fr-CA"/>
              </w:rPr>
              <w:t>Village President:</w:t>
            </w:r>
          </w:p>
        </w:tc>
        <w:tc>
          <w:tcPr>
            <w:tcW w:w="2160" w:type="dxa"/>
          </w:tcPr>
          <w:p w14:paraId="6BFB6112" w14:textId="0FBF44F4" w:rsidR="00DA5A0F" w:rsidRDefault="00F77FCB" w:rsidP="00DA5A0F">
            <w:pPr>
              <w:rPr>
                <w:b/>
                <w:bCs/>
                <w:sz w:val="23"/>
                <w:szCs w:val="23"/>
                <w:lang w:val="fr-CA"/>
              </w:rPr>
            </w:pPr>
            <w:r>
              <w:rPr>
                <w:sz w:val="23"/>
                <w:szCs w:val="23"/>
                <w:lang w:val="fr-CA"/>
              </w:rPr>
              <w:t>Kelli Gearhart</w:t>
            </w:r>
          </w:p>
        </w:tc>
        <w:tc>
          <w:tcPr>
            <w:tcW w:w="1637" w:type="dxa"/>
          </w:tcPr>
          <w:p w14:paraId="25C7D0DF" w14:textId="77777777" w:rsidR="00DA5A0F" w:rsidRDefault="00DA5A0F" w:rsidP="00DA5A0F">
            <w:pPr>
              <w:rPr>
                <w:b/>
                <w:bCs/>
                <w:sz w:val="23"/>
                <w:szCs w:val="23"/>
                <w:lang w:val="fr-CA"/>
              </w:rPr>
            </w:pPr>
          </w:p>
        </w:tc>
        <w:tc>
          <w:tcPr>
            <w:tcW w:w="3133" w:type="dxa"/>
          </w:tcPr>
          <w:p w14:paraId="7DA4D30D" w14:textId="384BE098" w:rsidR="00DA5A0F" w:rsidRPr="00DA5A0F" w:rsidRDefault="00DA5A0F" w:rsidP="00DA5A0F">
            <w:pPr>
              <w:rPr>
                <w:sz w:val="23"/>
                <w:szCs w:val="23"/>
                <w:lang w:val="fr-CA"/>
              </w:rPr>
            </w:pPr>
            <w:hyperlink r:id="rId103" w:history="1">
              <w:r w:rsidRPr="003D31CD">
                <w:rPr>
                  <w:rStyle w:val="Hyperlink"/>
                  <w:sz w:val="23"/>
                  <w:szCs w:val="23"/>
                  <w:lang w:val="fr-CA"/>
                </w:rPr>
                <w:t>dswindle@msn.com</w:t>
              </w:r>
            </w:hyperlink>
          </w:p>
        </w:tc>
      </w:tr>
      <w:tr w:rsidR="00DA5A0F" w14:paraId="2E6E9C91" w14:textId="77777777" w:rsidTr="00DA5A0F">
        <w:tc>
          <w:tcPr>
            <w:tcW w:w="2695" w:type="dxa"/>
          </w:tcPr>
          <w:p w14:paraId="6770B0CF" w14:textId="262A392F" w:rsidR="00DA5A0F" w:rsidRDefault="00DA5A0F" w:rsidP="00DA5A0F">
            <w:pPr>
              <w:rPr>
                <w:b/>
                <w:bCs/>
                <w:sz w:val="23"/>
                <w:szCs w:val="23"/>
                <w:lang w:val="fr-CA"/>
              </w:rPr>
            </w:pPr>
            <w:r w:rsidRPr="002053F6">
              <w:rPr>
                <w:sz w:val="23"/>
                <w:szCs w:val="23"/>
              </w:rPr>
              <w:t>Clerk:</w:t>
            </w:r>
          </w:p>
        </w:tc>
        <w:tc>
          <w:tcPr>
            <w:tcW w:w="2160" w:type="dxa"/>
          </w:tcPr>
          <w:p w14:paraId="693BEEBB" w14:textId="448BB937" w:rsidR="00DA5A0F" w:rsidRDefault="00DA5A0F" w:rsidP="00DA5A0F">
            <w:pPr>
              <w:rPr>
                <w:b/>
                <w:bCs/>
                <w:sz w:val="23"/>
                <w:szCs w:val="23"/>
                <w:lang w:val="fr-CA"/>
              </w:rPr>
            </w:pPr>
            <w:r w:rsidRPr="00651B4B">
              <w:rPr>
                <w:sz w:val="23"/>
                <w:szCs w:val="23"/>
              </w:rPr>
              <w:t>Carol Vandercook</w:t>
            </w:r>
          </w:p>
        </w:tc>
        <w:tc>
          <w:tcPr>
            <w:tcW w:w="1637" w:type="dxa"/>
          </w:tcPr>
          <w:p w14:paraId="3B426D9A" w14:textId="77777777" w:rsidR="00DA5A0F" w:rsidRDefault="00DA5A0F" w:rsidP="00DA5A0F">
            <w:pPr>
              <w:rPr>
                <w:b/>
                <w:bCs/>
                <w:sz w:val="23"/>
                <w:szCs w:val="23"/>
                <w:lang w:val="fr-CA"/>
              </w:rPr>
            </w:pPr>
          </w:p>
        </w:tc>
        <w:tc>
          <w:tcPr>
            <w:tcW w:w="3133" w:type="dxa"/>
          </w:tcPr>
          <w:p w14:paraId="7E737579" w14:textId="7BE3D1B7" w:rsidR="00DA5A0F" w:rsidRPr="00DA5A0F" w:rsidRDefault="00DA5A0F" w:rsidP="00DA5A0F">
            <w:pPr>
              <w:rPr>
                <w:sz w:val="23"/>
                <w:szCs w:val="23"/>
              </w:rPr>
            </w:pPr>
            <w:hyperlink r:id="rId104" w:history="1">
              <w:r w:rsidRPr="003D31CD">
                <w:rPr>
                  <w:rStyle w:val="Hyperlink"/>
                  <w:sz w:val="23"/>
                  <w:szCs w:val="23"/>
                </w:rPr>
                <w:t>carol112201953@yahoo.com</w:t>
              </w:r>
            </w:hyperlink>
          </w:p>
        </w:tc>
      </w:tr>
      <w:tr w:rsidR="00DA5A0F" w14:paraId="0BF2F591" w14:textId="77777777" w:rsidTr="00DA5A0F">
        <w:tc>
          <w:tcPr>
            <w:tcW w:w="2695" w:type="dxa"/>
          </w:tcPr>
          <w:p w14:paraId="64793905" w14:textId="6365863D" w:rsidR="00DA5A0F" w:rsidRDefault="00DA5A0F" w:rsidP="00DA5A0F">
            <w:pPr>
              <w:rPr>
                <w:b/>
                <w:bCs/>
                <w:sz w:val="23"/>
                <w:szCs w:val="23"/>
                <w:lang w:val="fr-CA"/>
              </w:rPr>
            </w:pPr>
            <w:r w:rsidRPr="00CF7AD2">
              <w:rPr>
                <w:sz w:val="23"/>
                <w:szCs w:val="23"/>
              </w:rPr>
              <w:t>Treasurer:</w:t>
            </w:r>
          </w:p>
        </w:tc>
        <w:tc>
          <w:tcPr>
            <w:tcW w:w="2160" w:type="dxa"/>
          </w:tcPr>
          <w:p w14:paraId="198D668F" w14:textId="6FAB84C0" w:rsidR="00DA5A0F" w:rsidRDefault="00DA5A0F" w:rsidP="00DA5A0F">
            <w:pPr>
              <w:rPr>
                <w:b/>
                <w:bCs/>
                <w:sz w:val="23"/>
                <w:szCs w:val="23"/>
                <w:lang w:val="fr-CA"/>
              </w:rPr>
            </w:pPr>
            <w:r w:rsidRPr="00651B4B">
              <w:rPr>
                <w:sz w:val="23"/>
                <w:szCs w:val="23"/>
              </w:rPr>
              <w:t>Kristine Ledger</w:t>
            </w:r>
          </w:p>
        </w:tc>
        <w:tc>
          <w:tcPr>
            <w:tcW w:w="1637" w:type="dxa"/>
          </w:tcPr>
          <w:p w14:paraId="60A44B72" w14:textId="77777777" w:rsidR="00DA5A0F" w:rsidRDefault="00DA5A0F" w:rsidP="00DA5A0F">
            <w:pPr>
              <w:rPr>
                <w:b/>
                <w:bCs/>
                <w:sz w:val="23"/>
                <w:szCs w:val="23"/>
                <w:lang w:val="fr-CA"/>
              </w:rPr>
            </w:pPr>
          </w:p>
        </w:tc>
        <w:tc>
          <w:tcPr>
            <w:tcW w:w="3133" w:type="dxa"/>
          </w:tcPr>
          <w:p w14:paraId="19EF49E7" w14:textId="3C2C169C" w:rsidR="00DA5A0F" w:rsidRPr="00DA5A0F" w:rsidRDefault="00DA5A0F" w:rsidP="00DA5A0F">
            <w:pPr>
              <w:rPr>
                <w:sz w:val="23"/>
                <w:szCs w:val="23"/>
              </w:rPr>
            </w:pPr>
            <w:hyperlink r:id="rId105" w:history="1">
              <w:r w:rsidRPr="003D31CD">
                <w:rPr>
                  <w:rStyle w:val="Hyperlink"/>
                  <w:sz w:val="23"/>
                  <w:szCs w:val="23"/>
                </w:rPr>
                <w:t>krisledger@gmail.com</w:t>
              </w:r>
            </w:hyperlink>
          </w:p>
        </w:tc>
      </w:tr>
      <w:tr w:rsidR="00DA5A0F" w14:paraId="49E3CDE2" w14:textId="77777777" w:rsidTr="00DA5A0F">
        <w:tc>
          <w:tcPr>
            <w:tcW w:w="2695" w:type="dxa"/>
          </w:tcPr>
          <w:p w14:paraId="02C37C91" w14:textId="7CB2A40B" w:rsidR="00DA5A0F" w:rsidRDefault="00DA5A0F" w:rsidP="00563C03">
            <w:pPr>
              <w:rPr>
                <w:b/>
                <w:bCs/>
                <w:sz w:val="23"/>
                <w:szCs w:val="23"/>
                <w:lang w:val="fr-CA"/>
              </w:rPr>
            </w:pPr>
            <w:r w:rsidRPr="00651B4B">
              <w:rPr>
                <w:sz w:val="23"/>
                <w:szCs w:val="23"/>
              </w:rPr>
              <w:t>Grant Administrator:</w:t>
            </w:r>
          </w:p>
        </w:tc>
        <w:tc>
          <w:tcPr>
            <w:tcW w:w="2160" w:type="dxa"/>
          </w:tcPr>
          <w:p w14:paraId="208E85B1" w14:textId="60F57E7F" w:rsidR="00DA5A0F" w:rsidRDefault="00DA5A0F" w:rsidP="00563C03">
            <w:pPr>
              <w:rPr>
                <w:b/>
                <w:bCs/>
                <w:sz w:val="23"/>
                <w:szCs w:val="23"/>
                <w:lang w:val="fr-CA"/>
              </w:rPr>
            </w:pPr>
            <w:r w:rsidRPr="00651B4B">
              <w:rPr>
                <w:sz w:val="23"/>
                <w:szCs w:val="23"/>
              </w:rPr>
              <w:t>Dave Emmerich</w:t>
            </w:r>
            <w:r>
              <w:rPr>
                <w:sz w:val="23"/>
                <w:szCs w:val="23"/>
              </w:rPr>
              <w:t xml:space="preserve">  </w:t>
            </w:r>
          </w:p>
        </w:tc>
        <w:tc>
          <w:tcPr>
            <w:tcW w:w="1637" w:type="dxa"/>
          </w:tcPr>
          <w:p w14:paraId="16ABA7EE" w14:textId="382EAF87" w:rsidR="00DA5A0F" w:rsidRDefault="00DA5A0F" w:rsidP="00563C03">
            <w:pPr>
              <w:rPr>
                <w:b/>
                <w:bCs/>
                <w:sz w:val="23"/>
                <w:szCs w:val="23"/>
                <w:lang w:val="fr-CA"/>
              </w:rPr>
            </w:pPr>
            <w:r w:rsidRPr="00651B4B">
              <w:rPr>
                <w:sz w:val="23"/>
                <w:szCs w:val="23"/>
              </w:rPr>
              <w:t>734-872-1177</w:t>
            </w:r>
          </w:p>
        </w:tc>
        <w:tc>
          <w:tcPr>
            <w:tcW w:w="3133" w:type="dxa"/>
          </w:tcPr>
          <w:p w14:paraId="52560AA9" w14:textId="10312AD9" w:rsidR="00DA5A0F" w:rsidRPr="00DA5A0F" w:rsidRDefault="00DA5A0F" w:rsidP="00563C03">
            <w:pPr>
              <w:rPr>
                <w:sz w:val="23"/>
                <w:szCs w:val="23"/>
              </w:rPr>
            </w:pPr>
            <w:hyperlink r:id="rId106" w:history="1">
              <w:r w:rsidRPr="003D31CD">
                <w:rPr>
                  <w:rStyle w:val="Hyperlink"/>
                  <w:sz w:val="23"/>
                  <w:szCs w:val="23"/>
                </w:rPr>
                <w:t>Demmerich1581@gmail.com</w:t>
              </w:r>
            </w:hyperlink>
          </w:p>
        </w:tc>
      </w:tr>
      <w:tr w:rsidR="00DA5A0F" w14:paraId="110A2B3D" w14:textId="77777777" w:rsidTr="00DA5A0F">
        <w:tc>
          <w:tcPr>
            <w:tcW w:w="2695" w:type="dxa"/>
          </w:tcPr>
          <w:p w14:paraId="435E44CC" w14:textId="747751C0" w:rsidR="00DA5A0F" w:rsidRDefault="00DA5A0F" w:rsidP="00563C03">
            <w:pPr>
              <w:rPr>
                <w:b/>
                <w:bCs/>
                <w:sz w:val="23"/>
                <w:szCs w:val="23"/>
                <w:lang w:val="fr-CA"/>
              </w:rPr>
            </w:pPr>
            <w:r w:rsidRPr="00651B4B">
              <w:rPr>
                <w:sz w:val="23"/>
                <w:szCs w:val="23"/>
              </w:rPr>
              <w:t>Building Official:</w:t>
            </w:r>
          </w:p>
        </w:tc>
        <w:tc>
          <w:tcPr>
            <w:tcW w:w="2160" w:type="dxa"/>
          </w:tcPr>
          <w:p w14:paraId="12821CF4" w14:textId="358DC3F8" w:rsidR="00DA5A0F" w:rsidRDefault="005C06EB" w:rsidP="00563C03">
            <w:pPr>
              <w:rPr>
                <w:b/>
                <w:bCs/>
                <w:sz w:val="23"/>
                <w:szCs w:val="23"/>
                <w:lang w:val="fr-CA"/>
              </w:rPr>
            </w:pPr>
            <w:r>
              <w:rPr>
                <w:sz w:val="23"/>
                <w:szCs w:val="23"/>
              </w:rPr>
              <w:t>Marc Humph</w:t>
            </w:r>
            <w:r w:rsidR="006B2637">
              <w:rPr>
                <w:sz w:val="23"/>
                <w:szCs w:val="23"/>
              </w:rPr>
              <w:t>reys</w:t>
            </w:r>
          </w:p>
        </w:tc>
        <w:tc>
          <w:tcPr>
            <w:tcW w:w="1637" w:type="dxa"/>
          </w:tcPr>
          <w:p w14:paraId="249D8420" w14:textId="48AAFC1A" w:rsidR="00DA5A0F" w:rsidRDefault="006B2637" w:rsidP="00563C03">
            <w:pPr>
              <w:rPr>
                <w:b/>
                <w:bCs/>
                <w:sz w:val="23"/>
                <w:szCs w:val="23"/>
                <w:lang w:val="fr-CA"/>
              </w:rPr>
            </w:pPr>
            <w:r>
              <w:rPr>
                <w:sz w:val="23"/>
                <w:szCs w:val="23"/>
              </w:rPr>
              <w:t>517-315-7344</w:t>
            </w:r>
          </w:p>
        </w:tc>
        <w:tc>
          <w:tcPr>
            <w:tcW w:w="3133" w:type="dxa"/>
          </w:tcPr>
          <w:p w14:paraId="49E27E0A" w14:textId="2D193AF3" w:rsidR="00DA5A0F" w:rsidRDefault="00DA5A0F" w:rsidP="00563C03">
            <w:pPr>
              <w:rPr>
                <w:b/>
                <w:bCs/>
                <w:sz w:val="23"/>
                <w:szCs w:val="23"/>
                <w:lang w:val="fr-CA"/>
              </w:rPr>
            </w:pPr>
            <w:r w:rsidRPr="00651B4B">
              <w:rPr>
                <w:sz w:val="23"/>
                <w:szCs w:val="23"/>
              </w:rPr>
              <w:t>ext. 5</w:t>
            </w:r>
          </w:p>
        </w:tc>
      </w:tr>
    </w:tbl>
    <w:p w14:paraId="17225DD0" w14:textId="77777777" w:rsidR="00563C03" w:rsidRPr="00651B4B" w:rsidRDefault="00563C03" w:rsidP="00563C03">
      <w:pPr>
        <w:rPr>
          <w:sz w:val="23"/>
          <w:szCs w:val="23"/>
        </w:rPr>
      </w:pPr>
    </w:p>
    <w:p w14:paraId="6CCCEA7C" w14:textId="5E6A4CAB" w:rsidR="00563C03" w:rsidRPr="00651B4B" w:rsidRDefault="00563C03" w:rsidP="00563C03">
      <w:pPr>
        <w:rPr>
          <w:sz w:val="23"/>
          <w:szCs w:val="23"/>
        </w:rPr>
      </w:pPr>
      <w:r w:rsidRPr="00651B4B">
        <w:rPr>
          <w:sz w:val="23"/>
          <w:szCs w:val="23"/>
        </w:rPr>
        <w:t>Estral Beach Village is located in the northeastern portion of Monroe County and is bordered by Berlin Charter Township to the west and north and Lake Erie to the east. The Village is approximately 0.45 square miles in size. Estral Beach is located approximately 30 miles south of Downtown Detroit and approximately 27 miles southeast of the Detroit Metropolitan Wayne County Airport. The community of Estral Beach originated as a small resort area shortly after the turn of the 20th Century. Estral Beach was incorporated as a village in 1925. The term “Estral” is the Spanish translation of “star.”</w:t>
      </w:r>
    </w:p>
    <w:p w14:paraId="71E8BD45" w14:textId="64313295" w:rsidR="00563C03" w:rsidRPr="00DA5A0F" w:rsidRDefault="00563C03" w:rsidP="00563C03">
      <w:pPr>
        <w:rPr>
          <w:b/>
          <w:bCs/>
          <w:sz w:val="23"/>
          <w:szCs w:val="23"/>
        </w:rPr>
      </w:pPr>
      <w:r w:rsidRPr="00DA5A0F">
        <w:rPr>
          <w:b/>
          <w:bCs/>
          <w:sz w:val="23"/>
          <w:szCs w:val="23"/>
        </w:rPr>
        <w:t>Development Information</w:t>
      </w:r>
      <w:r w:rsidR="00DA5A0F">
        <w:rPr>
          <w:b/>
          <w:bCs/>
          <w:sz w:val="23"/>
          <w:szCs w:val="23"/>
        </w:rPr>
        <w:br/>
      </w:r>
      <w:r w:rsidRPr="00651B4B">
        <w:rPr>
          <w:sz w:val="23"/>
          <w:szCs w:val="23"/>
        </w:rPr>
        <w:t>Estral Beach has an approved by FEMA “Hazard Mitigation Plan.” This plan ensures continued availability of the full complement of Hazard Mitigation Assistance Grants. For instance, during 2016, three FEMA home elevation grants were awarded for 25 homes for approximately $2.4 Million, homeowner to pay a non-federal share of 25% of this amount. These grants are in addition to 14 homes that have been elevated over two previous home elevation grants since 2009 with awards of approximately $1.1 Million. Unique to Estral Beach is a former 46-acre marina with Lake Erie access awaiting re-development. Development inquiries should be directed to the Village President who would work with Council and the family owner.</w:t>
      </w:r>
    </w:p>
    <w:p w14:paraId="08B1F050" w14:textId="77777777" w:rsidR="00563C03" w:rsidRPr="00651B4B" w:rsidRDefault="00563C03" w:rsidP="00563C03">
      <w:pPr>
        <w:rPr>
          <w:sz w:val="23"/>
          <w:szCs w:val="23"/>
        </w:rPr>
      </w:pPr>
    </w:p>
    <w:p w14:paraId="5FB45914" w14:textId="6040C491" w:rsidR="00563C03" w:rsidRPr="00DA5A0F" w:rsidRDefault="00563C03" w:rsidP="00563C03">
      <w:pPr>
        <w:rPr>
          <w:b/>
          <w:bCs/>
          <w:sz w:val="23"/>
          <w:szCs w:val="23"/>
        </w:rPr>
      </w:pPr>
      <w:bookmarkStart w:id="39" w:name="_Toc221708945"/>
      <w:r w:rsidRPr="00F54CB6">
        <w:rPr>
          <w:rStyle w:val="Heading1Char"/>
          <w:sz w:val="28"/>
          <w:szCs w:val="28"/>
        </w:rPr>
        <w:t>Economic Development Opportunities</w:t>
      </w:r>
      <w:bookmarkEnd w:id="39"/>
      <w:r w:rsidR="00DA5A0F">
        <w:rPr>
          <w:b/>
          <w:bCs/>
          <w:sz w:val="23"/>
          <w:szCs w:val="23"/>
        </w:rPr>
        <w:br/>
      </w:r>
      <w:r w:rsidRPr="00651B4B">
        <w:rPr>
          <w:sz w:val="23"/>
          <w:szCs w:val="23"/>
        </w:rPr>
        <w:t>The Village of Estral Beach Marina: The 46-acre marina on an island on the north end of Estral Beach is owned by a family who is interested in selling the property but it is not actively being marketed. State Equalized Value is listing it as a $100,000 plus piece of property. There is an approximate 30-foot bridge used to get to the island which would need to be inspected and upgraded for any commercial use. It has approximately 72 slips that could be used once the marina and the path out to Lake Erie are dredged, or, this property could be used as an island park and serve as a community gathering place or an amenity for the residents at the North end of Estral Beach.</w:t>
      </w:r>
    </w:p>
    <w:p w14:paraId="24CA3D8B" w14:textId="77777777" w:rsidR="00563C03" w:rsidRPr="00651B4B" w:rsidRDefault="00563C03" w:rsidP="00563C03">
      <w:pPr>
        <w:rPr>
          <w:sz w:val="23"/>
          <w:szCs w:val="23"/>
        </w:rPr>
      </w:pPr>
      <w:r w:rsidRPr="00651B4B">
        <w:rPr>
          <w:sz w:val="23"/>
          <w:szCs w:val="23"/>
        </w:rPr>
        <w:t xml:space="preserve"> </w:t>
      </w:r>
    </w:p>
    <w:p w14:paraId="7DA7B8D6" w14:textId="77777777" w:rsidR="00563C03" w:rsidRPr="00651B4B" w:rsidRDefault="00563C03" w:rsidP="00563C03">
      <w:pPr>
        <w:rPr>
          <w:sz w:val="23"/>
          <w:szCs w:val="23"/>
        </w:rPr>
      </w:pPr>
    </w:p>
    <w:p w14:paraId="266AE48D" w14:textId="77777777" w:rsidR="00563C03" w:rsidRDefault="00563C03" w:rsidP="00563C03">
      <w:pPr>
        <w:rPr>
          <w:sz w:val="23"/>
          <w:szCs w:val="23"/>
        </w:rPr>
      </w:pPr>
      <w:r w:rsidRPr="00651B4B">
        <w:rPr>
          <w:sz w:val="23"/>
          <w:szCs w:val="23"/>
        </w:rPr>
        <w:t xml:space="preserve"> </w:t>
      </w:r>
    </w:p>
    <w:p w14:paraId="3C04B5C9" w14:textId="77777777" w:rsidR="00DA5A0F" w:rsidRDefault="00DA5A0F" w:rsidP="00563C03">
      <w:pPr>
        <w:rPr>
          <w:sz w:val="23"/>
          <w:szCs w:val="23"/>
        </w:rPr>
      </w:pPr>
    </w:p>
    <w:p w14:paraId="7C777AEA" w14:textId="77777777" w:rsidR="00DA5A0F" w:rsidRDefault="00DA5A0F" w:rsidP="00563C03">
      <w:pPr>
        <w:rPr>
          <w:sz w:val="23"/>
          <w:szCs w:val="23"/>
        </w:rPr>
      </w:pPr>
    </w:p>
    <w:p w14:paraId="102620A5" w14:textId="77777777" w:rsidR="00DA5A0F" w:rsidRDefault="00DA5A0F" w:rsidP="00563C03">
      <w:pPr>
        <w:rPr>
          <w:sz w:val="23"/>
          <w:szCs w:val="23"/>
        </w:rPr>
      </w:pPr>
    </w:p>
    <w:p w14:paraId="3A052CF3" w14:textId="77777777" w:rsidR="00DA5A0F" w:rsidRDefault="00DA5A0F" w:rsidP="00563C03">
      <w:pPr>
        <w:rPr>
          <w:sz w:val="23"/>
          <w:szCs w:val="23"/>
        </w:rPr>
      </w:pPr>
    </w:p>
    <w:p w14:paraId="7CC91107" w14:textId="77777777" w:rsidR="00DA5A0F" w:rsidRDefault="00DA5A0F" w:rsidP="00563C03">
      <w:pPr>
        <w:rPr>
          <w:sz w:val="23"/>
          <w:szCs w:val="23"/>
        </w:rPr>
      </w:pPr>
    </w:p>
    <w:p w14:paraId="1F32293D" w14:textId="77777777" w:rsidR="00DA5A0F" w:rsidRDefault="00DA5A0F" w:rsidP="00563C03">
      <w:pPr>
        <w:rPr>
          <w:sz w:val="23"/>
          <w:szCs w:val="23"/>
        </w:rPr>
      </w:pPr>
    </w:p>
    <w:p w14:paraId="51F2795B" w14:textId="77777777" w:rsidR="00DA5A0F" w:rsidRDefault="00DA5A0F" w:rsidP="00563C03">
      <w:pPr>
        <w:rPr>
          <w:sz w:val="23"/>
          <w:szCs w:val="23"/>
        </w:rPr>
      </w:pPr>
    </w:p>
    <w:p w14:paraId="03094073" w14:textId="77777777" w:rsidR="00DA5A0F" w:rsidRDefault="00DA5A0F" w:rsidP="00563C03">
      <w:pPr>
        <w:rPr>
          <w:sz w:val="23"/>
          <w:szCs w:val="23"/>
        </w:rPr>
      </w:pPr>
    </w:p>
    <w:p w14:paraId="59EE6513" w14:textId="77777777" w:rsidR="00DA5A0F" w:rsidRDefault="00DA5A0F" w:rsidP="00563C03">
      <w:pPr>
        <w:rPr>
          <w:sz w:val="23"/>
          <w:szCs w:val="23"/>
        </w:rPr>
      </w:pPr>
    </w:p>
    <w:p w14:paraId="3ED0219F" w14:textId="77777777" w:rsidR="00DA5A0F" w:rsidRDefault="00DA5A0F" w:rsidP="00563C03">
      <w:pPr>
        <w:rPr>
          <w:sz w:val="23"/>
          <w:szCs w:val="23"/>
        </w:rPr>
      </w:pPr>
    </w:p>
    <w:p w14:paraId="03EB509A" w14:textId="77777777" w:rsidR="00DA5A0F" w:rsidRDefault="00DA5A0F" w:rsidP="00563C03">
      <w:pPr>
        <w:rPr>
          <w:sz w:val="23"/>
          <w:szCs w:val="23"/>
        </w:rPr>
      </w:pPr>
    </w:p>
    <w:p w14:paraId="43B4A4B3" w14:textId="77777777" w:rsidR="00DA5A0F" w:rsidRDefault="00DA5A0F" w:rsidP="00563C03">
      <w:pPr>
        <w:rPr>
          <w:sz w:val="23"/>
          <w:szCs w:val="23"/>
        </w:rPr>
      </w:pPr>
    </w:p>
    <w:p w14:paraId="3FBD42AA" w14:textId="77777777" w:rsidR="00DA5A0F" w:rsidRDefault="00DA5A0F" w:rsidP="00563C03">
      <w:pPr>
        <w:rPr>
          <w:sz w:val="23"/>
          <w:szCs w:val="23"/>
        </w:rPr>
      </w:pPr>
    </w:p>
    <w:p w14:paraId="29C08EC2" w14:textId="77777777" w:rsidR="00DA5A0F" w:rsidRDefault="00DA5A0F" w:rsidP="00563C03">
      <w:pPr>
        <w:rPr>
          <w:sz w:val="23"/>
          <w:szCs w:val="23"/>
        </w:rPr>
      </w:pPr>
    </w:p>
    <w:p w14:paraId="1389C44F" w14:textId="77777777" w:rsidR="00DA5A0F" w:rsidRDefault="00DA5A0F" w:rsidP="00563C03">
      <w:pPr>
        <w:rPr>
          <w:sz w:val="23"/>
          <w:szCs w:val="23"/>
        </w:rPr>
      </w:pPr>
    </w:p>
    <w:p w14:paraId="63D3ADED" w14:textId="77777777" w:rsidR="00DA5A0F" w:rsidRPr="00651B4B" w:rsidRDefault="00DA5A0F" w:rsidP="00563C03">
      <w:pPr>
        <w:rPr>
          <w:sz w:val="23"/>
          <w:szCs w:val="23"/>
        </w:rPr>
      </w:pPr>
    </w:p>
    <w:bookmarkStart w:id="40" w:name="_Toc221708946"/>
    <w:p w14:paraId="6DCEC3F8" w14:textId="2F0C1F0C" w:rsidR="00563C03" w:rsidRPr="00DA5A0F" w:rsidRDefault="00DA5A0F" w:rsidP="00F54CB6">
      <w:pPr>
        <w:pStyle w:val="Heading1"/>
      </w:pPr>
      <w:r w:rsidRPr="00EB7389">
        <w:rPr>
          <w:noProof/>
        </w:rPr>
        <w:lastRenderedPageBreak/>
        <mc:AlternateContent>
          <mc:Choice Requires="wps">
            <w:drawing>
              <wp:anchor distT="0" distB="0" distL="0" distR="0" simplePos="0" relativeHeight="251738112" behindDoc="0" locked="0" layoutInCell="1" allowOverlap="1" wp14:anchorId="4C20FB59" wp14:editId="79BC5A01">
                <wp:simplePos x="0" y="0"/>
                <wp:positionH relativeFrom="page">
                  <wp:posOffset>12700</wp:posOffset>
                </wp:positionH>
                <wp:positionV relativeFrom="paragraph">
                  <wp:posOffset>254000</wp:posOffset>
                </wp:positionV>
                <wp:extent cx="7772400" cy="27940"/>
                <wp:effectExtent l="0" t="0" r="0" b="0"/>
                <wp:wrapNone/>
                <wp:docPr id="642298828"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339B8C42" id="Graphic 31" o:spid="_x0000_s1026" style="position:absolute;margin-left:1pt;margin-top:20pt;width:612pt;height:2.2pt;z-index:251738112;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" path="m7772400,l,,,27432r7772400,l7772400,xe" fillcolor="#548dd4" stroked="f">
                <v:path arrowok="t"/>
                <w10:wrap anchorx="page"/>
              </v:shape>
            </w:pict>
          </mc:Fallback>
        </mc:AlternateContent>
      </w:r>
      <w:r w:rsidR="00563C03" w:rsidRPr="00DA5A0F">
        <w:t>3.</w:t>
      </w:r>
      <w:r w:rsidR="00563C03" w:rsidRPr="00DA5A0F">
        <w:tab/>
        <w:t>Financial Assistance</w:t>
      </w:r>
      <w:bookmarkEnd w:id="40"/>
    </w:p>
    <w:p w14:paraId="3040FDA0" w14:textId="77777777" w:rsidR="00563C03" w:rsidRPr="00651B4B" w:rsidRDefault="00563C03" w:rsidP="00563C03">
      <w:pPr>
        <w:rPr>
          <w:sz w:val="23"/>
          <w:szCs w:val="23"/>
        </w:rPr>
      </w:pPr>
    </w:p>
    <w:p w14:paraId="484EB8C5" w14:textId="77777777" w:rsidR="00563C03" w:rsidRPr="00651B4B" w:rsidRDefault="00563C03" w:rsidP="00563C03">
      <w:pPr>
        <w:rPr>
          <w:sz w:val="23"/>
          <w:szCs w:val="23"/>
        </w:rPr>
      </w:pPr>
      <w:r w:rsidRPr="00651B4B">
        <w:rPr>
          <w:sz w:val="23"/>
          <w:szCs w:val="23"/>
        </w:rPr>
        <w:t>From large national banks to locally owned and operated institutions, development in Monroe County is served by a wide diversity of financial institutions. The purpose of this section of the report is to provide basic information on the financial institutions with a physical presence in Monroe County as well as other available financing options.</w:t>
      </w:r>
    </w:p>
    <w:p w14:paraId="0F1328A6" w14:textId="77777777" w:rsidR="00563C03" w:rsidRPr="00F54CB6" w:rsidRDefault="00563C03" w:rsidP="00F54CB6">
      <w:pPr>
        <w:pStyle w:val="Heading1"/>
        <w:jc w:val="center"/>
        <w:rPr>
          <w:sz w:val="28"/>
          <w:szCs w:val="28"/>
        </w:rPr>
      </w:pPr>
      <w:bookmarkStart w:id="41" w:name="_Toc221708947"/>
      <w:r w:rsidRPr="00F54CB6">
        <w:rPr>
          <w:sz w:val="28"/>
          <w:szCs w:val="28"/>
        </w:rPr>
        <w:t>Monroe County Financial Institutions</w:t>
      </w:r>
      <w:bookmarkEnd w:id="41"/>
    </w:p>
    <w:tbl>
      <w:tblPr>
        <w:tblStyle w:val="TableGrid"/>
        <w:tblW w:w="0" w:type="auto"/>
        <w:tblLook w:val="04A0" w:firstRow="1" w:lastRow="0" w:firstColumn="1" w:lastColumn="0" w:noHBand="0" w:noVBand="1"/>
      </w:tblPr>
      <w:tblGrid>
        <w:gridCol w:w="4405"/>
        <w:gridCol w:w="1828"/>
        <w:gridCol w:w="3117"/>
      </w:tblGrid>
      <w:tr w:rsidR="00085C3D" w14:paraId="4F4DC946" w14:textId="77777777" w:rsidTr="001929E1">
        <w:tc>
          <w:tcPr>
            <w:tcW w:w="4405" w:type="dxa"/>
          </w:tcPr>
          <w:p w14:paraId="52ED2C4C" w14:textId="772B15E3" w:rsidR="00085C3D" w:rsidRDefault="00085C3D" w:rsidP="00563C03">
            <w:pPr>
              <w:rPr>
                <w:sz w:val="23"/>
                <w:szCs w:val="23"/>
              </w:rPr>
            </w:pPr>
            <w:r w:rsidRPr="00651B4B">
              <w:rPr>
                <w:sz w:val="23"/>
                <w:szCs w:val="23"/>
              </w:rPr>
              <w:t>Charter One</w:t>
            </w:r>
          </w:p>
        </w:tc>
        <w:tc>
          <w:tcPr>
            <w:tcW w:w="1828" w:type="dxa"/>
          </w:tcPr>
          <w:p w14:paraId="6FC950AC" w14:textId="5EB1D006" w:rsidR="00085C3D" w:rsidRDefault="00085C3D" w:rsidP="00563C03">
            <w:pPr>
              <w:rPr>
                <w:sz w:val="23"/>
                <w:szCs w:val="23"/>
              </w:rPr>
            </w:pPr>
            <w:r w:rsidRPr="00651B4B">
              <w:rPr>
                <w:sz w:val="23"/>
                <w:szCs w:val="23"/>
              </w:rPr>
              <w:t>734-856-3456</w:t>
            </w:r>
          </w:p>
        </w:tc>
        <w:tc>
          <w:tcPr>
            <w:tcW w:w="3117" w:type="dxa"/>
          </w:tcPr>
          <w:p w14:paraId="1928DA5C" w14:textId="07912C9D" w:rsidR="001929E1" w:rsidRDefault="001929E1" w:rsidP="00563C03">
            <w:pPr>
              <w:rPr>
                <w:sz w:val="23"/>
                <w:szCs w:val="23"/>
              </w:rPr>
            </w:pPr>
            <w:hyperlink r:id="rId107" w:history="1">
              <w:r w:rsidRPr="003D31CD">
                <w:rPr>
                  <w:rStyle w:val="Hyperlink"/>
                  <w:sz w:val="23"/>
                  <w:szCs w:val="23"/>
                </w:rPr>
                <w:t>www.CharterOne.com</w:t>
              </w:r>
            </w:hyperlink>
          </w:p>
        </w:tc>
      </w:tr>
      <w:tr w:rsidR="00085C3D" w14:paraId="1D09A43B" w14:textId="77777777" w:rsidTr="001929E1">
        <w:tc>
          <w:tcPr>
            <w:tcW w:w="4405" w:type="dxa"/>
          </w:tcPr>
          <w:p w14:paraId="762F51B3" w14:textId="730B556C" w:rsidR="00085C3D" w:rsidRDefault="00877224" w:rsidP="00563C03">
            <w:pPr>
              <w:rPr>
                <w:sz w:val="23"/>
                <w:szCs w:val="23"/>
              </w:rPr>
            </w:pPr>
            <w:r w:rsidRPr="00651B4B">
              <w:rPr>
                <w:sz w:val="23"/>
                <w:szCs w:val="23"/>
              </w:rPr>
              <w:t>Chase</w:t>
            </w:r>
          </w:p>
        </w:tc>
        <w:tc>
          <w:tcPr>
            <w:tcW w:w="1828" w:type="dxa"/>
          </w:tcPr>
          <w:p w14:paraId="105E46FA" w14:textId="7C7961BF" w:rsidR="00085C3D" w:rsidRDefault="00877224" w:rsidP="00563C03">
            <w:pPr>
              <w:rPr>
                <w:sz w:val="23"/>
                <w:szCs w:val="23"/>
              </w:rPr>
            </w:pPr>
            <w:r w:rsidRPr="00651B4B">
              <w:rPr>
                <w:sz w:val="23"/>
                <w:szCs w:val="23"/>
              </w:rPr>
              <w:t>734-995-8070</w:t>
            </w:r>
          </w:p>
        </w:tc>
        <w:tc>
          <w:tcPr>
            <w:tcW w:w="3117" w:type="dxa"/>
          </w:tcPr>
          <w:p w14:paraId="0BD59D8B" w14:textId="5367EE3C" w:rsidR="001929E1" w:rsidRDefault="001929E1" w:rsidP="00563C03">
            <w:pPr>
              <w:rPr>
                <w:sz w:val="23"/>
                <w:szCs w:val="23"/>
              </w:rPr>
            </w:pPr>
            <w:hyperlink r:id="rId108" w:history="1">
              <w:r w:rsidRPr="003D31CD">
                <w:rPr>
                  <w:rStyle w:val="Hyperlink"/>
                  <w:sz w:val="23"/>
                  <w:szCs w:val="23"/>
                </w:rPr>
                <w:t>www.Chase.com</w:t>
              </w:r>
            </w:hyperlink>
          </w:p>
        </w:tc>
      </w:tr>
      <w:tr w:rsidR="00085C3D" w14:paraId="49900EE4" w14:textId="77777777" w:rsidTr="001929E1">
        <w:tc>
          <w:tcPr>
            <w:tcW w:w="4405" w:type="dxa"/>
          </w:tcPr>
          <w:p w14:paraId="15EE30E5" w14:textId="07934D81" w:rsidR="00085C3D" w:rsidRDefault="00877224" w:rsidP="00563C03">
            <w:pPr>
              <w:rPr>
                <w:sz w:val="23"/>
                <w:szCs w:val="23"/>
              </w:rPr>
            </w:pPr>
            <w:r w:rsidRPr="00651B4B">
              <w:rPr>
                <w:sz w:val="23"/>
                <w:szCs w:val="23"/>
              </w:rPr>
              <w:t>Fifth Third Bank</w:t>
            </w:r>
          </w:p>
        </w:tc>
        <w:tc>
          <w:tcPr>
            <w:tcW w:w="1828" w:type="dxa"/>
          </w:tcPr>
          <w:p w14:paraId="6DD68347" w14:textId="78F38991" w:rsidR="00085C3D" w:rsidRDefault="00877224" w:rsidP="00563C03">
            <w:pPr>
              <w:rPr>
                <w:sz w:val="23"/>
                <w:szCs w:val="23"/>
              </w:rPr>
            </w:pPr>
            <w:r w:rsidRPr="00651B4B">
              <w:rPr>
                <w:sz w:val="23"/>
                <w:szCs w:val="23"/>
              </w:rPr>
              <w:t>734-241-5300</w:t>
            </w:r>
          </w:p>
        </w:tc>
        <w:tc>
          <w:tcPr>
            <w:tcW w:w="3117" w:type="dxa"/>
          </w:tcPr>
          <w:p w14:paraId="59771C93" w14:textId="61077C27" w:rsidR="001929E1" w:rsidRDefault="001929E1" w:rsidP="00563C03">
            <w:pPr>
              <w:rPr>
                <w:sz w:val="23"/>
                <w:szCs w:val="23"/>
              </w:rPr>
            </w:pPr>
            <w:hyperlink r:id="rId109" w:history="1">
              <w:r w:rsidRPr="003D31CD">
                <w:rPr>
                  <w:rStyle w:val="Hyperlink"/>
                  <w:sz w:val="23"/>
                  <w:szCs w:val="23"/>
                </w:rPr>
                <w:t>www.53.com</w:t>
              </w:r>
            </w:hyperlink>
          </w:p>
        </w:tc>
      </w:tr>
      <w:tr w:rsidR="00085C3D" w14:paraId="4CD5926F" w14:textId="77777777" w:rsidTr="001929E1">
        <w:tc>
          <w:tcPr>
            <w:tcW w:w="4405" w:type="dxa"/>
          </w:tcPr>
          <w:p w14:paraId="3698125A" w14:textId="066F033E" w:rsidR="00085C3D" w:rsidRDefault="00877224" w:rsidP="00563C03">
            <w:pPr>
              <w:rPr>
                <w:sz w:val="23"/>
                <w:szCs w:val="23"/>
              </w:rPr>
            </w:pPr>
            <w:r w:rsidRPr="00651B4B">
              <w:rPr>
                <w:sz w:val="23"/>
                <w:szCs w:val="23"/>
              </w:rPr>
              <w:t>First Merchants Bank</w:t>
            </w:r>
          </w:p>
        </w:tc>
        <w:tc>
          <w:tcPr>
            <w:tcW w:w="1828" w:type="dxa"/>
          </w:tcPr>
          <w:p w14:paraId="0304D227" w14:textId="22D22A91" w:rsidR="00085C3D" w:rsidRDefault="00BE5BFA" w:rsidP="00563C03">
            <w:pPr>
              <w:rPr>
                <w:sz w:val="23"/>
                <w:szCs w:val="23"/>
              </w:rPr>
            </w:pPr>
            <w:r w:rsidRPr="00651B4B">
              <w:rPr>
                <w:sz w:val="23"/>
                <w:szCs w:val="23"/>
                <w:lang w:val="fr-CA"/>
              </w:rPr>
              <w:t>866-238-0082</w:t>
            </w:r>
          </w:p>
        </w:tc>
        <w:tc>
          <w:tcPr>
            <w:tcW w:w="3117" w:type="dxa"/>
          </w:tcPr>
          <w:p w14:paraId="6AFED245" w14:textId="3EDBEF57" w:rsidR="001929E1" w:rsidRPr="001929E1" w:rsidRDefault="001929E1" w:rsidP="00563C03">
            <w:pPr>
              <w:rPr>
                <w:sz w:val="23"/>
                <w:szCs w:val="23"/>
                <w:lang w:val="fr-CA"/>
              </w:rPr>
            </w:pPr>
            <w:hyperlink r:id="rId110" w:history="1">
              <w:r w:rsidRPr="003D31CD">
                <w:rPr>
                  <w:rStyle w:val="Hyperlink"/>
                  <w:sz w:val="23"/>
                  <w:szCs w:val="23"/>
                  <w:lang w:val="fr-CA"/>
                </w:rPr>
                <w:t>www.firstmerchants.com</w:t>
              </w:r>
            </w:hyperlink>
          </w:p>
        </w:tc>
      </w:tr>
      <w:tr w:rsidR="00085C3D" w14:paraId="65DD5637" w14:textId="77777777" w:rsidTr="001929E1">
        <w:tc>
          <w:tcPr>
            <w:tcW w:w="4405" w:type="dxa"/>
          </w:tcPr>
          <w:p w14:paraId="385F9659" w14:textId="646B8411" w:rsidR="00085C3D" w:rsidRDefault="00BE5BFA" w:rsidP="00563C03">
            <w:pPr>
              <w:rPr>
                <w:sz w:val="23"/>
                <w:szCs w:val="23"/>
              </w:rPr>
            </w:pPr>
            <w:r w:rsidRPr="00651B4B">
              <w:rPr>
                <w:sz w:val="23"/>
                <w:szCs w:val="23"/>
                <w:lang w:val="fr-CA"/>
              </w:rPr>
              <w:t>Flagstar Bank</w:t>
            </w:r>
          </w:p>
        </w:tc>
        <w:tc>
          <w:tcPr>
            <w:tcW w:w="1828" w:type="dxa"/>
          </w:tcPr>
          <w:p w14:paraId="4617AEFF" w14:textId="62926118" w:rsidR="00085C3D" w:rsidRDefault="00BE5BFA" w:rsidP="00563C03">
            <w:pPr>
              <w:rPr>
                <w:sz w:val="23"/>
                <w:szCs w:val="23"/>
              </w:rPr>
            </w:pPr>
            <w:r w:rsidRPr="00651B4B">
              <w:rPr>
                <w:sz w:val="23"/>
                <w:szCs w:val="23"/>
                <w:lang w:val="fr-CA"/>
              </w:rPr>
              <w:t>734-242-1336</w:t>
            </w:r>
          </w:p>
        </w:tc>
        <w:tc>
          <w:tcPr>
            <w:tcW w:w="3117" w:type="dxa"/>
          </w:tcPr>
          <w:p w14:paraId="15A13E3D" w14:textId="20758C39" w:rsidR="001929E1" w:rsidRPr="00BE5BFA" w:rsidRDefault="001929E1" w:rsidP="00563C03">
            <w:pPr>
              <w:rPr>
                <w:sz w:val="23"/>
                <w:szCs w:val="23"/>
                <w:lang w:val="fr-CA"/>
              </w:rPr>
            </w:pPr>
            <w:hyperlink r:id="rId111" w:history="1">
              <w:r w:rsidRPr="003D31CD">
                <w:rPr>
                  <w:rStyle w:val="Hyperlink"/>
                  <w:sz w:val="23"/>
                  <w:szCs w:val="23"/>
                  <w:lang w:val="fr-CA"/>
                </w:rPr>
                <w:t>www.Flagstar.com</w:t>
              </w:r>
            </w:hyperlink>
          </w:p>
        </w:tc>
      </w:tr>
      <w:tr w:rsidR="00085C3D" w14:paraId="186CCBFC" w14:textId="77777777" w:rsidTr="001929E1">
        <w:tc>
          <w:tcPr>
            <w:tcW w:w="4405" w:type="dxa"/>
          </w:tcPr>
          <w:p w14:paraId="774174B0" w14:textId="4AB23E12" w:rsidR="00085C3D" w:rsidRDefault="00D30FD0" w:rsidP="00563C03">
            <w:pPr>
              <w:rPr>
                <w:sz w:val="23"/>
                <w:szCs w:val="23"/>
              </w:rPr>
            </w:pPr>
            <w:r w:rsidRPr="00651B4B">
              <w:rPr>
                <w:sz w:val="23"/>
                <w:szCs w:val="23"/>
              </w:rPr>
              <w:t>Huntington Bank</w:t>
            </w:r>
          </w:p>
        </w:tc>
        <w:tc>
          <w:tcPr>
            <w:tcW w:w="1828" w:type="dxa"/>
          </w:tcPr>
          <w:p w14:paraId="252675AE" w14:textId="10E96731" w:rsidR="00085C3D" w:rsidRDefault="00D30FD0" w:rsidP="00563C03">
            <w:pPr>
              <w:rPr>
                <w:sz w:val="23"/>
                <w:szCs w:val="23"/>
              </w:rPr>
            </w:pPr>
            <w:r w:rsidRPr="00651B4B">
              <w:rPr>
                <w:sz w:val="23"/>
                <w:szCs w:val="23"/>
              </w:rPr>
              <w:t>734-242-6230</w:t>
            </w:r>
          </w:p>
        </w:tc>
        <w:tc>
          <w:tcPr>
            <w:tcW w:w="3117" w:type="dxa"/>
          </w:tcPr>
          <w:p w14:paraId="4F7D63DC" w14:textId="09F2480B" w:rsidR="00085C3D" w:rsidRDefault="001929E1" w:rsidP="00563C03">
            <w:pPr>
              <w:rPr>
                <w:sz w:val="23"/>
                <w:szCs w:val="23"/>
              </w:rPr>
            </w:pPr>
            <w:hyperlink r:id="rId112" w:history="1">
              <w:r>
                <w:rPr>
                  <w:rStyle w:val="Hyperlink"/>
                  <w:sz w:val="23"/>
                  <w:szCs w:val="23"/>
                </w:rPr>
                <w:t>https://www.huntington.com</w:t>
              </w:r>
            </w:hyperlink>
          </w:p>
        </w:tc>
      </w:tr>
      <w:tr w:rsidR="001929E1" w14:paraId="00DB3AAC" w14:textId="77777777" w:rsidTr="001929E1">
        <w:tc>
          <w:tcPr>
            <w:tcW w:w="4405" w:type="dxa"/>
          </w:tcPr>
          <w:p w14:paraId="42316EAA" w14:textId="29CB6ADB" w:rsidR="001929E1" w:rsidRPr="00651B4B" w:rsidRDefault="001929E1" w:rsidP="00563C03">
            <w:pPr>
              <w:rPr>
                <w:sz w:val="23"/>
                <w:szCs w:val="23"/>
              </w:rPr>
            </w:pPr>
            <w:r w:rsidRPr="00651B4B">
              <w:rPr>
                <w:sz w:val="23"/>
                <w:szCs w:val="23"/>
              </w:rPr>
              <w:t>Key Bank</w:t>
            </w:r>
          </w:p>
        </w:tc>
        <w:tc>
          <w:tcPr>
            <w:tcW w:w="1828" w:type="dxa"/>
          </w:tcPr>
          <w:p w14:paraId="7D6F5788" w14:textId="17055B57" w:rsidR="001929E1" w:rsidRPr="00651B4B" w:rsidRDefault="001929E1" w:rsidP="00563C03">
            <w:pPr>
              <w:rPr>
                <w:sz w:val="23"/>
                <w:szCs w:val="23"/>
              </w:rPr>
            </w:pPr>
            <w:r w:rsidRPr="00651B4B">
              <w:rPr>
                <w:sz w:val="23"/>
                <w:szCs w:val="23"/>
              </w:rPr>
              <w:t>734-457-4440</w:t>
            </w:r>
          </w:p>
        </w:tc>
        <w:tc>
          <w:tcPr>
            <w:tcW w:w="3117" w:type="dxa"/>
          </w:tcPr>
          <w:p w14:paraId="337DEC33" w14:textId="57D2E43E" w:rsidR="001929E1" w:rsidRDefault="001929E1" w:rsidP="00563C03">
            <w:pPr>
              <w:rPr>
                <w:sz w:val="23"/>
                <w:szCs w:val="23"/>
              </w:rPr>
            </w:pPr>
            <w:hyperlink r:id="rId113" w:history="1">
              <w:r w:rsidRPr="003D31CD">
                <w:rPr>
                  <w:rStyle w:val="Hyperlink"/>
                  <w:sz w:val="23"/>
                  <w:szCs w:val="23"/>
                </w:rPr>
                <w:t>www.Key.com</w:t>
              </w:r>
            </w:hyperlink>
          </w:p>
        </w:tc>
      </w:tr>
      <w:tr w:rsidR="001929E1" w14:paraId="7185307C" w14:textId="77777777" w:rsidTr="001929E1">
        <w:tc>
          <w:tcPr>
            <w:tcW w:w="4405" w:type="dxa"/>
          </w:tcPr>
          <w:p w14:paraId="1CF3E62D" w14:textId="74E919BA" w:rsidR="001929E1" w:rsidRPr="00651B4B" w:rsidRDefault="001929E1" w:rsidP="00563C03">
            <w:pPr>
              <w:rPr>
                <w:sz w:val="23"/>
                <w:szCs w:val="23"/>
              </w:rPr>
            </w:pPr>
            <w:r w:rsidRPr="00651B4B">
              <w:rPr>
                <w:sz w:val="23"/>
                <w:szCs w:val="23"/>
              </w:rPr>
              <w:t>Monroe County Community Credit Union</w:t>
            </w:r>
          </w:p>
        </w:tc>
        <w:tc>
          <w:tcPr>
            <w:tcW w:w="1828" w:type="dxa"/>
          </w:tcPr>
          <w:p w14:paraId="53D2104F" w14:textId="54942FDC" w:rsidR="001929E1" w:rsidRPr="00651B4B" w:rsidRDefault="001929E1" w:rsidP="00563C03">
            <w:pPr>
              <w:rPr>
                <w:sz w:val="23"/>
                <w:szCs w:val="23"/>
              </w:rPr>
            </w:pPr>
            <w:r w:rsidRPr="00651B4B">
              <w:rPr>
                <w:sz w:val="23"/>
                <w:szCs w:val="23"/>
              </w:rPr>
              <w:t>734-242-0596</w:t>
            </w:r>
          </w:p>
        </w:tc>
        <w:tc>
          <w:tcPr>
            <w:tcW w:w="3117" w:type="dxa"/>
          </w:tcPr>
          <w:p w14:paraId="3CC876DF" w14:textId="5A83E8F0" w:rsidR="001929E1" w:rsidRDefault="001929E1" w:rsidP="00563C03">
            <w:pPr>
              <w:rPr>
                <w:sz w:val="23"/>
                <w:szCs w:val="23"/>
              </w:rPr>
            </w:pPr>
            <w:hyperlink r:id="rId114" w:history="1">
              <w:r w:rsidRPr="003D31CD">
                <w:rPr>
                  <w:rStyle w:val="Hyperlink"/>
                  <w:sz w:val="23"/>
                  <w:szCs w:val="23"/>
                </w:rPr>
                <w:t>www.MCCCU.org</w:t>
              </w:r>
            </w:hyperlink>
          </w:p>
        </w:tc>
      </w:tr>
      <w:tr w:rsidR="001929E1" w14:paraId="7A5ADFB2" w14:textId="77777777" w:rsidTr="001929E1">
        <w:tc>
          <w:tcPr>
            <w:tcW w:w="4405" w:type="dxa"/>
          </w:tcPr>
          <w:p w14:paraId="4DA495FB" w14:textId="064B44D1" w:rsidR="001929E1" w:rsidRPr="00651B4B" w:rsidRDefault="001929E1" w:rsidP="00563C03">
            <w:pPr>
              <w:rPr>
                <w:sz w:val="23"/>
                <w:szCs w:val="23"/>
              </w:rPr>
            </w:pPr>
            <w:r w:rsidRPr="00651B4B">
              <w:rPr>
                <w:sz w:val="23"/>
                <w:szCs w:val="23"/>
              </w:rPr>
              <w:t>Old National Bank</w:t>
            </w:r>
          </w:p>
        </w:tc>
        <w:tc>
          <w:tcPr>
            <w:tcW w:w="1828" w:type="dxa"/>
          </w:tcPr>
          <w:p w14:paraId="3E1AA18A" w14:textId="68EF7546" w:rsidR="001929E1" w:rsidRPr="00651B4B" w:rsidRDefault="001929E1" w:rsidP="00563C03">
            <w:pPr>
              <w:rPr>
                <w:sz w:val="23"/>
                <w:szCs w:val="23"/>
              </w:rPr>
            </w:pPr>
            <w:r w:rsidRPr="00651B4B">
              <w:rPr>
                <w:sz w:val="23"/>
                <w:szCs w:val="23"/>
              </w:rPr>
              <w:t>734-244-1600</w:t>
            </w:r>
          </w:p>
        </w:tc>
        <w:tc>
          <w:tcPr>
            <w:tcW w:w="3117" w:type="dxa"/>
          </w:tcPr>
          <w:p w14:paraId="1EB3FF6E" w14:textId="71D68390" w:rsidR="001929E1" w:rsidRDefault="001929E1" w:rsidP="00563C03">
            <w:pPr>
              <w:rPr>
                <w:sz w:val="23"/>
                <w:szCs w:val="23"/>
              </w:rPr>
            </w:pPr>
            <w:hyperlink r:id="rId115" w:history="1">
              <w:r w:rsidRPr="003D31CD">
                <w:rPr>
                  <w:rStyle w:val="Hyperlink"/>
                  <w:sz w:val="23"/>
                  <w:szCs w:val="23"/>
                </w:rPr>
                <w:t>www.oldnational.com</w:t>
              </w:r>
            </w:hyperlink>
          </w:p>
        </w:tc>
      </w:tr>
      <w:tr w:rsidR="001929E1" w14:paraId="770B4653" w14:textId="77777777" w:rsidTr="001929E1">
        <w:tc>
          <w:tcPr>
            <w:tcW w:w="4405" w:type="dxa"/>
          </w:tcPr>
          <w:p w14:paraId="77015AA8" w14:textId="5F969269" w:rsidR="001929E1" w:rsidRPr="00651B4B" w:rsidRDefault="001929E1" w:rsidP="00563C03">
            <w:pPr>
              <w:rPr>
                <w:sz w:val="23"/>
                <w:szCs w:val="23"/>
              </w:rPr>
            </w:pPr>
            <w:r w:rsidRPr="00651B4B">
              <w:rPr>
                <w:sz w:val="23"/>
                <w:szCs w:val="23"/>
              </w:rPr>
              <w:t>PNC</w:t>
            </w:r>
          </w:p>
        </w:tc>
        <w:tc>
          <w:tcPr>
            <w:tcW w:w="1828" w:type="dxa"/>
          </w:tcPr>
          <w:p w14:paraId="09FFD32C" w14:textId="788D93F8" w:rsidR="001929E1" w:rsidRPr="00651B4B" w:rsidRDefault="001929E1" w:rsidP="00563C03">
            <w:pPr>
              <w:rPr>
                <w:sz w:val="23"/>
                <w:szCs w:val="23"/>
              </w:rPr>
            </w:pPr>
            <w:r w:rsidRPr="00651B4B">
              <w:rPr>
                <w:sz w:val="23"/>
                <w:szCs w:val="23"/>
              </w:rPr>
              <w:t>734-384-4940</w:t>
            </w:r>
          </w:p>
        </w:tc>
        <w:tc>
          <w:tcPr>
            <w:tcW w:w="3117" w:type="dxa"/>
          </w:tcPr>
          <w:p w14:paraId="36550771" w14:textId="6CE73864" w:rsidR="001929E1" w:rsidRDefault="001929E1" w:rsidP="00563C03">
            <w:pPr>
              <w:rPr>
                <w:sz w:val="23"/>
                <w:szCs w:val="23"/>
              </w:rPr>
            </w:pPr>
            <w:hyperlink r:id="rId116" w:history="1">
              <w:r w:rsidRPr="003D31CD">
                <w:rPr>
                  <w:rStyle w:val="Hyperlink"/>
                  <w:sz w:val="23"/>
                  <w:szCs w:val="23"/>
                </w:rPr>
                <w:t>www.PNC.com</w:t>
              </w:r>
            </w:hyperlink>
          </w:p>
        </w:tc>
      </w:tr>
    </w:tbl>
    <w:p w14:paraId="78FAB8F9" w14:textId="77777777" w:rsidR="00563C03" w:rsidRPr="00651B4B" w:rsidRDefault="00563C03" w:rsidP="00563C03">
      <w:pPr>
        <w:rPr>
          <w:sz w:val="23"/>
          <w:szCs w:val="23"/>
        </w:rPr>
      </w:pPr>
    </w:p>
    <w:p w14:paraId="7CD22EF3" w14:textId="77777777" w:rsidR="00563C03" w:rsidRPr="00F54CB6" w:rsidRDefault="00563C03" w:rsidP="00F54CB6">
      <w:pPr>
        <w:pStyle w:val="Heading1"/>
        <w:jc w:val="center"/>
        <w:rPr>
          <w:sz w:val="28"/>
          <w:szCs w:val="28"/>
        </w:rPr>
      </w:pPr>
      <w:bookmarkStart w:id="42" w:name="_Toc221708948"/>
      <w:r w:rsidRPr="00F54CB6">
        <w:rPr>
          <w:sz w:val="28"/>
          <w:szCs w:val="28"/>
        </w:rPr>
        <w:t>Economic Development Funds, Grants, Loans and Bonds</w:t>
      </w:r>
      <w:bookmarkEnd w:id="42"/>
    </w:p>
    <w:p w14:paraId="52913FB7" w14:textId="59A5C347" w:rsidR="00563C03" w:rsidRPr="00651B4B" w:rsidRDefault="00563C03" w:rsidP="00563C03">
      <w:pPr>
        <w:rPr>
          <w:sz w:val="23"/>
          <w:szCs w:val="23"/>
        </w:rPr>
      </w:pPr>
      <w:r w:rsidRPr="00651B4B">
        <w:rPr>
          <w:sz w:val="23"/>
          <w:szCs w:val="23"/>
        </w:rPr>
        <w:t>Historically, Monroe County has been known as an innovator when it comes to using Federal and State incentive programs along with local incentives to assist their existing businesses and as a tool to attract new business to our county.</w:t>
      </w:r>
      <w:r w:rsidR="0027413D">
        <w:rPr>
          <w:sz w:val="23"/>
          <w:szCs w:val="23"/>
        </w:rPr>
        <w:br/>
      </w:r>
      <w:r w:rsidR="009F2C1E">
        <w:rPr>
          <w:sz w:val="23"/>
          <w:szCs w:val="23"/>
        </w:rPr>
        <w:br/>
      </w:r>
      <w:r w:rsidRPr="00651B4B">
        <w:rPr>
          <w:sz w:val="23"/>
          <w:szCs w:val="23"/>
        </w:rPr>
        <w:t>The MCBDC maintains a close relationship with multiple State and Federal agencies as well as the local municipalities to provide businesses with the latest information and access to business development programs, loan enhancement programs and bonding programs. Many of these programs can be accessed through the MCBDC web page (monroecountybdc.org/medc).</w:t>
      </w:r>
      <w:r w:rsidR="0027413D">
        <w:rPr>
          <w:sz w:val="23"/>
          <w:szCs w:val="23"/>
        </w:rPr>
        <w:br/>
      </w:r>
      <w:r w:rsidR="009F2C1E">
        <w:rPr>
          <w:sz w:val="23"/>
          <w:szCs w:val="23"/>
        </w:rPr>
        <w:br/>
      </w:r>
      <w:r w:rsidRPr="00651B4B">
        <w:rPr>
          <w:sz w:val="23"/>
          <w:szCs w:val="23"/>
        </w:rPr>
        <w:t>Additionally, the Michigan Small Business Development Center (SBDC) aids entrepreneurs looking to start a business. Monroe County is managed by the Greater Washtenaw Region regional center. This program with the Small Business Administration provides a full range of services for small businesses emerging and growing in Monroe County. The organization is formed into four teams dedicated to providing expert assistance to the individual needs of Michigan's small business. You may contact the Regional Center at sbdc@wccnet.edu or 734-477-8762.</w:t>
      </w:r>
    </w:p>
    <w:p w14:paraId="40B16C7C" w14:textId="77777777" w:rsidR="009F2C1E" w:rsidRDefault="009F2C1E" w:rsidP="00563C03">
      <w:pPr>
        <w:rPr>
          <w:sz w:val="23"/>
          <w:szCs w:val="23"/>
        </w:rPr>
      </w:pPr>
    </w:p>
    <w:p w14:paraId="686A260C" w14:textId="305B7C04" w:rsidR="00563C03" w:rsidRDefault="00563C03" w:rsidP="00563C03">
      <w:pPr>
        <w:rPr>
          <w:sz w:val="23"/>
          <w:szCs w:val="23"/>
        </w:rPr>
      </w:pPr>
      <w:r w:rsidRPr="00651B4B">
        <w:rPr>
          <w:sz w:val="23"/>
          <w:szCs w:val="23"/>
        </w:rPr>
        <w:t>To learn more about the Michigan SBTDC visit www.sbdcmichigan.org. Please do not hesitate to contact the MCBDC for assistance with any local, state or federal programs that are available to assist your business to grow and prosper in Monroe County. You may contact us at www.monroecountybdc.org or directly at 734-241-8081</w:t>
      </w:r>
      <w:r w:rsidR="0027413D">
        <w:rPr>
          <w:sz w:val="23"/>
          <w:szCs w:val="23"/>
        </w:rPr>
        <w:t>.</w:t>
      </w:r>
    </w:p>
    <w:p w14:paraId="34550E9D" w14:textId="77777777" w:rsidR="009F2C1E" w:rsidRDefault="009F2C1E" w:rsidP="00563C03">
      <w:pPr>
        <w:rPr>
          <w:sz w:val="23"/>
          <w:szCs w:val="23"/>
        </w:rPr>
      </w:pPr>
    </w:p>
    <w:p w14:paraId="30EBAABF" w14:textId="77777777" w:rsidR="009F2C1E" w:rsidRDefault="009F2C1E" w:rsidP="00563C03">
      <w:pPr>
        <w:rPr>
          <w:sz w:val="23"/>
          <w:szCs w:val="23"/>
        </w:rPr>
      </w:pPr>
    </w:p>
    <w:p w14:paraId="5CE90EC4" w14:textId="2AC6A922" w:rsidR="009F2C1E" w:rsidRDefault="009F2C1E" w:rsidP="00563C03">
      <w:pPr>
        <w:rPr>
          <w:sz w:val="23"/>
          <w:szCs w:val="23"/>
        </w:rPr>
      </w:pPr>
      <w:r w:rsidRPr="00796F89">
        <w:rPr>
          <w:rFonts w:ascii="Candara" w:hAnsi="Candara"/>
          <w:noProof/>
          <w:sz w:val="20"/>
        </w:rPr>
        <w:drawing>
          <wp:anchor distT="0" distB="0" distL="0" distR="0" simplePos="0" relativeHeight="251742208" behindDoc="1" locked="0" layoutInCell="1" allowOverlap="1" wp14:anchorId="6C081783" wp14:editId="683E9E87">
            <wp:simplePos x="0" y="0"/>
            <wp:positionH relativeFrom="page">
              <wp:posOffset>850900</wp:posOffset>
            </wp:positionH>
            <wp:positionV relativeFrom="paragraph">
              <wp:posOffset>240665</wp:posOffset>
            </wp:positionV>
            <wp:extent cx="6146800" cy="5339715"/>
            <wp:effectExtent l="0" t="0" r="6350" b="0"/>
            <wp:wrapTopAndBottom/>
            <wp:docPr id="110" name="Image 110" descr="C:\Users\MatthewVanisacker\AppData\Local\Microsoft\Windows\INetCache\Content.MSO\9F90417A.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descr="C:\Users\MatthewVanisacker\AppData\Local\Microsoft\Windows\INetCache\Content.MSO\9F90417A.tmp"/>
                    <pic:cNvPicPr/>
                  </pic:nvPicPr>
                  <pic:blipFill>
                    <a:blip r:embed="rId117" cstate="print"/>
                    <a:stretch>
                      <a:fillRect/>
                    </a:stretch>
                  </pic:blipFill>
                  <pic:spPr>
                    <a:xfrm>
                      <a:off x="0" y="0"/>
                      <a:ext cx="6146800" cy="5339715"/>
                    </a:xfrm>
                    <a:prstGeom prst="rect">
                      <a:avLst/>
                    </a:prstGeom>
                  </pic:spPr>
                </pic:pic>
              </a:graphicData>
            </a:graphic>
            <wp14:sizeRelH relativeFrom="margin">
              <wp14:pctWidth>0</wp14:pctWidth>
            </wp14:sizeRelH>
            <wp14:sizeRelV relativeFrom="margin">
              <wp14:pctHeight>0</wp14:pctHeight>
            </wp14:sizeRelV>
          </wp:anchor>
        </w:drawing>
      </w:r>
    </w:p>
    <w:p w14:paraId="3526E866" w14:textId="5E621865" w:rsidR="009F2C1E" w:rsidRDefault="009F2C1E" w:rsidP="00563C03">
      <w:pPr>
        <w:rPr>
          <w:sz w:val="23"/>
          <w:szCs w:val="23"/>
        </w:rPr>
      </w:pPr>
    </w:p>
    <w:p w14:paraId="2B8A446C" w14:textId="6416965A" w:rsidR="009F2C1E" w:rsidRDefault="009F2C1E" w:rsidP="00563C03">
      <w:pPr>
        <w:rPr>
          <w:sz w:val="23"/>
          <w:szCs w:val="23"/>
        </w:rPr>
      </w:pPr>
    </w:p>
    <w:p w14:paraId="48FEA455" w14:textId="77777777" w:rsidR="009F2C1E" w:rsidRPr="00651B4B" w:rsidRDefault="009F2C1E" w:rsidP="00563C03">
      <w:pPr>
        <w:rPr>
          <w:sz w:val="23"/>
          <w:szCs w:val="23"/>
        </w:rPr>
      </w:pPr>
    </w:p>
    <w:bookmarkStart w:id="43" w:name="_Toc221708949"/>
    <w:p w14:paraId="4B428CFD" w14:textId="0412904A" w:rsidR="00563C03" w:rsidRPr="0027413D" w:rsidRDefault="0027413D" w:rsidP="00F54CB6">
      <w:pPr>
        <w:pStyle w:val="Heading1"/>
      </w:pPr>
      <w:r w:rsidRPr="00EB7389">
        <w:rPr>
          <w:noProof/>
        </w:rPr>
        <w:lastRenderedPageBreak/>
        <mc:AlternateContent>
          <mc:Choice Requires="wps">
            <w:drawing>
              <wp:anchor distT="0" distB="0" distL="0" distR="0" simplePos="0" relativeHeight="251740160" behindDoc="0" locked="0" layoutInCell="1" allowOverlap="1" wp14:anchorId="5ACAD2B8" wp14:editId="5000F7F1">
                <wp:simplePos x="0" y="0"/>
                <wp:positionH relativeFrom="page">
                  <wp:posOffset>107950</wp:posOffset>
                </wp:positionH>
                <wp:positionV relativeFrom="paragraph">
                  <wp:posOffset>241300</wp:posOffset>
                </wp:positionV>
                <wp:extent cx="7772400" cy="27940"/>
                <wp:effectExtent l="0" t="0" r="0" b="0"/>
                <wp:wrapNone/>
                <wp:docPr id="951735163"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1207A19A" id="Graphic 31" o:spid="_x0000_s1026" style="position:absolute;margin-left:8.5pt;margin-top:19pt;width:612pt;height:2.2pt;z-index:251740160;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" path="m7772400,l,,,27432r7772400,l7772400,xe" fillcolor="#548dd4" stroked="f">
                <v:path arrowok="t"/>
                <w10:wrap anchorx="page"/>
              </v:shape>
            </w:pict>
          </mc:Fallback>
        </mc:AlternateContent>
      </w:r>
      <w:r w:rsidR="00563C03" w:rsidRPr="0027413D">
        <w:t>4</w:t>
      </w:r>
      <w:r w:rsidRPr="0027413D">
        <w:t>.</w:t>
      </w:r>
      <w:r w:rsidR="00563C03" w:rsidRPr="0027413D">
        <w:tab/>
        <w:t>Site Selection</w:t>
      </w:r>
      <w:bookmarkEnd w:id="43"/>
    </w:p>
    <w:p w14:paraId="3519788A" w14:textId="77777777" w:rsidR="00563C03" w:rsidRPr="00651B4B" w:rsidRDefault="00563C03" w:rsidP="00563C03">
      <w:pPr>
        <w:rPr>
          <w:sz w:val="23"/>
          <w:szCs w:val="23"/>
        </w:rPr>
      </w:pPr>
      <w:r w:rsidRPr="00651B4B">
        <w:rPr>
          <w:sz w:val="23"/>
          <w:szCs w:val="23"/>
        </w:rPr>
        <w:t>With its exceptional transportation network, modern public utility infrastructure, and attractive land available for development, Monroe County has tremendous potential for industrial and commercial projects. This section of the guide highlights some of the well documented available sites, although there are certainly other opportunities that can be discovered in the community.</w:t>
      </w:r>
    </w:p>
    <w:p w14:paraId="2D3219FB" w14:textId="3FE87252" w:rsidR="00563C03" w:rsidRPr="00334055" w:rsidRDefault="00563C03" w:rsidP="00334055">
      <w:pPr>
        <w:pStyle w:val="Heading1"/>
        <w:jc w:val="center"/>
        <w:rPr>
          <w:sz w:val="28"/>
          <w:szCs w:val="28"/>
        </w:rPr>
      </w:pPr>
      <w:bookmarkStart w:id="44" w:name="_Toc221708950"/>
      <w:r w:rsidRPr="00334055">
        <w:rPr>
          <w:sz w:val="28"/>
          <w:szCs w:val="28"/>
        </w:rPr>
        <w:t>Industrial Parks, Business Parks &amp; Technology Parks</w:t>
      </w:r>
      <w:bookmarkEnd w:id="44"/>
    </w:p>
    <w:p w14:paraId="761B6F79" w14:textId="5ECAAE91" w:rsidR="00563C03" w:rsidRPr="009F2C1E" w:rsidRDefault="00563C03" w:rsidP="009F2C1E">
      <w:pPr>
        <w:jc w:val="center"/>
        <w:rPr>
          <w:b/>
          <w:bCs/>
          <w:sz w:val="26"/>
          <w:szCs w:val="26"/>
        </w:rPr>
      </w:pPr>
      <w:r w:rsidRPr="009F2C1E">
        <w:rPr>
          <w:b/>
          <w:bCs/>
          <w:sz w:val="26"/>
          <w:szCs w:val="26"/>
        </w:rPr>
        <w:t>Monroe County Industrial Parks</w:t>
      </w:r>
    </w:p>
    <w:p w14:paraId="15906521" w14:textId="77777777" w:rsidR="00563C03" w:rsidRPr="00651B4B" w:rsidRDefault="00563C03" w:rsidP="00563C03">
      <w:pPr>
        <w:rPr>
          <w:sz w:val="23"/>
          <w:szCs w:val="23"/>
        </w:rPr>
      </w:pPr>
      <w:r w:rsidRPr="00651B4B">
        <w:rPr>
          <w:sz w:val="23"/>
          <w:szCs w:val="23"/>
        </w:rPr>
        <w:t>The map below identifies the major industrial parks and industrial areas in Monroe County. For the most part, these sites are “shovel ready” and have land and sites avail- able for development, with roads, utilities and industrial zoning currently in place.</w:t>
      </w:r>
    </w:p>
    <w:p w14:paraId="5F845351" w14:textId="3FC13230" w:rsidR="00563C03" w:rsidRPr="00651B4B" w:rsidRDefault="00B31B20" w:rsidP="00563C03">
      <w:pPr>
        <w:rPr>
          <w:sz w:val="23"/>
          <w:szCs w:val="23"/>
        </w:rPr>
      </w:pPr>
      <w:r w:rsidRPr="00796F89">
        <w:rPr>
          <w:rFonts w:ascii="Candara" w:hAnsi="Candara"/>
          <w:noProof/>
          <w:sz w:val="17"/>
        </w:rPr>
        <w:drawing>
          <wp:anchor distT="0" distB="0" distL="0" distR="0" simplePos="0" relativeHeight="251744256" behindDoc="1" locked="0" layoutInCell="1" allowOverlap="1" wp14:anchorId="71AF34E6" wp14:editId="49634CD9">
            <wp:simplePos x="0" y="0"/>
            <wp:positionH relativeFrom="page">
              <wp:posOffset>654050</wp:posOffset>
            </wp:positionH>
            <wp:positionV relativeFrom="paragraph">
              <wp:posOffset>311150</wp:posOffset>
            </wp:positionV>
            <wp:extent cx="6680926" cy="4346067"/>
            <wp:effectExtent l="0" t="0" r="0" b="0"/>
            <wp:wrapTopAndBottom/>
            <wp:docPr id="121" name="Image 121" descr="ind park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ind parks.jpg"/>
                    <pic:cNvPicPr/>
                  </pic:nvPicPr>
                  <pic:blipFill>
                    <a:blip r:embed="rId118" cstate="print"/>
                    <a:stretch>
                      <a:fillRect/>
                    </a:stretch>
                  </pic:blipFill>
                  <pic:spPr>
                    <a:xfrm>
                      <a:off x="0" y="0"/>
                      <a:ext cx="6680926" cy="4346067"/>
                    </a:xfrm>
                    <a:prstGeom prst="rect">
                      <a:avLst/>
                    </a:prstGeom>
                  </pic:spPr>
                </pic:pic>
              </a:graphicData>
            </a:graphic>
          </wp:anchor>
        </w:drawing>
      </w:r>
    </w:p>
    <w:p w14:paraId="727D2A55" w14:textId="77777777" w:rsidR="00563C03" w:rsidRPr="00651B4B" w:rsidRDefault="00563C03" w:rsidP="00563C03">
      <w:pPr>
        <w:rPr>
          <w:sz w:val="23"/>
          <w:szCs w:val="23"/>
        </w:rPr>
      </w:pPr>
    </w:p>
    <w:p w14:paraId="46CDEBE6" w14:textId="77777777" w:rsidR="00563C03" w:rsidRPr="00651B4B" w:rsidRDefault="00563C03" w:rsidP="00563C03">
      <w:pPr>
        <w:rPr>
          <w:sz w:val="23"/>
          <w:szCs w:val="23"/>
        </w:rPr>
      </w:pPr>
      <w:r w:rsidRPr="00651B4B">
        <w:rPr>
          <w:sz w:val="23"/>
          <w:szCs w:val="23"/>
        </w:rPr>
        <w:t xml:space="preserve"> </w:t>
      </w:r>
    </w:p>
    <w:bookmarkStart w:id="45" w:name="_Toc221708951"/>
    <w:p w14:paraId="64DFBB7B" w14:textId="2CEB342C" w:rsidR="00563C03" w:rsidRPr="00334055" w:rsidRDefault="001C3F1A" w:rsidP="00334055">
      <w:pPr>
        <w:pStyle w:val="Heading1"/>
        <w:jc w:val="center"/>
        <w:rPr>
          <w:sz w:val="28"/>
          <w:szCs w:val="28"/>
        </w:rPr>
      </w:pPr>
      <w:r w:rsidRPr="00334055">
        <w:rPr>
          <w:noProof/>
          <w:sz w:val="28"/>
          <w:szCs w:val="28"/>
        </w:rPr>
        <w:lastRenderedPageBreak/>
        <mc:AlternateContent>
          <mc:Choice Requires="wps">
            <w:drawing>
              <wp:anchor distT="0" distB="0" distL="0" distR="0" simplePos="0" relativeHeight="251746304" behindDoc="0" locked="0" layoutInCell="1" allowOverlap="1" wp14:anchorId="765E9906" wp14:editId="51F5115D">
                <wp:simplePos x="0" y="0"/>
                <wp:positionH relativeFrom="page">
                  <wp:posOffset>0</wp:posOffset>
                </wp:positionH>
                <wp:positionV relativeFrom="paragraph">
                  <wp:posOffset>196850</wp:posOffset>
                </wp:positionV>
                <wp:extent cx="7772400" cy="27940"/>
                <wp:effectExtent l="0" t="0" r="0" b="0"/>
                <wp:wrapNone/>
                <wp:docPr id="801045863"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24C90657" id="Graphic 31" o:spid="_x0000_s1026" style="position:absolute;margin-left:0;margin-top:15.5pt;width:612pt;height:2.2pt;z-index:251746304;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" path="m7772400,l,,,27432r7772400,l7772400,xe" fillcolor="#548dd4" stroked="f">
                <v:path arrowok="t"/>
                <w10:wrap anchorx="page"/>
              </v:shape>
            </w:pict>
          </mc:Fallback>
        </mc:AlternateContent>
      </w:r>
      <w:r w:rsidR="00563C03" w:rsidRPr="00334055">
        <w:rPr>
          <w:sz w:val="28"/>
          <w:szCs w:val="28"/>
        </w:rPr>
        <w:t>Port of Monroe</w:t>
      </w:r>
      <w:bookmarkEnd w:id="45"/>
    </w:p>
    <w:p w14:paraId="76285138" w14:textId="77777777" w:rsidR="00563C03" w:rsidRPr="00651B4B" w:rsidRDefault="00563C03" w:rsidP="00563C03">
      <w:pPr>
        <w:rPr>
          <w:sz w:val="23"/>
          <w:szCs w:val="23"/>
        </w:rPr>
      </w:pPr>
      <w:r w:rsidRPr="00651B4B">
        <w:rPr>
          <w:sz w:val="23"/>
          <w:szCs w:val="23"/>
        </w:rPr>
        <w:t>Located on Lake Erie and bisected by the River Raisin, the Port of Monroe is Michi- gan’s only port on Lake Erie. It is located 35 miles south of Detroit, Michigan and 17 miles north of Toledo, OH. The Port of Monroe provides an important transportation alternative that many cities and states simply cannot offer to their manufacturers, shippers and suppliers.</w:t>
      </w:r>
    </w:p>
    <w:p w14:paraId="03C0D4FF" w14:textId="26B3559E" w:rsidR="00563C03" w:rsidRPr="00651B4B" w:rsidRDefault="00090CD2" w:rsidP="00563C03">
      <w:pPr>
        <w:rPr>
          <w:sz w:val="23"/>
          <w:szCs w:val="23"/>
        </w:rPr>
      </w:pPr>
      <w:r w:rsidRPr="00796F89">
        <w:rPr>
          <w:rFonts w:ascii="Candara" w:hAnsi="Candara"/>
          <w:noProof/>
          <w:sz w:val="23"/>
          <w:szCs w:val="23"/>
        </w:rPr>
        <w:drawing>
          <wp:anchor distT="0" distB="0" distL="0" distR="0" simplePos="0" relativeHeight="251748352" behindDoc="0" locked="0" layoutInCell="1" allowOverlap="1" wp14:anchorId="72FA6988" wp14:editId="2381DF8B">
            <wp:simplePos x="0" y="0"/>
            <wp:positionH relativeFrom="page">
              <wp:posOffset>3867150</wp:posOffset>
            </wp:positionH>
            <wp:positionV relativeFrom="paragraph">
              <wp:posOffset>84455</wp:posOffset>
            </wp:positionV>
            <wp:extent cx="3353434" cy="3122928"/>
            <wp:effectExtent l="0" t="0" r="0" b="1905"/>
            <wp:wrapSquare wrapText="bothSides"/>
            <wp:docPr id="122" name="Image 122" descr="http://www.portofmonroe.com/images/home-map-enlar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http://www.portofmonroe.com/images/home-map-enlarge.jpg"/>
                    <pic:cNvPicPr/>
                  </pic:nvPicPr>
                  <pic:blipFill>
                    <a:blip r:embed="rId119" cstate="print"/>
                    <a:stretch>
                      <a:fillRect/>
                    </a:stretch>
                  </pic:blipFill>
                  <pic:spPr>
                    <a:xfrm>
                      <a:off x="0" y="0"/>
                      <a:ext cx="3353434" cy="3122928"/>
                    </a:xfrm>
                    <a:prstGeom prst="rect">
                      <a:avLst/>
                    </a:prstGeom>
                  </pic:spPr>
                </pic:pic>
              </a:graphicData>
            </a:graphic>
          </wp:anchor>
        </w:drawing>
      </w:r>
      <w:r w:rsidR="00563C03" w:rsidRPr="00651B4B">
        <w:rPr>
          <w:sz w:val="23"/>
          <w:szCs w:val="23"/>
        </w:rPr>
        <w:t>The Port of Monroe is a deep draft commercial harbor. With a usable draft of 21 feet and over 4,000 feet of public dock, the port is able to accommodate nearly any waterborne cargo.</w:t>
      </w:r>
    </w:p>
    <w:p w14:paraId="17B7F3A9" w14:textId="3B1715FB" w:rsidR="00563C03" w:rsidRPr="00651B4B" w:rsidRDefault="00563C03" w:rsidP="00563C03">
      <w:pPr>
        <w:rPr>
          <w:sz w:val="23"/>
          <w:szCs w:val="23"/>
        </w:rPr>
      </w:pPr>
      <w:r w:rsidRPr="00651B4B">
        <w:rPr>
          <w:sz w:val="23"/>
          <w:szCs w:val="23"/>
        </w:rPr>
        <w:t>Served by the Canadian National and Norfolk Southern railroads, and located immediately adjacent to Interstate 75, the Port of Monroe offers exceptional intermodal access to the region’s broader transportation network.</w:t>
      </w:r>
    </w:p>
    <w:p w14:paraId="070B56A4" w14:textId="5E2E0644" w:rsidR="00563C03" w:rsidRPr="00651B4B" w:rsidRDefault="00563C03" w:rsidP="00563C03">
      <w:pPr>
        <w:rPr>
          <w:sz w:val="23"/>
          <w:szCs w:val="23"/>
        </w:rPr>
      </w:pPr>
      <w:r w:rsidRPr="00651B4B">
        <w:rPr>
          <w:sz w:val="23"/>
          <w:szCs w:val="23"/>
        </w:rPr>
        <w:t>Monroe’s Custer Airport serves corporate and private airplanes with a 5000' x 100' paved runway</w:t>
      </w:r>
    </w:p>
    <w:p w14:paraId="5907868D" w14:textId="77777777" w:rsidR="00563C03" w:rsidRPr="00651B4B" w:rsidRDefault="00563C03" w:rsidP="00563C03">
      <w:pPr>
        <w:rPr>
          <w:sz w:val="23"/>
          <w:szCs w:val="23"/>
        </w:rPr>
      </w:pPr>
      <w:r w:rsidRPr="00651B4B">
        <w:rPr>
          <w:sz w:val="23"/>
          <w:szCs w:val="23"/>
        </w:rPr>
        <w:t>with full length parallel taxiway and a LPV approach (Lateral Precision Vertical Guidance) and the Port is within a 30 minute drive to Detroit Metropolitan International Airport.</w:t>
      </w:r>
    </w:p>
    <w:p w14:paraId="10C1B92D" w14:textId="77777777" w:rsidR="00563C03" w:rsidRPr="00651B4B" w:rsidRDefault="00563C03" w:rsidP="00563C03">
      <w:pPr>
        <w:rPr>
          <w:sz w:val="23"/>
          <w:szCs w:val="23"/>
        </w:rPr>
      </w:pPr>
      <w:r w:rsidRPr="00651B4B">
        <w:rPr>
          <w:sz w:val="23"/>
          <w:szCs w:val="23"/>
        </w:rPr>
        <w:t>The Port of Monroe has over 400 acres of heavy industrial land available for development. The port’s goal is to establish longstanding partnerships with organizations who seek to conduct business utilizing marine or rail transportation.</w:t>
      </w:r>
    </w:p>
    <w:p w14:paraId="72E9A0AD" w14:textId="77777777" w:rsidR="00563C03" w:rsidRPr="00651B4B" w:rsidRDefault="00563C03" w:rsidP="00563C03">
      <w:pPr>
        <w:rPr>
          <w:sz w:val="23"/>
          <w:szCs w:val="23"/>
        </w:rPr>
      </w:pPr>
      <w:r w:rsidRPr="00651B4B">
        <w:rPr>
          <w:sz w:val="23"/>
          <w:szCs w:val="23"/>
        </w:rPr>
        <w:t>The Port of Monroe will assist potential tenants with cargo development and logistics coordination. For more information contact:</w:t>
      </w:r>
    </w:p>
    <w:p w14:paraId="29751333" w14:textId="47F40A34" w:rsidR="00090CD2" w:rsidRDefault="00563C03" w:rsidP="00563C03">
      <w:pPr>
        <w:rPr>
          <w:sz w:val="23"/>
          <w:szCs w:val="23"/>
        </w:rPr>
      </w:pPr>
      <w:r w:rsidRPr="00090CD2">
        <w:rPr>
          <w:b/>
          <w:bCs/>
          <w:sz w:val="23"/>
          <w:szCs w:val="23"/>
        </w:rPr>
        <w:t>Port of Monroe</w:t>
      </w:r>
      <w:r w:rsidR="00090CD2">
        <w:rPr>
          <w:b/>
          <w:bCs/>
          <w:sz w:val="23"/>
          <w:szCs w:val="23"/>
        </w:rPr>
        <w:br/>
      </w:r>
      <w:r w:rsidRPr="00651B4B">
        <w:rPr>
          <w:sz w:val="23"/>
          <w:szCs w:val="23"/>
        </w:rPr>
        <w:t>Paul C. LaMarre III, Port Director</w:t>
      </w:r>
      <w:r w:rsidR="00587457">
        <w:rPr>
          <w:sz w:val="23"/>
          <w:szCs w:val="23"/>
        </w:rPr>
        <w:br/>
      </w:r>
      <w:r w:rsidRPr="00651B4B">
        <w:rPr>
          <w:sz w:val="23"/>
          <w:szCs w:val="23"/>
        </w:rPr>
        <w:t xml:space="preserve"> 2929 East Front St., P.O. Box 585 </w:t>
      </w:r>
      <w:r w:rsidR="00587457">
        <w:rPr>
          <w:sz w:val="23"/>
          <w:szCs w:val="23"/>
        </w:rPr>
        <w:br/>
      </w:r>
      <w:r w:rsidRPr="00651B4B">
        <w:rPr>
          <w:sz w:val="23"/>
          <w:szCs w:val="23"/>
        </w:rPr>
        <w:t>Monroe, MI 48161</w:t>
      </w:r>
      <w:r w:rsidR="00587457">
        <w:rPr>
          <w:b/>
          <w:bCs/>
          <w:sz w:val="23"/>
          <w:szCs w:val="23"/>
        </w:rPr>
        <w:br/>
      </w:r>
      <w:r w:rsidRPr="00651B4B">
        <w:rPr>
          <w:sz w:val="23"/>
          <w:szCs w:val="23"/>
        </w:rPr>
        <w:t>734- 241-6480</w:t>
      </w:r>
      <w:r w:rsidR="00587457">
        <w:rPr>
          <w:b/>
          <w:bCs/>
          <w:sz w:val="23"/>
          <w:szCs w:val="23"/>
        </w:rPr>
        <w:br/>
      </w:r>
      <w:hyperlink r:id="rId120" w:history="1">
        <w:r w:rsidR="00587457" w:rsidRPr="00D23C43">
          <w:rPr>
            <w:rStyle w:val="Hyperlink"/>
            <w:sz w:val="23"/>
            <w:szCs w:val="23"/>
          </w:rPr>
          <w:t>plamarre@portofmonroe.com</w:t>
        </w:r>
      </w:hyperlink>
      <w:r w:rsidR="00587457">
        <w:rPr>
          <w:sz w:val="23"/>
          <w:szCs w:val="23"/>
        </w:rPr>
        <w:br/>
      </w:r>
      <w:r w:rsidRPr="00651B4B">
        <w:rPr>
          <w:sz w:val="23"/>
          <w:szCs w:val="23"/>
        </w:rPr>
        <w:t xml:space="preserve"> </w:t>
      </w:r>
      <w:hyperlink r:id="rId121" w:history="1">
        <w:r w:rsidR="00587457" w:rsidRPr="00D23C43">
          <w:rPr>
            <w:rStyle w:val="Hyperlink"/>
            <w:sz w:val="23"/>
            <w:szCs w:val="23"/>
          </w:rPr>
          <w:t>www.portofmonroe.com</w:t>
        </w:r>
      </w:hyperlink>
    </w:p>
    <w:p w14:paraId="43CC1702" w14:textId="77777777" w:rsidR="00090CD2" w:rsidRPr="00651B4B" w:rsidRDefault="00090CD2" w:rsidP="00563C03">
      <w:pPr>
        <w:rPr>
          <w:sz w:val="23"/>
          <w:szCs w:val="23"/>
        </w:rPr>
      </w:pPr>
    </w:p>
    <w:bookmarkStart w:id="46" w:name="_Toc221708952"/>
    <w:p w14:paraId="1F2C160F" w14:textId="0AC7CE75" w:rsidR="00563C03" w:rsidRPr="00334055" w:rsidRDefault="00587457" w:rsidP="00334055">
      <w:pPr>
        <w:pStyle w:val="Heading1"/>
        <w:jc w:val="center"/>
        <w:rPr>
          <w:sz w:val="28"/>
          <w:szCs w:val="28"/>
        </w:rPr>
      </w:pPr>
      <w:r w:rsidRPr="00334055">
        <w:rPr>
          <w:noProof/>
          <w:sz w:val="28"/>
          <w:szCs w:val="28"/>
        </w:rPr>
        <w:lastRenderedPageBreak/>
        <mc:AlternateContent>
          <mc:Choice Requires="wps">
            <w:drawing>
              <wp:anchor distT="0" distB="0" distL="0" distR="0" simplePos="0" relativeHeight="251750400" behindDoc="0" locked="0" layoutInCell="1" allowOverlap="1" wp14:anchorId="364DB310" wp14:editId="044B140D">
                <wp:simplePos x="0" y="0"/>
                <wp:positionH relativeFrom="page">
                  <wp:posOffset>0</wp:posOffset>
                </wp:positionH>
                <wp:positionV relativeFrom="paragraph">
                  <wp:posOffset>234950</wp:posOffset>
                </wp:positionV>
                <wp:extent cx="7772400" cy="27940"/>
                <wp:effectExtent l="0" t="0" r="0" b="0"/>
                <wp:wrapNone/>
                <wp:docPr id="75676895"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29301B28" id="Graphic 31" o:spid="_x0000_s1026" style="position:absolute;margin-left:0;margin-top:18.5pt;width:612pt;height:2.2pt;z-index:251750400;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" path="m7772400,l,,,27432r7772400,l7772400,xe" fillcolor="#548dd4" stroked="f">
                <v:path arrowok="t"/>
                <w10:wrap anchorx="page"/>
              </v:shape>
            </w:pict>
          </mc:Fallback>
        </mc:AlternateContent>
      </w:r>
      <w:r w:rsidR="00563C03" w:rsidRPr="00334055">
        <w:rPr>
          <w:sz w:val="28"/>
          <w:szCs w:val="28"/>
        </w:rPr>
        <w:t>Commercial Property Information Exchange (CPIX)</w:t>
      </w:r>
      <w:bookmarkEnd w:id="46"/>
    </w:p>
    <w:p w14:paraId="7956FFE8" w14:textId="6C554078" w:rsidR="00563C03" w:rsidRPr="00651B4B" w:rsidRDefault="00563C03" w:rsidP="00563C03">
      <w:pPr>
        <w:rPr>
          <w:sz w:val="23"/>
          <w:szCs w:val="23"/>
        </w:rPr>
      </w:pPr>
      <w:r w:rsidRPr="00651B4B">
        <w:rPr>
          <w:sz w:val="23"/>
          <w:szCs w:val="23"/>
        </w:rPr>
        <w:t>CPIX, located at www.cpix.net, is the only Internet-based statewide commercial prop- erty information exchange in Michigan. It contains detailed information on commer- cial properties across the state, including properties listed with real estate brokers and those being offered for sale or lease directly by the owners. Licensed real estate sales- people and brokers, economic developers, as well as various other professionals affili- ated with the real estate industry, who elect to become members of CPIX, will have full access to all of the information contained within the database. Non-members and the general public have limited access to the database and will be able to see only infor- mation on those properties listed with brokers who are members of CPIX. For infor- mation on CPIX please contact CBOR at cpixinfo@cbor.net or call 810–603-0676.</w:t>
      </w:r>
    </w:p>
    <w:p w14:paraId="19A46BE8" w14:textId="4162418A" w:rsidR="00563C03" w:rsidRPr="00651B4B" w:rsidRDefault="00563C03" w:rsidP="00563C03">
      <w:pPr>
        <w:rPr>
          <w:sz w:val="23"/>
          <w:szCs w:val="23"/>
        </w:rPr>
      </w:pPr>
      <w:r w:rsidRPr="00651B4B">
        <w:rPr>
          <w:sz w:val="23"/>
          <w:szCs w:val="23"/>
        </w:rPr>
        <w:t>The Monroe County Business Development Corporation is happy to provide site search assistance for your project. In addition to full access to all of the data contained in the Commercial Property Information Exchange (CPIX), the MCBDC also maintain a database of Monroe County industrial and commercial properties that may not be listed in CPIX. Contact the County Business Development Corporation at bdc@monroecountybdc.org or call 734-241-8081 for assistance with your project.</w:t>
      </w:r>
    </w:p>
    <w:bookmarkStart w:id="47" w:name="_Toc221708953"/>
    <w:p w14:paraId="53CC6A3D" w14:textId="2E4803BF" w:rsidR="00563C03" w:rsidRPr="00334055" w:rsidRDefault="00BF2B24" w:rsidP="00334055">
      <w:pPr>
        <w:pStyle w:val="Heading1"/>
        <w:jc w:val="center"/>
        <w:rPr>
          <w:sz w:val="28"/>
          <w:szCs w:val="28"/>
        </w:rPr>
      </w:pPr>
      <w:r w:rsidRPr="00334055">
        <w:rPr>
          <w:noProof/>
          <w:sz w:val="28"/>
          <w:szCs w:val="28"/>
        </w:rPr>
        <mc:AlternateContent>
          <mc:Choice Requires="wps">
            <w:drawing>
              <wp:anchor distT="0" distB="0" distL="0" distR="0" simplePos="0" relativeHeight="251754496" behindDoc="0" locked="0" layoutInCell="1" allowOverlap="1" wp14:anchorId="3D887C27" wp14:editId="5E4285F2">
                <wp:simplePos x="0" y="0"/>
                <wp:positionH relativeFrom="page">
                  <wp:posOffset>0</wp:posOffset>
                </wp:positionH>
                <wp:positionV relativeFrom="paragraph">
                  <wp:posOffset>328335</wp:posOffset>
                </wp:positionV>
                <wp:extent cx="7772400" cy="27940"/>
                <wp:effectExtent l="0" t="0" r="0" b="0"/>
                <wp:wrapNone/>
                <wp:docPr id="2132518337"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65A85925" id="Graphic 31" o:spid="_x0000_s1026" style="position:absolute;margin-left:0;margin-top:25.85pt;width:612pt;height:2.2pt;z-index:251754496;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" path="m7772400,l,,,27432r7772400,l7772400,xe" fillcolor="#548dd4" stroked="f">
                <v:path arrowok="t"/>
                <w10:wrap anchorx="page"/>
              </v:shape>
            </w:pict>
          </mc:Fallback>
        </mc:AlternateContent>
      </w:r>
      <w:r w:rsidR="00563C03" w:rsidRPr="00334055">
        <w:rPr>
          <w:sz w:val="28"/>
          <w:szCs w:val="28"/>
        </w:rPr>
        <w:t>GIS Mapping</w:t>
      </w:r>
      <w:bookmarkEnd w:id="47"/>
    </w:p>
    <w:p w14:paraId="64148086" w14:textId="7F31F053" w:rsidR="00563C03" w:rsidRPr="00651B4B" w:rsidRDefault="00BF2B24" w:rsidP="00563C03">
      <w:pPr>
        <w:rPr>
          <w:sz w:val="23"/>
          <w:szCs w:val="23"/>
        </w:rPr>
      </w:pPr>
      <w:r w:rsidRPr="00796F89">
        <w:rPr>
          <w:rFonts w:ascii="Candara" w:hAnsi="Candara"/>
          <w:noProof/>
          <w:sz w:val="14"/>
        </w:rPr>
        <w:drawing>
          <wp:anchor distT="0" distB="0" distL="0" distR="0" simplePos="0" relativeHeight="251752448" behindDoc="0" locked="0" layoutInCell="1" allowOverlap="1" wp14:anchorId="7CCCA581" wp14:editId="317FFB5A">
            <wp:simplePos x="0" y="0"/>
            <wp:positionH relativeFrom="page">
              <wp:posOffset>2108200</wp:posOffset>
            </wp:positionH>
            <wp:positionV relativeFrom="paragraph">
              <wp:posOffset>1254760</wp:posOffset>
            </wp:positionV>
            <wp:extent cx="3576955" cy="2682240"/>
            <wp:effectExtent l="0" t="0" r="4445" b="381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22" cstate="print"/>
                    <a:stretch>
                      <a:fillRect/>
                    </a:stretch>
                  </pic:blipFill>
                  <pic:spPr>
                    <a:xfrm>
                      <a:off x="0" y="0"/>
                      <a:ext cx="3576955" cy="2682240"/>
                    </a:xfrm>
                    <a:prstGeom prst="rect">
                      <a:avLst/>
                    </a:prstGeom>
                  </pic:spPr>
                </pic:pic>
              </a:graphicData>
            </a:graphic>
          </wp:anchor>
        </w:drawing>
      </w:r>
      <w:r w:rsidR="00563C03" w:rsidRPr="00651B4B">
        <w:rPr>
          <w:sz w:val="23"/>
          <w:szCs w:val="23"/>
        </w:rPr>
        <w:t>The County of Monroe along with the Monroe County Business Development Corporation utilize Geographic Information System (GIS) Mapping to present sites to developers, companies, and site consultants. The use of GIS allows the ability to have all site data at the flip of a switch. We encourage you to reach out to the Monroe County Business Development Corporation if you have specific questions on a site or are looking for a site that matches your criterion.</w:t>
      </w:r>
      <w:r w:rsidRPr="00BF2B24">
        <w:rPr>
          <w:rFonts w:ascii="Candara" w:hAnsi="Candara"/>
          <w:noProof/>
          <w:sz w:val="14"/>
        </w:rPr>
        <w:t xml:space="preserve"> </w:t>
      </w:r>
    </w:p>
    <w:p w14:paraId="019370C5" w14:textId="77777777" w:rsidR="00563C03" w:rsidRPr="00651B4B" w:rsidRDefault="00563C03" w:rsidP="00563C03">
      <w:pPr>
        <w:rPr>
          <w:sz w:val="23"/>
          <w:szCs w:val="23"/>
        </w:rPr>
      </w:pPr>
    </w:p>
    <w:p w14:paraId="1059F21D" w14:textId="77777777" w:rsidR="00563C03" w:rsidRDefault="00563C03" w:rsidP="00563C03">
      <w:pPr>
        <w:rPr>
          <w:sz w:val="23"/>
          <w:szCs w:val="23"/>
        </w:rPr>
      </w:pPr>
      <w:r w:rsidRPr="00651B4B">
        <w:rPr>
          <w:sz w:val="23"/>
          <w:szCs w:val="23"/>
        </w:rPr>
        <w:t xml:space="preserve"> </w:t>
      </w:r>
    </w:p>
    <w:p w14:paraId="022D549B" w14:textId="77777777" w:rsidR="00BF2B24" w:rsidRDefault="00BF2B24" w:rsidP="00563C03">
      <w:pPr>
        <w:rPr>
          <w:sz w:val="23"/>
          <w:szCs w:val="23"/>
        </w:rPr>
      </w:pPr>
    </w:p>
    <w:p w14:paraId="01BD9654" w14:textId="77777777" w:rsidR="00BF2B24" w:rsidRDefault="00BF2B24" w:rsidP="00563C03">
      <w:pPr>
        <w:rPr>
          <w:sz w:val="23"/>
          <w:szCs w:val="23"/>
        </w:rPr>
      </w:pPr>
    </w:p>
    <w:p w14:paraId="748644CC" w14:textId="77777777" w:rsidR="00BF2B24" w:rsidRDefault="00BF2B24" w:rsidP="00563C03">
      <w:pPr>
        <w:rPr>
          <w:sz w:val="23"/>
          <w:szCs w:val="23"/>
        </w:rPr>
      </w:pPr>
    </w:p>
    <w:p w14:paraId="4A2FC8B5" w14:textId="77777777" w:rsidR="00BF2B24" w:rsidRDefault="00BF2B24" w:rsidP="00563C03">
      <w:pPr>
        <w:rPr>
          <w:sz w:val="23"/>
          <w:szCs w:val="23"/>
        </w:rPr>
      </w:pPr>
    </w:p>
    <w:p w14:paraId="2618B267" w14:textId="77777777" w:rsidR="00BF2B24" w:rsidRDefault="00BF2B24" w:rsidP="00563C03">
      <w:pPr>
        <w:rPr>
          <w:sz w:val="23"/>
          <w:szCs w:val="23"/>
        </w:rPr>
      </w:pPr>
    </w:p>
    <w:p w14:paraId="35ED3D33" w14:textId="77777777" w:rsidR="00BF2B24" w:rsidRDefault="00BF2B24" w:rsidP="00563C03">
      <w:pPr>
        <w:rPr>
          <w:sz w:val="23"/>
          <w:szCs w:val="23"/>
        </w:rPr>
      </w:pPr>
    </w:p>
    <w:p w14:paraId="79B193CC" w14:textId="77777777" w:rsidR="00BF2B24" w:rsidRPr="00651B4B" w:rsidRDefault="00BF2B24" w:rsidP="00563C03">
      <w:pPr>
        <w:rPr>
          <w:sz w:val="23"/>
          <w:szCs w:val="23"/>
        </w:rPr>
      </w:pPr>
    </w:p>
    <w:bookmarkStart w:id="48" w:name="_Toc221708954"/>
    <w:p w14:paraId="65A9ED05" w14:textId="6AAAE947" w:rsidR="00563C03" w:rsidRPr="00334055" w:rsidRDefault="00BF2B24" w:rsidP="00334055">
      <w:pPr>
        <w:pStyle w:val="Heading1"/>
        <w:jc w:val="center"/>
        <w:rPr>
          <w:sz w:val="28"/>
          <w:szCs w:val="28"/>
        </w:rPr>
      </w:pPr>
      <w:r w:rsidRPr="00334055">
        <w:rPr>
          <w:noProof/>
          <w:sz w:val="28"/>
          <w:szCs w:val="28"/>
        </w:rPr>
        <w:lastRenderedPageBreak/>
        <mc:AlternateContent>
          <mc:Choice Requires="wps">
            <w:drawing>
              <wp:anchor distT="0" distB="0" distL="0" distR="0" simplePos="0" relativeHeight="251756544" behindDoc="0" locked="0" layoutInCell="1" allowOverlap="1" wp14:anchorId="5AB362B9" wp14:editId="0E828D9D">
                <wp:simplePos x="0" y="0"/>
                <wp:positionH relativeFrom="page">
                  <wp:posOffset>25400</wp:posOffset>
                </wp:positionH>
                <wp:positionV relativeFrom="paragraph">
                  <wp:posOffset>247650</wp:posOffset>
                </wp:positionV>
                <wp:extent cx="7772400" cy="27940"/>
                <wp:effectExtent l="0" t="0" r="0" b="0"/>
                <wp:wrapNone/>
                <wp:docPr id="627126514"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1CD93CC3" id="Graphic 31" o:spid="_x0000_s1026" style="position:absolute;margin-left:2pt;margin-top:19.5pt;width:612pt;height:2.2pt;z-index:251756544;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" path="m7772400,l,,,27432r7772400,l7772400,xe" fillcolor="#548dd4" stroked="f">
                <v:path arrowok="t"/>
                <w10:wrap anchorx="page"/>
              </v:shape>
            </w:pict>
          </mc:Fallback>
        </mc:AlternateContent>
      </w:r>
      <w:r w:rsidR="00563C03" w:rsidRPr="00334055">
        <w:rPr>
          <w:sz w:val="28"/>
          <w:szCs w:val="28"/>
        </w:rPr>
        <w:t>Monroe County Comprehensive Plan</w:t>
      </w:r>
      <w:bookmarkEnd w:id="48"/>
    </w:p>
    <w:p w14:paraId="42F6BDC8" w14:textId="77777777" w:rsidR="00563C03" w:rsidRPr="00651B4B" w:rsidRDefault="00563C03" w:rsidP="00563C03">
      <w:pPr>
        <w:rPr>
          <w:sz w:val="23"/>
          <w:szCs w:val="23"/>
        </w:rPr>
      </w:pPr>
      <w:r w:rsidRPr="00651B4B">
        <w:rPr>
          <w:sz w:val="23"/>
          <w:szCs w:val="23"/>
        </w:rPr>
        <w:t>As shown on the map below, the Monroe County Comprehensive Plan identifies specific areas of the county which are recommended for economic development activity. Included are Commercial and Industrial areas, as well as areas which have been identified as being especially well suited for Science and Technology-related development.</w:t>
      </w:r>
    </w:p>
    <w:p w14:paraId="0EDB8577" w14:textId="77777777" w:rsidR="00563C03" w:rsidRPr="00651B4B" w:rsidRDefault="00563C03" w:rsidP="00563C03">
      <w:pPr>
        <w:rPr>
          <w:sz w:val="23"/>
          <w:szCs w:val="23"/>
        </w:rPr>
      </w:pPr>
      <w:r w:rsidRPr="00651B4B">
        <w:rPr>
          <w:sz w:val="23"/>
          <w:szCs w:val="23"/>
        </w:rPr>
        <w:t>In particular, the US 23 and I-275 areas of Monroe County are seen as having high potential for development as a “Science and Technology Corridor.” With easy highway access, large tracts of available land, public utility service, and close proximity to major universities and other existing research and development facilities, these sites, as well as several other key locations, have been specifically identified as being prime sites for uses such as advanced engineering, biotechnology, green energy, corporate headquarters and other similar uses.</w:t>
      </w:r>
    </w:p>
    <w:p w14:paraId="169BD79C" w14:textId="1F807E76" w:rsidR="00563C03" w:rsidRPr="00651B4B" w:rsidRDefault="00462ED6" w:rsidP="00563C03">
      <w:pPr>
        <w:rPr>
          <w:sz w:val="23"/>
          <w:szCs w:val="23"/>
        </w:rPr>
      </w:pPr>
      <w:r w:rsidRPr="00796F89">
        <w:rPr>
          <w:rFonts w:ascii="Candara" w:hAnsi="Candara"/>
          <w:noProof/>
          <w:sz w:val="20"/>
        </w:rPr>
        <w:drawing>
          <wp:anchor distT="0" distB="0" distL="0" distR="0" simplePos="0" relativeHeight="251758592" behindDoc="0" locked="0" layoutInCell="1" allowOverlap="1" wp14:anchorId="098D4AFC" wp14:editId="7CF5986E">
            <wp:simplePos x="0" y="0"/>
            <wp:positionH relativeFrom="page">
              <wp:posOffset>914400</wp:posOffset>
            </wp:positionH>
            <wp:positionV relativeFrom="paragraph">
              <wp:posOffset>77470</wp:posOffset>
            </wp:positionV>
            <wp:extent cx="6102985" cy="4618355"/>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23" cstate="print"/>
                    <a:stretch>
                      <a:fillRect/>
                    </a:stretch>
                  </pic:blipFill>
                  <pic:spPr>
                    <a:xfrm>
                      <a:off x="0" y="0"/>
                      <a:ext cx="6102985" cy="4618355"/>
                    </a:xfrm>
                    <a:prstGeom prst="rect">
                      <a:avLst/>
                    </a:prstGeom>
                  </pic:spPr>
                </pic:pic>
              </a:graphicData>
            </a:graphic>
          </wp:anchor>
        </w:drawing>
      </w:r>
    </w:p>
    <w:p w14:paraId="73AB4A0B" w14:textId="212ED230" w:rsidR="00563C03" w:rsidRDefault="00563C03" w:rsidP="00563C03">
      <w:pPr>
        <w:rPr>
          <w:sz w:val="23"/>
          <w:szCs w:val="23"/>
        </w:rPr>
      </w:pPr>
    </w:p>
    <w:p w14:paraId="4A0E7E46" w14:textId="6728B3A4" w:rsidR="000B13C5" w:rsidRDefault="000B13C5" w:rsidP="00563C03">
      <w:pPr>
        <w:rPr>
          <w:sz w:val="23"/>
          <w:szCs w:val="23"/>
        </w:rPr>
      </w:pPr>
    </w:p>
    <w:p w14:paraId="3C52D2D6" w14:textId="77777777" w:rsidR="000B13C5" w:rsidRDefault="000B13C5" w:rsidP="00563C03">
      <w:pPr>
        <w:rPr>
          <w:sz w:val="23"/>
          <w:szCs w:val="23"/>
        </w:rPr>
      </w:pPr>
    </w:p>
    <w:p w14:paraId="5598449A" w14:textId="77777777" w:rsidR="000B13C5" w:rsidRDefault="000B13C5" w:rsidP="00563C03">
      <w:pPr>
        <w:rPr>
          <w:sz w:val="23"/>
          <w:szCs w:val="23"/>
        </w:rPr>
      </w:pPr>
    </w:p>
    <w:p w14:paraId="281602F6" w14:textId="77777777" w:rsidR="000B13C5" w:rsidRDefault="000B13C5" w:rsidP="00563C03">
      <w:pPr>
        <w:rPr>
          <w:sz w:val="23"/>
          <w:szCs w:val="23"/>
        </w:rPr>
      </w:pPr>
    </w:p>
    <w:p w14:paraId="0EBA6D5C" w14:textId="77777777" w:rsidR="000B13C5" w:rsidRDefault="000B13C5" w:rsidP="00563C03">
      <w:pPr>
        <w:rPr>
          <w:sz w:val="23"/>
          <w:szCs w:val="23"/>
        </w:rPr>
      </w:pPr>
    </w:p>
    <w:p w14:paraId="6825E931" w14:textId="77777777" w:rsidR="000B13C5" w:rsidRDefault="000B13C5" w:rsidP="00563C03">
      <w:pPr>
        <w:rPr>
          <w:sz w:val="23"/>
          <w:szCs w:val="23"/>
        </w:rPr>
      </w:pPr>
    </w:p>
    <w:p w14:paraId="104B5D54" w14:textId="77777777" w:rsidR="000B13C5" w:rsidRDefault="000B13C5" w:rsidP="00563C03">
      <w:pPr>
        <w:rPr>
          <w:sz w:val="23"/>
          <w:szCs w:val="23"/>
        </w:rPr>
      </w:pPr>
    </w:p>
    <w:p w14:paraId="06C563AC" w14:textId="77777777" w:rsidR="000B13C5" w:rsidRDefault="000B13C5" w:rsidP="00563C03">
      <w:pPr>
        <w:rPr>
          <w:sz w:val="23"/>
          <w:szCs w:val="23"/>
        </w:rPr>
      </w:pPr>
    </w:p>
    <w:p w14:paraId="16DA178A" w14:textId="77777777" w:rsidR="000B13C5" w:rsidRDefault="000B13C5" w:rsidP="00563C03">
      <w:pPr>
        <w:rPr>
          <w:sz w:val="23"/>
          <w:szCs w:val="23"/>
        </w:rPr>
      </w:pPr>
    </w:p>
    <w:p w14:paraId="0C3CCC2B" w14:textId="77777777" w:rsidR="000B13C5" w:rsidRDefault="000B13C5" w:rsidP="00563C03">
      <w:pPr>
        <w:rPr>
          <w:sz w:val="23"/>
          <w:szCs w:val="23"/>
        </w:rPr>
      </w:pPr>
    </w:p>
    <w:p w14:paraId="7CA15951" w14:textId="77777777" w:rsidR="000B13C5" w:rsidRDefault="000B13C5" w:rsidP="00563C03">
      <w:pPr>
        <w:rPr>
          <w:sz w:val="23"/>
          <w:szCs w:val="23"/>
        </w:rPr>
      </w:pPr>
    </w:p>
    <w:p w14:paraId="0EF38934" w14:textId="77777777" w:rsidR="000B13C5" w:rsidRDefault="000B13C5" w:rsidP="00563C03">
      <w:pPr>
        <w:rPr>
          <w:sz w:val="23"/>
          <w:szCs w:val="23"/>
        </w:rPr>
      </w:pPr>
    </w:p>
    <w:p w14:paraId="3E654A42" w14:textId="77777777" w:rsidR="000B13C5" w:rsidRDefault="000B13C5" w:rsidP="00563C03">
      <w:pPr>
        <w:rPr>
          <w:sz w:val="23"/>
          <w:szCs w:val="23"/>
        </w:rPr>
      </w:pPr>
    </w:p>
    <w:p w14:paraId="37A1E927" w14:textId="77777777" w:rsidR="000B13C5" w:rsidRPr="00651B4B" w:rsidRDefault="000B13C5" w:rsidP="00563C03">
      <w:pPr>
        <w:rPr>
          <w:sz w:val="23"/>
          <w:szCs w:val="23"/>
        </w:rPr>
      </w:pPr>
    </w:p>
    <w:p w14:paraId="182A8E81" w14:textId="6124A532" w:rsidR="000B13C5" w:rsidRPr="00651B4B" w:rsidRDefault="00563C03" w:rsidP="00563C03">
      <w:pPr>
        <w:rPr>
          <w:sz w:val="23"/>
          <w:szCs w:val="23"/>
        </w:rPr>
      </w:pPr>
      <w:r w:rsidRPr="00651B4B">
        <w:rPr>
          <w:sz w:val="23"/>
          <w:szCs w:val="23"/>
        </w:rPr>
        <w:t>A full copy of the Monroe County Comprehensive Plan is available at:</w:t>
      </w:r>
      <w:r w:rsidR="00462ED6">
        <w:rPr>
          <w:sz w:val="23"/>
          <w:szCs w:val="23"/>
        </w:rPr>
        <w:br/>
      </w:r>
      <w:hyperlink r:id="rId124" w:history="1">
        <w:r w:rsidR="00462ED6" w:rsidRPr="00D23C43">
          <w:rPr>
            <w:rStyle w:val="Hyperlink"/>
            <w:sz w:val="23"/>
            <w:szCs w:val="23"/>
          </w:rPr>
          <w:t>http://www.co.monroe.mi.us/MONROE_COUNTY_2010_COMPREHENSIVE_PLAN.pdf</w:t>
        </w:r>
      </w:hyperlink>
    </w:p>
    <w:bookmarkStart w:id="49" w:name="_Toc221708955"/>
    <w:p w14:paraId="30A28615" w14:textId="061EA2D1" w:rsidR="00563C03" w:rsidRPr="00462ED6" w:rsidRDefault="00462ED6" w:rsidP="00334055">
      <w:pPr>
        <w:pStyle w:val="Heading1"/>
      </w:pPr>
      <w:r w:rsidRPr="00EB7389">
        <w:rPr>
          <w:noProof/>
        </w:rPr>
        <w:lastRenderedPageBreak/>
        <mc:AlternateContent>
          <mc:Choice Requires="wps">
            <w:drawing>
              <wp:anchor distT="0" distB="0" distL="0" distR="0" simplePos="0" relativeHeight="251760640" behindDoc="0" locked="0" layoutInCell="1" allowOverlap="1" wp14:anchorId="32EED316" wp14:editId="5B5927A5">
                <wp:simplePos x="0" y="0"/>
                <wp:positionH relativeFrom="page">
                  <wp:posOffset>25400</wp:posOffset>
                </wp:positionH>
                <wp:positionV relativeFrom="paragraph">
                  <wp:posOffset>241300</wp:posOffset>
                </wp:positionV>
                <wp:extent cx="7772400" cy="27940"/>
                <wp:effectExtent l="0" t="0" r="0" b="0"/>
                <wp:wrapNone/>
                <wp:docPr id="448160107"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38FF6EC7" id="Graphic 31" o:spid="_x0000_s1026" style="position:absolute;margin-left:2pt;margin-top:19pt;width:612pt;height:2.2pt;z-index:251760640;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" path="m7772400,l,,,27432r7772400,l7772400,xe" fillcolor="#548dd4" stroked="f">
                <v:path arrowok="t"/>
                <w10:wrap anchorx="page"/>
              </v:shape>
            </w:pict>
          </mc:Fallback>
        </mc:AlternateContent>
      </w:r>
      <w:r w:rsidR="00563C03" w:rsidRPr="00462ED6">
        <w:t>5.</w:t>
      </w:r>
      <w:r w:rsidR="00563C03" w:rsidRPr="00462ED6">
        <w:tab/>
        <w:t>Local &amp; State Agencies Review, Permits &amp; Approvals</w:t>
      </w:r>
      <w:bookmarkEnd w:id="49"/>
    </w:p>
    <w:p w14:paraId="5EE987D2" w14:textId="08267071" w:rsidR="00563C03" w:rsidRPr="00651B4B" w:rsidRDefault="00563C03" w:rsidP="00563C03">
      <w:pPr>
        <w:rPr>
          <w:sz w:val="23"/>
          <w:szCs w:val="23"/>
        </w:rPr>
      </w:pPr>
      <w:r w:rsidRPr="00651B4B">
        <w:rPr>
          <w:sz w:val="23"/>
          <w:szCs w:val="23"/>
        </w:rPr>
        <w:t>One of the primary goals of this guide is to provide existing and potential developers with detailed and up-to-date information on the permitting process in Monroe County. This section gives information on the three primary county agencies for which permits are generally required – the Monroe County Road Commission, the Monroe County Drain Commission, and the Monroe County Health Department. All three of these agencies are committed to providing exceptional public service and provide in this report the primary information needed to streamline the permitting process. In addition, state and federal agencies are sometimes required to issue permits when developments occur on certain highways or when projects impact rivers, flood zones, wetlands, coastal areas or other unique and regulated resources.</w:t>
      </w:r>
    </w:p>
    <w:p w14:paraId="3A2055D4" w14:textId="63637A46" w:rsidR="00563C03" w:rsidRPr="00462ED6" w:rsidRDefault="00563C03" w:rsidP="00563C03">
      <w:pPr>
        <w:rPr>
          <w:b/>
          <w:bCs/>
          <w:sz w:val="28"/>
          <w:szCs w:val="28"/>
          <w:u w:val="single"/>
        </w:rPr>
      </w:pPr>
      <w:r w:rsidRPr="00462ED6">
        <w:rPr>
          <w:b/>
          <w:bCs/>
          <w:sz w:val="28"/>
          <w:szCs w:val="28"/>
          <w:u w:val="single"/>
        </w:rPr>
        <w:t>Monroe County Road Commission</w:t>
      </w:r>
    </w:p>
    <w:p w14:paraId="05896A6E" w14:textId="77777777" w:rsidR="00563C03" w:rsidRPr="00651B4B" w:rsidRDefault="00563C03" w:rsidP="00563C03">
      <w:pPr>
        <w:rPr>
          <w:sz w:val="23"/>
          <w:szCs w:val="23"/>
        </w:rPr>
      </w:pPr>
      <w:r w:rsidRPr="00651B4B">
        <w:rPr>
          <w:sz w:val="23"/>
          <w:szCs w:val="23"/>
        </w:rPr>
        <w:t>The Monroe County Road Commission (MCRC) is responsible for the planning, construction, maintenance, and operation of over 1,300 miles of county roads and related infrastructure outside city and village limits in Monroe County. They also regulate driveway access, construction, and all activities within the county road right-of-way to protect public safety, preserve roadway infrastructure, and ensure the efficient movement of traffic.</w:t>
      </w:r>
    </w:p>
    <w:p w14:paraId="03C4AB39" w14:textId="77777777" w:rsidR="00563C03" w:rsidRPr="00651B4B" w:rsidRDefault="00563C03" w:rsidP="00563C03">
      <w:pPr>
        <w:rPr>
          <w:sz w:val="23"/>
          <w:szCs w:val="23"/>
        </w:rPr>
      </w:pPr>
      <w:r w:rsidRPr="00651B4B">
        <w:rPr>
          <w:sz w:val="23"/>
          <w:szCs w:val="23"/>
        </w:rPr>
        <w:t>As part of the development and permitting process, the MCRC reviews and approves driveway permits, site plans, subdivision layouts, and utility installations that connect to or impact roads under its jurisdiction. Through these reviews, the MCRC ensures that proposed developments comply with applicable laws, engineering standards, and safety requirements while balancing the rights of adjacent property owners with the broader public interest.</w:t>
      </w:r>
    </w:p>
    <w:p w14:paraId="2AE95218" w14:textId="77777777" w:rsidR="00563C03" w:rsidRPr="00651B4B" w:rsidRDefault="00563C03" w:rsidP="00563C03">
      <w:pPr>
        <w:rPr>
          <w:sz w:val="23"/>
          <w:szCs w:val="23"/>
        </w:rPr>
      </w:pPr>
      <w:r w:rsidRPr="00651B4B">
        <w:rPr>
          <w:sz w:val="23"/>
          <w:szCs w:val="23"/>
        </w:rPr>
        <w:t>Developers are strongly encouraged to contact the MCRC Engineering Department early and schedule a preliminary meeting to discuss project scope before beginning surveys or plan preparation. Plans and traffic studies should be submitted well in advance of bidding dates or township planning meetings.</w:t>
      </w:r>
    </w:p>
    <w:p w14:paraId="53FF38E3" w14:textId="77777777" w:rsidR="00563C03" w:rsidRPr="00651B4B" w:rsidRDefault="00563C03" w:rsidP="00563C03">
      <w:pPr>
        <w:rPr>
          <w:sz w:val="23"/>
          <w:szCs w:val="23"/>
        </w:rPr>
      </w:pPr>
      <w:r w:rsidRPr="00651B4B">
        <w:rPr>
          <w:sz w:val="23"/>
          <w:szCs w:val="23"/>
        </w:rPr>
        <w:t>Information about permit fees and deposits can be found in the Fee Schedule on the MCRC website.</w:t>
      </w:r>
    </w:p>
    <w:p w14:paraId="013631F6" w14:textId="77777777" w:rsidR="00563C03" w:rsidRPr="00651B4B" w:rsidRDefault="00563C03" w:rsidP="00563C03">
      <w:pPr>
        <w:rPr>
          <w:sz w:val="23"/>
          <w:szCs w:val="23"/>
        </w:rPr>
      </w:pPr>
    </w:p>
    <w:p w14:paraId="61A91ADD" w14:textId="30DA4D09" w:rsidR="00563C03" w:rsidRDefault="00563C03" w:rsidP="00563C03">
      <w:pPr>
        <w:rPr>
          <w:sz w:val="23"/>
          <w:szCs w:val="23"/>
        </w:rPr>
      </w:pPr>
      <w:r w:rsidRPr="00651B4B">
        <w:rPr>
          <w:sz w:val="23"/>
          <w:szCs w:val="23"/>
        </w:rPr>
        <w:t>MCRC Engineering Department contact information is below.</w:t>
      </w:r>
      <w:r w:rsidR="00462ED6">
        <w:rPr>
          <w:sz w:val="23"/>
          <w:szCs w:val="23"/>
        </w:rPr>
        <w:br/>
      </w:r>
      <w:r w:rsidRPr="00651B4B">
        <w:rPr>
          <w:sz w:val="23"/>
          <w:szCs w:val="23"/>
        </w:rPr>
        <w:t xml:space="preserve">Permits Department (734)-240-5102 </w:t>
      </w:r>
      <w:hyperlink r:id="rId125" w:history="1">
        <w:r w:rsidR="00462ED6" w:rsidRPr="00D23C43">
          <w:rPr>
            <w:rStyle w:val="Hyperlink"/>
            <w:sz w:val="23"/>
            <w:szCs w:val="23"/>
          </w:rPr>
          <w:t>permits@mcrc-mi.org</w:t>
        </w:r>
      </w:hyperlink>
      <w:r w:rsidR="00462ED6">
        <w:rPr>
          <w:sz w:val="23"/>
          <w:szCs w:val="23"/>
        </w:rPr>
        <w:br/>
      </w:r>
      <w:r w:rsidRPr="00651B4B">
        <w:rPr>
          <w:sz w:val="23"/>
          <w:szCs w:val="23"/>
        </w:rPr>
        <w:t xml:space="preserve">Matthew Snell, P.E. (734)-240-5143 </w:t>
      </w:r>
      <w:hyperlink r:id="rId126" w:history="1">
        <w:r w:rsidR="00462ED6" w:rsidRPr="00D23C43">
          <w:rPr>
            <w:rStyle w:val="Hyperlink"/>
            <w:sz w:val="23"/>
            <w:szCs w:val="23"/>
          </w:rPr>
          <w:t>msnell@mcrc-mi.org</w:t>
        </w:r>
      </w:hyperlink>
    </w:p>
    <w:p w14:paraId="3AC3E02B" w14:textId="77777777" w:rsidR="00462ED6" w:rsidRPr="00651B4B" w:rsidRDefault="00462ED6" w:rsidP="00563C03">
      <w:pPr>
        <w:rPr>
          <w:sz w:val="23"/>
          <w:szCs w:val="23"/>
        </w:rPr>
      </w:pPr>
    </w:p>
    <w:p w14:paraId="0962814F" w14:textId="0822A04A" w:rsidR="00563C03" w:rsidRPr="00651B4B" w:rsidRDefault="00563C03" w:rsidP="00563C03">
      <w:pPr>
        <w:rPr>
          <w:sz w:val="23"/>
          <w:szCs w:val="23"/>
        </w:rPr>
      </w:pPr>
    </w:p>
    <w:bookmarkStart w:id="50" w:name="_Toc221708956"/>
    <w:p w14:paraId="23075DA9" w14:textId="3DD9B9B1" w:rsidR="00563C03" w:rsidRPr="0020733F" w:rsidRDefault="00462ED6" w:rsidP="0020733F">
      <w:pPr>
        <w:pStyle w:val="Heading1"/>
        <w:jc w:val="center"/>
        <w:rPr>
          <w:sz w:val="28"/>
          <w:szCs w:val="28"/>
        </w:rPr>
      </w:pPr>
      <w:r w:rsidRPr="0020733F">
        <w:rPr>
          <w:noProof/>
          <w:sz w:val="28"/>
          <w:szCs w:val="28"/>
        </w:rPr>
        <w:lastRenderedPageBreak/>
        <mc:AlternateContent>
          <mc:Choice Requires="wps">
            <w:drawing>
              <wp:anchor distT="0" distB="0" distL="0" distR="0" simplePos="0" relativeHeight="251762688" behindDoc="0" locked="0" layoutInCell="1" allowOverlap="1" wp14:anchorId="4F3C06FA" wp14:editId="10186AB3">
                <wp:simplePos x="0" y="0"/>
                <wp:positionH relativeFrom="page">
                  <wp:posOffset>-6350</wp:posOffset>
                </wp:positionH>
                <wp:positionV relativeFrom="paragraph">
                  <wp:posOffset>209550</wp:posOffset>
                </wp:positionV>
                <wp:extent cx="7772400" cy="27940"/>
                <wp:effectExtent l="0" t="0" r="0" b="0"/>
                <wp:wrapNone/>
                <wp:docPr id="1175191816"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7BECD876" id="Graphic 31" o:spid="_x0000_s1026" style="position:absolute;margin-left:-.5pt;margin-top:16.5pt;width:612pt;height:2.2pt;z-index:251762688;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" path="m7772400,l,,,27432r7772400,l7772400,xe" fillcolor="#548dd4" stroked="f">
                <v:path arrowok="t"/>
                <w10:wrap anchorx="page"/>
              </v:shape>
            </w:pict>
          </mc:Fallback>
        </mc:AlternateContent>
      </w:r>
      <w:r w:rsidR="00563C03" w:rsidRPr="0020733F">
        <w:rPr>
          <w:sz w:val="28"/>
          <w:szCs w:val="28"/>
        </w:rPr>
        <w:t>Purpose &amp; Jurisdiction</w:t>
      </w:r>
      <w:bookmarkEnd w:id="50"/>
    </w:p>
    <w:p w14:paraId="6CA0EB71" w14:textId="77777777" w:rsidR="00563C03" w:rsidRPr="00651B4B" w:rsidRDefault="00563C03" w:rsidP="00563C03">
      <w:pPr>
        <w:rPr>
          <w:sz w:val="23"/>
          <w:szCs w:val="23"/>
        </w:rPr>
      </w:pPr>
      <w:r w:rsidRPr="00651B4B">
        <w:rPr>
          <w:sz w:val="23"/>
          <w:szCs w:val="23"/>
        </w:rPr>
        <w:t>The statutory authority for the MCRC to regulate driveways onto the public highway system is through Act 200 of the Public Acts of 1969 and as amended by Act 83 of 1978.</w:t>
      </w:r>
    </w:p>
    <w:p w14:paraId="74754017" w14:textId="77777777" w:rsidR="00563C03" w:rsidRPr="00651B4B" w:rsidRDefault="00563C03" w:rsidP="00563C03">
      <w:pPr>
        <w:rPr>
          <w:sz w:val="23"/>
          <w:szCs w:val="23"/>
        </w:rPr>
      </w:pPr>
      <w:r w:rsidRPr="00651B4B">
        <w:rPr>
          <w:sz w:val="23"/>
          <w:szCs w:val="23"/>
        </w:rPr>
        <w:t>Rules have been adopted in accordance with the requirements of Act 200 of the Public Acts of 1969 to ensure public protection through the reasonable control of driveway access onto roads under the jurisdiction of the MCRC.</w:t>
      </w:r>
    </w:p>
    <w:p w14:paraId="51289DE0" w14:textId="77777777" w:rsidR="00563C03" w:rsidRPr="00651B4B" w:rsidRDefault="00563C03" w:rsidP="00563C03">
      <w:pPr>
        <w:rPr>
          <w:sz w:val="23"/>
          <w:szCs w:val="23"/>
        </w:rPr>
      </w:pPr>
      <w:r w:rsidRPr="00651B4B">
        <w:rPr>
          <w:sz w:val="23"/>
          <w:szCs w:val="23"/>
        </w:rPr>
        <w:t>The MCRC recognizes that the right of access to public highways is one of the incidents of ownership of abutting land. The MCRC strives to grant land owners access that is suitable to their needs and consistent with the rights and responsibilities of the MCRC regarding location and design of driveways, while providing freedom of traffic movement and safety for all highway users. Platted street approaches are not covered by these rules but shall be governed by appropriate state statutes and requirements of the MCRC. See the subdivision section of this document for more information.</w:t>
      </w:r>
    </w:p>
    <w:p w14:paraId="1E3D8D64" w14:textId="77777777" w:rsidR="00563C03" w:rsidRPr="00651B4B" w:rsidRDefault="00563C03" w:rsidP="00563C03">
      <w:pPr>
        <w:rPr>
          <w:sz w:val="23"/>
          <w:szCs w:val="23"/>
        </w:rPr>
      </w:pPr>
      <w:r w:rsidRPr="00651B4B">
        <w:rPr>
          <w:sz w:val="23"/>
          <w:szCs w:val="23"/>
        </w:rPr>
        <w:t>The MCRC has typical layouts for various driveway types that conform to the above- cited rules available as a reference. Copies of typical layouts and assistance with matters relating to the rules may be obtained by using the links provided in this document.</w:t>
      </w:r>
    </w:p>
    <w:p w14:paraId="3A660833" w14:textId="77777777" w:rsidR="00563C03" w:rsidRPr="00651B4B" w:rsidRDefault="00563C03" w:rsidP="00563C03">
      <w:pPr>
        <w:rPr>
          <w:sz w:val="23"/>
          <w:szCs w:val="23"/>
        </w:rPr>
      </w:pPr>
      <w:r w:rsidRPr="00651B4B">
        <w:rPr>
          <w:sz w:val="23"/>
          <w:szCs w:val="23"/>
        </w:rPr>
        <w:t>The rules and requirements of the MCRC are similar to those used by the Michigan Department of Transportation (MDOT), however they are not specifically addressed within this publication.</w:t>
      </w:r>
    </w:p>
    <w:p w14:paraId="77556251" w14:textId="77777777" w:rsidR="00563C03" w:rsidRPr="00651B4B" w:rsidRDefault="00563C03" w:rsidP="00563C03">
      <w:pPr>
        <w:rPr>
          <w:sz w:val="23"/>
          <w:szCs w:val="23"/>
        </w:rPr>
      </w:pPr>
      <w:r w:rsidRPr="00651B4B">
        <w:rPr>
          <w:sz w:val="23"/>
          <w:szCs w:val="23"/>
        </w:rPr>
        <w:t>For information regarding access onto the state trunk-line systems, correspondence should be directed to the MDOT, Permits Department. Contact information can be found at</w:t>
      </w:r>
    </w:p>
    <w:p w14:paraId="21A9BCCE" w14:textId="38267AD9" w:rsidR="00563C03" w:rsidRDefault="00462ED6" w:rsidP="00563C03">
      <w:pPr>
        <w:rPr>
          <w:sz w:val="23"/>
          <w:szCs w:val="23"/>
        </w:rPr>
      </w:pPr>
      <w:hyperlink r:id="rId127" w:history="1">
        <w:r w:rsidRPr="00D23C43">
          <w:rPr>
            <w:rStyle w:val="Hyperlink"/>
            <w:sz w:val="23"/>
            <w:szCs w:val="23"/>
          </w:rPr>
          <w:t>www.michigan.gov/mdot/0,1607,7-151-9623_26662_26679_27267_48606-182161--,00.html</w:t>
        </w:r>
      </w:hyperlink>
    </w:p>
    <w:bookmarkStart w:id="51" w:name="_Toc221708957"/>
    <w:p w14:paraId="07BCFC96" w14:textId="7C72DF00" w:rsidR="00563C03" w:rsidRPr="0020733F" w:rsidRDefault="00462ED6" w:rsidP="0020733F">
      <w:pPr>
        <w:pStyle w:val="Heading1"/>
        <w:jc w:val="center"/>
        <w:rPr>
          <w:sz w:val="28"/>
          <w:szCs w:val="28"/>
        </w:rPr>
      </w:pPr>
      <w:r w:rsidRPr="0020733F">
        <w:rPr>
          <w:noProof/>
          <w:sz w:val="28"/>
          <w:szCs w:val="28"/>
        </w:rPr>
        <mc:AlternateContent>
          <mc:Choice Requires="wps">
            <w:drawing>
              <wp:anchor distT="0" distB="0" distL="0" distR="0" simplePos="0" relativeHeight="251764736" behindDoc="0" locked="0" layoutInCell="1" allowOverlap="1" wp14:anchorId="44CCF5DB" wp14:editId="3FDF96A7">
                <wp:simplePos x="0" y="0"/>
                <wp:positionH relativeFrom="page">
                  <wp:posOffset>76200</wp:posOffset>
                </wp:positionH>
                <wp:positionV relativeFrom="paragraph">
                  <wp:posOffset>343810</wp:posOffset>
                </wp:positionV>
                <wp:extent cx="7772400" cy="27940"/>
                <wp:effectExtent l="0" t="0" r="0" b="0"/>
                <wp:wrapNone/>
                <wp:docPr id="1809991507"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6C6BEC92" id="Graphic 31" o:spid="_x0000_s1026" style="position:absolute;margin-left:6pt;margin-top:27.05pt;width:612pt;height:2.2pt;z-index:251764736;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" path="m7772400,l,,,27432r7772400,l7772400,xe" fillcolor="#548dd4" stroked="f">
                <v:path arrowok="t"/>
                <w10:wrap anchorx="page"/>
              </v:shape>
            </w:pict>
          </mc:Fallback>
        </mc:AlternateContent>
      </w:r>
      <w:r w:rsidR="00563C03" w:rsidRPr="0020733F">
        <w:rPr>
          <w:sz w:val="28"/>
          <w:szCs w:val="28"/>
        </w:rPr>
        <w:t>Activities That Require Permitting</w:t>
      </w:r>
      <w:bookmarkEnd w:id="51"/>
    </w:p>
    <w:p w14:paraId="7832C07C" w14:textId="269D5281" w:rsidR="00563C03" w:rsidRPr="00651B4B" w:rsidRDefault="00563C03" w:rsidP="00563C03">
      <w:pPr>
        <w:rPr>
          <w:sz w:val="23"/>
          <w:szCs w:val="23"/>
        </w:rPr>
      </w:pPr>
      <w:r w:rsidRPr="00651B4B">
        <w:rPr>
          <w:sz w:val="23"/>
          <w:szCs w:val="23"/>
        </w:rPr>
        <w:t>Listed below are examples of activities that may require a permit from the MCRC:</w:t>
      </w:r>
    </w:p>
    <w:p w14:paraId="4E0F4584" w14:textId="77777777" w:rsidR="00563C03" w:rsidRPr="00462ED6" w:rsidRDefault="00563C03" w:rsidP="00563C03">
      <w:pPr>
        <w:rPr>
          <w:b/>
          <w:bCs/>
          <w:i/>
          <w:iCs/>
          <w:sz w:val="23"/>
          <w:szCs w:val="23"/>
          <w:u w:val="single"/>
        </w:rPr>
      </w:pPr>
      <w:r w:rsidRPr="00462ED6">
        <w:rPr>
          <w:b/>
          <w:bCs/>
          <w:i/>
          <w:iCs/>
          <w:sz w:val="23"/>
          <w:szCs w:val="23"/>
          <w:u w:val="single"/>
        </w:rPr>
        <w:t>Driveways &amp; Access:</w:t>
      </w:r>
    </w:p>
    <w:p w14:paraId="3AEAA528" w14:textId="77777777" w:rsidR="00563C03" w:rsidRPr="00651B4B" w:rsidRDefault="00563C03" w:rsidP="00563C03">
      <w:pPr>
        <w:rPr>
          <w:sz w:val="23"/>
          <w:szCs w:val="23"/>
        </w:rPr>
      </w:pPr>
      <w:r w:rsidRPr="00651B4B">
        <w:rPr>
          <w:sz w:val="23"/>
          <w:szCs w:val="23"/>
        </w:rPr>
        <w:t>Driveway accesses may include, but are not limited to, installing a new driveway, widening an existing driveway, replacing an existing driveway (in whole or in part), moving a driveway, surfacing or resurfacing a driveway (with asphalt or concrete), placing a temporary driveway, installing an agricultural driveway, and any change in land use or roadside development. Details for driveways, including culvert installation, can be found in the MCRC Approved Driveway Procedures document located at:</w:t>
      </w:r>
    </w:p>
    <w:p w14:paraId="54808529" w14:textId="06EF7DF0" w:rsidR="00563C03" w:rsidRPr="00651B4B" w:rsidRDefault="00F230A6" w:rsidP="00563C03">
      <w:pPr>
        <w:rPr>
          <w:sz w:val="23"/>
          <w:szCs w:val="23"/>
        </w:rPr>
      </w:pPr>
      <w:hyperlink r:id="rId128" w:history="1">
        <w:r w:rsidRPr="00D23C43">
          <w:rPr>
            <w:rStyle w:val="Hyperlink"/>
            <w:sz w:val="23"/>
            <w:szCs w:val="23"/>
          </w:rPr>
          <w:t>http://www.mcrc-mi.org/images/APPROVED_DRIVEWAY_PROCEDURES_3_24_08.pdf</w:t>
        </w:r>
      </w:hyperlink>
    </w:p>
    <w:p w14:paraId="61814CA9" w14:textId="77777777" w:rsidR="00563C03" w:rsidRPr="00651B4B" w:rsidRDefault="00563C03" w:rsidP="00563C03">
      <w:pPr>
        <w:rPr>
          <w:sz w:val="23"/>
          <w:szCs w:val="23"/>
        </w:rPr>
      </w:pPr>
      <w:r w:rsidRPr="00651B4B">
        <w:rPr>
          <w:sz w:val="23"/>
          <w:szCs w:val="23"/>
        </w:rPr>
        <w:t>Individuals should contact the MCRC Engineering Department with specific questions about driveway permits.</w:t>
      </w:r>
    </w:p>
    <w:p w14:paraId="3866D646" w14:textId="77777777" w:rsidR="00563C03" w:rsidRPr="00F230A6" w:rsidRDefault="00563C03" w:rsidP="00563C03">
      <w:pPr>
        <w:rPr>
          <w:b/>
          <w:bCs/>
          <w:i/>
          <w:iCs/>
          <w:sz w:val="23"/>
          <w:szCs w:val="23"/>
          <w:u w:val="single"/>
        </w:rPr>
      </w:pPr>
      <w:r w:rsidRPr="00F230A6">
        <w:rPr>
          <w:b/>
          <w:bCs/>
          <w:i/>
          <w:iCs/>
          <w:sz w:val="23"/>
          <w:szCs w:val="23"/>
          <w:u w:val="single"/>
        </w:rPr>
        <w:lastRenderedPageBreak/>
        <w:t>Site Plans (Commercial &amp; Industrial Developments):</w:t>
      </w:r>
    </w:p>
    <w:p w14:paraId="5C36FDF7" w14:textId="77777777" w:rsidR="00563C03" w:rsidRPr="00651B4B" w:rsidRDefault="00563C03" w:rsidP="00563C03">
      <w:pPr>
        <w:rPr>
          <w:sz w:val="23"/>
          <w:szCs w:val="23"/>
        </w:rPr>
      </w:pPr>
      <w:r w:rsidRPr="00651B4B">
        <w:rPr>
          <w:sz w:val="23"/>
          <w:szCs w:val="23"/>
        </w:rPr>
        <w:t>Owners and applicants proposing to develop a commercial project, private road, multi- family residential development, or industrial project with proposed vehicle access or drainage into the public road right-of-way shall submit plans to the MCRC. Plans shall be submitted to the Engineering Department per the detailed requirements identified in the MCRC Site Plan Guidelines located at:</w:t>
      </w:r>
    </w:p>
    <w:p w14:paraId="3759E9D7" w14:textId="151A05DD" w:rsidR="00F230A6" w:rsidRPr="00651B4B" w:rsidRDefault="00F230A6" w:rsidP="00563C03">
      <w:pPr>
        <w:rPr>
          <w:sz w:val="23"/>
          <w:szCs w:val="23"/>
        </w:rPr>
      </w:pPr>
      <w:hyperlink r:id="rId129" w:history="1">
        <w:r w:rsidRPr="00D23C43">
          <w:rPr>
            <w:rStyle w:val="Hyperlink"/>
            <w:sz w:val="23"/>
            <w:szCs w:val="23"/>
          </w:rPr>
          <w:t>www.mcrc-mi.org/images/Eng_Site_Plan_Guidelines_2016.pdf</w:t>
        </w:r>
      </w:hyperlink>
    </w:p>
    <w:p w14:paraId="27B88D0E" w14:textId="77777777" w:rsidR="00563C03" w:rsidRPr="00651B4B" w:rsidRDefault="00563C03" w:rsidP="00563C03">
      <w:pPr>
        <w:rPr>
          <w:sz w:val="23"/>
          <w:szCs w:val="23"/>
        </w:rPr>
      </w:pPr>
      <w:r w:rsidRPr="00651B4B">
        <w:rPr>
          <w:sz w:val="23"/>
          <w:szCs w:val="23"/>
        </w:rPr>
        <w:t>Plans submitted with a proposed driveway access within the MCRC right-of-way shall be designed in accordance with the MCRC Standard Commercial Approach specifications found in the link below:</w:t>
      </w:r>
    </w:p>
    <w:p w14:paraId="7C9021D4" w14:textId="032FE308" w:rsidR="00F230A6" w:rsidRPr="00651B4B" w:rsidRDefault="00F230A6" w:rsidP="00563C03">
      <w:pPr>
        <w:rPr>
          <w:sz w:val="23"/>
          <w:szCs w:val="23"/>
        </w:rPr>
      </w:pPr>
      <w:hyperlink r:id="rId130" w:history="1">
        <w:r w:rsidRPr="00D23C43">
          <w:rPr>
            <w:rStyle w:val="Hyperlink"/>
            <w:sz w:val="23"/>
            <w:szCs w:val="23"/>
          </w:rPr>
          <w:t>www.mcrc-mi.org/images/StandardCommercialDriveApproachDetails.pdf</w:t>
        </w:r>
      </w:hyperlink>
    </w:p>
    <w:p w14:paraId="4895CB46" w14:textId="77777777" w:rsidR="00563C03" w:rsidRPr="00651B4B" w:rsidRDefault="00563C03" w:rsidP="00563C03">
      <w:pPr>
        <w:rPr>
          <w:sz w:val="23"/>
          <w:szCs w:val="23"/>
        </w:rPr>
      </w:pPr>
      <w:r w:rsidRPr="00651B4B">
        <w:rPr>
          <w:sz w:val="23"/>
          <w:szCs w:val="23"/>
        </w:rPr>
        <w:t>Plans submitted with drainage discharging to the MCRC right-of-way shall include drainage calculations shown on the Stormwater Detention Calculation Form found in the link below:</w:t>
      </w:r>
    </w:p>
    <w:p w14:paraId="51A377D2" w14:textId="675B0FCE" w:rsidR="00F230A6" w:rsidRPr="00651B4B" w:rsidRDefault="00F230A6" w:rsidP="00563C03">
      <w:pPr>
        <w:rPr>
          <w:sz w:val="23"/>
          <w:szCs w:val="23"/>
        </w:rPr>
      </w:pPr>
      <w:hyperlink r:id="rId131" w:history="1">
        <w:r w:rsidRPr="00D23C43">
          <w:rPr>
            <w:rStyle w:val="Hyperlink"/>
            <w:sz w:val="23"/>
            <w:szCs w:val="23"/>
          </w:rPr>
          <w:t>www.mcrc-mi.org/images/StormwaterDetentionCalcForm_2009.pdf</w:t>
        </w:r>
      </w:hyperlink>
    </w:p>
    <w:p w14:paraId="711FBBF2" w14:textId="77777777" w:rsidR="00563C03" w:rsidRPr="00651B4B" w:rsidRDefault="00563C03" w:rsidP="00563C03">
      <w:pPr>
        <w:rPr>
          <w:sz w:val="23"/>
          <w:szCs w:val="23"/>
        </w:rPr>
      </w:pPr>
      <w:r w:rsidRPr="00651B4B">
        <w:rPr>
          <w:sz w:val="23"/>
          <w:szCs w:val="23"/>
        </w:rPr>
        <w:t>The site plan flow chart summarizes the review process from plan submittal, review, approval, permitting, and project closeout. The site plan procedure flow chart is included in the Site Plan Guidelines mentioned above.</w:t>
      </w:r>
    </w:p>
    <w:p w14:paraId="697A23FB" w14:textId="77777777" w:rsidR="00563C03" w:rsidRPr="00651B4B" w:rsidRDefault="00563C03" w:rsidP="00563C03">
      <w:pPr>
        <w:rPr>
          <w:sz w:val="23"/>
          <w:szCs w:val="23"/>
        </w:rPr>
      </w:pPr>
      <w:r w:rsidRPr="00651B4B">
        <w:rPr>
          <w:sz w:val="23"/>
          <w:szCs w:val="23"/>
        </w:rPr>
        <w:t>Subdivisions (Platted &amp; Unplatted Developments):</w:t>
      </w:r>
    </w:p>
    <w:p w14:paraId="0DC331C6" w14:textId="77777777" w:rsidR="00563C03" w:rsidRPr="00651B4B" w:rsidRDefault="00563C03" w:rsidP="00563C03">
      <w:pPr>
        <w:rPr>
          <w:sz w:val="23"/>
          <w:szCs w:val="23"/>
        </w:rPr>
      </w:pPr>
      <w:r w:rsidRPr="00651B4B">
        <w:rPr>
          <w:sz w:val="23"/>
          <w:szCs w:val="23"/>
        </w:rPr>
        <w:t>Owners and applicants proposing to develop subdivision roadways, either platted or unplatted, intended to be under the jurisdiction of the Board of County Road Commissioners, shall submit site plans to the MCRC. Plans shall be submitted to the Engineering Department per the detailed requirements identified in the Guidelines for Platted and Unplatted Developments located at:</w:t>
      </w:r>
    </w:p>
    <w:p w14:paraId="321B6A6F" w14:textId="409FEED6" w:rsidR="00F230A6" w:rsidRPr="00651B4B" w:rsidRDefault="00F230A6" w:rsidP="00563C03">
      <w:pPr>
        <w:rPr>
          <w:sz w:val="23"/>
          <w:szCs w:val="23"/>
        </w:rPr>
      </w:pPr>
      <w:hyperlink r:id="rId132" w:history="1">
        <w:r w:rsidRPr="00D23C43">
          <w:rPr>
            <w:rStyle w:val="Hyperlink"/>
            <w:sz w:val="23"/>
            <w:szCs w:val="23"/>
          </w:rPr>
          <w:t>http://www.mcrc-mi.org/images/SubdivisionGuidelinescomingSoon.pdf</w:t>
        </w:r>
      </w:hyperlink>
    </w:p>
    <w:p w14:paraId="3B48CC1E" w14:textId="77777777" w:rsidR="00563C03" w:rsidRPr="00651B4B" w:rsidRDefault="00563C03" w:rsidP="00563C03">
      <w:pPr>
        <w:rPr>
          <w:sz w:val="23"/>
          <w:szCs w:val="23"/>
        </w:rPr>
      </w:pPr>
      <w:r w:rsidRPr="00651B4B">
        <w:rPr>
          <w:sz w:val="23"/>
          <w:szCs w:val="23"/>
        </w:rPr>
        <w:t>Flow charts for both platted subdivisions and unplatted developments illustrate the process from plan submittal, review, approval, permitting, and project closeout and are found in the links below:</w:t>
      </w:r>
    </w:p>
    <w:p w14:paraId="27B1939F" w14:textId="6DD34FF3" w:rsidR="003A1A3E" w:rsidRPr="00651B4B" w:rsidRDefault="00563C03" w:rsidP="00563C03">
      <w:pPr>
        <w:rPr>
          <w:sz w:val="23"/>
          <w:szCs w:val="23"/>
        </w:rPr>
      </w:pPr>
      <w:r w:rsidRPr="00651B4B">
        <w:rPr>
          <w:sz w:val="23"/>
          <w:szCs w:val="23"/>
        </w:rPr>
        <w:t xml:space="preserve">http://www.mcrc-mi.org/images/SubdivisionProcedureFlowChart12102008.pdf </w:t>
      </w:r>
      <w:hyperlink r:id="rId133" w:history="1">
        <w:r w:rsidR="003A1A3E" w:rsidRPr="00D23C43">
          <w:rPr>
            <w:rStyle w:val="Hyperlink"/>
            <w:sz w:val="23"/>
            <w:szCs w:val="23"/>
          </w:rPr>
          <w:t>www.mcrc-mi.org/images/UnplattedDevelopmentFlowChart2232004.pdf</w:t>
        </w:r>
      </w:hyperlink>
    </w:p>
    <w:p w14:paraId="035B5C0D" w14:textId="77777777" w:rsidR="00563C03" w:rsidRPr="00651B4B" w:rsidRDefault="00563C03" w:rsidP="00563C03">
      <w:pPr>
        <w:rPr>
          <w:sz w:val="23"/>
          <w:szCs w:val="23"/>
        </w:rPr>
      </w:pPr>
      <w:r w:rsidRPr="00651B4B">
        <w:rPr>
          <w:sz w:val="23"/>
          <w:szCs w:val="23"/>
        </w:rPr>
        <w:t>Utility Installations:</w:t>
      </w:r>
    </w:p>
    <w:p w14:paraId="5475CE6D" w14:textId="4B3B360E" w:rsidR="00563C03" w:rsidRPr="00651B4B" w:rsidRDefault="00563C03" w:rsidP="00563C03">
      <w:pPr>
        <w:rPr>
          <w:sz w:val="23"/>
          <w:szCs w:val="23"/>
        </w:rPr>
      </w:pPr>
      <w:r w:rsidRPr="00651B4B">
        <w:rPr>
          <w:sz w:val="23"/>
          <w:szCs w:val="23"/>
        </w:rPr>
        <w:t>Owners and applicants proposing to install a utility with the public road right-of-way shall submit plans to the MCRC. Plans shall be submitted to the Engineering</w:t>
      </w:r>
    </w:p>
    <w:p w14:paraId="467CFDF2" w14:textId="77777777" w:rsidR="00563C03" w:rsidRPr="00651B4B" w:rsidRDefault="00563C03" w:rsidP="00563C03">
      <w:pPr>
        <w:rPr>
          <w:sz w:val="23"/>
          <w:szCs w:val="23"/>
        </w:rPr>
      </w:pPr>
      <w:r w:rsidRPr="00651B4B">
        <w:rPr>
          <w:sz w:val="23"/>
          <w:szCs w:val="23"/>
        </w:rPr>
        <w:lastRenderedPageBreak/>
        <w:t>Department per the detailed requirements identified in the Utility Application Form located at:</w:t>
      </w:r>
    </w:p>
    <w:p w14:paraId="389834C6" w14:textId="2D73A37E" w:rsidR="003A1A3E" w:rsidRPr="00651B4B" w:rsidRDefault="003A1A3E" w:rsidP="00563C03">
      <w:pPr>
        <w:rPr>
          <w:sz w:val="23"/>
          <w:szCs w:val="23"/>
        </w:rPr>
      </w:pPr>
      <w:hyperlink r:id="rId134" w:history="1">
        <w:r w:rsidRPr="00D23C43">
          <w:rPr>
            <w:rStyle w:val="Hyperlink"/>
            <w:sz w:val="23"/>
            <w:szCs w:val="23"/>
          </w:rPr>
          <w:t>www.mcrc-mi.org/images/Utility_Application_form.pdf</w:t>
        </w:r>
      </w:hyperlink>
    </w:p>
    <w:p w14:paraId="261024BF" w14:textId="77777777" w:rsidR="00563C03" w:rsidRPr="00651B4B" w:rsidRDefault="00563C03" w:rsidP="00563C03">
      <w:pPr>
        <w:rPr>
          <w:sz w:val="23"/>
          <w:szCs w:val="23"/>
        </w:rPr>
      </w:pPr>
      <w:r w:rsidRPr="00651B4B">
        <w:rPr>
          <w:sz w:val="23"/>
          <w:szCs w:val="23"/>
        </w:rPr>
        <w:t>and the Allowable Blanket Permit Activities located at:</w:t>
      </w:r>
    </w:p>
    <w:p w14:paraId="37DEBEC9" w14:textId="3965C988" w:rsidR="003A1A3E" w:rsidRPr="00651B4B" w:rsidRDefault="003A1A3E" w:rsidP="00563C03">
      <w:pPr>
        <w:rPr>
          <w:sz w:val="23"/>
          <w:szCs w:val="23"/>
        </w:rPr>
      </w:pPr>
      <w:hyperlink r:id="rId135" w:history="1">
        <w:r w:rsidRPr="00D23C43">
          <w:rPr>
            <w:rStyle w:val="Hyperlink"/>
            <w:sz w:val="23"/>
            <w:szCs w:val="23"/>
          </w:rPr>
          <w:t>www.mcrc-mi.org/images/Annual_Blanket_Activities.pdf</w:t>
        </w:r>
      </w:hyperlink>
    </w:p>
    <w:p w14:paraId="218880BD" w14:textId="1B3A55DC" w:rsidR="00563C03" w:rsidRPr="00651B4B" w:rsidRDefault="00563C03" w:rsidP="00563C03">
      <w:pPr>
        <w:rPr>
          <w:sz w:val="23"/>
          <w:szCs w:val="23"/>
        </w:rPr>
      </w:pPr>
      <w:r w:rsidRPr="00651B4B">
        <w:rPr>
          <w:sz w:val="23"/>
          <w:szCs w:val="23"/>
        </w:rPr>
        <w:t>Owners and applicants proposing to develop a project-specific utility installation, such as a municipal water or sanitary installation, shall submit a letter of transmittal, review deposit per the current fee schedule and two (2) sets of plans to the MCRC. All documents shall be submitted to the Engineering Department.</w:t>
      </w:r>
    </w:p>
    <w:bookmarkStart w:id="52" w:name="_Toc221708958"/>
    <w:p w14:paraId="0CBFA349" w14:textId="65F18D92" w:rsidR="00563C03" w:rsidRPr="0020733F" w:rsidRDefault="003A1A3E" w:rsidP="0020733F">
      <w:pPr>
        <w:pStyle w:val="Heading1"/>
        <w:jc w:val="center"/>
        <w:rPr>
          <w:sz w:val="28"/>
          <w:szCs w:val="28"/>
        </w:rPr>
      </w:pPr>
      <w:r w:rsidRPr="0020733F">
        <w:rPr>
          <w:noProof/>
          <w:sz w:val="28"/>
          <w:szCs w:val="28"/>
        </w:rPr>
        <mc:AlternateContent>
          <mc:Choice Requires="wps">
            <w:drawing>
              <wp:anchor distT="0" distB="0" distL="0" distR="0" simplePos="0" relativeHeight="251766784" behindDoc="0" locked="0" layoutInCell="1" allowOverlap="1" wp14:anchorId="1FDF2881" wp14:editId="6880F66A">
                <wp:simplePos x="0" y="0"/>
                <wp:positionH relativeFrom="page">
                  <wp:posOffset>6350</wp:posOffset>
                </wp:positionH>
                <wp:positionV relativeFrom="paragraph">
                  <wp:posOffset>324115</wp:posOffset>
                </wp:positionV>
                <wp:extent cx="7772400" cy="27940"/>
                <wp:effectExtent l="0" t="0" r="0" b="0"/>
                <wp:wrapNone/>
                <wp:docPr id="178527072"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2B6F2D55" id="Graphic 31" o:spid="_x0000_s1026" style="position:absolute;margin-left:.5pt;margin-top:25.5pt;width:612pt;height:2.2pt;z-index:251766784;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" path="m7772400,l,,,27432r7772400,l7772400,xe" fillcolor="#548dd4" stroked="f">
                <v:path arrowok="t"/>
                <w10:wrap anchorx="page"/>
              </v:shape>
            </w:pict>
          </mc:Fallback>
        </mc:AlternateContent>
      </w:r>
      <w:r w:rsidR="00563C03" w:rsidRPr="0020733F">
        <w:rPr>
          <w:sz w:val="28"/>
          <w:szCs w:val="28"/>
        </w:rPr>
        <w:t>Fee Schedule</w:t>
      </w:r>
      <w:bookmarkEnd w:id="52"/>
    </w:p>
    <w:p w14:paraId="2EE7EC15" w14:textId="1922224C" w:rsidR="00563C03" w:rsidRPr="00651B4B" w:rsidRDefault="00563C03" w:rsidP="00563C03">
      <w:pPr>
        <w:rPr>
          <w:sz w:val="23"/>
          <w:szCs w:val="23"/>
        </w:rPr>
      </w:pPr>
      <w:r w:rsidRPr="00651B4B">
        <w:rPr>
          <w:sz w:val="23"/>
          <w:szCs w:val="23"/>
        </w:rPr>
        <w:t>Fees and deposits shall be paid based on the current MCRC Fee Schedule. Fees and deposits are charged to cover the necessary and actual costs for the issuance of permits and the review and inspection of the proposed activity. Fees are one-time charges; however, review and inspection deposits will be charged in a reasonable manner to sufficiently complete the work and any unused funds will be returned to the applicant. Any charges in excess of the deposit will be the obligation of the applicant. The current fee schedule can be located at:</w:t>
      </w:r>
    </w:p>
    <w:p w14:paraId="12589CD3" w14:textId="32EB5AFA" w:rsidR="00563C03" w:rsidRDefault="003A1A3E" w:rsidP="00563C03">
      <w:pPr>
        <w:rPr>
          <w:sz w:val="23"/>
          <w:szCs w:val="23"/>
        </w:rPr>
      </w:pPr>
      <w:hyperlink r:id="rId136" w:history="1">
        <w:r w:rsidRPr="00D23C43">
          <w:rPr>
            <w:rStyle w:val="Hyperlink"/>
            <w:sz w:val="23"/>
            <w:szCs w:val="23"/>
          </w:rPr>
          <w:t>http://www.mcrc-mi.org/images/Eng_Fee_Sch_2017.pdf</w:t>
        </w:r>
      </w:hyperlink>
    </w:p>
    <w:bookmarkStart w:id="53" w:name="_Toc221708959"/>
    <w:p w14:paraId="6C851128" w14:textId="7ED113DE" w:rsidR="00563C03" w:rsidRPr="00CB6EFE" w:rsidRDefault="003A1A3E" w:rsidP="00CB6EFE">
      <w:pPr>
        <w:pStyle w:val="Heading1"/>
        <w:jc w:val="center"/>
        <w:rPr>
          <w:sz w:val="28"/>
          <w:szCs w:val="28"/>
        </w:rPr>
      </w:pPr>
      <w:r w:rsidRPr="00CB6EFE">
        <w:rPr>
          <w:noProof/>
          <w:sz w:val="28"/>
          <w:szCs w:val="28"/>
        </w:rPr>
        <mc:AlternateContent>
          <mc:Choice Requires="wps">
            <w:drawing>
              <wp:anchor distT="0" distB="0" distL="0" distR="0" simplePos="0" relativeHeight="251768832" behindDoc="0" locked="0" layoutInCell="1" allowOverlap="1" wp14:anchorId="0D501368" wp14:editId="38CBE4B3">
                <wp:simplePos x="0" y="0"/>
                <wp:positionH relativeFrom="page">
                  <wp:posOffset>6350</wp:posOffset>
                </wp:positionH>
                <wp:positionV relativeFrom="paragraph">
                  <wp:posOffset>333845</wp:posOffset>
                </wp:positionV>
                <wp:extent cx="7772400" cy="27940"/>
                <wp:effectExtent l="0" t="0" r="0" b="0"/>
                <wp:wrapNone/>
                <wp:docPr id="759425933"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53E1C994" id="Graphic 31" o:spid="_x0000_s1026" style="position:absolute;margin-left:.5pt;margin-top:26.3pt;width:612pt;height:2.2pt;z-index:251768832;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" path="m7772400,l,,,27432r7772400,l7772400,xe" fillcolor="#548dd4" stroked="f">
                <v:path arrowok="t"/>
                <w10:wrap anchorx="page"/>
              </v:shape>
            </w:pict>
          </mc:Fallback>
        </mc:AlternateContent>
      </w:r>
      <w:r w:rsidR="00563C03" w:rsidRPr="00CB6EFE">
        <w:rPr>
          <w:sz w:val="28"/>
          <w:szCs w:val="28"/>
        </w:rPr>
        <w:t>Helpful Hints</w:t>
      </w:r>
      <w:bookmarkEnd w:id="53"/>
    </w:p>
    <w:p w14:paraId="47F028D0" w14:textId="77777777" w:rsidR="00563C03" w:rsidRPr="00651B4B" w:rsidRDefault="00563C03" w:rsidP="00563C03">
      <w:pPr>
        <w:rPr>
          <w:sz w:val="23"/>
          <w:szCs w:val="23"/>
        </w:rPr>
      </w:pPr>
      <w:r w:rsidRPr="00651B4B">
        <w:rPr>
          <w:sz w:val="23"/>
          <w:szCs w:val="23"/>
        </w:rPr>
        <w:t>1.</w:t>
      </w:r>
      <w:r w:rsidRPr="00651B4B">
        <w:rPr>
          <w:sz w:val="23"/>
          <w:szCs w:val="23"/>
        </w:rPr>
        <w:tab/>
        <w:t>Individuals or organizations seeking to prepare plans for approval and issuance of a permit are encouraged to contact our office and schedule a short meeting to discuss project scopes prior to survey or plan preparation.</w:t>
      </w:r>
    </w:p>
    <w:p w14:paraId="635A8203" w14:textId="77777777" w:rsidR="00563C03" w:rsidRPr="00651B4B" w:rsidRDefault="00563C03" w:rsidP="00563C03">
      <w:pPr>
        <w:rPr>
          <w:sz w:val="23"/>
          <w:szCs w:val="23"/>
        </w:rPr>
      </w:pPr>
      <w:r w:rsidRPr="00651B4B">
        <w:rPr>
          <w:sz w:val="23"/>
          <w:szCs w:val="23"/>
        </w:rPr>
        <w:t>2.</w:t>
      </w:r>
      <w:r w:rsidRPr="00651B4B">
        <w:rPr>
          <w:sz w:val="23"/>
          <w:szCs w:val="23"/>
        </w:rPr>
        <w:tab/>
        <w:t>Plan preparers are encouraged to involve the MCRC early in the process. It is advised not to seek approvals from all other entities and then submit plans to the MCRC.</w:t>
      </w:r>
    </w:p>
    <w:p w14:paraId="223A8DC0" w14:textId="77777777" w:rsidR="00563C03" w:rsidRPr="00651B4B" w:rsidRDefault="00563C03" w:rsidP="00563C03">
      <w:pPr>
        <w:rPr>
          <w:sz w:val="23"/>
          <w:szCs w:val="23"/>
        </w:rPr>
      </w:pPr>
      <w:r w:rsidRPr="00651B4B">
        <w:rPr>
          <w:sz w:val="23"/>
          <w:szCs w:val="23"/>
        </w:rPr>
        <w:t>3.</w:t>
      </w:r>
      <w:r w:rsidRPr="00651B4B">
        <w:rPr>
          <w:sz w:val="23"/>
          <w:szCs w:val="23"/>
        </w:rPr>
        <w:tab/>
        <w:t>Plan preparers should submit plans well in advance of a bidding date or township planning meetings, and should anticipate a review time of three to six weeks. It is the intent for all reviews to be accomplished on straight time by MCRC personnel. Should the applicant require an expedited review, a request may be made to perform the review on overtime. A quicker review turnaround may be possible at an additional cost to the applicant.</w:t>
      </w:r>
    </w:p>
    <w:p w14:paraId="3B5CBE5D" w14:textId="77777777" w:rsidR="00563C03" w:rsidRPr="00651B4B" w:rsidRDefault="00563C03" w:rsidP="00563C03">
      <w:pPr>
        <w:rPr>
          <w:sz w:val="23"/>
          <w:szCs w:val="23"/>
        </w:rPr>
      </w:pPr>
      <w:r w:rsidRPr="00651B4B">
        <w:rPr>
          <w:sz w:val="23"/>
          <w:szCs w:val="23"/>
        </w:rPr>
        <w:t xml:space="preserve"> </w:t>
      </w:r>
    </w:p>
    <w:p w14:paraId="6FFFD7CA" w14:textId="77777777" w:rsidR="00563C03" w:rsidRPr="00651B4B" w:rsidRDefault="00563C03" w:rsidP="00563C03">
      <w:pPr>
        <w:rPr>
          <w:sz w:val="23"/>
          <w:szCs w:val="23"/>
        </w:rPr>
      </w:pPr>
      <w:r w:rsidRPr="00651B4B">
        <w:rPr>
          <w:sz w:val="23"/>
          <w:szCs w:val="23"/>
        </w:rPr>
        <w:t xml:space="preserve"> </w:t>
      </w:r>
    </w:p>
    <w:p w14:paraId="647C1256" w14:textId="2B4C1A1F" w:rsidR="00563C03" w:rsidRDefault="00563C03" w:rsidP="00563C03">
      <w:pPr>
        <w:rPr>
          <w:sz w:val="23"/>
          <w:szCs w:val="23"/>
        </w:rPr>
      </w:pPr>
    </w:p>
    <w:p w14:paraId="73810B46" w14:textId="77777777" w:rsidR="00E846CF" w:rsidRPr="00651B4B" w:rsidRDefault="00E846CF" w:rsidP="00563C03">
      <w:pPr>
        <w:rPr>
          <w:sz w:val="23"/>
          <w:szCs w:val="23"/>
        </w:rPr>
      </w:pPr>
    </w:p>
    <w:bookmarkStart w:id="54" w:name="_Toc221708960"/>
    <w:p w14:paraId="06D85133" w14:textId="23A84C4B" w:rsidR="00563C03" w:rsidRPr="00CB6EFE" w:rsidRDefault="00E846CF" w:rsidP="00CB6EFE">
      <w:pPr>
        <w:pStyle w:val="Heading1"/>
        <w:jc w:val="center"/>
        <w:rPr>
          <w:sz w:val="28"/>
          <w:szCs w:val="28"/>
        </w:rPr>
      </w:pPr>
      <w:r w:rsidRPr="00CB6EFE">
        <w:rPr>
          <w:noProof/>
          <w:sz w:val="28"/>
          <w:szCs w:val="28"/>
        </w:rPr>
        <w:lastRenderedPageBreak/>
        <mc:AlternateContent>
          <mc:Choice Requires="wps">
            <w:drawing>
              <wp:anchor distT="0" distB="0" distL="0" distR="0" simplePos="0" relativeHeight="251770880" behindDoc="0" locked="0" layoutInCell="1" allowOverlap="1" wp14:anchorId="02F824CA" wp14:editId="19EC001A">
                <wp:simplePos x="0" y="0"/>
                <wp:positionH relativeFrom="page">
                  <wp:posOffset>0</wp:posOffset>
                </wp:positionH>
                <wp:positionV relativeFrom="paragraph">
                  <wp:posOffset>250825</wp:posOffset>
                </wp:positionV>
                <wp:extent cx="7772400" cy="27940"/>
                <wp:effectExtent l="0" t="0" r="0" b="0"/>
                <wp:wrapNone/>
                <wp:docPr id="1077825682"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678F7A8A" id="Graphic 31" o:spid="_x0000_s1026" style="position:absolute;margin-left:0;margin-top:19.75pt;width:612pt;height:2.2pt;z-index:251770880;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" path="m7772400,l,,,27432r7772400,l7772400,xe" fillcolor="#548dd4" stroked="f">
                <v:path arrowok="t"/>
                <w10:wrap anchorx="page"/>
              </v:shape>
            </w:pict>
          </mc:Fallback>
        </mc:AlternateContent>
      </w:r>
      <w:r w:rsidR="00563C03" w:rsidRPr="00CB6EFE">
        <w:rPr>
          <w:sz w:val="28"/>
          <w:szCs w:val="28"/>
        </w:rPr>
        <w:t>Monroe County Drain Commissioner</w:t>
      </w:r>
      <w:bookmarkEnd w:id="54"/>
    </w:p>
    <w:p w14:paraId="7AEBB499" w14:textId="75C29E39" w:rsidR="00563C03" w:rsidRPr="00651B4B" w:rsidRDefault="00563C03" w:rsidP="00563C03">
      <w:pPr>
        <w:rPr>
          <w:sz w:val="23"/>
          <w:szCs w:val="23"/>
        </w:rPr>
      </w:pPr>
      <w:r w:rsidRPr="00651B4B">
        <w:rPr>
          <w:sz w:val="23"/>
          <w:szCs w:val="23"/>
        </w:rPr>
        <w:t>The Drain Commissioner's Office is established by Act No. 40 of 1956. The Monroe County Drain Commissioner is the manager for over 1,100 dedicated county drains. As the addition of new development will often impact storm water, surface water, public water supplies and wastewater systems, it is necessary to comply with the regulations and permitting requirements of the Drain Commissioner’s Office.</w:t>
      </w:r>
    </w:p>
    <w:bookmarkStart w:id="55" w:name="_Toc221708961"/>
    <w:p w14:paraId="3F7C5262" w14:textId="0A8398F0" w:rsidR="00563C03" w:rsidRPr="00CB6EFE" w:rsidRDefault="00E846CF" w:rsidP="00CB6EFE">
      <w:pPr>
        <w:pStyle w:val="Heading1"/>
        <w:jc w:val="center"/>
        <w:rPr>
          <w:sz w:val="28"/>
          <w:szCs w:val="28"/>
        </w:rPr>
      </w:pPr>
      <w:r w:rsidRPr="00CB6EFE">
        <w:rPr>
          <w:noProof/>
          <w:sz w:val="28"/>
          <w:szCs w:val="28"/>
        </w:rPr>
        <mc:AlternateContent>
          <mc:Choice Requires="wps">
            <w:drawing>
              <wp:anchor distT="0" distB="0" distL="0" distR="0" simplePos="0" relativeHeight="251772928" behindDoc="0" locked="0" layoutInCell="1" allowOverlap="1" wp14:anchorId="45CB481A" wp14:editId="627FCE87">
                <wp:simplePos x="0" y="0"/>
                <wp:positionH relativeFrom="page">
                  <wp:posOffset>0</wp:posOffset>
                </wp:positionH>
                <wp:positionV relativeFrom="paragraph">
                  <wp:posOffset>321780</wp:posOffset>
                </wp:positionV>
                <wp:extent cx="7772400" cy="27940"/>
                <wp:effectExtent l="0" t="0" r="0" b="0"/>
                <wp:wrapNone/>
                <wp:docPr id="1036880687"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50392535" id="Graphic 31" o:spid="_x0000_s1026" style="position:absolute;margin-left:0;margin-top:25.35pt;width:612pt;height:2.2pt;z-index:251772928;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" path="m7772400,l,,,27432r7772400,l7772400,xe" fillcolor="#548dd4" stroked="f">
                <v:path arrowok="t"/>
                <w10:wrap anchorx="page"/>
              </v:shape>
            </w:pict>
          </mc:Fallback>
        </mc:AlternateContent>
      </w:r>
      <w:r w:rsidR="00563C03" w:rsidRPr="00CB6EFE">
        <w:rPr>
          <w:sz w:val="28"/>
          <w:szCs w:val="28"/>
        </w:rPr>
        <w:t>Purpose</w:t>
      </w:r>
      <w:bookmarkEnd w:id="55"/>
    </w:p>
    <w:p w14:paraId="5AFF57AF" w14:textId="7FE74FFD" w:rsidR="00563C03" w:rsidRPr="00456DEF" w:rsidRDefault="00563C03" w:rsidP="00563C03">
      <w:pPr>
        <w:rPr>
          <w:b/>
          <w:bCs/>
          <w:i/>
          <w:iCs/>
          <w:sz w:val="23"/>
          <w:szCs w:val="23"/>
          <w:u w:val="single"/>
        </w:rPr>
      </w:pPr>
      <w:r w:rsidRPr="00E846CF">
        <w:rPr>
          <w:b/>
          <w:bCs/>
          <w:i/>
          <w:iCs/>
          <w:sz w:val="23"/>
          <w:szCs w:val="23"/>
          <w:u w:val="single"/>
        </w:rPr>
        <w:t>Storm Water Drainage</w:t>
      </w:r>
      <w:r w:rsidR="00456DEF">
        <w:rPr>
          <w:b/>
          <w:bCs/>
          <w:i/>
          <w:iCs/>
          <w:sz w:val="23"/>
          <w:szCs w:val="23"/>
          <w:u w:val="single"/>
        </w:rPr>
        <w:br/>
      </w:r>
      <w:r w:rsidRPr="00651B4B">
        <w:rPr>
          <w:sz w:val="23"/>
          <w:szCs w:val="23"/>
        </w:rPr>
        <w:t>The changing of land use from open, wooded or agricultural land to commercial or in- dustrial use will significantly increase the total amount and the rate of storm water run-off from a given site. The increased rate of run-off may, for various storms, cause or aggravate flooding conditions along receiving streams or storm sewers. The grading of the site and the method of collecting storm water run-off may cause or aggravate drainage problems on adjacent sites.</w:t>
      </w:r>
    </w:p>
    <w:p w14:paraId="10D3C80B" w14:textId="77777777" w:rsidR="00563C03" w:rsidRPr="00651B4B" w:rsidRDefault="00563C03" w:rsidP="00563C03">
      <w:pPr>
        <w:rPr>
          <w:sz w:val="23"/>
          <w:szCs w:val="23"/>
        </w:rPr>
      </w:pPr>
      <w:r w:rsidRPr="00651B4B">
        <w:rPr>
          <w:sz w:val="23"/>
          <w:szCs w:val="23"/>
        </w:rPr>
        <w:t>With respect to storm water drainage, the purpose of the Drain Commissioner’s review is to assure that the proposed project does not adversely affect drainage in the specific watershed by aggravating flood conditions along the receiving stream and/or the storm sewer collection system.</w:t>
      </w:r>
    </w:p>
    <w:p w14:paraId="27ADFDF4" w14:textId="77777777" w:rsidR="00563C03" w:rsidRPr="00651B4B" w:rsidRDefault="00563C03" w:rsidP="00563C03">
      <w:pPr>
        <w:rPr>
          <w:sz w:val="23"/>
          <w:szCs w:val="23"/>
        </w:rPr>
      </w:pPr>
      <w:r w:rsidRPr="00651B4B">
        <w:rPr>
          <w:sz w:val="23"/>
          <w:szCs w:val="23"/>
        </w:rPr>
        <w:t>The Drain Commissioner will also review the on-site storm water collection and grading plan in order to determine that the proposed project does not adversely affect drainage on adjacent parcels.</w:t>
      </w:r>
    </w:p>
    <w:p w14:paraId="2BE39905" w14:textId="59672500" w:rsidR="00563C03" w:rsidRPr="00456DEF" w:rsidRDefault="00563C03" w:rsidP="00563C03">
      <w:pPr>
        <w:rPr>
          <w:b/>
          <w:bCs/>
          <w:i/>
          <w:iCs/>
          <w:sz w:val="23"/>
          <w:szCs w:val="23"/>
          <w:u w:val="single"/>
        </w:rPr>
      </w:pPr>
      <w:r w:rsidRPr="00456DEF">
        <w:rPr>
          <w:b/>
          <w:bCs/>
          <w:i/>
          <w:iCs/>
          <w:sz w:val="23"/>
          <w:szCs w:val="23"/>
          <w:u w:val="single"/>
        </w:rPr>
        <w:t>Public Water Supply</w:t>
      </w:r>
      <w:r w:rsidR="00456DEF">
        <w:rPr>
          <w:b/>
          <w:bCs/>
          <w:i/>
          <w:iCs/>
          <w:sz w:val="23"/>
          <w:szCs w:val="23"/>
          <w:u w:val="single"/>
        </w:rPr>
        <w:br/>
      </w:r>
      <w:r w:rsidRPr="00651B4B">
        <w:rPr>
          <w:sz w:val="23"/>
          <w:szCs w:val="23"/>
        </w:rPr>
        <w:t>In Bedford, Erie and LaSalle Townships as well as in the City of Luna Pier, the Drain Commissioner reviews and approves site plans to verify that an adequate water supply exists and that the proposed water mains and services are installed in accordance with current standards.</w:t>
      </w:r>
    </w:p>
    <w:p w14:paraId="1413A725" w14:textId="1CE660EB" w:rsidR="00563C03" w:rsidRPr="00456DEF" w:rsidRDefault="00563C03" w:rsidP="00563C03">
      <w:pPr>
        <w:rPr>
          <w:b/>
          <w:bCs/>
          <w:i/>
          <w:iCs/>
          <w:sz w:val="23"/>
          <w:szCs w:val="23"/>
          <w:u w:val="single"/>
        </w:rPr>
      </w:pPr>
      <w:r w:rsidRPr="00456DEF">
        <w:rPr>
          <w:b/>
          <w:bCs/>
          <w:i/>
          <w:iCs/>
          <w:sz w:val="23"/>
          <w:szCs w:val="23"/>
          <w:u w:val="single"/>
        </w:rPr>
        <w:t>Public Sanitary Sewers</w:t>
      </w:r>
      <w:r w:rsidR="00456DEF">
        <w:rPr>
          <w:b/>
          <w:bCs/>
          <w:i/>
          <w:iCs/>
          <w:sz w:val="23"/>
          <w:szCs w:val="23"/>
          <w:u w:val="single"/>
        </w:rPr>
        <w:br/>
      </w:r>
      <w:r w:rsidRPr="00651B4B">
        <w:rPr>
          <w:sz w:val="23"/>
          <w:szCs w:val="23"/>
        </w:rPr>
        <w:t>In Bedford, Erie, Ida-Raisinville, LaSalle and Whiteford Townships; and in the Villages of Maybee and South Rockwood; the Drain Commissioner reviews and approves site plans to determine if the present infrastructure has adequate capacity to collect and treat the estimated amount of sewage and that the proposed sewers and service connections are built in accordance with the current standards.</w:t>
      </w:r>
    </w:p>
    <w:p w14:paraId="041135CE" w14:textId="6EC8AB59" w:rsidR="00563C03" w:rsidRPr="00456DEF" w:rsidRDefault="00563C03" w:rsidP="00563C03">
      <w:pPr>
        <w:rPr>
          <w:b/>
          <w:bCs/>
          <w:i/>
          <w:iCs/>
          <w:sz w:val="23"/>
          <w:szCs w:val="23"/>
          <w:u w:val="single"/>
        </w:rPr>
      </w:pPr>
      <w:r w:rsidRPr="00456DEF">
        <w:rPr>
          <w:b/>
          <w:bCs/>
          <w:i/>
          <w:iCs/>
          <w:sz w:val="23"/>
          <w:szCs w:val="23"/>
          <w:u w:val="single"/>
        </w:rPr>
        <w:t>Soil Erosion and Sedimentation Control</w:t>
      </w:r>
      <w:r w:rsidR="00456DEF">
        <w:rPr>
          <w:b/>
          <w:bCs/>
          <w:i/>
          <w:iCs/>
          <w:sz w:val="23"/>
          <w:szCs w:val="23"/>
          <w:u w:val="single"/>
        </w:rPr>
        <w:br/>
      </w:r>
      <w:r w:rsidRPr="00651B4B">
        <w:rPr>
          <w:sz w:val="23"/>
          <w:szCs w:val="23"/>
        </w:rPr>
        <w:t>The actual construction process, which changes the land use from undeveloped or partially developed land to a developed state may cause the excessive loss of valuable soil</w:t>
      </w:r>
    </w:p>
    <w:p w14:paraId="2349E3F3" w14:textId="77777777" w:rsidR="00563C03" w:rsidRPr="00651B4B" w:rsidRDefault="00563C03" w:rsidP="00563C03">
      <w:pPr>
        <w:rPr>
          <w:sz w:val="23"/>
          <w:szCs w:val="23"/>
        </w:rPr>
      </w:pPr>
      <w:r w:rsidRPr="00651B4B">
        <w:rPr>
          <w:sz w:val="23"/>
          <w:szCs w:val="23"/>
        </w:rPr>
        <w:t xml:space="preserve"> </w:t>
      </w:r>
    </w:p>
    <w:p w14:paraId="64BA9906" w14:textId="20EBDCC1" w:rsidR="00563C03" w:rsidRPr="00651B4B" w:rsidRDefault="00563C03" w:rsidP="00563C03">
      <w:pPr>
        <w:rPr>
          <w:sz w:val="23"/>
          <w:szCs w:val="23"/>
        </w:rPr>
      </w:pPr>
      <w:r w:rsidRPr="00651B4B">
        <w:rPr>
          <w:sz w:val="23"/>
          <w:szCs w:val="23"/>
        </w:rPr>
        <w:lastRenderedPageBreak/>
        <w:t>and the sedimentation of streams, lakes and storm sewers. The purpose of the Soil Erosion and Sediment Control Act is to prevent this situation from happening by requiring the developer/contractor to implement a plan to prevent erosion and sedimentation of valuable top soil during construction.</w:t>
      </w:r>
      <w:r w:rsidR="00456DEF" w:rsidRPr="00456DEF">
        <w:rPr>
          <w:b/>
          <w:bCs/>
          <w:noProof/>
          <w:sz w:val="28"/>
          <w:szCs w:val="28"/>
        </w:rPr>
        <w:t xml:space="preserve"> </w:t>
      </w:r>
    </w:p>
    <w:bookmarkStart w:id="56" w:name="_Toc221708962"/>
    <w:p w14:paraId="658D5A69" w14:textId="1380AEBC" w:rsidR="00563C03" w:rsidRPr="00CB6EFE" w:rsidRDefault="00456DEF" w:rsidP="00CB6EFE">
      <w:pPr>
        <w:pStyle w:val="Heading1"/>
        <w:jc w:val="center"/>
        <w:rPr>
          <w:sz w:val="28"/>
          <w:szCs w:val="28"/>
        </w:rPr>
      </w:pPr>
      <w:r w:rsidRPr="00CB6EFE">
        <w:rPr>
          <w:noProof/>
          <w:sz w:val="28"/>
          <w:szCs w:val="28"/>
        </w:rPr>
        <mc:AlternateContent>
          <mc:Choice Requires="wps">
            <w:drawing>
              <wp:anchor distT="0" distB="0" distL="0" distR="0" simplePos="0" relativeHeight="251774976" behindDoc="0" locked="0" layoutInCell="1" allowOverlap="1" wp14:anchorId="79F34AD9" wp14:editId="444F9EDF">
                <wp:simplePos x="0" y="0"/>
                <wp:positionH relativeFrom="page">
                  <wp:posOffset>12700</wp:posOffset>
                </wp:positionH>
                <wp:positionV relativeFrom="paragraph">
                  <wp:posOffset>325590</wp:posOffset>
                </wp:positionV>
                <wp:extent cx="7772400" cy="27940"/>
                <wp:effectExtent l="0" t="0" r="0" b="0"/>
                <wp:wrapNone/>
                <wp:docPr id="654719489"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1F661FAB" id="Graphic 31" o:spid="_x0000_s1026" style="position:absolute;margin-left:1pt;margin-top:25.65pt;width:612pt;height:2.2pt;z-index:251774976;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" path="m7772400,l,,,27432r7772400,l7772400,xe" fillcolor="#548dd4" stroked="f">
                <v:path arrowok="t"/>
                <w10:wrap anchorx="page"/>
              </v:shape>
            </w:pict>
          </mc:Fallback>
        </mc:AlternateContent>
      </w:r>
      <w:r w:rsidR="00563C03" w:rsidRPr="00CB6EFE">
        <w:rPr>
          <w:sz w:val="28"/>
          <w:szCs w:val="28"/>
        </w:rPr>
        <w:t>Jurisdiction</w:t>
      </w:r>
      <w:bookmarkEnd w:id="56"/>
    </w:p>
    <w:p w14:paraId="7519C6ED" w14:textId="7DAE4560" w:rsidR="00563C03" w:rsidRPr="00456DEF" w:rsidRDefault="00563C03" w:rsidP="00563C03">
      <w:pPr>
        <w:rPr>
          <w:b/>
          <w:bCs/>
          <w:i/>
          <w:iCs/>
          <w:sz w:val="23"/>
          <w:szCs w:val="23"/>
          <w:u w:val="single"/>
        </w:rPr>
      </w:pPr>
      <w:r w:rsidRPr="00456DEF">
        <w:rPr>
          <w:b/>
          <w:bCs/>
          <w:i/>
          <w:iCs/>
          <w:sz w:val="23"/>
          <w:szCs w:val="23"/>
          <w:u w:val="single"/>
        </w:rPr>
        <w:t>Storm Water Drainage</w:t>
      </w:r>
      <w:r w:rsidR="00456DEF">
        <w:rPr>
          <w:b/>
          <w:bCs/>
          <w:i/>
          <w:iCs/>
          <w:sz w:val="23"/>
          <w:szCs w:val="23"/>
          <w:u w:val="single"/>
        </w:rPr>
        <w:br/>
      </w:r>
      <w:r w:rsidRPr="00651B4B">
        <w:rPr>
          <w:sz w:val="23"/>
          <w:szCs w:val="23"/>
        </w:rPr>
        <w:t>The Monroe County Drain Commissioner is responsible for reviewing and approving the stormwater drainage and collection plans for all commercial and industrial projects for the entire county.</w:t>
      </w:r>
    </w:p>
    <w:p w14:paraId="5E4B2D4B" w14:textId="6776AF14" w:rsidR="00563C03" w:rsidRPr="00456DEF" w:rsidRDefault="00563C03" w:rsidP="00563C03">
      <w:pPr>
        <w:rPr>
          <w:b/>
          <w:bCs/>
          <w:i/>
          <w:iCs/>
          <w:sz w:val="23"/>
          <w:szCs w:val="23"/>
          <w:u w:val="single"/>
        </w:rPr>
      </w:pPr>
      <w:r w:rsidRPr="00456DEF">
        <w:rPr>
          <w:b/>
          <w:bCs/>
          <w:i/>
          <w:iCs/>
          <w:sz w:val="23"/>
          <w:szCs w:val="23"/>
          <w:u w:val="single"/>
        </w:rPr>
        <w:t>Water Service</w:t>
      </w:r>
      <w:r w:rsidR="00456DEF">
        <w:rPr>
          <w:b/>
          <w:bCs/>
          <w:i/>
          <w:iCs/>
          <w:sz w:val="23"/>
          <w:szCs w:val="23"/>
          <w:u w:val="single"/>
        </w:rPr>
        <w:br/>
      </w:r>
      <w:r w:rsidRPr="00651B4B">
        <w:rPr>
          <w:sz w:val="23"/>
          <w:szCs w:val="23"/>
        </w:rPr>
        <w:t>With respect to public water supplies, the Monroe County Drain Commissioner is responsible for reviewing and approving site plans in Bedford, Erie and LaSalle Town- ships and the City of Luna Pier.</w:t>
      </w:r>
    </w:p>
    <w:p w14:paraId="22B90AD2" w14:textId="0B2916D4" w:rsidR="00563C03" w:rsidRPr="00456DEF" w:rsidRDefault="00563C03" w:rsidP="00563C03">
      <w:pPr>
        <w:rPr>
          <w:b/>
          <w:bCs/>
          <w:sz w:val="23"/>
          <w:szCs w:val="23"/>
          <w:u w:val="single"/>
        </w:rPr>
      </w:pPr>
      <w:r w:rsidRPr="00456DEF">
        <w:rPr>
          <w:b/>
          <w:bCs/>
          <w:i/>
          <w:iCs/>
          <w:sz w:val="23"/>
          <w:szCs w:val="23"/>
          <w:u w:val="single"/>
        </w:rPr>
        <w:t>Sanitary Sewer Service</w:t>
      </w:r>
      <w:r w:rsidR="00456DEF">
        <w:rPr>
          <w:b/>
          <w:bCs/>
          <w:i/>
          <w:iCs/>
          <w:sz w:val="23"/>
          <w:szCs w:val="23"/>
          <w:u w:val="single"/>
        </w:rPr>
        <w:t xml:space="preserve"> </w:t>
      </w:r>
      <w:r w:rsidR="00456DEF">
        <w:rPr>
          <w:b/>
          <w:bCs/>
          <w:sz w:val="23"/>
          <w:szCs w:val="23"/>
          <w:u w:val="single"/>
        </w:rPr>
        <w:t xml:space="preserve"> </w:t>
      </w:r>
      <w:r w:rsidR="00456DEF">
        <w:rPr>
          <w:b/>
          <w:bCs/>
          <w:sz w:val="23"/>
          <w:szCs w:val="23"/>
          <w:u w:val="single"/>
        </w:rPr>
        <w:br/>
      </w:r>
      <w:r w:rsidRPr="00651B4B">
        <w:rPr>
          <w:sz w:val="23"/>
          <w:szCs w:val="23"/>
        </w:rPr>
        <w:t>With respect to public wastewater treatment and collection systems, the Monroe County Drain Commissioner is responsible for reviewing and approving site plans in Bedford, Erie, Ida-Raisinville, LaSalle and Whiteford Townships; and in the Villages of Maybee and South Rockwood.</w:t>
      </w:r>
    </w:p>
    <w:p w14:paraId="61DA807D" w14:textId="01DE81F0" w:rsidR="00563C03" w:rsidRPr="00456DEF" w:rsidRDefault="00563C03" w:rsidP="00563C03">
      <w:pPr>
        <w:rPr>
          <w:b/>
          <w:bCs/>
          <w:i/>
          <w:iCs/>
          <w:sz w:val="23"/>
          <w:szCs w:val="23"/>
          <w:u w:val="single"/>
        </w:rPr>
      </w:pPr>
      <w:r w:rsidRPr="00456DEF">
        <w:rPr>
          <w:b/>
          <w:bCs/>
          <w:i/>
          <w:iCs/>
          <w:sz w:val="23"/>
          <w:szCs w:val="23"/>
          <w:u w:val="single"/>
        </w:rPr>
        <w:t>Soil Erosion and Sedimentation Control</w:t>
      </w:r>
      <w:r w:rsidR="00456DEF">
        <w:rPr>
          <w:b/>
          <w:bCs/>
          <w:i/>
          <w:iCs/>
          <w:sz w:val="23"/>
          <w:szCs w:val="23"/>
          <w:u w:val="single"/>
        </w:rPr>
        <w:br/>
      </w:r>
      <w:r w:rsidRPr="00651B4B">
        <w:rPr>
          <w:sz w:val="23"/>
          <w:szCs w:val="23"/>
        </w:rPr>
        <w:t>The Monroe County Drain Commissioner is the County Enforcing Agent who is responsible for enforcing the Soil Erosion and Sedimentation Control Act of Michigan, Part 91, SESC, P.A. 451 of 1994 as amended, for the entire county.</w:t>
      </w:r>
    </w:p>
    <w:p w14:paraId="4E42A150" w14:textId="77777777" w:rsidR="00563C03" w:rsidRPr="00456DEF" w:rsidRDefault="00563C03" w:rsidP="00C5543F">
      <w:pPr>
        <w:jc w:val="center"/>
        <w:rPr>
          <w:b/>
          <w:bCs/>
          <w:sz w:val="23"/>
          <w:szCs w:val="23"/>
        </w:rPr>
      </w:pPr>
      <w:r w:rsidRPr="00456DEF">
        <w:rPr>
          <w:b/>
          <w:bCs/>
          <w:sz w:val="23"/>
          <w:szCs w:val="23"/>
        </w:rPr>
        <w:t>Contact Information</w:t>
      </w:r>
    </w:p>
    <w:p w14:paraId="66A20584" w14:textId="70866D3D" w:rsidR="00563C03" w:rsidRDefault="00563C03" w:rsidP="00C5543F">
      <w:pPr>
        <w:jc w:val="center"/>
        <w:rPr>
          <w:sz w:val="23"/>
          <w:szCs w:val="23"/>
        </w:rPr>
      </w:pPr>
      <w:r w:rsidRPr="00651B4B">
        <w:rPr>
          <w:sz w:val="23"/>
          <w:szCs w:val="23"/>
        </w:rPr>
        <w:t>Water Services</w:t>
      </w:r>
    </w:p>
    <w:tbl>
      <w:tblPr>
        <w:tblStyle w:val="TableGrid"/>
        <w:tblW w:w="0" w:type="auto"/>
        <w:tblLook w:val="04A0" w:firstRow="1" w:lastRow="0" w:firstColumn="1" w:lastColumn="0" w:noHBand="0" w:noVBand="1"/>
      </w:tblPr>
      <w:tblGrid>
        <w:gridCol w:w="4045"/>
        <w:gridCol w:w="1947"/>
        <w:gridCol w:w="3358"/>
      </w:tblGrid>
      <w:tr w:rsidR="00C5543F" w14:paraId="1EF1EE91" w14:textId="77777777" w:rsidTr="00C5543F">
        <w:tc>
          <w:tcPr>
            <w:tcW w:w="4045" w:type="dxa"/>
          </w:tcPr>
          <w:p w14:paraId="0454A0B7" w14:textId="4A5EC52E" w:rsidR="00C5543F" w:rsidRDefault="00C5543F" w:rsidP="00C5543F">
            <w:pPr>
              <w:rPr>
                <w:sz w:val="23"/>
                <w:szCs w:val="23"/>
              </w:rPr>
            </w:pPr>
            <w:r w:rsidRPr="00651B4B">
              <w:rPr>
                <w:sz w:val="23"/>
                <w:szCs w:val="23"/>
              </w:rPr>
              <w:t>David Robinson, City Manager</w:t>
            </w:r>
          </w:p>
        </w:tc>
        <w:tc>
          <w:tcPr>
            <w:tcW w:w="1947" w:type="dxa"/>
          </w:tcPr>
          <w:p w14:paraId="3DA63AF0" w14:textId="4028B093" w:rsidR="00C5543F" w:rsidRDefault="00C5543F" w:rsidP="00C5543F">
            <w:pPr>
              <w:rPr>
                <w:sz w:val="23"/>
                <w:szCs w:val="23"/>
              </w:rPr>
            </w:pPr>
            <w:r w:rsidRPr="00651B4B">
              <w:rPr>
                <w:sz w:val="23"/>
                <w:szCs w:val="23"/>
              </w:rPr>
              <w:t>734-384-9154</w:t>
            </w:r>
          </w:p>
        </w:tc>
        <w:tc>
          <w:tcPr>
            <w:tcW w:w="3358" w:type="dxa"/>
          </w:tcPr>
          <w:p w14:paraId="2D2FD458" w14:textId="7E9EED65" w:rsidR="00C5543F" w:rsidRDefault="00C5543F" w:rsidP="00C5543F">
            <w:pPr>
              <w:jc w:val="center"/>
              <w:rPr>
                <w:sz w:val="23"/>
                <w:szCs w:val="23"/>
              </w:rPr>
            </w:pPr>
            <w:hyperlink r:id="rId137" w:history="1">
              <w:r w:rsidRPr="00D23C43">
                <w:rPr>
                  <w:rStyle w:val="Hyperlink"/>
                  <w:sz w:val="23"/>
                  <w:szCs w:val="23"/>
                </w:rPr>
                <w:t>David.robinson@monroemi.gov</w:t>
              </w:r>
            </w:hyperlink>
          </w:p>
        </w:tc>
      </w:tr>
      <w:tr w:rsidR="00C5543F" w14:paraId="04E10CD4" w14:textId="77777777" w:rsidTr="00C5543F">
        <w:tc>
          <w:tcPr>
            <w:tcW w:w="4045" w:type="dxa"/>
          </w:tcPr>
          <w:p w14:paraId="4259E5CD" w14:textId="4F7889B5" w:rsidR="00C5543F" w:rsidRDefault="00C5543F" w:rsidP="00C5543F">
            <w:pPr>
              <w:rPr>
                <w:sz w:val="23"/>
                <w:szCs w:val="23"/>
              </w:rPr>
            </w:pPr>
            <w:r w:rsidRPr="00651B4B">
              <w:rPr>
                <w:sz w:val="23"/>
                <w:szCs w:val="23"/>
              </w:rPr>
              <w:t>Robert Clark, Mayor</w:t>
            </w:r>
          </w:p>
        </w:tc>
        <w:tc>
          <w:tcPr>
            <w:tcW w:w="1947" w:type="dxa"/>
          </w:tcPr>
          <w:p w14:paraId="0DD1BAFF" w14:textId="563EAEEA" w:rsidR="00C5543F" w:rsidRDefault="00C5543F" w:rsidP="00C5543F">
            <w:pPr>
              <w:rPr>
                <w:sz w:val="23"/>
                <w:szCs w:val="23"/>
              </w:rPr>
            </w:pPr>
            <w:r w:rsidRPr="00651B4B">
              <w:rPr>
                <w:sz w:val="23"/>
                <w:szCs w:val="23"/>
              </w:rPr>
              <w:t>734-384-9144</w:t>
            </w:r>
          </w:p>
        </w:tc>
        <w:tc>
          <w:tcPr>
            <w:tcW w:w="3358" w:type="dxa"/>
          </w:tcPr>
          <w:p w14:paraId="41FF9417" w14:textId="226BA06E" w:rsidR="00C5543F" w:rsidRDefault="00C5543F" w:rsidP="00C5543F">
            <w:pPr>
              <w:rPr>
                <w:sz w:val="23"/>
                <w:szCs w:val="23"/>
              </w:rPr>
            </w:pPr>
            <w:hyperlink r:id="rId138" w:history="1">
              <w:r w:rsidRPr="00D23C43">
                <w:rPr>
                  <w:rStyle w:val="Hyperlink"/>
                  <w:sz w:val="23"/>
                  <w:szCs w:val="23"/>
                </w:rPr>
                <w:t>Robert.clark@monroemi.gov</w:t>
              </w:r>
            </w:hyperlink>
          </w:p>
        </w:tc>
      </w:tr>
    </w:tbl>
    <w:p w14:paraId="30D925A9" w14:textId="77777777" w:rsidR="00563C03" w:rsidRPr="00651B4B" w:rsidRDefault="00563C03" w:rsidP="00563C03">
      <w:pPr>
        <w:rPr>
          <w:sz w:val="23"/>
          <w:szCs w:val="23"/>
        </w:rPr>
      </w:pPr>
    </w:p>
    <w:p w14:paraId="158680B7" w14:textId="77777777" w:rsidR="00563C03" w:rsidRPr="00651B4B" w:rsidRDefault="00563C03" w:rsidP="00563C03">
      <w:pPr>
        <w:rPr>
          <w:sz w:val="23"/>
          <w:szCs w:val="23"/>
        </w:rPr>
      </w:pPr>
      <w:r w:rsidRPr="00651B4B">
        <w:rPr>
          <w:sz w:val="23"/>
          <w:szCs w:val="23"/>
        </w:rPr>
        <w:tab/>
      </w:r>
    </w:p>
    <w:p w14:paraId="6404A86C" w14:textId="77777777" w:rsidR="00563C03" w:rsidRDefault="00563C03" w:rsidP="00563C03">
      <w:pPr>
        <w:rPr>
          <w:sz w:val="23"/>
          <w:szCs w:val="23"/>
        </w:rPr>
      </w:pPr>
    </w:p>
    <w:p w14:paraId="278B73C1" w14:textId="77777777" w:rsidR="00C5543F" w:rsidRDefault="00C5543F" w:rsidP="00563C03">
      <w:pPr>
        <w:rPr>
          <w:sz w:val="23"/>
          <w:szCs w:val="23"/>
        </w:rPr>
      </w:pPr>
    </w:p>
    <w:p w14:paraId="786250EF" w14:textId="77777777" w:rsidR="00C5543F" w:rsidRDefault="00C5543F" w:rsidP="00563C03">
      <w:pPr>
        <w:rPr>
          <w:sz w:val="23"/>
          <w:szCs w:val="23"/>
        </w:rPr>
      </w:pPr>
    </w:p>
    <w:p w14:paraId="21BE1D10" w14:textId="77777777" w:rsidR="00563C03" w:rsidRPr="00651B4B" w:rsidRDefault="00563C03" w:rsidP="00563C03">
      <w:pPr>
        <w:rPr>
          <w:sz w:val="23"/>
          <w:szCs w:val="23"/>
        </w:rPr>
      </w:pPr>
    </w:p>
    <w:bookmarkStart w:id="57" w:name="_Toc221708963"/>
    <w:p w14:paraId="156DC2E3" w14:textId="46B208B2" w:rsidR="00563C03" w:rsidRPr="00CB6EFE" w:rsidRDefault="00C5543F" w:rsidP="00CB6EFE">
      <w:pPr>
        <w:pStyle w:val="Heading1"/>
        <w:jc w:val="center"/>
        <w:rPr>
          <w:sz w:val="28"/>
          <w:szCs w:val="28"/>
        </w:rPr>
      </w:pPr>
      <w:r w:rsidRPr="00CB6EFE">
        <w:rPr>
          <w:noProof/>
          <w:sz w:val="28"/>
          <w:szCs w:val="28"/>
        </w:rPr>
        <w:lastRenderedPageBreak/>
        <mc:AlternateContent>
          <mc:Choice Requires="wps">
            <w:drawing>
              <wp:anchor distT="0" distB="0" distL="0" distR="0" simplePos="0" relativeHeight="251777024" behindDoc="0" locked="0" layoutInCell="1" allowOverlap="1" wp14:anchorId="164E8B66" wp14:editId="36C8E979">
                <wp:simplePos x="0" y="0"/>
                <wp:positionH relativeFrom="page">
                  <wp:posOffset>-6350</wp:posOffset>
                </wp:positionH>
                <wp:positionV relativeFrom="paragraph">
                  <wp:posOffset>234950</wp:posOffset>
                </wp:positionV>
                <wp:extent cx="7772400" cy="27940"/>
                <wp:effectExtent l="0" t="0" r="0" b="0"/>
                <wp:wrapNone/>
                <wp:docPr id="16766421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2855FFE7" id="Graphic 31" o:spid="_x0000_s1026" style="position:absolute;margin-left:-.5pt;margin-top:18.5pt;width:612pt;height:2.2pt;z-index:251777024;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" path="m7772400,l,,,27432r7772400,l7772400,xe" fillcolor="#548dd4" stroked="f">
                <v:path arrowok="t"/>
                <w10:wrap anchorx="page"/>
              </v:shape>
            </w:pict>
          </mc:Fallback>
        </mc:AlternateContent>
      </w:r>
      <w:r w:rsidR="00563C03" w:rsidRPr="00CB6EFE">
        <w:rPr>
          <w:sz w:val="28"/>
          <w:szCs w:val="28"/>
        </w:rPr>
        <w:t>Information Required</w:t>
      </w:r>
      <w:bookmarkEnd w:id="57"/>
    </w:p>
    <w:p w14:paraId="2EDA2A4D" w14:textId="77777777" w:rsidR="00563C03" w:rsidRPr="00C5543F" w:rsidRDefault="00563C03" w:rsidP="00563C03">
      <w:pPr>
        <w:rPr>
          <w:b/>
          <w:bCs/>
          <w:i/>
          <w:iCs/>
          <w:sz w:val="23"/>
          <w:szCs w:val="23"/>
          <w:u w:val="single"/>
        </w:rPr>
      </w:pPr>
      <w:r w:rsidRPr="00C5543F">
        <w:rPr>
          <w:b/>
          <w:bCs/>
          <w:i/>
          <w:iCs/>
          <w:sz w:val="23"/>
          <w:szCs w:val="23"/>
          <w:u w:val="single"/>
        </w:rPr>
        <w:t>Introduction</w:t>
      </w:r>
    </w:p>
    <w:p w14:paraId="0295896B" w14:textId="6D0AC928" w:rsidR="00563C03" w:rsidRPr="00651B4B" w:rsidRDefault="00563C03" w:rsidP="00563C03">
      <w:pPr>
        <w:rPr>
          <w:sz w:val="23"/>
          <w:szCs w:val="23"/>
        </w:rPr>
      </w:pPr>
      <w:r w:rsidRPr="00651B4B">
        <w:rPr>
          <w:sz w:val="23"/>
          <w:szCs w:val="23"/>
        </w:rPr>
        <w:t>The developer shall provide the Drain Commissioner with sufficient information to determine how the proposed project will impact drainage in the area. The developer shall also furnish estimates of sewage flows and water requirements. This information will enable the Drain Commissioner to determine if both the existing waste water collection and treatment system and the water supply and distribution system are adequate to meet the developer’s needs.</w:t>
      </w:r>
    </w:p>
    <w:p w14:paraId="3DC57F40" w14:textId="4904B850" w:rsidR="00563C03" w:rsidRPr="00651B4B" w:rsidRDefault="00563C03" w:rsidP="00563C03">
      <w:pPr>
        <w:rPr>
          <w:sz w:val="23"/>
          <w:szCs w:val="23"/>
        </w:rPr>
      </w:pPr>
      <w:r w:rsidRPr="00651B4B">
        <w:rPr>
          <w:sz w:val="23"/>
          <w:szCs w:val="23"/>
        </w:rPr>
        <w:t>The site plan review process may be divided into two phases: preliminary and final. In the preliminary phase, the general concept of the project is reviewed. In the final phase, specific details including engineering drawings and calculations, are reviewed. The approval of the preliminary site plan does not make the approval of the final site</w:t>
      </w:r>
    </w:p>
    <w:p w14:paraId="551952D1" w14:textId="08E9FDAA" w:rsidR="00563C03" w:rsidRPr="00651B4B" w:rsidRDefault="00563C03" w:rsidP="00563C03">
      <w:pPr>
        <w:rPr>
          <w:sz w:val="23"/>
          <w:szCs w:val="23"/>
        </w:rPr>
      </w:pPr>
      <w:r w:rsidRPr="00651B4B">
        <w:rPr>
          <w:sz w:val="23"/>
          <w:szCs w:val="23"/>
        </w:rPr>
        <w:t xml:space="preserve"> plan automatic. As more detailed and specific information becomes available, the conceptual plan may need to be altered.</w:t>
      </w:r>
    </w:p>
    <w:bookmarkStart w:id="58" w:name="_Toc221708964"/>
    <w:p w14:paraId="478AFCF5" w14:textId="3704600B" w:rsidR="00563C03" w:rsidRPr="00CB6EFE" w:rsidRDefault="00C5543F" w:rsidP="00CB6EFE">
      <w:pPr>
        <w:pStyle w:val="Heading1"/>
        <w:jc w:val="center"/>
        <w:rPr>
          <w:sz w:val="28"/>
          <w:szCs w:val="28"/>
        </w:rPr>
      </w:pPr>
      <w:r w:rsidRPr="00CB6EFE">
        <w:rPr>
          <w:noProof/>
          <w:sz w:val="28"/>
          <w:szCs w:val="28"/>
        </w:rPr>
        <mc:AlternateContent>
          <mc:Choice Requires="wps">
            <w:drawing>
              <wp:anchor distT="0" distB="0" distL="0" distR="0" simplePos="0" relativeHeight="251779072" behindDoc="0" locked="0" layoutInCell="1" allowOverlap="1" wp14:anchorId="78DBAB74" wp14:editId="11B55783">
                <wp:simplePos x="0" y="0"/>
                <wp:positionH relativeFrom="page">
                  <wp:posOffset>-6750</wp:posOffset>
                </wp:positionH>
                <wp:positionV relativeFrom="paragraph">
                  <wp:posOffset>342120</wp:posOffset>
                </wp:positionV>
                <wp:extent cx="7772400" cy="27940"/>
                <wp:effectExtent l="0" t="0" r="0" b="0"/>
                <wp:wrapNone/>
                <wp:docPr id="1505957213"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33710A3E" id="Graphic 31" o:spid="_x0000_s1026" style="position:absolute;margin-left:-.55pt;margin-top:26.95pt;width:612pt;height:2.2pt;z-index:251779072;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" path="m7772400,l,,,27432r7772400,l7772400,xe" fillcolor="#548dd4" stroked="f">
                <v:path arrowok="t"/>
                <w10:wrap anchorx="page"/>
              </v:shape>
            </w:pict>
          </mc:Fallback>
        </mc:AlternateContent>
      </w:r>
      <w:r w:rsidR="00563C03" w:rsidRPr="00CB6EFE">
        <w:rPr>
          <w:sz w:val="28"/>
          <w:szCs w:val="28"/>
        </w:rPr>
        <w:t>Preliminary Site Plan</w:t>
      </w:r>
      <w:bookmarkEnd w:id="58"/>
    </w:p>
    <w:p w14:paraId="2504ED45" w14:textId="017803AD" w:rsidR="00563C03" w:rsidRPr="00C5543F" w:rsidRDefault="00563C03" w:rsidP="00563C03">
      <w:pPr>
        <w:rPr>
          <w:b/>
          <w:bCs/>
          <w:i/>
          <w:iCs/>
          <w:sz w:val="23"/>
          <w:szCs w:val="23"/>
          <w:u w:val="single"/>
        </w:rPr>
      </w:pPr>
      <w:r w:rsidRPr="00C5543F">
        <w:rPr>
          <w:b/>
          <w:bCs/>
          <w:i/>
          <w:iCs/>
          <w:sz w:val="23"/>
          <w:szCs w:val="23"/>
          <w:u w:val="single"/>
        </w:rPr>
        <w:t>Storm Drainage</w:t>
      </w:r>
      <w:r w:rsidR="00C5543F">
        <w:rPr>
          <w:b/>
          <w:bCs/>
          <w:i/>
          <w:iCs/>
          <w:sz w:val="23"/>
          <w:szCs w:val="23"/>
          <w:u w:val="single"/>
        </w:rPr>
        <w:br/>
      </w:r>
      <w:r w:rsidRPr="00651B4B">
        <w:rPr>
          <w:sz w:val="23"/>
          <w:szCs w:val="23"/>
        </w:rPr>
        <w:t>The site plan shall differentiate between existing and proposed conditions and, if necessary, two separate maps shall be present. The site plan shall provide sufficient information so that the existing drainage pattern and quantity of run-off can be determined and estimated. The site plan shall show existing topography including buildings, parking areas, walkways, green spaces, storm sewers, ditches and swales.</w:t>
      </w:r>
    </w:p>
    <w:p w14:paraId="490F3BE5" w14:textId="77777777" w:rsidR="00563C03" w:rsidRPr="00651B4B" w:rsidRDefault="00563C03" w:rsidP="00563C03">
      <w:pPr>
        <w:rPr>
          <w:sz w:val="23"/>
          <w:szCs w:val="23"/>
        </w:rPr>
      </w:pPr>
      <w:r w:rsidRPr="00651B4B">
        <w:rPr>
          <w:sz w:val="23"/>
          <w:szCs w:val="23"/>
        </w:rPr>
        <w:t>Contours shall be shown in addition to representative and key spot elevations. Contour and ground elevation shall be shown at least 100 feet onto adjacent property. First-floor elevations, as well as key parking lot and driveway elevations, shall also be included.</w:t>
      </w:r>
    </w:p>
    <w:p w14:paraId="68799323" w14:textId="77777777" w:rsidR="00563C03" w:rsidRPr="00651B4B" w:rsidRDefault="00563C03" w:rsidP="00563C03">
      <w:pPr>
        <w:rPr>
          <w:sz w:val="23"/>
          <w:szCs w:val="23"/>
        </w:rPr>
      </w:pPr>
      <w:r w:rsidRPr="00651B4B">
        <w:rPr>
          <w:sz w:val="23"/>
          <w:szCs w:val="23"/>
        </w:rPr>
        <w:t>Similar information to that provided for existing conditions will be required for the proposed development. The site plan shall show proposed topography including buildings, driveways, parking areas, walkways, green spaces, storm sewers, catch basins, swales, ditches and detention basins. Contours and representative elevations shall be shown including first-floor elevations and key parking lot and driveway elevations. The receiving stream or storm sewer, including size and direction of flow, shall also be indicated.</w:t>
      </w:r>
    </w:p>
    <w:p w14:paraId="16B05738" w14:textId="535E833C" w:rsidR="00563C03" w:rsidRPr="00651B4B" w:rsidRDefault="00563C03" w:rsidP="00563C03">
      <w:pPr>
        <w:rPr>
          <w:sz w:val="23"/>
          <w:szCs w:val="23"/>
        </w:rPr>
      </w:pPr>
      <w:r w:rsidRPr="00C5543F">
        <w:rPr>
          <w:b/>
          <w:bCs/>
          <w:i/>
          <w:iCs/>
          <w:sz w:val="23"/>
          <w:szCs w:val="23"/>
          <w:u w:val="single"/>
        </w:rPr>
        <w:t>Sanitary Sewers and Water Mains</w:t>
      </w:r>
      <w:r w:rsidR="00C5543F">
        <w:rPr>
          <w:sz w:val="23"/>
          <w:szCs w:val="23"/>
        </w:rPr>
        <w:br/>
      </w:r>
      <w:r w:rsidRPr="00651B4B">
        <w:rPr>
          <w:sz w:val="23"/>
          <w:szCs w:val="23"/>
        </w:rPr>
        <w:t>Show the location and size of the existing sanitary sewers and water mains, including any service lines.</w:t>
      </w:r>
    </w:p>
    <w:p w14:paraId="060EAB1B" w14:textId="2CF8D821" w:rsidR="00563C03" w:rsidRPr="00651B4B" w:rsidRDefault="00563C03" w:rsidP="00563C03">
      <w:pPr>
        <w:rPr>
          <w:sz w:val="23"/>
          <w:szCs w:val="23"/>
        </w:rPr>
      </w:pPr>
      <w:r w:rsidRPr="00651B4B">
        <w:rPr>
          <w:sz w:val="23"/>
          <w:szCs w:val="23"/>
        </w:rPr>
        <w:lastRenderedPageBreak/>
        <w:t>Indicate proposed extensions to the existing public system and new service lines. Pro- vide estimates of average day and maximum day water demand and sewage flow. Indi- cate fire flow requirements and advise if your wastewater will require pretreatment.</w:t>
      </w:r>
    </w:p>
    <w:bookmarkStart w:id="59" w:name="_Toc221708965"/>
    <w:p w14:paraId="7BC6E147" w14:textId="61883FA1" w:rsidR="00563C03" w:rsidRPr="00CB6EFE" w:rsidRDefault="00C5543F" w:rsidP="00CB6EFE">
      <w:pPr>
        <w:pStyle w:val="Heading1"/>
        <w:jc w:val="center"/>
        <w:rPr>
          <w:sz w:val="28"/>
          <w:szCs w:val="28"/>
        </w:rPr>
      </w:pPr>
      <w:r w:rsidRPr="00CB6EFE">
        <w:rPr>
          <w:noProof/>
          <w:sz w:val="28"/>
          <w:szCs w:val="28"/>
        </w:rPr>
        <mc:AlternateContent>
          <mc:Choice Requires="wps">
            <w:drawing>
              <wp:anchor distT="0" distB="0" distL="0" distR="0" simplePos="0" relativeHeight="251781120" behindDoc="0" locked="0" layoutInCell="1" allowOverlap="1" wp14:anchorId="02F93A34" wp14:editId="378B930E">
                <wp:simplePos x="0" y="0"/>
                <wp:positionH relativeFrom="page">
                  <wp:posOffset>-6350</wp:posOffset>
                </wp:positionH>
                <wp:positionV relativeFrom="paragraph">
                  <wp:posOffset>340840</wp:posOffset>
                </wp:positionV>
                <wp:extent cx="7772400" cy="27940"/>
                <wp:effectExtent l="0" t="0" r="0" b="0"/>
                <wp:wrapNone/>
                <wp:docPr id="1805700113"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4BDFD4E9" id="Graphic 31" o:spid="_x0000_s1026" style="position:absolute;margin-left:-.5pt;margin-top:26.85pt;width:612pt;height:2.2pt;z-index:251781120;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" path="m7772400,l,,,27432r7772400,l7772400,xe" fillcolor="#548dd4" stroked="f">
                <v:path arrowok="t"/>
                <w10:wrap anchorx="page"/>
              </v:shape>
            </w:pict>
          </mc:Fallback>
        </mc:AlternateContent>
      </w:r>
      <w:r w:rsidR="00563C03" w:rsidRPr="00CB6EFE">
        <w:rPr>
          <w:sz w:val="28"/>
          <w:szCs w:val="28"/>
        </w:rPr>
        <w:t>Final Site Plan</w:t>
      </w:r>
      <w:bookmarkEnd w:id="59"/>
    </w:p>
    <w:p w14:paraId="578C84F7" w14:textId="01E8533A" w:rsidR="00563C03" w:rsidRPr="00C5543F" w:rsidRDefault="00563C03" w:rsidP="00563C03">
      <w:pPr>
        <w:rPr>
          <w:b/>
          <w:bCs/>
          <w:i/>
          <w:iCs/>
          <w:sz w:val="23"/>
          <w:szCs w:val="23"/>
          <w:u w:val="single"/>
        </w:rPr>
      </w:pPr>
      <w:r w:rsidRPr="00C5543F">
        <w:rPr>
          <w:b/>
          <w:bCs/>
          <w:i/>
          <w:iCs/>
          <w:sz w:val="23"/>
          <w:szCs w:val="23"/>
          <w:u w:val="single"/>
        </w:rPr>
        <w:t>Storm Drainage</w:t>
      </w:r>
      <w:r w:rsidR="00C5543F">
        <w:rPr>
          <w:b/>
          <w:bCs/>
          <w:i/>
          <w:iCs/>
          <w:sz w:val="23"/>
          <w:szCs w:val="23"/>
          <w:u w:val="single"/>
        </w:rPr>
        <w:br/>
      </w:r>
      <w:r w:rsidRPr="00651B4B">
        <w:rPr>
          <w:sz w:val="23"/>
          <w:szCs w:val="23"/>
        </w:rPr>
        <w:t>In addition to the information submitted for preliminary review, the following data will be required.</w:t>
      </w:r>
    </w:p>
    <w:p w14:paraId="44D5E2E1" w14:textId="77777777" w:rsidR="00563C03" w:rsidRPr="00651B4B" w:rsidRDefault="00563C03" w:rsidP="00563C03">
      <w:pPr>
        <w:rPr>
          <w:sz w:val="23"/>
          <w:szCs w:val="23"/>
        </w:rPr>
      </w:pPr>
      <w:r w:rsidRPr="00651B4B">
        <w:rPr>
          <w:sz w:val="23"/>
          <w:szCs w:val="23"/>
        </w:rPr>
        <w:t>On the proposed plan, show the size and slope of all storm sewers. Show the location of all catch basins, inlets and manholes. Indicate the elevation of all sumps, pipe inverts and tops of castings. Include profiles of all pipe runs.</w:t>
      </w:r>
    </w:p>
    <w:p w14:paraId="74E66F3F" w14:textId="6B01419E" w:rsidR="00563C03" w:rsidRPr="00651B4B" w:rsidRDefault="00563C03" w:rsidP="00563C03">
      <w:pPr>
        <w:rPr>
          <w:sz w:val="23"/>
          <w:szCs w:val="23"/>
        </w:rPr>
      </w:pPr>
      <w:r w:rsidRPr="00651B4B">
        <w:rPr>
          <w:sz w:val="23"/>
          <w:szCs w:val="23"/>
        </w:rPr>
        <w:t xml:space="preserve"> Show storm water detention basins on the plan, indicating both top and bottom dimensions and elevations. Indicate maximum water surface and overflow elevations. Show the length, size and type of outlet piping.</w:t>
      </w:r>
    </w:p>
    <w:p w14:paraId="4746C24A" w14:textId="77777777" w:rsidR="00563C03" w:rsidRPr="00651B4B" w:rsidRDefault="00563C03" w:rsidP="00563C03">
      <w:pPr>
        <w:rPr>
          <w:sz w:val="23"/>
          <w:szCs w:val="23"/>
        </w:rPr>
      </w:pPr>
      <w:r w:rsidRPr="00651B4B">
        <w:rPr>
          <w:sz w:val="23"/>
          <w:szCs w:val="23"/>
        </w:rPr>
        <w:t>Provide storm sewer calculations. The storm sewers shall be designed based on a ten year storm using the Rational Method with the sewers flowing full.</w:t>
      </w:r>
    </w:p>
    <w:p w14:paraId="00987B36" w14:textId="77777777" w:rsidR="00563C03" w:rsidRPr="00651B4B" w:rsidRDefault="00563C03" w:rsidP="00563C03">
      <w:pPr>
        <w:rPr>
          <w:sz w:val="23"/>
          <w:szCs w:val="23"/>
        </w:rPr>
      </w:pPr>
      <w:r w:rsidRPr="00651B4B">
        <w:rPr>
          <w:sz w:val="23"/>
          <w:szCs w:val="23"/>
        </w:rPr>
        <w:t>Where required, provide storm water detention calculations. For sites with areas of five acres or less, use the short form method contained in the Appendix. For areas greater than five acres, use the long form method. A copy of this method with sample calculation will be provided upon request. Any other method of calculating storm water detention will not be acceptable. Provide calculations showing the actual amount of storm water detention. Please note that the use of an orifice plate for outlet control is not allowed.</w:t>
      </w:r>
    </w:p>
    <w:p w14:paraId="74BB706D" w14:textId="77777777" w:rsidR="00563C03" w:rsidRPr="00651B4B" w:rsidRDefault="00563C03" w:rsidP="00563C03">
      <w:pPr>
        <w:rPr>
          <w:sz w:val="23"/>
          <w:szCs w:val="23"/>
        </w:rPr>
      </w:pPr>
      <w:r w:rsidRPr="00651B4B">
        <w:rPr>
          <w:sz w:val="23"/>
          <w:szCs w:val="23"/>
        </w:rPr>
        <w:t>Per the discretion of the Drain Commissioner, the allowable discharge rate will be reduced to 0.2 CFS per acre or less, depending on site conditions both on and off site.</w:t>
      </w:r>
    </w:p>
    <w:p w14:paraId="6497D16F" w14:textId="3B44AFA1" w:rsidR="00563C03" w:rsidRPr="00C5543F" w:rsidRDefault="00563C03" w:rsidP="00563C03">
      <w:pPr>
        <w:rPr>
          <w:b/>
          <w:bCs/>
          <w:i/>
          <w:iCs/>
          <w:sz w:val="23"/>
          <w:szCs w:val="23"/>
          <w:u w:val="single"/>
        </w:rPr>
      </w:pPr>
      <w:r w:rsidRPr="00C5543F">
        <w:rPr>
          <w:b/>
          <w:bCs/>
          <w:i/>
          <w:iCs/>
          <w:sz w:val="23"/>
          <w:szCs w:val="23"/>
          <w:u w:val="single"/>
        </w:rPr>
        <w:t>Sanitary Sewers</w:t>
      </w:r>
      <w:r w:rsidR="00C5543F">
        <w:rPr>
          <w:b/>
          <w:bCs/>
          <w:i/>
          <w:iCs/>
          <w:sz w:val="23"/>
          <w:szCs w:val="23"/>
          <w:u w:val="single"/>
        </w:rPr>
        <w:br/>
      </w:r>
      <w:r w:rsidRPr="00651B4B">
        <w:rPr>
          <w:sz w:val="23"/>
          <w:szCs w:val="23"/>
        </w:rPr>
        <w:t>In addition to the information previously supplied for preliminary review, the following data will be required.</w:t>
      </w:r>
    </w:p>
    <w:p w14:paraId="2F4A7FDE" w14:textId="77777777" w:rsidR="00563C03" w:rsidRPr="00651B4B" w:rsidRDefault="00563C03" w:rsidP="00563C03">
      <w:pPr>
        <w:rPr>
          <w:sz w:val="23"/>
          <w:szCs w:val="23"/>
        </w:rPr>
      </w:pPr>
      <w:r w:rsidRPr="00651B4B">
        <w:rPr>
          <w:sz w:val="23"/>
          <w:szCs w:val="23"/>
        </w:rPr>
        <w:t>Show the size, location, slope and elevation of all proposed services and appurtenances. The minimum size for service connections is 6-inch diameter installed at 1% slope.</w:t>
      </w:r>
    </w:p>
    <w:p w14:paraId="58183ABE" w14:textId="77777777" w:rsidR="00563C03" w:rsidRDefault="00563C03" w:rsidP="00563C03">
      <w:pPr>
        <w:rPr>
          <w:sz w:val="23"/>
          <w:szCs w:val="23"/>
        </w:rPr>
      </w:pPr>
      <w:r w:rsidRPr="00651B4B">
        <w:rPr>
          <w:sz w:val="23"/>
          <w:szCs w:val="23"/>
        </w:rPr>
        <w:t>If a public sewer extension is proposed, show the location, size and slope of all lines as well as invert and casting elevations for all manholes. The sewers shall be designed in accordance with Ten States Standard and the current Drain Commissioner’s specifications. A copy of the Drain Commissioner’s specifications is available upon request.</w:t>
      </w:r>
    </w:p>
    <w:p w14:paraId="430CA977" w14:textId="77777777" w:rsidR="00C5543F" w:rsidRPr="00651B4B" w:rsidRDefault="00C5543F" w:rsidP="00563C03">
      <w:pPr>
        <w:rPr>
          <w:sz w:val="23"/>
          <w:szCs w:val="23"/>
        </w:rPr>
      </w:pPr>
    </w:p>
    <w:p w14:paraId="71BB06DB" w14:textId="08D9C1C3" w:rsidR="00563C03" w:rsidRPr="00C5543F" w:rsidRDefault="00563C03" w:rsidP="00563C03">
      <w:pPr>
        <w:rPr>
          <w:b/>
          <w:bCs/>
          <w:i/>
          <w:iCs/>
          <w:sz w:val="23"/>
          <w:szCs w:val="23"/>
          <w:u w:val="single"/>
        </w:rPr>
      </w:pPr>
      <w:r w:rsidRPr="00C5543F">
        <w:rPr>
          <w:b/>
          <w:bCs/>
          <w:i/>
          <w:iCs/>
          <w:sz w:val="23"/>
          <w:szCs w:val="23"/>
          <w:u w:val="single"/>
        </w:rPr>
        <w:lastRenderedPageBreak/>
        <w:t>Water Distribution System</w:t>
      </w:r>
      <w:r w:rsidR="00C5543F">
        <w:rPr>
          <w:b/>
          <w:bCs/>
          <w:i/>
          <w:iCs/>
          <w:sz w:val="23"/>
          <w:szCs w:val="23"/>
          <w:u w:val="single"/>
        </w:rPr>
        <w:br/>
      </w:r>
      <w:r w:rsidRPr="00651B4B">
        <w:rPr>
          <w:sz w:val="23"/>
          <w:szCs w:val="23"/>
        </w:rPr>
        <w:t>In addition to the information previously provided for preliminary review, the following data will be required: Show the size and location of proposed water services. If public water main extension is proposed, show the location and size of all water mains, valves, hydrants, fittings, etc. Public water mains shall be designed in accordance with Ten States Standard and the Drain Commissioner’s current specifications. A copy of the Drain Commissioner’s specifications is available upon request.</w:t>
      </w:r>
    </w:p>
    <w:p w14:paraId="07F09BE5" w14:textId="566E33BE" w:rsidR="00563C03" w:rsidRPr="00C5543F" w:rsidRDefault="00563C03" w:rsidP="00563C03">
      <w:pPr>
        <w:rPr>
          <w:b/>
          <w:bCs/>
          <w:i/>
          <w:iCs/>
          <w:sz w:val="23"/>
          <w:szCs w:val="23"/>
          <w:u w:val="single"/>
        </w:rPr>
      </w:pPr>
      <w:r w:rsidRPr="00C5543F">
        <w:rPr>
          <w:b/>
          <w:bCs/>
          <w:i/>
          <w:iCs/>
          <w:sz w:val="23"/>
          <w:szCs w:val="23"/>
          <w:u w:val="single"/>
        </w:rPr>
        <w:t>Storm Water Quality</w:t>
      </w:r>
      <w:r w:rsidR="00C5543F">
        <w:rPr>
          <w:b/>
          <w:bCs/>
          <w:i/>
          <w:iCs/>
          <w:sz w:val="23"/>
          <w:szCs w:val="23"/>
          <w:u w:val="single"/>
        </w:rPr>
        <w:br/>
      </w:r>
      <w:r w:rsidRPr="00651B4B">
        <w:rPr>
          <w:sz w:val="23"/>
          <w:szCs w:val="23"/>
        </w:rPr>
        <w:t>In accordance with Federal Phase 2 Storm Water Quality regulations, storm water quality shall be required for all sites located within the established urbanized areas and recommended for all other sites. Storm water quality measures shall include, but are not limited to, first flush volume within the detention basin. Storm water quality structures, bio-swales, rain gardens, pervious pavement and vegetative buffer filter strips.</w:t>
      </w:r>
    </w:p>
    <w:p w14:paraId="76B8F4FC" w14:textId="38D82694" w:rsidR="00563C03" w:rsidRPr="00C5543F" w:rsidRDefault="00563C03" w:rsidP="00563C03">
      <w:pPr>
        <w:rPr>
          <w:b/>
          <w:bCs/>
          <w:i/>
          <w:iCs/>
          <w:sz w:val="23"/>
          <w:szCs w:val="23"/>
          <w:u w:val="single"/>
        </w:rPr>
      </w:pPr>
      <w:r w:rsidRPr="00C5543F">
        <w:rPr>
          <w:b/>
          <w:bCs/>
          <w:i/>
          <w:iCs/>
          <w:sz w:val="23"/>
          <w:szCs w:val="23"/>
          <w:u w:val="single"/>
        </w:rPr>
        <w:t>Soil Erosion/Sedimentation Control</w:t>
      </w:r>
      <w:r w:rsidR="00C5543F">
        <w:rPr>
          <w:b/>
          <w:bCs/>
          <w:i/>
          <w:iCs/>
          <w:sz w:val="23"/>
          <w:szCs w:val="23"/>
          <w:u w:val="single"/>
        </w:rPr>
        <w:br/>
      </w:r>
      <w:r w:rsidRPr="00651B4B">
        <w:rPr>
          <w:sz w:val="23"/>
          <w:szCs w:val="23"/>
        </w:rPr>
        <w:t>In accordance with state statute and local ordinance, SESC measures shall be implemented to control off-site soil erosion and sedimentation. All SESC measures shall be indicated on a separate plan sheet for reference and workable construction details and specifications provided. SESC measures shall include, but are not limited to, the following: silt fencing, storm inlet protection, gravel construction access drives, rip-rap protection, sedimentation basins, vegetative buffer filter strips, street sweeping, dust control, and permanent site restoration.</w:t>
      </w:r>
    </w:p>
    <w:bookmarkStart w:id="60" w:name="_Toc221708966"/>
    <w:p w14:paraId="309B50F9" w14:textId="453A11A6" w:rsidR="00563C03" w:rsidRPr="00CB6EFE" w:rsidRDefault="006E47E8" w:rsidP="00CB6EFE">
      <w:pPr>
        <w:pStyle w:val="Heading1"/>
        <w:jc w:val="center"/>
        <w:rPr>
          <w:sz w:val="28"/>
          <w:szCs w:val="28"/>
        </w:rPr>
      </w:pPr>
      <w:r w:rsidRPr="00CB6EFE">
        <w:rPr>
          <w:noProof/>
          <w:sz w:val="28"/>
          <w:szCs w:val="28"/>
        </w:rPr>
        <mc:AlternateContent>
          <mc:Choice Requires="wps">
            <w:drawing>
              <wp:anchor distT="0" distB="0" distL="0" distR="0" simplePos="0" relativeHeight="251783168" behindDoc="0" locked="0" layoutInCell="1" allowOverlap="1" wp14:anchorId="090F1C85" wp14:editId="2B6D0927">
                <wp:simplePos x="0" y="0"/>
                <wp:positionH relativeFrom="page">
                  <wp:posOffset>12700</wp:posOffset>
                </wp:positionH>
                <wp:positionV relativeFrom="paragraph">
                  <wp:posOffset>334900</wp:posOffset>
                </wp:positionV>
                <wp:extent cx="7772400" cy="27940"/>
                <wp:effectExtent l="0" t="0" r="0" b="0"/>
                <wp:wrapNone/>
                <wp:docPr id="1471672456"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613CBBD4" id="Graphic 31" o:spid="_x0000_s1026" style="position:absolute;margin-left:1pt;margin-top:26.35pt;width:612pt;height:2.2pt;z-index:251783168;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" path="m7772400,l,,,27432r7772400,l7772400,xe" fillcolor="#548dd4" stroked="f">
                <v:path arrowok="t"/>
                <w10:wrap anchorx="page"/>
              </v:shape>
            </w:pict>
          </mc:Fallback>
        </mc:AlternateContent>
      </w:r>
      <w:r w:rsidR="00563C03" w:rsidRPr="00CB6EFE">
        <w:rPr>
          <w:sz w:val="28"/>
          <w:szCs w:val="28"/>
        </w:rPr>
        <w:t>Fee Schedule</w:t>
      </w:r>
      <w:bookmarkEnd w:id="60"/>
    </w:p>
    <w:p w14:paraId="7016E3BB" w14:textId="4E1F4DF7" w:rsidR="00563C03" w:rsidRPr="006E47E8" w:rsidRDefault="00563C03" w:rsidP="00563C03">
      <w:pPr>
        <w:rPr>
          <w:b/>
          <w:bCs/>
          <w:i/>
          <w:iCs/>
          <w:sz w:val="23"/>
          <w:szCs w:val="23"/>
          <w:u w:val="single"/>
        </w:rPr>
      </w:pPr>
      <w:r w:rsidRPr="006E47E8">
        <w:rPr>
          <w:b/>
          <w:bCs/>
          <w:i/>
          <w:iCs/>
          <w:sz w:val="23"/>
          <w:szCs w:val="23"/>
          <w:u w:val="single"/>
        </w:rPr>
        <w:t>Site Plan Review</w:t>
      </w:r>
      <w:r w:rsidR="006E47E8">
        <w:rPr>
          <w:b/>
          <w:bCs/>
          <w:i/>
          <w:iCs/>
          <w:sz w:val="23"/>
          <w:szCs w:val="23"/>
          <w:u w:val="single"/>
        </w:rPr>
        <w:br/>
      </w:r>
      <w:r w:rsidRPr="00651B4B">
        <w:rPr>
          <w:sz w:val="23"/>
          <w:szCs w:val="23"/>
        </w:rPr>
        <w:t>The fee for reviewing site plans shall be in the amount established by the Monroe County Drain Commissioner:</w:t>
      </w:r>
    </w:p>
    <w:p w14:paraId="4BF5889F" w14:textId="50AAFCF9" w:rsidR="006E47E8" w:rsidRPr="00651B4B" w:rsidRDefault="006E47E8" w:rsidP="00563C03">
      <w:pPr>
        <w:rPr>
          <w:sz w:val="23"/>
          <w:szCs w:val="23"/>
        </w:rPr>
      </w:pPr>
      <w:hyperlink r:id="rId139" w:history="1">
        <w:r w:rsidRPr="00D23C43">
          <w:rPr>
            <w:rStyle w:val="Hyperlink"/>
            <w:sz w:val="23"/>
            <w:szCs w:val="23"/>
          </w:rPr>
          <w:t>www.co.monroe.mi.us/officials_and_departments/officials/drain_commission/schedule_of_fees_charges.php</w:t>
        </w:r>
      </w:hyperlink>
    </w:p>
    <w:p w14:paraId="4F204570" w14:textId="00A87283" w:rsidR="00563C03" w:rsidRPr="004E5E43" w:rsidRDefault="00563C03" w:rsidP="00563C03">
      <w:pPr>
        <w:rPr>
          <w:b/>
          <w:bCs/>
          <w:i/>
          <w:iCs/>
          <w:sz w:val="23"/>
          <w:szCs w:val="23"/>
          <w:u w:val="single"/>
        </w:rPr>
      </w:pPr>
      <w:r w:rsidRPr="006E47E8">
        <w:rPr>
          <w:b/>
          <w:bCs/>
          <w:i/>
          <w:iCs/>
          <w:sz w:val="23"/>
          <w:szCs w:val="23"/>
          <w:u w:val="single"/>
        </w:rPr>
        <w:t>Soil Erosion and Sedimentation Control Permit</w:t>
      </w:r>
      <w:r w:rsidR="004E5E43">
        <w:rPr>
          <w:b/>
          <w:bCs/>
          <w:i/>
          <w:iCs/>
          <w:sz w:val="23"/>
          <w:szCs w:val="23"/>
          <w:u w:val="single"/>
        </w:rPr>
        <w:br/>
      </w:r>
      <w:r w:rsidRPr="00651B4B">
        <w:rPr>
          <w:sz w:val="23"/>
          <w:szCs w:val="23"/>
        </w:rPr>
        <w:t>The fee for the Soil Erosion and Sediment Control Permit shall be in the amount established by the Monroe County Drain Commissioner.</w:t>
      </w:r>
    </w:p>
    <w:p w14:paraId="4777A7E4" w14:textId="192BF447" w:rsidR="00563C03" w:rsidRPr="004E5E43" w:rsidRDefault="00563C03" w:rsidP="00563C03">
      <w:pPr>
        <w:rPr>
          <w:b/>
          <w:bCs/>
          <w:i/>
          <w:iCs/>
          <w:sz w:val="23"/>
          <w:szCs w:val="23"/>
          <w:u w:val="single"/>
        </w:rPr>
      </w:pPr>
      <w:r w:rsidRPr="004E5E43">
        <w:rPr>
          <w:b/>
          <w:bCs/>
          <w:i/>
          <w:iCs/>
          <w:sz w:val="23"/>
          <w:szCs w:val="23"/>
          <w:u w:val="single"/>
        </w:rPr>
        <w:t>Inspection Fees</w:t>
      </w:r>
      <w:r w:rsidR="004E5E43">
        <w:rPr>
          <w:b/>
          <w:bCs/>
          <w:i/>
          <w:iCs/>
          <w:sz w:val="23"/>
          <w:szCs w:val="23"/>
          <w:u w:val="single"/>
        </w:rPr>
        <w:br/>
      </w:r>
      <w:r w:rsidRPr="00651B4B">
        <w:rPr>
          <w:sz w:val="23"/>
          <w:szCs w:val="23"/>
        </w:rPr>
        <w:t>If on-site inspection is required, the developer will be responsible for all costs, including overhead incurred by the Drain Commissioner.</w:t>
      </w:r>
    </w:p>
    <w:p w14:paraId="009A559C" w14:textId="2A46AD42" w:rsidR="00563C03" w:rsidRDefault="00563C03" w:rsidP="00563C03">
      <w:pPr>
        <w:rPr>
          <w:sz w:val="23"/>
          <w:szCs w:val="23"/>
        </w:rPr>
      </w:pPr>
      <w:r w:rsidRPr="004E5E43">
        <w:rPr>
          <w:b/>
          <w:bCs/>
          <w:i/>
          <w:iCs/>
          <w:sz w:val="23"/>
          <w:szCs w:val="23"/>
          <w:u w:val="single"/>
        </w:rPr>
        <w:t>Legal Fees</w:t>
      </w:r>
      <w:r w:rsidR="004E5E43">
        <w:rPr>
          <w:b/>
          <w:bCs/>
          <w:i/>
          <w:iCs/>
          <w:sz w:val="23"/>
          <w:szCs w:val="23"/>
          <w:u w:val="single"/>
        </w:rPr>
        <w:br/>
      </w:r>
      <w:r w:rsidRPr="00651B4B">
        <w:rPr>
          <w:sz w:val="23"/>
          <w:szCs w:val="23"/>
        </w:rPr>
        <w:t>If legal fees are incurred, the developer and/or the owner will be responsible for all costs.</w:t>
      </w:r>
    </w:p>
    <w:p w14:paraId="1AE96170" w14:textId="77777777" w:rsidR="00945B6D" w:rsidRPr="004E5E43" w:rsidRDefault="00945B6D" w:rsidP="00563C03">
      <w:pPr>
        <w:rPr>
          <w:b/>
          <w:bCs/>
          <w:i/>
          <w:iCs/>
          <w:sz w:val="23"/>
          <w:szCs w:val="23"/>
          <w:u w:val="single"/>
        </w:rPr>
      </w:pPr>
    </w:p>
    <w:p w14:paraId="26CE8795" w14:textId="2297856B" w:rsidR="00563C03" w:rsidRPr="00945B6D" w:rsidRDefault="00563C03" w:rsidP="00563C03">
      <w:pPr>
        <w:rPr>
          <w:b/>
          <w:bCs/>
          <w:i/>
          <w:iCs/>
          <w:sz w:val="23"/>
          <w:szCs w:val="23"/>
          <w:u w:val="single"/>
        </w:rPr>
      </w:pPr>
      <w:r w:rsidRPr="00945B6D">
        <w:rPr>
          <w:b/>
          <w:bCs/>
          <w:i/>
          <w:iCs/>
          <w:sz w:val="23"/>
          <w:szCs w:val="23"/>
          <w:u w:val="single"/>
        </w:rPr>
        <w:t>Additional Agreements</w:t>
      </w:r>
      <w:r w:rsidR="00945B6D">
        <w:rPr>
          <w:b/>
          <w:bCs/>
          <w:i/>
          <w:iCs/>
          <w:sz w:val="23"/>
          <w:szCs w:val="23"/>
          <w:u w:val="single"/>
        </w:rPr>
        <w:br/>
      </w:r>
      <w:r w:rsidRPr="00651B4B">
        <w:rPr>
          <w:sz w:val="23"/>
          <w:szCs w:val="23"/>
        </w:rPr>
        <w:t>Additional agreements are sometimes required based upon site location and conditions. Those agreements may include: 433 agreements, 425 agreements, detention pond maintenance agreements, and/or license agreements.</w:t>
      </w:r>
      <w:r w:rsidR="009332F4" w:rsidRPr="009332F4">
        <w:rPr>
          <w:b/>
          <w:bCs/>
          <w:noProof/>
          <w:sz w:val="28"/>
          <w:szCs w:val="28"/>
        </w:rPr>
        <w:t xml:space="preserve"> </w:t>
      </w:r>
      <w:r w:rsidRPr="00651B4B">
        <w:rPr>
          <w:sz w:val="23"/>
          <w:szCs w:val="23"/>
        </w:rPr>
        <w:t xml:space="preserve"> Fees vary per agreement type.</w:t>
      </w:r>
    </w:p>
    <w:bookmarkStart w:id="61" w:name="_Toc221708967"/>
    <w:p w14:paraId="5C3433CC" w14:textId="0DDD54C7" w:rsidR="00563C03" w:rsidRPr="00CB6EFE" w:rsidRDefault="009332F4" w:rsidP="00CB6EFE">
      <w:pPr>
        <w:pStyle w:val="Heading1"/>
        <w:jc w:val="center"/>
        <w:rPr>
          <w:sz w:val="28"/>
          <w:szCs w:val="28"/>
        </w:rPr>
      </w:pPr>
      <w:r w:rsidRPr="00CB6EFE">
        <w:rPr>
          <w:noProof/>
          <w:sz w:val="28"/>
          <w:szCs w:val="28"/>
        </w:rPr>
        <mc:AlternateContent>
          <mc:Choice Requires="wps">
            <w:drawing>
              <wp:anchor distT="0" distB="0" distL="0" distR="0" simplePos="0" relativeHeight="251785216" behindDoc="0" locked="0" layoutInCell="1" allowOverlap="1" wp14:anchorId="6DDAC734" wp14:editId="68F997B5">
                <wp:simplePos x="0" y="0"/>
                <wp:positionH relativeFrom="page">
                  <wp:posOffset>25400</wp:posOffset>
                </wp:positionH>
                <wp:positionV relativeFrom="paragraph">
                  <wp:posOffset>307390</wp:posOffset>
                </wp:positionV>
                <wp:extent cx="7772400" cy="27940"/>
                <wp:effectExtent l="0" t="0" r="0" b="0"/>
                <wp:wrapNone/>
                <wp:docPr id="1722226537"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5777A392" id="Graphic 31" o:spid="_x0000_s1026" style="position:absolute;margin-left:2pt;margin-top:24.2pt;width:612pt;height:2.2pt;z-index:251785216;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" path="m7772400,l,,,27432r7772400,l7772400,xe" fillcolor="#548dd4" stroked="f">
                <v:path arrowok="t"/>
                <w10:wrap anchorx="page"/>
              </v:shape>
            </w:pict>
          </mc:Fallback>
        </mc:AlternateContent>
      </w:r>
      <w:r w:rsidR="00563C03" w:rsidRPr="00CB6EFE">
        <w:rPr>
          <w:sz w:val="28"/>
          <w:szCs w:val="28"/>
        </w:rPr>
        <w:t>Monroe County Website Information</w:t>
      </w:r>
      <w:bookmarkEnd w:id="61"/>
    </w:p>
    <w:p w14:paraId="59B3FCB0" w14:textId="63ABD91D" w:rsidR="00563C03" w:rsidRPr="00651B4B" w:rsidRDefault="00563C03" w:rsidP="00563C03">
      <w:pPr>
        <w:rPr>
          <w:sz w:val="23"/>
          <w:szCs w:val="23"/>
        </w:rPr>
      </w:pPr>
      <w:r w:rsidRPr="00651B4B">
        <w:rPr>
          <w:sz w:val="23"/>
          <w:szCs w:val="23"/>
        </w:rPr>
        <w:t>Please reference the following website for all applicable fee schedules, permit applications and general information:</w:t>
      </w:r>
    </w:p>
    <w:p w14:paraId="1D26AF81" w14:textId="7C1DBDB9" w:rsidR="009332F4" w:rsidRPr="00651B4B" w:rsidRDefault="009332F4" w:rsidP="00563C03">
      <w:pPr>
        <w:rPr>
          <w:sz w:val="23"/>
          <w:szCs w:val="23"/>
        </w:rPr>
      </w:pPr>
      <w:hyperlink r:id="rId140" w:history="1">
        <w:r w:rsidRPr="00D23C43">
          <w:rPr>
            <w:rStyle w:val="Hyperlink"/>
            <w:sz w:val="23"/>
            <w:szCs w:val="23"/>
          </w:rPr>
          <w:t>www.co.monroe.mi.us/officials_and_departments/officials/drain_commission/index.php</w:t>
        </w:r>
      </w:hyperlink>
    </w:p>
    <w:p w14:paraId="208A7A75" w14:textId="1B3B6738" w:rsidR="00563C03" w:rsidRPr="00651B4B" w:rsidRDefault="00563C03" w:rsidP="00563C03">
      <w:pPr>
        <w:rPr>
          <w:sz w:val="23"/>
          <w:szCs w:val="23"/>
        </w:rPr>
      </w:pPr>
      <w:r w:rsidRPr="00651B4B">
        <w:rPr>
          <w:sz w:val="23"/>
          <w:szCs w:val="23"/>
        </w:rPr>
        <w:t>Utility and storm water calculation design specifications are available at:</w:t>
      </w:r>
    </w:p>
    <w:p w14:paraId="1500D821" w14:textId="324318D0" w:rsidR="009332F4" w:rsidRPr="00651B4B" w:rsidRDefault="009332F4" w:rsidP="00563C03">
      <w:pPr>
        <w:rPr>
          <w:sz w:val="23"/>
          <w:szCs w:val="23"/>
        </w:rPr>
      </w:pPr>
      <w:hyperlink r:id="rId141" w:history="1">
        <w:r w:rsidRPr="00D23C43">
          <w:rPr>
            <w:rStyle w:val="Hyperlink"/>
            <w:sz w:val="23"/>
            <w:szCs w:val="23"/>
          </w:rPr>
          <w:t>www.co.monroe.mi.us/officials_and_departments/officials/drain_commission/mcdc_specifications.php</w:t>
        </w:r>
      </w:hyperlink>
    </w:p>
    <w:bookmarkStart w:id="62" w:name="_Toc221708968"/>
    <w:p w14:paraId="0096A5EE" w14:textId="406FE59F" w:rsidR="00563C03" w:rsidRPr="00CB6EFE" w:rsidRDefault="009332F4" w:rsidP="00CB6EFE">
      <w:pPr>
        <w:pStyle w:val="Heading1"/>
        <w:jc w:val="center"/>
        <w:rPr>
          <w:sz w:val="28"/>
          <w:szCs w:val="28"/>
        </w:rPr>
      </w:pPr>
      <w:r w:rsidRPr="00CB6EFE">
        <w:rPr>
          <w:noProof/>
          <w:sz w:val="28"/>
          <w:szCs w:val="28"/>
        </w:rPr>
        <mc:AlternateContent>
          <mc:Choice Requires="wps">
            <w:drawing>
              <wp:anchor distT="0" distB="0" distL="0" distR="0" simplePos="0" relativeHeight="251787264" behindDoc="0" locked="0" layoutInCell="1" allowOverlap="1" wp14:anchorId="087072E7" wp14:editId="25A72D1A">
                <wp:simplePos x="0" y="0"/>
                <wp:positionH relativeFrom="page">
                  <wp:posOffset>-10600</wp:posOffset>
                </wp:positionH>
                <wp:positionV relativeFrom="paragraph">
                  <wp:posOffset>341045</wp:posOffset>
                </wp:positionV>
                <wp:extent cx="7772400" cy="27940"/>
                <wp:effectExtent l="0" t="0" r="0" b="0"/>
                <wp:wrapNone/>
                <wp:docPr id="179570735"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6E89E290" id="Graphic 31" o:spid="_x0000_s1026" style="position:absolute;margin-left:-.85pt;margin-top:26.85pt;width:612pt;height:2.2pt;z-index:251787264;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" path="m7772400,l,,,27432r7772400,l7772400,xe" fillcolor="#548dd4" stroked="f">
                <v:path arrowok="t"/>
                <w10:wrap anchorx="page"/>
              </v:shape>
            </w:pict>
          </mc:Fallback>
        </mc:AlternateContent>
      </w:r>
      <w:r w:rsidR="00563C03" w:rsidRPr="00CB6EFE">
        <w:rPr>
          <w:sz w:val="28"/>
          <w:szCs w:val="28"/>
        </w:rPr>
        <w:t>Monroe County Health Department</w:t>
      </w:r>
      <w:bookmarkEnd w:id="62"/>
    </w:p>
    <w:p w14:paraId="2E68523C" w14:textId="27476F37" w:rsidR="00563C03" w:rsidRPr="00651B4B" w:rsidRDefault="00563C03" w:rsidP="00563C03">
      <w:pPr>
        <w:rPr>
          <w:sz w:val="23"/>
          <w:szCs w:val="23"/>
        </w:rPr>
      </w:pPr>
      <w:r w:rsidRPr="00651B4B">
        <w:rPr>
          <w:sz w:val="23"/>
          <w:szCs w:val="23"/>
        </w:rPr>
        <w:t>The mission of the Monroe County Health Department is to: “Protect the public's health through health promotion, disease prevention, and preservation of the environment.”</w:t>
      </w:r>
    </w:p>
    <w:p w14:paraId="7327992B" w14:textId="1214D515" w:rsidR="00563C03" w:rsidRPr="00651B4B" w:rsidRDefault="00563C03" w:rsidP="00563C03">
      <w:pPr>
        <w:rPr>
          <w:sz w:val="23"/>
          <w:szCs w:val="23"/>
        </w:rPr>
      </w:pPr>
      <w:r w:rsidRPr="00651B4B">
        <w:rPr>
          <w:sz w:val="23"/>
          <w:szCs w:val="23"/>
        </w:rPr>
        <w:t>The Health Development’s involvement with development projects is generally limited to only the Environmental Health Division, whose mission is to: “Provide the citizens of Monroe County quality service, protection, and preservation of the environment through the oversight of onsite sewage, drinking water, food service and various recreational programs.”</w:t>
      </w:r>
    </w:p>
    <w:bookmarkStart w:id="63" w:name="_Toc221708969"/>
    <w:p w14:paraId="512BF600" w14:textId="1FC8E0DA" w:rsidR="00563C03" w:rsidRPr="00CB6EFE" w:rsidRDefault="009332F4" w:rsidP="00CB6EFE">
      <w:pPr>
        <w:pStyle w:val="Heading1"/>
        <w:jc w:val="center"/>
        <w:rPr>
          <w:sz w:val="28"/>
          <w:szCs w:val="28"/>
        </w:rPr>
      </w:pPr>
      <w:r w:rsidRPr="00CB6EFE">
        <w:rPr>
          <w:noProof/>
          <w:sz w:val="28"/>
          <w:szCs w:val="28"/>
        </w:rPr>
        <mc:AlternateContent>
          <mc:Choice Requires="wps">
            <w:drawing>
              <wp:anchor distT="0" distB="0" distL="0" distR="0" simplePos="0" relativeHeight="251789312" behindDoc="0" locked="0" layoutInCell="1" allowOverlap="1" wp14:anchorId="5A727902" wp14:editId="4B6DB168">
                <wp:simplePos x="0" y="0"/>
                <wp:positionH relativeFrom="page">
                  <wp:posOffset>25400</wp:posOffset>
                </wp:positionH>
                <wp:positionV relativeFrom="paragraph">
                  <wp:posOffset>332800</wp:posOffset>
                </wp:positionV>
                <wp:extent cx="7772400" cy="27940"/>
                <wp:effectExtent l="0" t="0" r="0" b="0"/>
                <wp:wrapNone/>
                <wp:docPr id="1658768702"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54F75ED7" id="Graphic 31" o:spid="_x0000_s1026" style="position:absolute;margin-left:2pt;margin-top:26.2pt;width:612pt;height:2.2pt;z-index:251789312;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" path="m7772400,l,,,27432r7772400,l7772400,xe" fillcolor="#548dd4" stroked="f">
                <v:path arrowok="t"/>
                <w10:wrap anchorx="page"/>
              </v:shape>
            </w:pict>
          </mc:Fallback>
        </mc:AlternateContent>
      </w:r>
      <w:r w:rsidR="00563C03" w:rsidRPr="00CB6EFE">
        <w:rPr>
          <w:sz w:val="28"/>
          <w:szCs w:val="28"/>
        </w:rPr>
        <w:t>General Guidelines</w:t>
      </w:r>
      <w:bookmarkEnd w:id="63"/>
    </w:p>
    <w:p w14:paraId="1E894B79" w14:textId="77777777" w:rsidR="00563C03" w:rsidRPr="00651B4B" w:rsidRDefault="00563C03" w:rsidP="00563C03">
      <w:pPr>
        <w:rPr>
          <w:sz w:val="23"/>
          <w:szCs w:val="23"/>
        </w:rPr>
      </w:pPr>
      <w:r w:rsidRPr="00651B4B">
        <w:rPr>
          <w:sz w:val="23"/>
          <w:szCs w:val="23"/>
        </w:rPr>
        <w:t>If you are considering constructing a residential or nonresidential facility in Monroe County, please read the following guidelines which may be helpful to you in the planning of the project.</w:t>
      </w:r>
    </w:p>
    <w:p w14:paraId="142122E6" w14:textId="77777777" w:rsidR="00563C03" w:rsidRPr="00651B4B" w:rsidRDefault="00563C03" w:rsidP="00563C03">
      <w:pPr>
        <w:rPr>
          <w:sz w:val="23"/>
          <w:szCs w:val="23"/>
        </w:rPr>
      </w:pPr>
      <w:r w:rsidRPr="00651B4B">
        <w:rPr>
          <w:sz w:val="23"/>
          <w:szCs w:val="23"/>
        </w:rPr>
        <w:t>In those areas not served by a public water supply and/or sanitary sewer system, it becomes necessary to utilize an onsite water supply and/or onsite wastewater disposal system. The Monroe County Health Department (MCHD), Environmental Health Division, has the authority* to review, permit, and approve the above-mentioned onsite systems. While not all projects are identical, the following are the general steps that will help you get your questions answered and project started:</w:t>
      </w:r>
    </w:p>
    <w:p w14:paraId="56447F09" w14:textId="77777777" w:rsidR="00563C03" w:rsidRPr="00651B4B" w:rsidRDefault="00563C03" w:rsidP="00563C03">
      <w:pPr>
        <w:rPr>
          <w:sz w:val="23"/>
          <w:szCs w:val="23"/>
        </w:rPr>
      </w:pPr>
      <w:r w:rsidRPr="00651B4B">
        <w:rPr>
          <w:sz w:val="23"/>
          <w:szCs w:val="23"/>
        </w:rPr>
        <w:t>1.</w:t>
      </w:r>
      <w:r w:rsidRPr="00651B4B">
        <w:rPr>
          <w:sz w:val="23"/>
          <w:szCs w:val="23"/>
        </w:rPr>
        <w:tab/>
        <w:t>Visit in person or contact by phone the Environmental Health Division of the Monroe County Health Department to discuss the project.</w:t>
      </w:r>
    </w:p>
    <w:p w14:paraId="0194DB08" w14:textId="32E28668" w:rsidR="009332F4" w:rsidRPr="00651B4B" w:rsidRDefault="009332F4" w:rsidP="00563C03">
      <w:pPr>
        <w:rPr>
          <w:sz w:val="23"/>
          <w:szCs w:val="23"/>
        </w:rPr>
      </w:pPr>
      <w:hyperlink r:id="rId142" w:history="1">
        <w:r w:rsidRPr="00D23C43">
          <w:rPr>
            <w:rStyle w:val="Hyperlink"/>
            <w:sz w:val="23"/>
            <w:szCs w:val="23"/>
          </w:rPr>
          <w:t>www.co.monroe.mi.us/officials_and_departments/departments/health_department/index.php</w:t>
        </w:r>
      </w:hyperlink>
    </w:p>
    <w:p w14:paraId="1ACED0E8" w14:textId="77777777" w:rsidR="00563C03" w:rsidRPr="00651B4B" w:rsidRDefault="00563C03" w:rsidP="00563C03">
      <w:pPr>
        <w:rPr>
          <w:sz w:val="23"/>
          <w:szCs w:val="23"/>
        </w:rPr>
      </w:pPr>
      <w:r w:rsidRPr="00651B4B">
        <w:rPr>
          <w:sz w:val="23"/>
          <w:szCs w:val="23"/>
        </w:rPr>
        <w:lastRenderedPageBreak/>
        <w:t>2.</w:t>
      </w:r>
      <w:r w:rsidRPr="00651B4B">
        <w:rPr>
          <w:sz w:val="23"/>
          <w:szCs w:val="23"/>
        </w:rPr>
        <w:tab/>
        <w:t>Fill out a site assessment form and pay the applicable fee. After this is complete, a representative of the MCHD will contact you to schedule an appointment to conduct the site assessment (soil borings, topography, surface water, current use, neighboring properties, etc.) For proposed nonresidential facilities, it shall be the responsibility of the applicant to arrange for an operator to conduct backhoe cuts at the time of the appointment.</w:t>
      </w:r>
    </w:p>
    <w:p w14:paraId="0B31048A" w14:textId="77777777" w:rsidR="00563C03" w:rsidRPr="00651B4B" w:rsidRDefault="00563C03" w:rsidP="00563C03">
      <w:pPr>
        <w:rPr>
          <w:sz w:val="23"/>
          <w:szCs w:val="23"/>
        </w:rPr>
      </w:pPr>
      <w:r w:rsidRPr="00651B4B">
        <w:rPr>
          <w:sz w:val="23"/>
          <w:szCs w:val="23"/>
        </w:rPr>
        <w:t>3.</w:t>
      </w:r>
      <w:r w:rsidRPr="00651B4B">
        <w:rPr>
          <w:sz w:val="23"/>
          <w:szCs w:val="23"/>
        </w:rPr>
        <w:tab/>
        <w:t>The results of the site assessment will be sent to the applicant.</w:t>
      </w:r>
    </w:p>
    <w:p w14:paraId="5FF814E5" w14:textId="0789262C" w:rsidR="00563C03" w:rsidRPr="00651B4B" w:rsidRDefault="00563C03" w:rsidP="00563C03">
      <w:pPr>
        <w:rPr>
          <w:sz w:val="23"/>
          <w:szCs w:val="23"/>
        </w:rPr>
      </w:pPr>
      <w:r w:rsidRPr="00651B4B">
        <w:rPr>
          <w:sz w:val="23"/>
          <w:szCs w:val="23"/>
        </w:rPr>
        <w:t>4.</w:t>
      </w:r>
      <w:r w:rsidRPr="00651B4B">
        <w:rPr>
          <w:sz w:val="23"/>
          <w:szCs w:val="23"/>
        </w:rPr>
        <w:tab/>
        <w:t xml:space="preserve">Depending on the scope of the project and results of the site assessment, it may be required that the applicant to submit to the MCHD plans engineered by a professional engineer or registered sanitarian for the design of the onsite wastewater disposal system and/or onsite water supply system. This will be discussed with applicant at the time of the site assessment. </w:t>
      </w:r>
    </w:p>
    <w:p w14:paraId="4B4679D2" w14:textId="77777777" w:rsidR="00563C03" w:rsidRPr="00651B4B" w:rsidRDefault="00563C03" w:rsidP="00563C03">
      <w:pPr>
        <w:rPr>
          <w:sz w:val="23"/>
          <w:szCs w:val="23"/>
        </w:rPr>
      </w:pPr>
      <w:r w:rsidRPr="00651B4B">
        <w:rPr>
          <w:sz w:val="23"/>
          <w:szCs w:val="23"/>
        </w:rPr>
        <w:t>5.</w:t>
      </w:r>
      <w:r w:rsidRPr="00651B4B">
        <w:rPr>
          <w:sz w:val="23"/>
          <w:szCs w:val="23"/>
        </w:rPr>
        <w:tab/>
        <w:t>If and when the plans are approved (the MCHD has up to 30 days to approve or respond to your proposal), or if plans are not required based on the results of the site assessment, permits for the onsite wastewater disposal and water supply systems can be applied and paid for. Please be advised that permits issued by the MCHD have priority over building permits issued by local municipality building officials. MCHD permits are valid for one (1) year from the date of issuance.</w:t>
      </w:r>
    </w:p>
    <w:p w14:paraId="69BC44F4" w14:textId="77777777" w:rsidR="00563C03" w:rsidRPr="00651B4B" w:rsidRDefault="00563C03" w:rsidP="00563C03">
      <w:pPr>
        <w:rPr>
          <w:sz w:val="23"/>
          <w:szCs w:val="23"/>
        </w:rPr>
      </w:pPr>
      <w:r w:rsidRPr="00651B4B">
        <w:rPr>
          <w:sz w:val="23"/>
          <w:szCs w:val="23"/>
        </w:rPr>
        <w:t>6.</w:t>
      </w:r>
      <w:r w:rsidRPr="00651B4B">
        <w:rPr>
          <w:sz w:val="23"/>
          <w:szCs w:val="23"/>
        </w:rPr>
        <w:tab/>
        <w:t>Once the permits are signed by the MCHD, the applicant/owner can begin constructing the onsite sewage disposal and/or onsite water supply systems utilizing licensed sewage disposal contractors and/or well drillers (contact the MCHD for the list).</w:t>
      </w:r>
    </w:p>
    <w:p w14:paraId="76AE3268" w14:textId="77777777" w:rsidR="00563C03" w:rsidRPr="00651B4B" w:rsidRDefault="00563C03" w:rsidP="00990B87">
      <w:pPr>
        <w:ind w:left="720"/>
        <w:rPr>
          <w:sz w:val="23"/>
          <w:szCs w:val="23"/>
        </w:rPr>
      </w:pPr>
      <w:r w:rsidRPr="00651B4B">
        <w:rPr>
          <w:sz w:val="23"/>
          <w:szCs w:val="23"/>
        </w:rPr>
        <w:t>*Authority is granted to the Environmental Health Division by the Monroe County Board of Commissioners and their adoption of the Monroe County Environmental Health Sanitary Code, effective the 8th day of May, 2007. This authority is limited as to the size and scope of project. State of Michigan agencies may have the ultimate authority to review, permit and approve large or complex onsite systems. Please contact the Environmental Health Division at 734-240-7900 if you have any questions about this matter.</w:t>
      </w:r>
    </w:p>
    <w:p w14:paraId="13D0C3F5" w14:textId="77777777" w:rsidR="00563C03" w:rsidRPr="00651B4B" w:rsidRDefault="00563C03" w:rsidP="00563C03">
      <w:pPr>
        <w:rPr>
          <w:sz w:val="23"/>
          <w:szCs w:val="23"/>
        </w:rPr>
      </w:pPr>
      <w:r w:rsidRPr="00651B4B">
        <w:rPr>
          <w:sz w:val="23"/>
          <w:szCs w:val="23"/>
        </w:rPr>
        <w:t>You may also contact this office for information on other programs including, but not limited to:</w:t>
      </w:r>
    </w:p>
    <w:p w14:paraId="4B2DA8AF" w14:textId="776C1B23" w:rsidR="00563C03" w:rsidRDefault="00563C03" w:rsidP="00563C03">
      <w:pPr>
        <w:rPr>
          <w:sz w:val="23"/>
          <w:szCs w:val="23"/>
        </w:rPr>
      </w:pPr>
      <w:r w:rsidRPr="00651B4B">
        <w:rPr>
          <w:sz w:val="23"/>
          <w:szCs w:val="23"/>
        </w:rPr>
        <w:t>1.</w:t>
      </w:r>
      <w:r w:rsidRPr="00651B4B">
        <w:rPr>
          <w:sz w:val="23"/>
          <w:szCs w:val="23"/>
        </w:rPr>
        <w:tab/>
        <w:t>Food service establishments</w:t>
      </w:r>
      <w:r w:rsidR="00B87739">
        <w:rPr>
          <w:sz w:val="23"/>
          <w:szCs w:val="23"/>
        </w:rPr>
        <w:br/>
        <w:t xml:space="preserve">2. </w:t>
      </w:r>
      <w:r w:rsidR="00B87739">
        <w:rPr>
          <w:sz w:val="23"/>
          <w:szCs w:val="23"/>
        </w:rPr>
        <w:tab/>
      </w:r>
      <w:r w:rsidRPr="00651B4B">
        <w:rPr>
          <w:sz w:val="23"/>
          <w:szCs w:val="23"/>
        </w:rPr>
        <w:t>Public swimming pools</w:t>
      </w:r>
      <w:r w:rsidR="00B87739">
        <w:rPr>
          <w:sz w:val="23"/>
          <w:szCs w:val="23"/>
        </w:rPr>
        <w:br/>
        <w:t>3.</w:t>
      </w:r>
      <w:r w:rsidR="00B87739">
        <w:rPr>
          <w:sz w:val="23"/>
          <w:szCs w:val="23"/>
        </w:rPr>
        <w:tab/>
      </w:r>
      <w:r w:rsidRPr="00651B4B">
        <w:rPr>
          <w:sz w:val="23"/>
          <w:szCs w:val="23"/>
        </w:rPr>
        <w:t>Public campgrounds</w:t>
      </w:r>
      <w:r w:rsidR="00B87739">
        <w:rPr>
          <w:sz w:val="23"/>
          <w:szCs w:val="23"/>
        </w:rPr>
        <w:br/>
        <w:t>4.</w:t>
      </w:r>
      <w:r w:rsidR="00B87739">
        <w:rPr>
          <w:sz w:val="23"/>
          <w:szCs w:val="23"/>
        </w:rPr>
        <w:tab/>
      </w:r>
      <w:r w:rsidRPr="00651B4B">
        <w:rPr>
          <w:sz w:val="23"/>
          <w:szCs w:val="23"/>
        </w:rPr>
        <w:t>Pump and haul (sewage) facilities</w:t>
      </w:r>
      <w:r w:rsidR="00B87739">
        <w:rPr>
          <w:sz w:val="23"/>
          <w:szCs w:val="23"/>
        </w:rPr>
        <w:br/>
        <w:t>5.</w:t>
      </w:r>
      <w:r w:rsidR="00B87739">
        <w:rPr>
          <w:sz w:val="23"/>
          <w:szCs w:val="23"/>
        </w:rPr>
        <w:tab/>
      </w:r>
      <w:r w:rsidRPr="00651B4B">
        <w:rPr>
          <w:sz w:val="23"/>
          <w:szCs w:val="23"/>
        </w:rPr>
        <w:t>Department of Human Service (child and adult care) facilities</w:t>
      </w:r>
      <w:r w:rsidR="00B87739">
        <w:rPr>
          <w:sz w:val="23"/>
          <w:szCs w:val="23"/>
        </w:rPr>
        <w:br/>
        <w:t>6.</w:t>
      </w:r>
      <w:r w:rsidR="00B87739">
        <w:rPr>
          <w:sz w:val="23"/>
          <w:szCs w:val="23"/>
        </w:rPr>
        <w:tab/>
      </w:r>
      <w:r w:rsidRPr="00651B4B">
        <w:rPr>
          <w:sz w:val="23"/>
          <w:szCs w:val="23"/>
        </w:rPr>
        <w:t>Solid waste facilities</w:t>
      </w:r>
      <w:r w:rsidR="00B87739">
        <w:rPr>
          <w:sz w:val="23"/>
          <w:szCs w:val="23"/>
        </w:rPr>
        <w:br/>
        <w:t>7.</w:t>
      </w:r>
      <w:r w:rsidR="00B87739">
        <w:rPr>
          <w:sz w:val="23"/>
          <w:szCs w:val="23"/>
        </w:rPr>
        <w:tab/>
      </w:r>
      <w:r w:rsidRPr="00651B4B">
        <w:rPr>
          <w:sz w:val="23"/>
          <w:szCs w:val="23"/>
        </w:rPr>
        <w:t>Non-community water supplies</w:t>
      </w:r>
    </w:p>
    <w:p w14:paraId="630B610F" w14:textId="77777777" w:rsidR="00B87739" w:rsidRDefault="00B87739" w:rsidP="00563C03">
      <w:pPr>
        <w:rPr>
          <w:sz w:val="23"/>
          <w:szCs w:val="23"/>
        </w:rPr>
      </w:pPr>
    </w:p>
    <w:bookmarkStart w:id="64" w:name="_Toc221708970"/>
    <w:p w14:paraId="31AD138C" w14:textId="3616B379" w:rsidR="00563C03" w:rsidRPr="00CB6EFE" w:rsidRDefault="00B87739" w:rsidP="00CB6EFE">
      <w:pPr>
        <w:pStyle w:val="Heading1"/>
        <w:jc w:val="center"/>
        <w:rPr>
          <w:sz w:val="28"/>
          <w:szCs w:val="28"/>
        </w:rPr>
      </w:pPr>
      <w:r w:rsidRPr="00CB6EFE">
        <w:rPr>
          <w:noProof/>
          <w:sz w:val="28"/>
          <w:szCs w:val="28"/>
        </w:rPr>
        <w:lastRenderedPageBreak/>
        <mc:AlternateContent>
          <mc:Choice Requires="wps">
            <w:drawing>
              <wp:anchor distT="0" distB="0" distL="0" distR="0" simplePos="0" relativeHeight="251791360" behindDoc="0" locked="0" layoutInCell="1" allowOverlap="1" wp14:anchorId="296802A2" wp14:editId="46331D75">
                <wp:simplePos x="0" y="0"/>
                <wp:positionH relativeFrom="page">
                  <wp:posOffset>-25400</wp:posOffset>
                </wp:positionH>
                <wp:positionV relativeFrom="paragraph">
                  <wp:posOffset>234950</wp:posOffset>
                </wp:positionV>
                <wp:extent cx="7772400" cy="27940"/>
                <wp:effectExtent l="0" t="0" r="0" b="0"/>
                <wp:wrapNone/>
                <wp:docPr id="1588649147"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3C6B32AD" id="Graphic 31" o:spid="_x0000_s1026" style="position:absolute;margin-left:-2pt;margin-top:18.5pt;width:612pt;height:2.2pt;z-index:251791360;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" path="m7772400,l,,,27432r7772400,l7772400,xe" fillcolor="#548dd4" stroked="f">
                <v:path arrowok="t"/>
                <w10:wrap anchorx="page"/>
              </v:shape>
            </w:pict>
          </mc:Fallback>
        </mc:AlternateContent>
      </w:r>
      <w:r w:rsidR="00563C03" w:rsidRPr="00CB6EFE">
        <w:rPr>
          <w:sz w:val="28"/>
          <w:szCs w:val="28"/>
        </w:rPr>
        <w:t>Monroe County Sanitary Code Website Information</w:t>
      </w:r>
      <w:bookmarkEnd w:id="64"/>
    </w:p>
    <w:p w14:paraId="57D3B0C2" w14:textId="345DA4C2" w:rsidR="00563C03" w:rsidRPr="00651B4B" w:rsidRDefault="00563C03" w:rsidP="00563C03">
      <w:pPr>
        <w:rPr>
          <w:sz w:val="23"/>
          <w:szCs w:val="23"/>
        </w:rPr>
      </w:pPr>
      <w:r w:rsidRPr="00651B4B">
        <w:rPr>
          <w:sz w:val="23"/>
          <w:szCs w:val="23"/>
        </w:rPr>
        <w:t>Please reference the following website for information regarding the Monroe County Sanitary Code:</w:t>
      </w:r>
    </w:p>
    <w:p w14:paraId="6F30E694" w14:textId="101BA4E2" w:rsidR="00563C03" w:rsidRDefault="00B87739" w:rsidP="00563C03">
      <w:pPr>
        <w:rPr>
          <w:sz w:val="23"/>
          <w:szCs w:val="23"/>
        </w:rPr>
      </w:pPr>
      <w:hyperlink r:id="rId143" w:history="1">
        <w:r w:rsidRPr="00D23C43">
          <w:rPr>
            <w:rStyle w:val="Hyperlink"/>
            <w:sz w:val="23"/>
            <w:szCs w:val="23"/>
          </w:rPr>
          <w:t>www.co.monroe.mi.us/Health/Sanitary_Code_2007.pdf</w:t>
        </w:r>
      </w:hyperlink>
    </w:p>
    <w:bookmarkStart w:id="65" w:name="_Toc221708971"/>
    <w:p w14:paraId="54DD9CD5" w14:textId="59B2BBEC" w:rsidR="00563C03" w:rsidRPr="00CB6EFE" w:rsidRDefault="007351BF" w:rsidP="00CB6EFE">
      <w:pPr>
        <w:pStyle w:val="Heading1"/>
        <w:jc w:val="center"/>
        <w:rPr>
          <w:sz w:val="28"/>
          <w:szCs w:val="28"/>
        </w:rPr>
      </w:pPr>
      <w:r w:rsidRPr="00CB6EFE">
        <w:rPr>
          <w:noProof/>
          <w:sz w:val="28"/>
          <w:szCs w:val="28"/>
        </w:rPr>
        <mc:AlternateContent>
          <mc:Choice Requires="wps">
            <w:drawing>
              <wp:anchor distT="0" distB="0" distL="0" distR="0" simplePos="0" relativeHeight="251793408" behindDoc="0" locked="0" layoutInCell="1" allowOverlap="1" wp14:anchorId="734FC048" wp14:editId="793359E8">
                <wp:simplePos x="0" y="0"/>
                <wp:positionH relativeFrom="page">
                  <wp:posOffset>-25400</wp:posOffset>
                </wp:positionH>
                <wp:positionV relativeFrom="paragraph">
                  <wp:posOffset>348030</wp:posOffset>
                </wp:positionV>
                <wp:extent cx="7772400" cy="27940"/>
                <wp:effectExtent l="0" t="0" r="0" b="0"/>
                <wp:wrapNone/>
                <wp:docPr id="478980607"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104DA870" id="Graphic 31" o:spid="_x0000_s1026" style="position:absolute;margin-left:-2pt;margin-top:27.4pt;width:612pt;height:2.2pt;z-index:251793408;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" path="m7772400,l,,,27432r7772400,l7772400,xe" fillcolor="#548dd4" stroked="f">
                <v:path arrowok="t"/>
                <w10:wrap anchorx="page"/>
              </v:shape>
            </w:pict>
          </mc:Fallback>
        </mc:AlternateContent>
      </w:r>
      <w:r w:rsidR="00563C03" w:rsidRPr="00CB6EFE">
        <w:rPr>
          <w:sz w:val="28"/>
          <w:szCs w:val="28"/>
        </w:rPr>
        <w:t>Michigan Department of Transportation</w:t>
      </w:r>
      <w:bookmarkEnd w:id="65"/>
    </w:p>
    <w:p w14:paraId="41778661" w14:textId="6D0FFEA8" w:rsidR="00563C03" w:rsidRPr="00651B4B" w:rsidRDefault="00563C03" w:rsidP="00563C03">
      <w:pPr>
        <w:rPr>
          <w:sz w:val="23"/>
          <w:szCs w:val="23"/>
        </w:rPr>
      </w:pPr>
      <w:r w:rsidRPr="00651B4B">
        <w:rPr>
          <w:sz w:val="23"/>
          <w:szCs w:val="23"/>
        </w:rPr>
        <w:t>The Michigan Department of Transportation (MDOT) has jurisdictional authority over all state highways within Monroe County. These include I-75, I-275, US-23, US-24, US-223, M-50, and M-125. Monroe County is located within MDOT’s University Region, and the local point of contact is the Brighton Transportation Service Center (TSC).</w:t>
      </w:r>
    </w:p>
    <w:p w14:paraId="22390C6D" w14:textId="78FC19FE" w:rsidR="00563C03" w:rsidRPr="00651B4B" w:rsidRDefault="00563C03" w:rsidP="00563C03">
      <w:pPr>
        <w:rPr>
          <w:sz w:val="23"/>
          <w:szCs w:val="23"/>
        </w:rPr>
      </w:pPr>
      <w:r w:rsidRPr="00651B4B">
        <w:rPr>
          <w:sz w:val="23"/>
          <w:szCs w:val="23"/>
        </w:rPr>
        <w:t>For information regarding permits to work within the public road right-of-way, including review of proposed developments requiring traffic studies, driveway and access management controls, signage and signalization, roadway and pavement design, geometric design considerations, drainage design and stormwater detention, maintenance of traffic, or other development-related questions, please contact:</w:t>
      </w:r>
    </w:p>
    <w:p w14:paraId="285A96FD" w14:textId="267AE5E9" w:rsidR="00563C03" w:rsidRDefault="00563C03" w:rsidP="00563C03">
      <w:pPr>
        <w:rPr>
          <w:sz w:val="23"/>
          <w:szCs w:val="23"/>
        </w:rPr>
      </w:pPr>
      <w:r w:rsidRPr="00651B4B">
        <w:rPr>
          <w:sz w:val="23"/>
          <w:szCs w:val="23"/>
        </w:rPr>
        <w:t>Brighton Transportation Service Center</w:t>
      </w:r>
      <w:r w:rsidR="007351BF">
        <w:rPr>
          <w:sz w:val="23"/>
          <w:szCs w:val="23"/>
        </w:rPr>
        <w:br/>
      </w:r>
      <w:r w:rsidRPr="00651B4B">
        <w:rPr>
          <w:sz w:val="23"/>
          <w:szCs w:val="23"/>
        </w:rPr>
        <w:t>10321 E. Grand River, Suite 500</w:t>
      </w:r>
      <w:r w:rsidR="007351BF">
        <w:rPr>
          <w:sz w:val="23"/>
          <w:szCs w:val="23"/>
        </w:rPr>
        <w:br/>
      </w:r>
      <w:r w:rsidRPr="00651B4B">
        <w:rPr>
          <w:sz w:val="23"/>
          <w:szCs w:val="23"/>
        </w:rPr>
        <w:t>Brighton, MI 48116</w:t>
      </w:r>
      <w:r w:rsidR="007351BF">
        <w:rPr>
          <w:sz w:val="23"/>
          <w:szCs w:val="23"/>
        </w:rPr>
        <w:br/>
      </w:r>
      <w:r w:rsidRPr="00651B4B">
        <w:rPr>
          <w:sz w:val="23"/>
          <w:szCs w:val="23"/>
        </w:rPr>
        <w:t>Phone: 810-227-4681</w:t>
      </w:r>
      <w:r w:rsidR="007351BF">
        <w:rPr>
          <w:sz w:val="23"/>
          <w:szCs w:val="23"/>
        </w:rPr>
        <w:br/>
      </w:r>
      <w:r w:rsidRPr="00651B4B">
        <w:rPr>
          <w:sz w:val="23"/>
          <w:szCs w:val="23"/>
        </w:rPr>
        <w:t>Fax: 810-227-7929</w:t>
      </w:r>
    </w:p>
    <w:tbl>
      <w:tblPr>
        <w:tblStyle w:val="TableGrid"/>
        <w:tblW w:w="0" w:type="auto"/>
        <w:tblLook w:val="04A0" w:firstRow="1" w:lastRow="0" w:firstColumn="1" w:lastColumn="0" w:noHBand="0" w:noVBand="1"/>
      </w:tblPr>
      <w:tblGrid>
        <w:gridCol w:w="3116"/>
        <w:gridCol w:w="3117"/>
        <w:gridCol w:w="3117"/>
      </w:tblGrid>
      <w:tr w:rsidR="007351BF" w14:paraId="0317DC61" w14:textId="77777777" w:rsidTr="007351BF">
        <w:tc>
          <w:tcPr>
            <w:tcW w:w="3116" w:type="dxa"/>
          </w:tcPr>
          <w:p w14:paraId="7C75A13A" w14:textId="2780E189" w:rsidR="007351BF" w:rsidRDefault="007351BF" w:rsidP="00563C03">
            <w:pPr>
              <w:rPr>
                <w:sz w:val="23"/>
                <w:szCs w:val="23"/>
              </w:rPr>
            </w:pPr>
            <w:r w:rsidRPr="00651B4B">
              <w:rPr>
                <w:sz w:val="23"/>
                <w:szCs w:val="23"/>
              </w:rPr>
              <w:t>Construction Permits</w:t>
            </w:r>
          </w:p>
        </w:tc>
        <w:tc>
          <w:tcPr>
            <w:tcW w:w="3117" w:type="dxa"/>
          </w:tcPr>
          <w:p w14:paraId="47B72F19" w14:textId="66E12329" w:rsidR="007351BF" w:rsidRDefault="007351BF" w:rsidP="00563C03">
            <w:pPr>
              <w:rPr>
                <w:sz w:val="23"/>
                <w:szCs w:val="23"/>
              </w:rPr>
            </w:pPr>
            <w:r w:rsidRPr="00651B4B">
              <w:rPr>
                <w:sz w:val="23"/>
                <w:szCs w:val="23"/>
              </w:rPr>
              <w:t>Pascal Bui</w:t>
            </w:r>
          </w:p>
        </w:tc>
        <w:tc>
          <w:tcPr>
            <w:tcW w:w="3117" w:type="dxa"/>
          </w:tcPr>
          <w:p w14:paraId="5996A3D4" w14:textId="1A609766" w:rsidR="007351BF" w:rsidRDefault="007351BF" w:rsidP="00563C03">
            <w:pPr>
              <w:rPr>
                <w:sz w:val="23"/>
                <w:szCs w:val="23"/>
              </w:rPr>
            </w:pPr>
            <w:r w:rsidRPr="00651B4B">
              <w:rPr>
                <w:sz w:val="23"/>
                <w:szCs w:val="23"/>
              </w:rPr>
              <w:t>(517)-404-2070</w:t>
            </w:r>
          </w:p>
        </w:tc>
      </w:tr>
      <w:tr w:rsidR="007351BF" w14:paraId="32D0ACE4" w14:textId="77777777" w:rsidTr="007351BF">
        <w:tc>
          <w:tcPr>
            <w:tcW w:w="3116" w:type="dxa"/>
          </w:tcPr>
          <w:p w14:paraId="456E18FB" w14:textId="77988C4B" w:rsidR="007351BF" w:rsidRDefault="007351BF" w:rsidP="00563C03">
            <w:pPr>
              <w:rPr>
                <w:sz w:val="23"/>
                <w:szCs w:val="23"/>
              </w:rPr>
            </w:pPr>
            <w:r w:rsidRPr="00651B4B">
              <w:rPr>
                <w:sz w:val="23"/>
                <w:szCs w:val="23"/>
              </w:rPr>
              <w:t>Construction Permits</w:t>
            </w:r>
          </w:p>
        </w:tc>
        <w:tc>
          <w:tcPr>
            <w:tcW w:w="3117" w:type="dxa"/>
          </w:tcPr>
          <w:p w14:paraId="2BC12151" w14:textId="45E137D7" w:rsidR="007351BF" w:rsidRDefault="007351BF" w:rsidP="00563C03">
            <w:pPr>
              <w:rPr>
                <w:sz w:val="23"/>
                <w:szCs w:val="23"/>
              </w:rPr>
            </w:pPr>
            <w:r w:rsidRPr="00651B4B">
              <w:rPr>
                <w:sz w:val="23"/>
                <w:szCs w:val="23"/>
              </w:rPr>
              <w:t>Craig Heidelberg</w:t>
            </w:r>
          </w:p>
        </w:tc>
        <w:tc>
          <w:tcPr>
            <w:tcW w:w="3117" w:type="dxa"/>
          </w:tcPr>
          <w:p w14:paraId="2B27D986" w14:textId="32F47434" w:rsidR="007351BF" w:rsidRDefault="007351BF" w:rsidP="00563C03">
            <w:pPr>
              <w:rPr>
                <w:sz w:val="23"/>
                <w:szCs w:val="23"/>
              </w:rPr>
            </w:pPr>
            <w:r w:rsidRPr="00651B4B">
              <w:rPr>
                <w:sz w:val="23"/>
                <w:szCs w:val="23"/>
              </w:rPr>
              <w:t>(810)-623-8341</w:t>
            </w:r>
          </w:p>
        </w:tc>
      </w:tr>
      <w:tr w:rsidR="007351BF" w14:paraId="74D05FD7" w14:textId="77777777" w:rsidTr="007351BF">
        <w:tc>
          <w:tcPr>
            <w:tcW w:w="3116" w:type="dxa"/>
          </w:tcPr>
          <w:p w14:paraId="0A857E0C" w14:textId="2DD914F7" w:rsidR="007351BF" w:rsidRDefault="007351BF" w:rsidP="00563C03">
            <w:pPr>
              <w:rPr>
                <w:sz w:val="23"/>
                <w:szCs w:val="23"/>
              </w:rPr>
            </w:pPr>
            <w:r w:rsidRPr="00651B4B">
              <w:rPr>
                <w:sz w:val="23"/>
                <w:szCs w:val="23"/>
              </w:rPr>
              <w:t>Highway Advertising Permits</w:t>
            </w:r>
          </w:p>
        </w:tc>
        <w:tc>
          <w:tcPr>
            <w:tcW w:w="3117" w:type="dxa"/>
          </w:tcPr>
          <w:p w14:paraId="3E415652" w14:textId="743101BE" w:rsidR="007351BF" w:rsidRDefault="007351BF" w:rsidP="00563C03">
            <w:pPr>
              <w:rPr>
                <w:sz w:val="23"/>
                <w:szCs w:val="23"/>
              </w:rPr>
            </w:pPr>
            <w:r w:rsidRPr="00651B4B">
              <w:rPr>
                <w:sz w:val="23"/>
                <w:szCs w:val="23"/>
              </w:rPr>
              <w:t>Melissa Staffeld</w:t>
            </w:r>
          </w:p>
        </w:tc>
        <w:tc>
          <w:tcPr>
            <w:tcW w:w="3117" w:type="dxa"/>
          </w:tcPr>
          <w:p w14:paraId="6B9957F6" w14:textId="765E914B" w:rsidR="007351BF" w:rsidRDefault="007351BF" w:rsidP="00563C03">
            <w:pPr>
              <w:rPr>
                <w:sz w:val="23"/>
                <w:szCs w:val="23"/>
              </w:rPr>
            </w:pPr>
            <w:r w:rsidRPr="00651B4B">
              <w:rPr>
                <w:sz w:val="23"/>
                <w:szCs w:val="23"/>
              </w:rPr>
              <w:t>(517)-335-2209</w:t>
            </w:r>
          </w:p>
        </w:tc>
      </w:tr>
      <w:tr w:rsidR="007351BF" w14:paraId="50897617" w14:textId="77777777" w:rsidTr="007351BF">
        <w:tc>
          <w:tcPr>
            <w:tcW w:w="3116" w:type="dxa"/>
          </w:tcPr>
          <w:p w14:paraId="78F9B576" w14:textId="4183D571" w:rsidR="007351BF" w:rsidRDefault="007351BF" w:rsidP="00563C03">
            <w:pPr>
              <w:rPr>
                <w:sz w:val="23"/>
                <w:szCs w:val="23"/>
              </w:rPr>
            </w:pPr>
            <w:r w:rsidRPr="00651B4B">
              <w:rPr>
                <w:sz w:val="23"/>
                <w:szCs w:val="23"/>
              </w:rPr>
              <w:t>Utility Coordination</w:t>
            </w:r>
          </w:p>
        </w:tc>
        <w:tc>
          <w:tcPr>
            <w:tcW w:w="3117" w:type="dxa"/>
          </w:tcPr>
          <w:p w14:paraId="1EB36189" w14:textId="2569D309" w:rsidR="007351BF" w:rsidRDefault="007351BF" w:rsidP="00563C03">
            <w:pPr>
              <w:rPr>
                <w:sz w:val="23"/>
                <w:szCs w:val="23"/>
              </w:rPr>
            </w:pPr>
            <w:r w:rsidRPr="00651B4B">
              <w:rPr>
                <w:sz w:val="23"/>
                <w:szCs w:val="23"/>
              </w:rPr>
              <w:t>Pascal Bui</w:t>
            </w:r>
          </w:p>
        </w:tc>
        <w:tc>
          <w:tcPr>
            <w:tcW w:w="3117" w:type="dxa"/>
          </w:tcPr>
          <w:p w14:paraId="62B18D60" w14:textId="45D55977" w:rsidR="007351BF" w:rsidRDefault="007351BF" w:rsidP="00563C03">
            <w:pPr>
              <w:rPr>
                <w:sz w:val="23"/>
                <w:szCs w:val="23"/>
              </w:rPr>
            </w:pPr>
            <w:r w:rsidRPr="00651B4B">
              <w:rPr>
                <w:sz w:val="23"/>
                <w:szCs w:val="23"/>
              </w:rPr>
              <w:t>(517)-404-2070</w:t>
            </w:r>
          </w:p>
        </w:tc>
      </w:tr>
      <w:tr w:rsidR="007351BF" w14:paraId="0A6E3EF3" w14:textId="77777777" w:rsidTr="007351BF">
        <w:tc>
          <w:tcPr>
            <w:tcW w:w="3116" w:type="dxa"/>
          </w:tcPr>
          <w:p w14:paraId="44841E81" w14:textId="03181701" w:rsidR="007351BF" w:rsidRDefault="007351BF" w:rsidP="00563C03">
            <w:pPr>
              <w:rPr>
                <w:sz w:val="23"/>
                <w:szCs w:val="23"/>
              </w:rPr>
            </w:pPr>
            <w:r w:rsidRPr="00651B4B">
              <w:rPr>
                <w:sz w:val="23"/>
                <w:szCs w:val="23"/>
              </w:rPr>
              <w:t>Adopt-A-Highway</w:t>
            </w:r>
          </w:p>
        </w:tc>
        <w:tc>
          <w:tcPr>
            <w:tcW w:w="3117" w:type="dxa"/>
          </w:tcPr>
          <w:p w14:paraId="1B932603" w14:textId="459594A6" w:rsidR="007351BF" w:rsidRDefault="007351BF" w:rsidP="00563C03">
            <w:pPr>
              <w:rPr>
                <w:sz w:val="23"/>
                <w:szCs w:val="23"/>
              </w:rPr>
            </w:pPr>
            <w:r w:rsidRPr="00651B4B">
              <w:rPr>
                <w:sz w:val="23"/>
                <w:szCs w:val="23"/>
              </w:rPr>
              <w:t>James Drury</w:t>
            </w:r>
          </w:p>
        </w:tc>
        <w:tc>
          <w:tcPr>
            <w:tcW w:w="3117" w:type="dxa"/>
          </w:tcPr>
          <w:p w14:paraId="7726112F" w14:textId="0A65CBE0" w:rsidR="007351BF" w:rsidRDefault="007351BF" w:rsidP="00563C03">
            <w:pPr>
              <w:rPr>
                <w:sz w:val="23"/>
                <w:szCs w:val="23"/>
              </w:rPr>
            </w:pPr>
            <w:r w:rsidRPr="00651B4B">
              <w:rPr>
                <w:sz w:val="23"/>
                <w:szCs w:val="23"/>
              </w:rPr>
              <w:t>(248)-207-5594</w:t>
            </w:r>
          </w:p>
        </w:tc>
      </w:tr>
    </w:tbl>
    <w:p w14:paraId="64BF3F77" w14:textId="77777777" w:rsidR="00563C03" w:rsidRPr="00651B4B" w:rsidRDefault="00563C03" w:rsidP="00563C03">
      <w:pPr>
        <w:rPr>
          <w:sz w:val="23"/>
          <w:szCs w:val="23"/>
        </w:rPr>
      </w:pPr>
    </w:p>
    <w:p w14:paraId="17F2AF85" w14:textId="77777777" w:rsidR="00563C03" w:rsidRPr="00651B4B" w:rsidRDefault="00563C03" w:rsidP="00563C03">
      <w:pPr>
        <w:rPr>
          <w:sz w:val="23"/>
          <w:szCs w:val="23"/>
        </w:rPr>
      </w:pPr>
      <w:r w:rsidRPr="00651B4B">
        <w:rPr>
          <w:sz w:val="23"/>
          <w:szCs w:val="23"/>
        </w:rPr>
        <w:t>The following are links to important and informative MDOT sites that will provide guidance and information to developers and their engineers for work within the MDOT rights-of-way.</w:t>
      </w:r>
    </w:p>
    <w:p w14:paraId="54443B63" w14:textId="77777777" w:rsidR="00563C03" w:rsidRPr="00651B4B" w:rsidRDefault="00563C03" w:rsidP="00563C03">
      <w:pPr>
        <w:rPr>
          <w:sz w:val="23"/>
          <w:szCs w:val="23"/>
        </w:rPr>
      </w:pPr>
      <w:r w:rsidRPr="00651B4B">
        <w:rPr>
          <w:sz w:val="23"/>
          <w:szCs w:val="23"/>
        </w:rPr>
        <w:t>Public link for traffic volume data:</w:t>
      </w:r>
    </w:p>
    <w:p w14:paraId="6D2B3FD5" w14:textId="1271BDAA" w:rsidR="001C674C" w:rsidRPr="00651B4B" w:rsidRDefault="001C674C" w:rsidP="00563C03">
      <w:pPr>
        <w:rPr>
          <w:sz w:val="23"/>
          <w:szCs w:val="23"/>
        </w:rPr>
      </w:pPr>
      <w:hyperlink r:id="rId144" w:history="1">
        <w:r w:rsidRPr="00D23C43">
          <w:rPr>
            <w:rStyle w:val="Hyperlink"/>
            <w:sz w:val="23"/>
            <w:szCs w:val="23"/>
          </w:rPr>
          <w:t>www.michigan.gov/mdot/0,4616,7-151-11151-22141--,00.html</w:t>
        </w:r>
      </w:hyperlink>
    </w:p>
    <w:p w14:paraId="1D0545A4" w14:textId="77777777" w:rsidR="00563C03" w:rsidRPr="00651B4B" w:rsidRDefault="00563C03" w:rsidP="00563C03">
      <w:pPr>
        <w:rPr>
          <w:sz w:val="23"/>
          <w:szCs w:val="23"/>
        </w:rPr>
      </w:pPr>
      <w:r w:rsidRPr="00651B4B">
        <w:rPr>
          <w:sz w:val="23"/>
          <w:szCs w:val="23"/>
        </w:rPr>
        <w:t>Below is the link for the Traffic and Safety Site which contains all the Geometric Guides, Maintaining Traffic Typicals, Traffic &amp; Safety Notes, Signal details, MMUTCD, Pavement Marking/Signs, etc. Some of the documents found in the Traffic &amp; Safety Notes are listed below as a reference.</w:t>
      </w:r>
    </w:p>
    <w:p w14:paraId="2B6B1DE7" w14:textId="2BF4FB0D" w:rsidR="00563C03" w:rsidRPr="00651B4B" w:rsidRDefault="00563C03" w:rsidP="00563C03">
      <w:pPr>
        <w:rPr>
          <w:sz w:val="23"/>
          <w:szCs w:val="23"/>
        </w:rPr>
      </w:pPr>
      <w:r w:rsidRPr="00651B4B">
        <w:rPr>
          <w:sz w:val="23"/>
          <w:szCs w:val="23"/>
        </w:rPr>
        <w:t>mdotcf.state.mi.us/public/tands/plans.c</w:t>
      </w:r>
      <w:r w:rsidR="001C674C">
        <w:rPr>
          <w:sz w:val="23"/>
          <w:szCs w:val="23"/>
        </w:rPr>
        <w:t>fm</w:t>
      </w:r>
    </w:p>
    <w:p w14:paraId="4766E8C8" w14:textId="77777777" w:rsidR="00563C03" w:rsidRPr="00651B4B" w:rsidRDefault="00563C03" w:rsidP="00563C03">
      <w:pPr>
        <w:rPr>
          <w:sz w:val="23"/>
          <w:szCs w:val="23"/>
        </w:rPr>
      </w:pPr>
      <w:r w:rsidRPr="00651B4B">
        <w:rPr>
          <w:sz w:val="23"/>
          <w:szCs w:val="23"/>
        </w:rPr>
        <w:lastRenderedPageBreak/>
        <w:t>Listed below and provided on the following pages are Traffic and Safety Notes that would typically apply to a new development:</w:t>
      </w:r>
    </w:p>
    <w:p w14:paraId="51FD0D88" w14:textId="77777777" w:rsidR="00563C03" w:rsidRPr="00651B4B" w:rsidRDefault="00563C03" w:rsidP="00563C03">
      <w:pPr>
        <w:rPr>
          <w:sz w:val="23"/>
          <w:szCs w:val="23"/>
        </w:rPr>
      </w:pPr>
      <w:r w:rsidRPr="00651B4B">
        <w:rPr>
          <w:sz w:val="23"/>
          <w:szCs w:val="23"/>
        </w:rPr>
        <w:t>•</w:t>
      </w:r>
      <w:r w:rsidRPr="00651B4B">
        <w:rPr>
          <w:sz w:val="23"/>
          <w:szCs w:val="23"/>
        </w:rPr>
        <w:tab/>
        <w:t>Access Management (Note 601A)</w:t>
      </w:r>
    </w:p>
    <w:p w14:paraId="4C498E81" w14:textId="4543B4BD" w:rsidR="00563C03" w:rsidRPr="00651B4B" w:rsidRDefault="00563C03" w:rsidP="00563C03">
      <w:pPr>
        <w:rPr>
          <w:sz w:val="23"/>
          <w:szCs w:val="23"/>
        </w:rPr>
      </w:pPr>
      <w:r w:rsidRPr="00651B4B">
        <w:rPr>
          <w:sz w:val="23"/>
          <w:szCs w:val="23"/>
        </w:rPr>
        <w:t>mdotcf.state.mi.us/public/tands/Details_Web/mdot_note601a.pdf</w:t>
      </w:r>
    </w:p>
    <w:p w14:paraId="3CECC501" w14:textId="77777777" w:rsidR="00563C03" w:rsidRPr="00651B4B" w:rsidRDefault="00563C03" w:rsidP="00563C03">
      <w:pPr>
        <w:rPr>
          <w:sz w:val="23"/>
          <w:szCs w:val="23"/>
        </w:rPr>
      </w:pPr>
      <w:r w:rsidRPr="00651B4B">
        <w:rPr>
          <w:sz w:val="23"/>
          <w:szCs w:val="23"/>
        </w:rPr>
        <w:t>•</w:t>
      </w:r>
      <w:r w:rsidRPr="00651B4B">
        <w:rPr>
          <w:sz w:val="23"/>
          <w:szCs w:val="23"/>
        </w:rPr>
        <w:tab/>
        <w:t>Traffic Volume Guidelines for Driveway Passing Flares (Note 603A)</w:t>
      </w:r>
    </w:p>
    <w:p w14:paraId="40E581F2" w14:textId="71D562AF" w:rsidR="001C674C" w:rsidRPr="00651B4B" w:rsidRDefault="00563C03" w:rsidP="00563C03">
      <w:pPr>
        <w:rPr>
          <w:sz w:val="23"/>
          <w:szCs w:val="23"/>
        </w:rPr>
      </w:pPr>
      <w:r w:rsidRPr="00651B4B">
        <w:rPr>
          <w:sz w:val="23"/>
          <w:szCs w:val="23"/>
        </w:rPr>
        <w:t>mdotcf.state.mi.us/public/tands/Details_Web/mdot_note603a.pdf</w:t>
      </w:r>
    </w:p>
    <w:p w14:paraId="785989C3" w14:textId="77777777" w:rsidR="00563C03" w:rsidRPr="00651B4B" w:rsidRDefault="00563C03" w:rsidP="00563C03">
      <w:pPr>
        <w:rPr>
          <w:sz w:val="23"/>
          <w:szCs w:val="23"/>
        </w:rPr>
      </w:pPr>
      <w:r w:rsidRPr="00651B4B">
        <w:rPr>
          <w:sz w:val="23"/>
          <w:szCs w:val="23"/>
        </w:rPr>
        <w:t>•</w:t>
      </w:r>
      <w:r w:rsidRPr="00651B4B">
        <w:rPr>
          <w:sz w:val="23"/>
          <w:szCs w:val="23"/>
        </w:rPr>
        <w:tab/>
        <w:t>Traffic Volume Guidelines for Right Turns lanes and Tapers (Note 604A)</w:t>
      </w:r>
    </w:p>
    <w:p w14:paraId="0BC8AF21" w14:textId="5E925497" w:rsidR="00563C03" w:rsidRPr="00651B4B" w:rsidRDefault="00563C03" w:rsidP="00563C03">
      <w:pPr>
        <w:rPr>
          <w:sz w:val="23"/>
          <w:szCs w:val="23"/>
        </w:rPr>
      </w:pPr>
      <w:r w:rsidRPr="00651B4B">
        <w:rPr>
          <w:sz w:val="23"/>
          <w:szCs w:val="23"/>
        </w:rPr>
        <w:t>mdotcf.state.mi.us/public/tands/Details_Web/mdot_note604a.pdf</w:t>
      </w:r>
    </w:p>
    <w:p w14:paraId="2CF34B46" w14:textId="77777777" w:rsidR="00563C03" w:rsidRPr="00651B4B" w:rsidRDefault="00563C03" w:rsidP="00563C03">
      <w:pPr>
        <w:rPr>
          <w:sz w:val="23"/>
          <w:szCs w:val="23"/>
        </w:rPr>
      </w:pPr>
      <w:r w:rsidRPr="00651B4B">
        <w:rPr>
          <w:sz w:val="23"/>
          <w:szCs w:val="23"/>
        </w:rPr>
        <w:t>•</w:t>
      </w:r>
      <w:r w:rsidRPr="00651B4B">
        <w:rPr>
          <w:sz w:val="23"/>
          <w:szCs w:val="23"/>
        </w:rPr>
        <w:tab/>
        <w:t>Traffic Volume Guidelines for Left Turns lanes and Passing (Note 605A)</w:t>
      </w:r>
    </w:p>
    <w:p w14:paraId="444E8FDD" w14:textId="5BF21248" w:rsidR="00563C03" w:rsidRPr="00651B4B" w:rsidRDefault="00563C03" w:rsidP="00563C03">
      <w:pPr>
        <w:rPr>
          <w:sz w:val="23"/>
          <w:szCs w:val="23"/>
        </w:rPr>
      </w:pPr>
      <w:r w:rsidRPr="00651B4B">
        <w:rPr>
          <w:sz w:val="23"/>
          <w:szCs w:val="23"/>
        </w:rPr>
        <w:t>mdotcf.state.mi.us/public/tands/Details_Web/mdot_note605a.pdf</w:t>
      </w:r>
    </w:p>
    <w:p w14:paraId="14F1F0D2" w14:textId="77777777" w:rsidR="00563C03" w:rsidRPr="00651B4B" w:rsidRDefault="00563C03" w:rsidP="00563C03">
      <w:pPr>
        <w:rPr>
          <w:sz w:val="23"/>
          <w:szCs w:val="23"/>
        </w:rPr>
      </w:pPr>
      <w:r w:rsidRPr="00651B4B">
        <w:rPr>
          <w:sz w:val="23"/>
          <w:szCs w:val="23"/>
        </w:rPr>
        <w:t>•</w:t>
      </w:r>
      <w:r w:rsidRPr="00651B4B">
        <w:rPr>
          <w:sz w:val="23"/>
          <w:szCs w:val="23"/>
        </w:rPr>
        <w:tab/>
        <w:t>Traffic Impact Studies (Note 607C)</w:t>
      </w:r>
    </w:p>
    <w:p w14:paraId="2C2438B1" w14:textId="1739C7F0" w:rsidR="00563C03" w:rsidRPr="00651B4B" w:rsidRDefault="00563C03" w:rsidP="00563C03">
      <w:pPr>
        <w:rPr>
          <w:sz w:val="23"/>
          <w:szCs w:val="23"/>
        </w:rPr>
      </w:pPr>
      <w:r w:rsidRPr="00651B4B">
        <w:rPr>
          <w:sz w:val="23"/>
          <w:szCs w:val="23"/>
        </w:rPr>
        <w:t>mdotcf.state.mi.us/public/tands/Details_Web/mdot_note607c.pdf</w:t>
      </w:r>
    </w:p>
    <w:p w14:paraId="049FA2A4" w14:textId="77777777" w:rsidR="00563C03" w:rsidRPr="00651B4B" w:rsidRDefault="00563C03" w:rsidP="00563C03">
      <w:pPr>
        <w:rPr>
          <w:sz w:val="23"/>
          <w:szCs w:val="23"/>
        </w:rPr>
      </w:pPr>
      <w:r w:rsidRPr="00651B4B">
        <w:rPr>
          <w:sz w:val="23"/>
          <w:szCs w:val="23"/>
        </w:rPr>
        <w:t>•</w:t>
      </w:r>
      <w:r w:rsidRPr="00651B4B">
        <w:rPr>
          <w:sz w:val="23"/>
          <w:szCs w:val="23"/>
        </w:rPr>
        <w:tab/>
        <w:t>Spacing for Commercial Drives and Streets (Note 608A)</w:t>
      </w:r>
    </w:p>
    <w:p w14:paraId="5819FE85" w14:textId="59EA7969" w:rsidR="00563C03" w:rsidRPr="00651B4B" w:rsidRDefault="00563C03" w:rsidP="00563C03">
      <w:pPr>
        <w:rPr>
          <w:sz w:val="23"/>
          <w:szCs w:val="23"/>
        </w:rPr>
      </w:pPr>
      <w:r w:rsidRPr="00651B4B">
        <w:rPr>
          <w:sz w:val="23"/>
          <w:szCs w:val="23"/>
        </w:rPr>
        <w:t>mdotcf.state.mi.us/public/tands/Details_Web/mdot_note608a.pdf</w:t>
      </w:r>
    </w:p>
    <w:p w14:paraId="78460A42" w14:textId="77777777" w:rsidR="00563C03" w:rsidRPr="00651B4B" w:rsidRDefault="00563C03" w:rsidP="00563C03">
      <w:pPr>
        <w:rPr>
          <w:sz w:val="23"/>
          <w:szCs w:val="23"/>
        </w:rPr>
      </w:pPr>
      <w:r w:rsidRPr="00651B4B">
        <w:rPr>
          <w:sz w:val="23"/>
          <w:szCs w:val="23"/>
        </w:rPr>
        <w:t>•</w:t>
      </w:r>
      <w:r w:rsidRPr="00651B4B">
        <w:rPr>
          <w:sz w:val="23"/>
          <w:szCs w:val="23"/>
        </w:rPr>
        <w:tab/>
        <w:t>Stopping Sight Distance and Intersection Sight Distance (Note 610A)</w:t>
      </w:r>
    </w:p>
    <w:p w14:paraId="6ED3B01D" w14:textId="2C3BEBED" w:rsidR="00563C03" w:rsidRPr="00651B4B" w:rsidRDefault="00563C03" w:rsidP="00563C03">
      <w:pPr>
        <w:rPr>
          <w:sz w:val="23"/>
          <w:szCs w:val="23"/>
        </w:rPr>
      </w:pPr>
      <w:r w:rsidRPr="00651B4B">
        <w:rPr>
          <w:sz w:val="23"/>
          <w:szCs w:val="23"/>
        </w:rPr>
        <w:t>mdotcf.state.mi.us/public/tands/Details_Web/mdot_note610a.pdf</w:t>
      </w:r>
    </w:p>
    <w:p w14:paraId="4A183794" w14:textId="77777777" w:rsidR="00563C03" w:rsidRPr="00651B4B" w:rsidRDefault="00563C03" w:rsidP="00563C03">
      <w:pPr>
        <w:rPr>
          <w:sz w:val="23"/>
          <w:szCs w:val="23"/>
        </w:rPr>
      </w:pPr>
      <w:r w:rsidRPr="00651B4B">
        <w:rPr>
          <w:sz w:val="23"/>
          <w:szCs w:val="23"/>
        </w:rPr>
        <w:t>•</w:t>
      </w:r>
      <w:r w:rsidRPr="00651B4B">
        <w:rPr>
          <w:sz w:val="23"/>
          <w:szCs w:val="23"/>
        </w:rPr>
        <w:tab/>
        <w:t>Traffic Impact Assessment (Note 613B)</w:t>
      </w:r>
    </w:p>
    <w:p w14:paraId="56378775" w14:textId="3D3596C9" w:rsidR="007B7963" w:rsidRPr="00651B4B" w:rsidRDefault="00563C03" w:rsidP="00563C03">
      <w:pPr>
        <w:rPr>
          <w:sz w:val="23"/>
          <w:szCs w:val="23"/>
        </w:rPr>
      </w:pPr>
      <w:r w:rsidRPr="00651B4B">
        <w:rPr>
          <w:sz w:val="23"/>
          <w:szCs w:val="23"/>
        </w:rPr>
        <w:t>mdotcf.state.mi.us/public/tands/Details_Web/mdot_note613b.pdf</w:t>
      </w:r>
    </w:p>
    <w:p w14:paraId="7A8A64A3" w14:textId="77777777" w:rsidR="00563C03" w:rsidRPr="00651B4B" w:rsidRDefault="00563C03" w:rsidP="00563C03">
      <w:pPr>
        <w:rPr>
          <w:sz w:val="23"/>
          <w:szCs w:val="23"/>
        </w:rPr>
      </w:pPr>
      <w:r w:rsidRPr="00651B4B">
        <w:rPr>
          <w:sz w:val="23"/>
          <w:szCs w:val="23"/>
        </w:rPr>
        <w:t>Below is the link to how communities benefit from access management. Also included in this section is a copy of information on how businesses benefit from access management.</w:t>
      </w:r>
    </w:p>
    <w:p w14:paraId="027FED25" w14:textId="1EAB4652" w:rsidR="00563C03" w:rsidRPr="00651B4B" w:rsidRDefault="007B7963" w:rsidP="00563C03">
      <w:pPr>
        <w:rPr>
          <w:sz w:val="23"/>
          <w:szCs w:val="23"/>
        </w:rPr>
      </w:pPr>
      <w:hyperlink r:id="rId145" w:history="1">
        <w:r w:rsidRPr="00D23C43">
          <w:rPr>
            <w:rStyle w:val="Hyperlink"/>
            <w:sz w:val="23"/>
            <w:szCs w:val="23"/>
          </w:rPr>
          <w:t>www.michigan.gov/mdot/0,4616,7-151-9621_11041_29705-87917--,00.html</w:t>
        </w:r>
      </w:hyperlink>
    </w:p>
    <w:p w14:paraId="00B95526" w14:textId="25201E38" w:rsidR="00563C03" w:rsidRDefault="00563C03" w:rsidP="00563C03">
      <w:pPr>
        <w:rPr>
          <w:sz w:val="23"/>
          <w:szCs w:val="23"/>
        </w:rPr>
      </w:pPr>
      <w:r w:rsidRPr="00651B4B">
        <w:rPr>
          <w:sz w:val="23"/>
          <w:szCs w:val="23"/>
        </w:rPr>
        <w:t xml:space="preserve">The following link will take you to the Public’s Permit homepage which describes the procedures on obtaining a variety of permits through the MDOT. </w:t>
      </w:r>
      <w:hyperlink r:id="rId146" w:history="1">
        <w:r w:rsidR="007B7963" w:rsidRPr="00D23C43">
          <w:rPr>
            <w:rStyle w:val="Hyperlink"/>
            <w:sz w:val="23"/>
            <w:szCs w:val="23"/>
          </w:rPr>
          <w:t>www.mi.gov/mdot/0,1607,7-151-9625_26039---,00.html</w:t>
        </w:r>
      </w:hyperlink>
    </w:p>
    <w:p w14:paraId="6D6498E5" w14:textId="77777777" w:rsidR="007B7963" w:rsidRDefault="007B7963" w:rsidP="00563C03">
      <w:pPr>
        <w:rPr>
          <w:sz w:val="23"/>
          <w:szCs w:val="23"/>
        </w:rPr>
      </w:pPr>
    </w:p>
    <w:p w14:paraId="482E87BA" w14:textId="77777777" w:rsidR="007B7963" w:rsidRDefault="007B7963" w:rsidP="00563C03">
      <w:pPr>
        <w:rPr>
          <w:sz w:val="23"/>
          <w:szCs w:val="23"/>
        </w:rPr>
      </w:pPr>
    </w:p>
    <w:p w14:paraId="440F3C20" w14:textId="77777777" w:rsidR="007B7963" w:rsidRPr="00651B4B" w:rsidRDefault="007B7963" w:rsidP="00563C03">
      <w:pPr>
        <w:rPr>
          <w:sz w:val="23"/>
          <w:szCs w:val="23"/>
        </w:rPr>
      </w:pPr>
    </w:p>
    <w:p w14:paraId="610448D4" w14:textId="77777777" w:rsidR="00563C03" w:rsidRPr="00651B4B" w:rsidRDefault="00563C03" w:rsidP="00563C03">
      <w:pPr>
        <w:rPr>
          <w:sz w:val="23"/>
          <w:szCs w:val="23"/>
        </w:rPr>
      </w:pPr>
      <w:r w:rsidRPr="00651B4B">
        <w:rPr>
          <w:sz w:val="23"/>
          <w:szCs w:val="23"/>
        </w:rPr>
        <w:t xml:space="preserve"> </w:t>
      </w:r>
    </w:p>
    <w:bookmarkStart w:id="66" w:name="_Toc221708972"/>
    <w:p w14:paraId="2A973284" w14:textId="50ED021F" w:rsidR="00563C03" w:rsidRPr="00CB6EFE" w:rsidRDefault="00294575" w:rsidP="00CB6EFE">
      <w:pPr>
        <w:pStyle w:val="Heading1"/>
        <w:jc w:val="center"/>
        <w:rPr>
          <w:sz w:val="28"/>
          <w:szCs w:val="28"/>
        </w:rPr>
      </w:pPr>
      <w:r w:rsidRPr="00CB6EFE">
        <w:rPr>
          <w:noProof/>
          <w:sz w:val="28"/>
          <w:szCs w:val="28"/>
        </w:rPr>
        <w:lastRenderedPageBreak/>
        <mc:AlternateContent>
          <mc:Choice Requires="wps">
            <w:drawing>
              <wp:anchor distT="0" distB="0" distL="0" distR="0" simplePos="0" relativeHeight="251795456" behindDoc="0" locked="0" layoutInCell="1" allowOverlap="1" wp14:anchorId="58302DA8" wp14:editId="627A97D9">
                <wp:simplePos x="0" y="0"/>
                <wp:positionH relativeFrom="page">
                  <wp:posOffset>-26698</wp:posOffset>
                </wp:positionH>
                <wp:positionV relativeFrom="paragraph">
                  <wp:posOffset>220257</wp:posOffset>
                </wp:positionV>
                <wp:extent cx="7772400" cy="27940"/>
                <wp:effectExtent l="0" t="0" r="0" b="0"/>
                <wp:wrapNone/>
                <wp:docPr id="2143657923"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1E563CF2" id="Graphic 31" o:spid="_x0000_s1026" style="position:absolute;margin-left:-2.1pt;margin-top:17.35pt;width:612pt;height:2.2pt;z-index:251795456;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" path="m7772400,l,,,27432r7772400,l7772400,xe" fillcolor="#548dd4" stroked="f">
                <v:path arrowok="t"/>
                <w10:wrap anchorx="page"/>
              </v:shape>
            </w:pict>
          </mc:Fallback>
        </mc:AlternateContent>
      </w:r>
      <w:r w:rsidR="00563C03" w:rsidRPr="00CB6EFE">
        <w:rPr>
          <w:sz w:val="28"/>
          <w:szCs w:val="28"/>
        </w:rPr>
        <w:t>Michigan Department of Environment, Great Lakes, and Energy</w:t>
      </w:r>
      <w:bookmarkEnd w:id="66"/>
    </w:p>
    <w:p w14:paraId="0579C19B" w14:textId="77777777" w:rsidR="00563C03" w:rsidRPr="00651B4B" w:rsidRDefault="00563C03" w:rsidP="00563C03">
      <w:pPr>
        <w:rPr>
          <w:sz w:val="23"/>
          <w:szCs w:val="23"/>
        </w:rPr>
      </w:pPr>
      <w:r w:rsidRPr="00651B4B">
        <w:rPr>
          <w:sz w:val="23"/>
          <w:szCs w:val="23"/>
        </w:rPr>
        <w:t>The Michigan Department of Environment, Great Lakes, and Energy (EGLE) has the following vision statement:</w:t>
      </w:r>
    </w:p>
    <w:p w14:paraId="7BF72D21" w14:textId="77777777" w:rsidR="00563C03" w:rsidRPr="00294575" w:rsidRDefault="00563C03" w:rsidP="00563C03">
      <w:pPr>
        <w:rPr>
          <w:b/>
          <w:bCs/>
          <w:sz w:val="23"/>
          <w:szCs w:val="23"/>
        </w:rPr>
      </w:pPr>
      <w:r w:rsidRPr="00294575">
        <w:rPr>
          <w:b/>
          <w:bCs/>
          <w:sz w:val="23"/>
          <w:szCs w:val="23"/>
        </w:rPr>
        <w:t>MISSION</w:t>
      </w:r>
    </w:p>
    <w:p w14:paraId="7B2FF23E" w14:textId="77777777" w:rsidR="00563C03" w:rsidRPr="00651B4B" w:rsidRDefault="00563C03" w:rsidP="00F620D6">
      <w:pPr>
        <w:ind w:left="720"/>
        <w:rPr>
          <w:sz w:val="23"/>
          <w:szCs w:val="23"/>
        </w:rPr>
      </w:pPr>
      <w:r w:rsidRPr="00651B4B">
        <w:rPr>
          <w:sz w:val="23"/>
          <w:szCs w:val="23"/>
        </w:rPr>
        <w:t>To protect Michigan’s environment and public health by managing air, water, land, and energy resources.</w:t>
      </w:r>
    </w:p>
    <w:p w14:paraId="796D28A9" w14:textId="77777777" w:rsidR="00563C03" w:rsidRPr="00294575" w:rsidRDefault="00563C03" w:rsidP="00563C03">
      <w:pPr>
        <w:rPr>
          <w:b/>
          <w:bCs/>
          <w:sz w:val="23"/>
          <w:szCs w:val="23"/>
        </w:rPr>
      </w:pPr>
      <w:r w:rsidRPr="00294575">
        <w:rPr>
          <w:b/>
          <w:bCs/>
          <w:sz w:val="23"/>
          <w:szCs w:val="23"/>
        </w:rPr>
        <w:t>VISION</w:t>
      </w:r>
    </w:p>
    <w:p w14:paraId="6B036C55" w14:textId="77777777" w:rsidR="00563C03" w:rsidRPr="00651B4B" w:rsidRDefault="00563C03" w:rsidP="00F620D6">
      <w:pPr>
        <w:ind w:left="720"/>
        <w:rPr>
          <w:sz w:val="23"/>
          <w:szCs w:val="23"/>
        </w:rPr>
      </w:pPr>
      <w:r w:rsidRPr="00651B4B">
        <w:rPr>
          <w:sz w:val="23"/>
          <w:szCs w:val="23"/>
        </w:rPr>
        <w:t>A Michigan that respects people, treasures natural resources, and fosters thriving communities throughout our two peninsulas.</w:t>
      </w:r>
    </w:p>
    <w:p w14:paraId="7D5FD650" w14:textId="77777777" w:rsidR="00563C03" w:rsidRPr="00294575" w:rsidRDefault="00563C03" w:rsidP="00563C03">
      <w:pPr>
        <w:rPr>
          <w:b/>
          <w:bCs/>
          <w:sz w:val="23"/>
          <w:szCs w:val="23"/>
        </w:rPr>
      </w:pPr>
      <w:r w:rsidRPr="00294575">
        <w:rPr>
          <w:b/>
          <w:bCs/>
          <w:sz w:val="23"/>
          <w:szCs w:val="23"/>
        </w:rPr>
        <w:t>VALUES</w:t>
      </w:r>
    </w:p>
    <w:p w14:paraId="0121920B" w14:textId="77777777" w:rsidR="00563C03" w:rsidRPr="00651B4B" w:rsidRDefault="00563C03" w:rsidP="00F620D6">
      <w:pPr>
        <w:ind w:left="720"/>
        <w:rPr>
          <w:sz w:val="23"/>
          <w:szCs w:val="23"/>
        </w:rPr>
      </w:pPr>
      <w:r w:rsidRPr="00651B4B">
        <w:rPr>
          <w:sz w:val="23"/>
          <w:szCs w:val="23"/>
        </w:rPr>
        <w:t>EGLE makes reasoned decisions. Within the bounds of state and federal laws and informed by science, EGLE delivers solutions that reflect our mission and equitably serve the interests of Michigan residents.</w:t>
      </w:r>
    </w:p>
    <w:p w14:paraId="7FEC6CAF" w14:textId="77777777" w:rsidR="00563C03" w:rsidRPr="00651B4B" w:rsidRDefault="00563C03" w:rsidP="00F620D6">
      <w:pPr>
        <w:ind w:left="720"/>
        <w:rPr>
          <w:sz w:val="23"/>
          <w:szCs w:val="23"/>
        </w:rPr>
      </w:pPr>
      <w:r w:rsidRPr="00651B4B">
        <w:rPr>
          <w:sz w:val="23"/>
          <w:szCs w:val="23"/>
        </w:rPr>
        <w:t>EGLE serves the public. EGLE is accountable and responsive to all Michigan residents. We hold ourselves to the highest standards of government ethics and vigilantly steward public funds.</w:t>
      </w:r>
    </w:p>
    <w:p w14:paraId="2C127AB9" w14:textId="77777777" w:rsidR="00563C03" w:rsidRPr="00651B4B" w:rsidRDefault="00563C03" w:rsidP="00F620D6">
      <w:pPr>
        <w:ind w:left="720"/>
        <w:rPr>
          <w:sz w:val="23"/>
          <w:szCs w:val="23"/>
        </w:rPr>
      </w:pPr>
      <w:r w:rsidRPr="00651B4B">
        <w:rPr>
          <w:sz w:val="23"/>
          <w:szCs w:val="23"/>
        </w:rPr>
        <w:t>EGLE communicates. EGLE proactively collaborates and engages the public to make informed decisions. We tell our story, so people understand what we do, why we do it, and how our work benefits their lives.</w:t>
      </w:r>
    </w:p>
    <w:p w14:paraId="5BFAE80B" w14:textId="77777777" w:rsidR="00563C03" w:rsidRPr="00651B4B" w:rsidRDefault="00563C03" w:rsidP="00F620D6">
      <w:pPr>
        <w:ind w:left="720"/>
        <w:rPr>
          <w:sz w:val="23"/>
          <w:szCs w:val="23"/>
        </w:rPr>
      </w:pPr>
      <w:r w:rsidRPr="00651B4B">
        <w:rPr>
          <w:sz w:val="23"/>
          <w:szCs w:val="23"/>
        </w:rPr>
        <w:t>EGLE leads. EGLE takes a strategic approach that accounts for the impacts of today’s actions on future generations.</w:t>
      </w:r>
    </w:p>
    <w:p w14:paraId="01D59CF3" w14:textId="23AEA569" w:rsidR="00563C03" w:rsidRDefault="00563C03" w:rsidP="00F620D6">
      <w:pPr>
        <w:ind w:left="720"/>
        <w:rPr>
          <w:sz w:val="23"/>
          <w:szCs w:val="23"/>
        </w:rPr>
      </w:pPr>
      <w:r w:rsidRPr="00651B4B">
        <w:rPr>
          <w:sz w:val="23"/>
          <w:szCs w:val="23"/>
        </w:rPr>
        <w:t>EGLE invests in our team. Recognizing the knowledge and dedication of EGLE staff drives success, we provide a positive workplace with effective leadership and professional development opportunities.</w:t>
      </w:r>
    </w:p>
    <w:p w14:paraId="3042B0F4" w14:textId="77777777" w:rsidR="00F620D6" w:rsidRDefault="00F620D6" w:rsidP="00F620D6">
      <w:pPr>
        <w:ind w:left="720"/>
        <w:rPr>
          <w:sz w:val="23"/>
          <w:szCs w:val="23"/>
        </w:rPr>
      </w:pPr>
    </w:p>
    <w:p w14:paraId="7AF2C840" w14:textId="77777777" w:rsidR="00563C03" w:rsidRPr="00651B4B" w:rsidRDefault="00563C03" w:rsidP="00563C03">
      <w:pPr>
        <w:rPr>
          <w:sz w:val="23"/>
          <w:szCs w:val="23"/>
        </w:rPr>
      </w:pPr>
      <w:r w:rsidRPr="00651B4B">
        <w:rPr>
          <w:sz w:val="23"/>
          <w:szCs w:val="23"/>
        </w:rPr>
        <w:t>The following resources will help in determining what, if any, state level permitting or licensing may be required.</w:t>
      </w:r>
    </w:p>
    <w:p w14:paraId="4EF94560" w14:textId="77777777" w:rsidR="00563C03" w:rsidRDefault="00563C03" w:rsidP="00563C03">
      <w:pPr>
        <w:rPr>
          <w:sz w:val="23"/>
          <w:szCs w:val="23"/>
        </w:rPr>
      </w:pPr>
      <w:r w:rsidRPr="00651B4B">
        <w:rPr>
          <w:sz w:val="23"/>
          <w:szCs w:val="23"/>
        </w:rPr>
        <w:t xml:space="preserve"> </w:t>
      </w:r>
    </w:p>
    <w:p w14:paraId="3D74E7E6" w14:textId="77777777" w:rsidR="00F620D6" w:rsidRDefault="00F620D6" w:rsidP="00563C03">
      <w:pPr>
        <w:rPr>
          <w:sz w:val="23"/>
          <w:szCs w:val="23"/>
        </w:rPr>
      </w:pPr>
    </w:p>
    <w:p w14:paraId="668D640E" w14:textId="77777777" w:rsidR="00F620D6" w:rsidRDefault="00F620D6" w:rsidP="00563C03">
      <w:pPr>
        <w:rPr>
          <w:sz w:val="23"/>
          <w:szCs w:val="23"/>
        </w:rPr>
      </w:pPr>
    </w:p>
    <w:p w14:paraId="2F0AD99C" w14:textId="77777777" w:rsidR="00F620D6" w:rsidRPr="00651B4B" w:rsidRDefault="00F620D6" w:rsidP="00563C03">
      <w:pPr>
        <w:rPr>
          <w:sz w:val="23"/>
          <w:szCs w:val="23"/>
        </w:rPr>
      </w:pPr>
    </w:p>
    <w:bookmarkStart w:id="67" w:name="_Toc221708973"/>
    <w:p w14:paraId="4BE743AC" w14:textId="2C1BA9B5" w:rsidR="00563C03" w:rsidRPr="00CB6EFE" w:rsidRDefault="00F620D6" w:rsidP="00CB6EFE">
      <w:pPr>
        <w:pStyle w:val="Heading1"/>
        <w:jc w:val="center"/>
        <w:rPr>
          <w:sz w:val="28"/>
          <w:szCs w:val="28"/>
        </w:rPr>
      </w:pPr>
      <w:r w:rsidRPr="00CB6EFE">
        <w:rPr>
          <w:noProof/>
          <w:sz w:val="28"/>
          <w:szCs w:val="28"/>
        </w:rPr>
        <w:lastRenderedPageBreak/>
        <mc:AlternateContent>
          <mc:Choice Requires="wps">
            <w:drawing>
              <wp:anchor distT="0" distB="0" distL="0" distR="0" simplePos="0" relativeHeight="251797504" behindDoc="0" locked="0" layoutInCell="1" allowOverlap="1" wp14:anchorId="3DF5013D" wp14:editId="0E7917AD">
                <wp:simplePos x="0" y="0"/>
                <wp:positionH relativeFrom="page">
                  <wp:posOffset>-6665</wp:posOffset>
                </wp:positionH>
                <wp:positionV relativeFrom="paragraph">
                  <wp:posOffset>199390</wp:posOffset>
                </wp:positionV>
                <wp:extent cx="7772400" cy="27940"/>
                <wp:effectExtent l="0" t="0" r="0" b="0"/>
                <wp:wrapNone/>
                <wp:docPr id="11271355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4346DB55" id="Graphic 31" o:spid="_x0000_s1026" style="position:absolute;margin-left:-.5pt;margin-top:15.7pt;width:612pt;height:2.2pt;z-index:251797504;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" path="m7772400,l,,,27432r7772400,l7772400,xe" fillcolor="#548dd4" stroked="f">
                <v:path arrowok="t"/>
                <w10:wrap anchorx="page"/>
              </v:shape>
            </w:pict>
          </mc:Fallback>
        </mc:AlternateContent>
      </w:r>
      <w:r w:rsidR="00563C03" w:rsidRPr="00CB6EFE">
        <w:rPr>
          <w:sz w:val="28"/>
          <w:szCs w:val="28"/>
        </w:rPr>
        <w:t>EGLE Permit Information Checklist</w:t>
      </w:r>
      <w:bookmarkEnd w:id="67"/>
    </w:p>
    <w:p w14:paraId="021C087C" w14:textId="77777777" w:rsidR="00563C03" w:rsidRPr="00651B4B" w:rsidRDefault="00563C03" w:rsidP="00563C03">
      <w:pPr>
        <w:rPr>
          <w:sz w:val="23"/>
          <w:szCs w:val="23"/>
        </w:rPr>
      </w:pPr>
      <w:r w:rsidRPr="00651B4B">
        <w:rPr>
          <w:sz w:val="23"/>
          <w:szCs w:val="23"/>
        </w:rPr>
        <w:t>New businesses may require EGLE permits, licenses, and registrations based on their activity and will have to meet environmental regulations depending on their operations. Potential businesses are encouraged to review the resources identified below to determine applicable EGLE permits, licenses, and registrations. The EGLE has prepared a list of key questions to help identify what departmental permits, licenses, or approvals of a permit-like nature may be needed for a project. By contacting the appropriate offices listed below, you will help reduce the possibility that your project or activity will be delayed due to the untimely discovery of additional permitting requirements later in the process. While this list covers the existence of permits and approvals required from EGLE, it is not a comprehensive list of all legal responsibilities (i.e. planning requirements and chemical storage regulations may apply). The checklist is available at:</w:t>
      </w:r>
    </w:p>
    <w:bookmarkStart w:id="68" w:name="_Toc221708974"/>
    <w:p w14:paraId="087E3F36" w14:textId="70A95553" w:rsidR="00563C03" w:rsidRPr="00CB6EFE" w:rsidRDefault="00F620D6" w:rsidP="00CB6EFE">
      <w:pPr>
        <w:pStyle w:val="Heading1"/>
        <w:jc w:val="center"/>
        <w:rPr>
          <w:sz w:val="28"/>
          <w:szCs w:val="28"/>
        </w:rPr>
      </w:pPr>
      <w:r w:rsidRPr="00CB6EFE">
        <w:rPr>
          <w:noProof/>
          <w:sz w:val="28"/>
          <w:szCs w:val="28"/>
        </w:rPr>
        <mc:AlternateContent>
          <mc:Choice Requires="wps">
            <w:drawing>
              <wp:anchor distT="0" distB="0" distL="0" distR="0" simplePos="0" relativeHeight="251799552" behindDoc="0" locked="0" layoutInCell="1" allowOverlap="1" wp14:anchorId="3A79216F" wp14:editId="12EA47EF">
                <wp:simplePos x="0" y="0"/>
                <wp:positionH relativeFrom="page">
                  <wp:posOffset>-6350</wp:posOffset>
                </wp:positionH>
                <wp:positionV relativeFrom="paragraph">
                  <wp:posOffset>341895</wp:posOffset>
                </wp:positionV>
                <wp:extent cx="7772400" cy="27940"/>
                <wp:effectExtent l="0" t="0" r="0" b="0"/>
                <wp:wrapNone/>
                <wp:docPr id="71292904"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7E7DC92F" id="Graphic 31" o:spid="_x0000_s1026" style="position:absolute;margin-left:-.5pt;margin-top:26.9pt;width:612pt;height:2.2pt;z-index:251799552;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" path="m7772400,l,,,27432r7772400,l7772400,xe" fillcolor="#548dd4" stroked="f">
                <v:path arrowok="t"/>
                <w10:wrap anchorx="page"/>
              </v:shape>
            </w:pict>
          </mc:Fallback>
        </mc:AlternateContent>
      </w:r>
      <w:r w:rsidR="00563C03" w:rsidRPr="00CB6EFE">
        <w:rPr>
          <w:sz w:val="28"/>
          <w:szCs w:val="28"/>
        </w:rPr>
        <w:t>Michigan Guide to Environmental, Health, and Safety Regulations</w:t>
      </w:r>
      <w:bookmarkEnd w:id="68"/>
    </w:p>
    <w:p w14:paraId="6E4BBD01" w14:textId="77777777" w:rsidR="00563C03" w:rsidRPr="00651B4B" w:rsidRDefault="00563C03" w:rsidP="00563C03">
      <w:pPr>
        <w:rPr>
          <w:sz w:val="23"/>
          <w:szCs w:val="23"/>
        </w:rPr>
      </w:pPr>
      <w:r w:rsidRPr="00651B4B">
        <w:rPr>
          <w:sz w:val="23"/>
          <w:szCs w:val="23"/>
        </w:rPr>
        <w:t>A useful way to learn whether any other requirements will apply is to go through the Self Environmental Assessment in the Michigan Manufacturers Guide. Manufacturers, institutions, local governments, consultants, and regulators will all benefit from this guide, which simplifies the maze of environmental, health, and safety obligations facing Michigan's businesses and institutions. The guidebook is a ready reference tool for anyone striving toward compliance with state and federal regulations that affect businesses and institutions. Although some reference is made to local regulations, they are not discussed in any detail. Be sure to contact your local government officials for information on applicable local requirements.</w:t>
      </w:r>
    </w:p>
    <w:p w14:paraId="6A9EBDA5" w14:textId="77777777" w:rsidR="00563C03" w:rsidRDefault="00563C03" w:rsidP="00563C03">
      <w:pPr>
        <w:rPr>
          <w:sz w:val="23"/>
          <w:szCs w:val="23"/>
        </w:rPr>
      </w:pPr>
      <w:r w:rsidRPr="00651B4B">
        <w:rPr>
          <w:sz w:val="23"/>
          <w:szCs w:val="23"/>
        </w:rPr>
        <w:t>The Michigan Guide to Environmental, Health, and Safety Regulations (7th edition, 2012) is intended for guidance only and may be impacted by changes in legislation, rules, and regulations adopted after the date of publication. The suggestions given for identifying and implementing pollution prevention opportunities are not to be used as a substitute for applicable codes, rules, and regulations that impact businesses. Although the guidebook makes every effort to teach users how to meet applicable compliance obligations, use of this guidebook does not constitute the rendering of legal advice. Diligent attention was given to assure that the information presented herein is accurate as of the date of publication; however, there is no guarantee, expressed or implied, that use of this guidebook will satisfy all regulatory requirements mandated by laws and their respective enforcement agencies. Reliance on information from this document is not usable as a defense in any enforcement action or litigation. The state of Michigan shall be held harmless for any cause of action brought on as a result of using of this publication.</w:t>
      </w:r>
    </w:p>
    <w:p w14:paraId="1BA1B958" w14:textId="77777777" w:rsidR="00F620D6" w:rsidRPr="00651B4B" w:rsidRDefault="00F620D6" w:rsidP="00563C03">
      <w:pPr>
        <w:rPr>
          <w:sz w:val="23"/>
          <w:szCs w:val="23"/>
        </w:rPr>
      </w:pPr>
    </w:p>
    <w:p w14:paraId="66DE6264" w14:textId="77777777" w:rsidR="00563C03" w:rsidRPr="00651B4B" w:rsidRDefault="00563C03" w:rsidP="00563C03">
      <w:pPr>
        <w:rPr>
          <w:sz w:val="23"/>
          <w:szCs w:val="23"/>
        </w:rPr>
      </w:pPr>
      <w:r w:rsidRPr="00651B4B">
        <w:rPr>
          <w:sz w:val="23"/>
          <w:szCs w:val="23"/>
        </w:rPr>
        <w:t xml:space="preserve"> </w:t>
      </w:r>
    </w:p>
    <w:bookmarkStart w:id="69" w:name="_Toc221708975"/>
    <w:p w14:paraId="7C719567" w14:textId="079CB29B" w:rsidR="00563C03" w:rsidRPr="00790F82" w:rsidRDefault="00F620D6" w:rsidP="00790F82">
      <w:pPr>
        <w:pStyle w:val="Heading1"/>
        <w:jc w:val="center"/>
        <w:rPr>
          <w:sz w:val="28"/>
          <w:szCs w:val="28"/>
        </w:rPr>
      </w:pPr>
      <w:r w:rsidRPr="00790F82">
        <w:rPr>
          <w:noProof/>
          <w:sz w:val="28"/>
          <w:szCs w:val="28"/>
        </w:rPr>
        <w:lastRenderedPageBreak/>
        <mc:AlternateContent>
          <mc:Choice Requires="wps">
            <w:drawing>
              <wp:anchor distT="0" distB="0" distL="0" distR="0" simplePos="0" relativeHeight="251801600" behindDoc="0" locked="0" layoutInCell="1" allowOverlap="1" wp14:anchorId="0DDDA117" wp14:editId="2BDB0760">
                <wp:simplePos x="0" y="0"/>
                <wp:positionH relativeFrom="page">
                  <wp:posOffset>6675</wp:posOffset>
                </wp:positionH>
                <wp:positionV relativeFrom="paragraph">
                  <wp:posOffset>200233</wp:posOffset>
                </wp:positionV>
                <wp:extent cx="7772400" cy="27940"/>
                <wp:effectExtent l="0" t="0" r="0" b="0"/>
                <wp:wrapNone/>
                <wp:docPr id="369591873"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13F71AAD" id="Graphic 31" o:spid="_x0000_s1026" style="position:absolute;margin-left:.55pt;margin-top:15.75pt;width:612pt;height:2.2pt;z-index:251801600;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" path="m7772400,l,,,27432r7772400,l7772400,xe" fillcolor="#548dd4" stroked="f">
                <v:path arrowok="t"/>
                <w10:wrap anchorx="page"/>
              </v:shape>
            </w:pict>
          </mc:Fallback>
        </mc:AlternateContent>
      </w:r>
      <w:r w:rsidR="00563C03" w:rsidRPr="00790F82">
        <w:rPr>
          <w:sz w:val="28"/>
          <w:szCs w:val="28"/>
        </w:rPr>
        <w:t>Environmental Assistance Center information:</w:t>
      </w:r>
      <w:bookmarkEnd w:id="69"/>
    </w:p>
    <w:p w14:paraId="2C7D9305" w14:textId="0787BB76" w:rsidR="00563C03" w:rsidRPr="00651B4B" w:rsidRDefault="00563C03" w:rsidP="00563C03">
      <w:pPr>
        <w:rPr>
          <w:sz w:val="23"/>
          <w:szCs w:val="23"/>
        </w:rPr>
      </w:pPr>
      <w:r w:rsidRPr="00651B4B">
        <w:rPr>
          <w:sz w:val="23"/>
          <w:szCs w:val="23"/>
        </w:rPr>
        <w:t>The EGLE Environmental Assistance Center (EAC) implements a number of programs that promote environmental stewardship and enhance customer service related to all programs administered by EGLE. The primary services provided by the EAC are compliance assistance, pollution prevention, environmental education, permit coordination, financial assistance, incentive programs, training, and outreach. Additionally, the EAC manages metrics, process improvement, and professional development initiatives for EGLE. Contact the Environmental Assistance Center at 1-800-662-9278</w:t>
      </w:r>
    </w:p>
    <w:bookmarkStart w:id="70" w:name="_Toc221708976"/>
    <w:p w14:paraId="687DF15E" w14:textId="7D2F639F" w:rsidR="00563C03" w:rsidRPr="00790F82" w:rsidRDefault="00F620D6" w:rsidP="00790F82">
      <w:pPr>
        <w:pStyle w:val="Heading1"/>
        <w:jc w:val="center"/>
        <w:rPr>
          <w:sz w:val="28"/>
          <w:szCs w:val="28"/>
        </w:rPr>
      </w:pPr>
      <w:r w:rsidRPr="00790F82">
        <w:rPr>
          <w:noProof/>
          <w:sz w:val="28"/>
          <w:szCs w:val="28"/>
        </w:rPr>
        <mc:AlternateContent>
          <mc:Choice Requires="wps">
            <w:drawing>
              <wp:anchor distT="0" distB="0" distL="0" distR="0" simplePos="0" relativeHeight="251803648" behindDoc="0" locked="0" layoutInCell="1" allowOverlap="1" wp14:anchorId="60461BA8" wp14:editId="11AB0DB3">
                <wp:simplePos x="0" y="0"/>
                <wp:positionH relativeFrom="page">
                  <wp:posOffset>-26670</wp:posOffset>
                </wp:positionH>
                <wp:positionV relativeFrom="paragraph">
                  <wp:posOffset>320940</wp:posOffset>
                </wp:positionV>
                <wp:extent cx="7772400" cy="27940"/>
                <wp:effectExtent l="0" t="0" r="0" b="0"/>
                <wp:wrapNone/>
                <wp:docPr id="1897441262"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458A4E1F" id="Graphic 31" o:spid="_x0000_s1026" style="position:absolute;margin-left:-2.1pt;margin-top:25.25pt;width:612pt;height:2.2pt;z-index:251803648;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" path="m7772400,l,,,27432r7772400,l7772400,xe" fillcolor="#548dd4" stroked="f">
                <v:path arrowok="t"/>
                <w10:wrap anchorx="page"/>
              </v:shape>
            </w:pict>
          </mc:Fallback>
        </mc:AlternateContent>
      </w:r>
      <w:r w:rsidR="00563C03" w:rsidRPr="00790F82">
        <w:rPr>
          <w:sz w:val="28"/>
          <w:szCs w:val="28"/>
        </w:rPr>
        <w:t>Local EGLE Contacts</w:t>
      </w:r>
      <w:bookmarkEnd w:id="70"/>
    </w:p>
    <w:p w14:paraId="42A19916" w14:textId="77777777" w:rsidR="00563C03" w:rsidRPr="00651B4B" w:rsidRDefault="00563C03" w:rsidP="00563C03">
      <w:pPr>
        <w:rPr>
          <w:sz w:val="23"/>
          <w:szCs w:val="23"/>
        </w:rPr>
      </w:pPr>
      <w:r w:rsidRPr="00651B4B">
        <w:rPr>
          <w:sz w:val="23"/>
          <w:szCs w:val="23"/>
        </w:rPr>
        <w:t>•</w:t>
      </w:r>
      <w:r w:rsidRPr="00651B4B">
        <w:rPr>
          <w:sz w:val="23"/>
          <w:szCs w:val="23"/>
        </w:rPr>
        <w:tab/>
        <w:t>Environmental Assistance Center – Lansing – 800-662-9278</w:t>
      </w:r>
    </w:p>
    <w:p w14:paraId="4C7AB716" w14:textId="77777777" w:rsidR="00563C03" w:rsidRPr="00651B4B" w:rsidRDefault="00563C03" w:rsidP="00563C03">
      <w:pPr>
        <w:rPr>
          <w:sz w:val="23"/>
          <w:szCs w:val="23"/>
        </w:rPr>
      </w:pPr>
      <w:r w:rsidRPr="00651B4B">
        <w:rPr>
          <w:sz w:val="23"/>
          <w:szCs w:val="23"/>
        </w:rPr>
        <w:t>•</w:t>
      </w:r>
      <w:r w:rsidRPr="00651B4B">
        <w:rPr>
          <w:sz w:val="23"/>
          <w:szCs w:val="23"/>
        </w:rPr>
        <w:tab/>
        <w:t>Wetlands, Lakes and Streams – Bridgett Carver – 517-257-7380</w:t>
      </w:r>
    </w:p>
    <w:p w14:paraId="1ACE9585" w14:textId="77777777" w:rsidR="00563C03" w:rsidRPr="00651B4B" w:rsidRDefault="00563C03" w:rsidP="00563C03">
      <w:pPr>
        <w:rPr>
          <w:sz w:val="23"/>
          <w:szCs w:val="23"/>
        </w:rPr>
      </w:pPr>
      <w:r w:rsidRPr="00651B4B">
        <w:rPr>
          <w:sz w:val="23"/>
          <w:szCs w:val="23"/>
        </w:rPr>
        <w:t>•</w:t>
      </w:r>
      <w:r w:rsidRPr="00651B4B">
        <w:rPr>
          <w:sz w:val="23"/>
          <w:szCs w:val="23"/>
        </w:rPr>
        <w:tab/>
        <w:t>Stormwater – Matt Konieczki – 517-857-0745</w:t>
      </w:r>
    </w:p>
    <w:p w14:paraId="024AD095" w14:textId="77777777" w:rsidR="00563C03" w:rsidRPr="00651B4B" w:rsidRDefault="00563C03" w:rsidP="00563C03">
      <w:pPr>
        <w:rPr>
          <w:sz w:val="23"/>
          <w:szCs w:val="23"/>
        </w:rPr>
      </w:pPr>
      <w:r w:rsidRPr="00651B4B">
        <w:rPr>
          <w:sz w:val="23"/>
          <w:szCs w:val="23"/>
        </w:rPr>
        <w:t>•</w:t>
      </w:r>
      <w:r w:rsidRPr="00651B4B">
        <w:rPr>
          <w:sz w:val="23"/>
          <w:szCs w:val="23"/>
        </w:rPr>
        <w:tab/>
        <w:t>NPDES – Ken Mroczkowski – 517-449-5300</w:t>
      </w:r>
    </w:p>
    <w:p w14:paraId="0B309FA0" w14:textId="77777777" w:rsidR="00563C03" w:rsidRPr="00651B4B" w:rsidRDefault="00563C03" w:rsidP="00563C03">
      <w:pPr>
        <w:rPr>
          <w:sz w:val="23"/>
          <w:szCs w:val="23"/>
        </w:rPr>
      </w:pPr>
      <w:r w:rsidRPr="00651B4B">
        <w:rPr>
          <w:sz w:val="23"/>
          <w:szCs w:val="23"/>
        </w:rPr>
        <w:t>•</w:t>
      </w:r>
      <w:r w:rsidRPr="00651B4B">
        <w:rPr>
          <w:sz w:val="23"/>
          <w:szCs w:val="23"/>
        </w:rPr>
        <w:tab/>
        <w:t>Groundwater – Rachel Burns – 517-416-4703</w:t>
      </w:r>
    </w:p>
    <w:p w14:paraId="63687925" w14:textId="77777777" w:rsidR="00563C03" w:rsidRPr="00651B4B" w:rsidRDefault="00563C03" w:rsidP="00563C03">
      <w:pPr>
        <w:rPr>
          <w:sz w:val="23"/>
          <w:szCs w:val="23"/>
        </w:rPr>
      </w:pPr>
      <w:r w:rsidRPr="00651B4B">
        <w:rPr>
          <w:sz w:val="23"/>
          <w:szCs w:val="23"/>
        </w:rPr>
        <w:t>•</w:t>
      </w:r>
      <w:r w:rsidRPr="00651B4B">
        <w:rPr>
          <w:sz w:val="23"/>
          <w:szCs w:val="23"/>
        </w:rPr>
        <w:tab/>
        <w:t>Brownfield Program – Holden Branch – 517-331-0993</w:t>
      </w:r>
    </w:p>
    <w:p w14:paraId="39FC5DDE" w14:textId="77777777" w:rsidR="00563C03" w:rsidRDefault="00563C03" w:rsidP="00563C03">
      <w:pPr>
        <w:rPr>
          <w:sz w:val="23"/>
          <w:szCs w:val="23"/>
        </w:rPr>
      </w:pPr>
      <w:r w:rsidRPr="00651B4B">
        <w:rPr>
          <w:sz w:val="23"/>
          <w:szCs w:val="23"/>
        </w:rPr>
        <w:t xml:space="preserve"> </w:t>
      </w:r>
    </w:p>
    <w:p w14:paraId="42EB8A7E" w14:textId="77777777" w:rsidR="00F620D6" w:rsidRDefault="00F620D6" w:rsidP="00563C03">
      <w:pPr>
        <w:rPr>
          <w:sz w:val="23"/>
          <w:szCs w:val="23"/>
        </w:rPr>
      </w:pPr>
    </w:p>
    <w:p w14:paraId="0F5BB770" w14:textId="77777777" w:rsidR="00F620D6" w:rsidRDefault="00F620D6" w:rsidP="00563C03">
      <w:pPr>
        <w:rPr>
          <w:sz w:val="23"/>
          <w:szCs w:val="23"/>
        </w:rPr>
      </w:pPr>
    </w:p>
    <w:p w14:paraId="2382959B" w14:textId="77777777" w:rsidR="00F620D6" w:rsidRDefault="00F620D6" w:rsidP="00563C03">
      <w:pPr>
        <w:rPr>
          <w:sz w:val="23"/>
          <w:szCs w:val="23"/>
        </w:rPr>
      </w:pPr>
    </w:p>
    <w:p w14:paraId="413E8312" w14:textId="77777777" w:rsidR="00F620D6" w:rsidRDefault="00F620D6" w:rsidP="00563C03">
      <w:pPr>
        <w:rPr>
          <w:sz w:val="23"/>
          <w:szCs w:val="23"/>
        </w:rPr>
      </w:pPr>
    </w:p>
    <w:p w14:paraId="5C385334" w14:textId="77777777" w:rsidR="00F620D6" w:rsidRDefault="00F620D6" w:rsidP="00563C03">
      <w:pPr>
        <w:rPr>
          <w:sz w:val="23"/>
          <w:szCs w:val="23"/>
        </w:rPr>
      </w:pPr>
    </w:p>
    <w:p w14:paraId="6CDC9277" w14:textId="77777777" w:rsidR="00F620D6" w:rsidRDefault="00F620D6" w:rsidP="00563C03">
      <w:pPr>
        <w:rPr>
          <w:sz w:val="23"/>
          <w:szCs w:val="23"/>
        </w:rPr>
      </w:pPr>
    </w:p>
    <w:p w14:paraId="4558148F" w14:textId="77777777" w:rsidR="00F620D6" w:rsidRDefault="00F620D6" w:rsidP="00563C03">
      <w:pPr>
        <w:rPr>
          <w:sz w:val="23"/>
          <w:szCs w:val="23"/>
        </w:rPr>
      </w:pPr>
    </w:p>
    <w:p w14:paraId="70234C6D" w14:textId="77777777" w:rsidR="00F620D6" w:rsidRDefault="00F620D6" w:rsidP="00563C03">
      <w:pPr>
        <w:rPr>
          <w:sz w:val="23"/>
          <w:szCs w:val="23"/>
        </w:rPr>
      </w:pPr>
    </w:p>
    <w:p w14:paraId="0E941F48" w14:textId="77777777" w:rsidR="00F620D6" w:rsidRDefault="00F620D6" w:rsidP="00563C03">
      <w:pPr>
        <w:rPr>
          <w:sz w:val="23"/>
          <w:szCs w:val="23"/>
        </w:rPr>
      </w:pPr>
    </w:p>
    <w:p w14:paraId="0EC090F9" w14:textId="293A345B" w:rsidR="00563C03" w:rsidRPr="00651B4B" w:rsidRDefault="005F73B8" w:rsidP="00563C03">
      <w:pPr>
        <w:rPr>
          <w:sz w:val="23"/>
          <w:szCs w:val="23"/>
        </w:rPr>
      </w:pPr>
      <w:r w:rsidRPr="00796F89">
        <w:rPr>
          <w:rFonts w:ascii="Candara" w:hAnsi="Candara"/>
          <w:noProof/>
          <w:sz w:val="20"/>
        </w:rPr>
        <w:lastRenderedPageBreak/>
        <mc:AlternateContent>
          <mc:Choice Requires="wpg">
            <w:drawing>
              <wp:inline distT="0" distB="0" distL="0" distR="0" wp14:anchorId="5D750820" wp14:editId="6DC59F25">
                <wp:extent cx="3305175" cy="8670290"/>
                <wp:effectExtent l="0" t="0" r="0" b="6984"/>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5175" cy="8670290"/>
                          <a:chOff x="0" y="0"/>
                          <a:chExt cx="3305175" cy="8670290"/>
                        </a:xfrm>
                      </wpg:grpSpPr>
                      <pic:pic xmlns:pic="http://schemas.openxmlformats.org/drawingml/2006/picture">
                        <pic:nvPicPr>
                          <pic:cNvPr id="253" name="Image 253"/>
                          <pic:cNvPicPr/>
                        </pic:nvPicPr>
                        <pic:blipFill>
                          <a:blip r:embed="rId147" cstate="print"/>
                          <a:stretch>
                            <a:fillRect/>
                          </a:stretch>
                        </pic:blipFill>
                        <pic:spPr>
                          <a:xfrm>
                            <a:off x="11250" y="4375486"/>
                            <a:ext cx="3257929" cy="4294578"/>
                          </a:xfrm>
                          <a:prstGeom prst="rect">
                            <a:avLst/>
                          </a:prstGeom>
                        </pic:spPr>
                      </pic:pic>
                      <pic:pic xmlns:pic="http://schemas.openxmlformats.org/drawingml/2006/picture">
                        <pic:nvPicPr>
                          <pic:cNvPr id="254" name="Image 254"/>
                          <pic:cNvPicPr/>
                        </pic:nvPicPr>
                        <pic:blipFill>
                          <a:blip r:embed="rId148" cstate="print"/>
                          <a:stretch>
                            <a:fillRect/>
                          </a:stretch>
                        </pic:blipFill>
                        <pic:spPr>
                          <a:xfrm>
                            <a:off x="0" y="0"/>
                            <a:ext cx="3304622" cy="4178335"/>
                          </a:xfrm>
                          <a:prstGeom prst="rect">
                            <a:avLst/>
                          </a:prstGeom>
                        </pic:spPr>
                      </pic:pic>
                      <wps:wsp>
                        <wps:cNvPr id="255" name="Graphic 255"/>
                        <wps:cNvSpPr/>
                        <wps:spPr>
                          <a:xfrm>
                            <a:off x="629717" y="4161322"/>
                            <a:ext cx="47625" cy="207645"/>
                          </a:xfrm>
                          <a:custGeom>
                            <a:avLst/>
                            <a:gdLst/>
                            <a:ahLst/>
                            <a:cxnLst/>
                            <a:rect l="l" t="t" r="r" b="b"/>
                            <a:pathLst>
                              <a:path w="47625" h="207645">
                                <a:moveTo>
                                  <a:pt x="0" y="0"/>
                                </a:moveTo>
                                <a:lnTo>
                                  <a:pt x="47625" y="207645"/>
                                </a:lnTo>
                              </a:path>
                            </a:pathLst>
                          </a:custGeom>
                          <a:ln w="9525">
                            <a:solidFill>
                              <a:srgbClr val="000000"/>
                            </a:solidFill>
                            <a:prstDash val="solid"/>
                          </a:ln>
                        </wps:spPr>
                        <wps:bodyPr wrap="square" lIns="0" tIns="0" rIns="0" bIns="0" rtlCol="0">
                          <a:prstTxWarp prst="textNoShape">
                            <a:avLst/>
                          </a:prstTxWarp>
                          <a:noAutofit/>
                        </wps:bodyPr>
                      </wps:wsp>
                      <wps:wsp>
                        <wps:cNvPr id="256" name="Graphic 256"/>
                        <wps:cNvSpPr/>
                        <wps:spPr>
                          <a:xfrm>
                            <a:off x="523037" y="4226727"/>
                            <a:ext cx="290830" cy="90805"/>
                          </a:xfrm>
                          <a:custGeom>
                            <a:avLst/>
                            <a:gdLst/>
                            <a:ahLst/>
                            <a:cxnLst/>
                            <a:rect l="l" t="t" r="r" b="b"/>
                            <a:pathLst>
                              <a:path w="290830" h="90805">
                                <a:moveTo>
                                  <a:pt x="145414" y="0"/>
                                </a:moveTo>
                                <a:lnTo>
                                  <a:pt x="88811" y="3566"/>
                                </a:lnTo>
                                <a:lnTo>
                                  <a:pt x="42589" y="13295"/>
                                </a:lnTo>
                                <a:lnTo>
                                  <a:pt x="11426" y="27726"/>
                                </a:lnTo>
                                <a:lnTo>
                                  <a:pt x="0" y="45402"/>
                                </a:lnTo>
                                <a:lnTo>
                                  <a:pt x="11426" y="63078"/>
                                </a:lnTo>
                                <a:lnTo>
                                  <a:pt x="42589" y="77509"/>
                                </a:lnTo>
                                <a:lnTo>
                                  <a:pt x="88811" y="87238"/>
                                </a:lnTo>
                                <a:lnTo>
                                  <a:pt x="145414" y="90805"/>
                                </a:lnTo>
                                <a:lnTo>
                                  <a:pt x="202018" y="87238"/>
                                </a:lnTo>
                                <a:lnTo>
                                  <a:pt x="248240" y="77509"/>
                                </a:lnTo>
                                <a:lnTo>
                                  <a:pt x="279403" y="63078"/>
                                </a:lnTo>
                                <a:lnTo>
                                  <a:pt x="290829" y="45402"/>
                                </a:lnTo>
                                <a:lnTo>
                                  <a:pt x="279403" y="27726"/>
                                </a:lnTo>
                                <a:lnTo>
                                  <a:pt x="248240" y="13295"/>
                                </a:lnTo>
                                <a:lnTo>
                                  <a:pt x="202018" y="3566"/>
                                </a:lnTo>
                                <a:lnTo>
                                  <a:pt x="145414" y="0"/>
                                </a:lnTo>
                                <a:close/>
                              </a:path>
                            </a:pathLst>
                          </a:custGeom>
                          <a:solidFill>
                            <a:srgbClr val="FFFFFF"/>
                          </a:solidFill>
                        </wps:spPr>
                        <wps:bodyPr wrap="square" lIns="0" tIns="0" rIns="0" bIns="0" rtlCol="0">
                          <a:prstTxWarp prst="textNoShape">
                            <a:avLst/>
                          </a:prstTxWarp>
                          <a:noAutofit/>
                        </wps:bodyPr>
                      </wps:wsp>
                      <wps:wsp>
                        <wps:cNvPr id="257" name="Graphic 257"/>
                        <wps:cNvSpPr/>
                        <wps:spPr>
                          <a:xfrm>
                            <a:off x="523037" y="4226727"/>
                            <a:ext cx="290830" cy="90805"/>
                          </a:xfrm>
                          <a:custGeom>
                            <a:avLst/>
                            <a:gdLst/>
                            <a:ahLst/>
                            <a:cxnLst/>
                            <a:rect l="l" t="t" r="r" b="b"/>
                            <a:pathLst>
                              <a:path w="290830" h="90805">
                                <a:moveTo>
                                  <a:pt x="145414" y="0"/>
                                </a:moveTo>
                                <a:lnTo>
                                  <a:pt x="88811" y="3566"/>
                                </a:lnTo>
                                <a:lnTo>
                                  <a:pt x="42589" y="13295"/>
                                </a:lnTo>
                                <a:lnTo>
                                  <a:pt x="11426" y="27726"/>
                                </a:lnTo>
                                <a:lnTo>
                                  <a:pt x="0" y="45402"/>
                                </a:lnTo>
                                <a:lnTo>
                                  <a:pt x="11426" y="63078"/>
                                </a:lnTo>
                                <a:lnTo>
                                  <a:pt x="42589" y="77509"/>
                                </a:lnTo>
                                <a:lnTo>
                                  <a:pt x="88811" y="87238"/>
                                </a:lnTo>
                                <a:lnTo>
                                  <a:pt x="145414" y="90805"/>
                                </a:lnTo>
                                <a:lnTo>
                                  <a:pt x="202018" y="87238"/>
                                </a:lnTo>
                                <a:lnTo>
                                  <a:pt x="248240" y="77509"/>
                                </a:lnTo>
                                <a:lnTo>
                                  <a:pt x="279403" y="63078"/>
                                </a:lnTo>
                                <a:lnTo>
                                  <a:pt x="290829" y="45402"/>
                                </a:lnTo>
                                <a:lnTo>
                                  <a:pt x="279403" y="27726"/>
                                </a:lnTo>
                                <a:lnTo>
                                  <a:pt x="248240" y="13295"/>
                                </a:lnTo>
                                <a:lnTo>
                                  <a:pt x="202018" y="3566"/>
                                </a:lnTo>
                                <a:lnTo>
                                  <a:pt x="145414" y="0"/>
                                </a:lnTo>
                                <a:close/>
                              </a:path>
                            </a:pathLst>
                          </a:custGeom>
                          <a:ln w="9524">
                            <a:solidFill>
                              <a:srgbClr val="000000"/>
                            </a:solidFill>
                            <a:prstDash val="solid"/>
                          </a:ln>
                        </wps:spPr>
                        <wps:bodyPr wrap="square" lIns="0" tIns="0" rIns="0" bIns="0" rtlCol="0">
                          <a:prstTxWarp prst="textNoShape">
                            <a:avLst/>
                          </a:prstTxWarp>
                          <a:noAutofit/>
                        </wps:bodyPr>
                      </wps:wsp>
                      <wps:wsp>
                        <wps:cNvPr id="258" name="Textbox 258"/>
                        <wps:cNvSpPr txBox="1"/>
                        <wps:spPr>
                          <a:xfrm>
                            <a:off x="615112" y="4230211"/>
                            <a:ext cx="97790" cy="87630"/>
                          </a:xfrm>
                          <a:prstGeom prst="rect">
                            <a:avLst/>
                          </a:prstGeom>
                        </wps:spPr>
                        <wps:txbx>
                          <w:txbxContent>
                            <w:p w14:paraId="79A59482" w14:textId="77777777" w:rsidR="005F73B8" w:rsidRDefault="005F73B8" w:rsidP="005F73B8">
                              <w:pPr>
                                <w:spacing w:line="137" w:lineRule="exact"/>
                                <w:rPr>
                                  <w:rFonts w:ascii="Arial Narrow"/>
                                  <w:b/>
                                  <w:sz w:val="12"/>
                                </w:rPr>
                              </w:pPr>
                              <w:r>
                                <w:rPr>
                                  <w:rFonts w:ascii="Arial Narrow"/>
                                  <w:b/>
                                  <w:color w:val="FF0000"/>
                                  <w:spacing w:val="-5"/>
                                  <w:sz w:val="12"/>
                                </w:rPr>
                                <w:t>No</w:t>
                              </w:r>
                            </w:p>
                          </w:txbxContent>
                        </wps:txbx>
                        <wps:bodyPr wrap="square" lIns="0" tIns="0" rIns="0" bIns="0" rtlCol="0">
                          <a:noAutofit/>
                        </wps:bodyPr>
                      </wps:wsp>
                    </wpg:wgp>
                  </a:graphicData>
                </a:graphic>
              </wp:inline>
            </w:drawing>
          </mc:Choice>
          <mc:Fallback>
            <w:pict>
              <v:group w14:anchorId="5D750820" id="Group 252" o:spid="_x0000_s1026" style="width:260.25pt;height:682.7pt;mso-position-horizontal-relative:char;mso-position-vertical-relative:line" coordsize="33051,867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&#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3" o:spid="_x0000_s1027" type="#_x0000_t75" style="position:absolute;left:112;top:43754;width:32579;height:4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">
                  <v:imagedata r:id="rId149" o:title=""/>
                </v:shape>
                <v:shape id="Image 254" o:spid="_x0000_s1028" type="#_x0000_t75" style="position:absolute;width:33046;height:4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">
                  <v:imagedata r:id="rId150" o:title=""/>
                </v:shape>
                <v:shape id="Graphic 255" o:spid="_x0000_s1029" style="position:absolute;left:6297;top:41613;width:476;height:2076;visibility:visible;mso-wrap-style:square;v-text-anchor:top" coordsize="4762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" path="m,l47625,207645e" filled="f">
                  <v:path arrowok="t"/>
                </v:shape>
                <v:shape id="Graphic 256" o:spid="_x0000_s1030" style="position:absolute;left:5230;top:42267;width:2908;height:908;visibility:visible;mso-wrap-style:square;v-text-anchor:top" coordsize="29083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" path="m145414,l88811,3566,42589,13295,11426,27726,,45402,11426,63078,42589,77509r46222,9729l145414,90805r56604,-3567l248240,77509,279403,63078,290829,45402,279403,27726,248240,13295,202018,3566,145414,xe" stroked="f">
                  <v:path arrowok="t"/>
                </v:shape>
                <v:shape id="Graphic 257" o:spid="_x0000_s1031" style="position:absolute;left:5230;top:42267;width:2908;height:908;visibility:visible;mso-wrap-style:square;v-text-anchor:top" coordsize="29083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" path="m145414,l88811,3566,42589,13295,11426,27726,,45402,11426,63078,42589,77509r46222,9729l145414,90805r56604,-3567l248240,77509,279403,63078,290829,45402,279403,27726,248240,13295,202018,3566,145414,xe" filled="f" strokeweight=".26456mm">
                  <v:path arrowok="t"/>
                </v:shape>
                <v:shapetype id="_x0000_t202" coordsize="21600,21600" o:spt="202" path="m,l,21600r21600,l21600,xe">
                  <v:stroke joinstyle="miter"/>
                  <v:path gradientshapeok="t" o:connecttype="rect"/>
                </v:shapetype>
                <v:shape id="Textbox 258" o:spid="_x0000_s1032" type="#_x0000_t202" style="position:absolute;left:6151;top:42302;width:97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79A59482" w14:textId="77777777" w:rsidR="005F73B8" w:rsidRDefault="005F73B8" w:rsidP="005F73B8">
                        <w:pPr>
                          <w:spacing w:line="137" w:lineRule="exact"/>
                          <w:rPr>
                            <w:rFonts w:ascii="Arial Narrow"/>
                            <w:b/>
                            <w:sz w:val="12"/>
                          </w:rPr>
                        </w:pPr>
                        <w:r>
                          <w:rPr>
                            <w:rFonts w:ascii="Arial Narrow"/>
                            <w:b/>
                            <w:color w:val="FF0000"/>
                            <w:spacing w:val="-5"/>
                            <w:sz w:val="12"/>
                          </w:rPr>
                          <w:t>No</w:t>
                        </w:r>
                      </w:p>
                    </w:txbxContent>
                  </v:textbox>
                </v:shape>
                <w10:anchorlock/>
              </v:group>
            </w:pict>
          </mc:Fallback>
        </mc:AlternateContent>
      </w:r>
    </w:p>
    <w:bookmarkStart w:id="71" w:name="_Toc221708977"/>
    <w:p w14:paraId="18C4A432" w14:textId="7EA1AB14" w:rsidR="00563C03" w:rsidRPr="00790F82" w:rsidRDefault="0059281B" w:rsidP="00790F82">
      <w:pPr>
        <w:pStyle w:val="Heading1"/>
        <w:jc w:val="center"/>
        <w:rPr>
          <w:sz w:val="28"/>
          <w:szCs w:val="28"/>
        </w:rPr>
      </w:pPr>
      <w:r w:rsidRPr="00790F82">
        <w:rPr>
          <w:noProof/>
          <w:sz w:val="28"/>
          <w:szCs w:val="28"/>
        </w:rPr>
        <w:lastRenderedPageBreak/>
        <mc:AlternateContent>
          <mc:Choice Requires="wps">
            <w:drawing>
              <wp:anchor distT="0" distB="0" distL="0" distR="0" simplePos="0" relativeHeight="251805696" behindDoc="0" locked="0" layoutInCell="1" allowOverlap="1" wp14:anchorId="03302232" wp14:editId="0AD04BAB">
                <wp:simplePos x="0" y="0"/>
                <wp:positionH relativeFrom="page">
                  <wp:posOffset>6674</wp:posOffset>
                </wp:positionH>
                <wp:positionV relativeFrom="paragraph">
                  <wp:posOffset>225610</wp:posOffset>
                </wp:positionV>
                <wp:extent cx="7772400" cy="27940"/>
                <wp:effectExtent l="0" t="0" r="0" b="0"/>
                <wp:wrapNone/>
                <wp:docPr id="821828617"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404229C0" id="Graphic 31" o:spid="_x0000_s1026" style="position:absolute;margin-left:.55pt;margin-top:17.75pt;width:612pt;height:2.2pt;z-index:251805696;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" path="m7772400,l,,,27432r7772400,l7772400,xe" fillcolor="#548dd4" stroked="f">
                <v:path arrowok="t"/>
                <w10:wrap anchorx="page"/>
              </v:shape>
            </w:pict>
          </mc:Fallback>
        </mc:AlternateContent>
      </w:r>
      <w:r w:rsidR="00563C03" w:rsidRPr="00790F82">
        <w:rPr>
          <w:sz w:val="28"/>
          <w:szCs w:val="28"/>
        </w:rPr>
        <w:t>U. S. Army Corps of Engineers</w:t>
      </w:r>
      <w:bookmarkEnd w:id="71"/>
    </w:p>
    <w:p w14:paraId="4ADBDC0B" w14:textId="77777777" w:rsidR="00563C03" w:rsidRPr="00651B4B" w:rsidRDefault="00563C03" w:rsidP="00563C03">
      <w:pPr>
        <w:rPr>
          <w:sz w:val="23"/>
          <w:szCs w:val="23"/>
        </w:rPr>
      </w:pPr>
      <w:r w:rsidRPr="00651B4B">
        <w:rPr>
          <w:sz w:val="23"/>
          <w:szCs w:val="23"/>
        </w:rPr>
        <w:t>The mission statement of the US Army Corps of Engineers Regulatory Program is:</w:t>
      </w:r>
    </w:p>
    <w:p w14:paraId="6F956F94" w14:textId="77777777" w:rsidR="00563C03" w:rsidRPr="001646B4" w:rsidRDefault="00563C03" w:rsidP="00563C03">
      <w:pPr>
        <w:rPr>
          <w:i/>
          <w:iCs/>
          <w:sz w:val="23"/>
          <w:szCs w:val="23"/>
        </w:rPr>
      </w:pPr>
      <w:r w:rsidRPr="001646B4">
        <w:rPr>
          <w:i/>
          <w:iCs/>
          <w:sz w:val="23"/>
          <w:szCs w:val="23"/>
        </w:rPr>
        <w:t>“To provide strong protection of the Nation’s aquatic environment. This will be accomplished through: coordination with agencies and the public; fair, reasonable, and timely decisions; accurate and timely jurisdiction determinations; monitoring, compliance and enforcement of permit laws, regulations and policies.”</w:t>
      </w:r>
    </w:p>
    <w:p w14:paraId="52E67BF2" w14:textId="77777777" w:rsidR="00563C03" w:rsidRPr="00651B4B" w:rsidRDefault="00563C03" w:rsidP="00563C03">
      <w:pPr>
        <w:rPr>
          <w:sz w:val="23"/>
          <w:szCs w:val="23"/>
        </w:rPr>
      </w:pPr>
      <w:r w:rsidRPr="00651B4B">
        <w:rPr>
          <w:sz w:val="23"/>
          <w:szCs w:val="23"/>
        </w:rPr>
        <w:t>Projects which involve development in rivers, harbors, flood zones, wetlands, or the Great Lakes will generally fall under the jurisdiction of the Army Corp of Engineers, which works jointly with the Michigan Department of Environmental Quality on several of their permitting activities.</w:t>
      </w:r>
    </w:p>
    <w:p w14:paraId="6F2DE46E" w14:textId="77777777" w:rsidR="00563C03" w:rsidRPr="00651B4B" w:rsidRDefault="00563C03" w:rsidP="00563C03">
      <w:pPr>
        <w:rPr>
          <w:sz w:val="23"/>
          <w:szCs w:val="23"/>
        </w:rPr>
      </w:pPr>
      <w:r w:rsidRPr="00651B4B">
        <w:rPr>
          <w:sz w:val="23"/>
          <w:szCs w:val="23"/>
        </w:rPr>
        <w:t>Monroe County falls under the jurisdiction of the Detroit District.</w:t>
      </w:r>
    </w:p>
    <w:p w14:paraId="2B54C330" w14:textId="0FB74599" w:rsidR="00563C03" w:rsidRDefault="00563C03" w:rsidP="00FD5797">
      <w:pPr>
        <w:ind w:left="720"/>
        <w:rPr>
          <w:sz w:val="23"/>
          <w:szCs w:val="23"/>
        </w:rPr>
      </w:pPr>
      <w:r w:rsidRPr="00651B4B">
        <w:rPr>
          <w:sz w:val="23"/>
          <w:szCs w:val="23"/>
        </w:rPr>
        <w:t>US Army Corps of Engineers Detroit District Regulatory Office :</w:t>
      </w:r>
      <w:r w:rsidR="00783FD2">
        <w:rPr>
          <w:sz w:val="23"/>
          <w:szCs w:val="23"/>
        </w:rPr>
        <w:br/>
      </w:r>
      <w:r w:rsidRPr="00651B4B">
        <w:rPr>
          <w:sz w:val="23"/>
          <w:szCs w:val="23"/>
        </w:rPr>
        <w:t>800-493-6838</w:t>
      </w:r>
      <w:r w:rsidR="000B55FD">
        <w:rPr>
          <w:sz w:val="23"/>
          <w:szCs w:val="23"/>
        </w:rPr>
        <w:br/>
      </w:r>
      <w:hyperlink r:id="rId151" w:history="1">
        <w:r w:rsidR="007C540C" w:rsidRPr="00502F82">
          <w:rPr>
            <w:rStyle w:val="Hyperlink"/>
            <w:sz w:val="23"/>
            <w:szCs w:val="23"/>
          </w:rPr>
          <w:t>www.lre.usace.army.mil</w:t>
        </w:r>
      </w:hyperlink>
    </w:p>
    <w:p w14:paraId="6DD0CBA5" w14:textId="77777777" w:rsidR="00563C03" w:rsidRPr="00651B4B" w:rsidRDefault="00563C03" w:rsidP="00563C03">
      <w:pPr>
        <w:rPr>
          <w:sz w:val="23"/>
          <w:szCs w:val="23"/>
        </w:rPr>
      </w:pPr>
    </w:p>
    <w:p w14:paraId="7E217685" w14:textId="77777777" w:rsidR="00563C03" w:rsidRPr="00651B4B" w:rsidRDefault="00563C03" w:rsidP="00563C03">
      <w:pPr>
        <w:rPr>
          <w:sz w:val="23"/>
          <w:szCs w:val="23"/>
        </w:rPr>
      </w:pPr>
      <w:r w:rsidRPr="00651B4B">
        <w:rPr>
          <w:sz w:val="23"/>
          <w:szCs w:val="23"/>
        </w:rPr>
        <w:t>The Regulatory Sourcebook contains detailed information on project requirements and permitting:</w:t>
      </w:r>
    </w:p>
    <w:p w14:paraId="69C18FD8" w14:textId="50B88A9B" w:rsidR="00337EE1" w:rsidRPr="00651B4B" w:rsidRDefault="0094095B" w:rsidP="00563C03">
      <w:pPr>
        <w:rPr>
          <w:sz w:val="23"/>
          <w:szCs w:val="23"/>
        </w:rPr>
      </w:pPr>
      <w:hyperlink r:id="rId152" w:history="1">
        <w:r w:rsidRPr="00502F82">
          <w:rPr>
            <w:rStyle w:val="Hyperlink"/>
            <w:sz w:val="23"/>
            <w:szCs w:val="23"/>
          </w:rPr>
          <w:t>www.lre.usace.army.mil/Portals/69/docs/regulatory/Source_Book/Sourcebook_Outline_v9_23_JAN_2013.pdf</w:t>
        </w:r>
      </w:hyperlink>
    </w:p>
    <w:p w14:paraId="158C6A19" w14:textId="77777777" w:rsidR="00563C03" w:rsidRPr="00651B4B" w:rsidRDefault="00563C03" w:rsidP="00563C03">
      <w:pPr>
        <w:rPr>
          <w:sz w:val="23"/>
          <w:szCs w:val="23"/>
        </w:rPr>
      </w:pPr>
      <w:r w:rsidRPr="00651B4B">
        <w:rPr>
          <w:sz w:val="23"/>
          <w:szCs w:val="23"/>
        </w:rPr>
        <w:t>The Joint Permit Application for work in Inland Lakes and Streams, Great Lakes, Wetlands, Floodplains, Dams, High Risk Erosion Areas and Critical Dune Areas is available here:</w:t>
      </w:r>
    </w:p>
    <w:p w14:paraId="5426DD2D" w14:textId="15B304A9" w:rsidR="006B16DC" w:rsidRDefault="002A693F" w:rsidP="00563C03">
      <w:pPr>
        <w:rPr>
          <w:sz w:val="23"/>
          <w:szCs w:val="23"/>
        </w:rPr>
      </w:pPr>
      <w:hyperlink r:id="rId153" w:history="1">
        <w:r w:rsidRPr="00502F82">
          <w:rPr>
            <w:rStyle w:val="Hyperlink"/>
            <w:sz w:val="23"/>
            <w:szCs w:val="23"/>
          </w:rPr>
          <w:t>www.michigan.gov/documents/deq/deq-wrd-jpa-application_353994_7.pdf</w:t>
        </w:r>
      </w:hyperlink>
    </w:p>
    <w:p w14:paraId="6B1F15F2" w14:textId="77777777" w:rsidR="002A693F" w:rsidRDefault="002A693F" w:rsidP="00563C03">
      <w:pPr>
        <w:rPr>
          <w:sz w:val="23"/>
          <w:szCs w:val="23"/>
        </w:rPr>
      </w:pPr>
    </w:p>
    <w:p w14:paraId="78293598" w14:textId="77777777" w:rsidR="00BE7524" w:rsidRDefault="00BE7524" w:rsidP="00563C03">
      <w:pPr>
        <w:rPr>
          <w:sz w:val="23"/>
          <w:szCs w:val="23"/>
        </w:rPr>
      </w:pPr>
    </w:p>
    <w:p w14:paraId="16E83FFC" w14:textId="77777777" w:rsidR="00BE7524" w:rsidRDefault="00BE7524" w:rsidP="00563C03">
      <w:pPr>
        <w:rPr>
          <w:sz w:val="23"/>
          <w:szCs w:val="23"/>
        </w:rPr>
      </w:pPr>
    </w:p>
    <w:p w14:paraId="713963B3" w14:textId="77777777" w:rsidR="00BE7524" w:rsidRDefault="00BE7524" w:rsidP="00563C03">
      <w:pPr>
        <w:rPr>
          <w:sz w:val="23"/>
          <w:szCs w:val="23"/>
        </w:rPr>
      </w:pPr>
    </w:p>
    <w:p w14:paraId="4987AA34" w14:textId="77777777" w:rsidR="00B34C8E" w:rsidRDefault="00B34C8E" w:rsidP="00563C03">
      <w:pPr>
        <w:rPr>
          <w:sz w:val="23"/>
          <w:szCs w:val="23"/>
        </w:rPr>
      </w:pPr>
    </w:p>
    <w:p w14:paraId="12B644E8" w14:textId="77777777" w:rsidR="00EF238B" w:rsidRDefault="00EF238B" w:rsidP="00563C03">
      <w:pPr>
        <w:rPr>
          <w:sz w:val="23"/>
          <w:szCs w:val="23"/>
        </w:rPr>
      </w:pPr>
    </w:p>
    <w:p w14:paraId="14763E28" w14:textId="77777777" w:rsidR="002E0ED6" w:rsidRPr="00651B4B" w:rsidRDefault="002E0ED6" w:rsidP="00563C03">
      <w:pPr>
        <w:rPr>
          <w:sz w:val="23"/>
          <w:szCs w:val="23"/>
        </w:rPr>
      </w:pPr>
    </w:p>
    <w:p w14:paraId="10C772BD" w14:textId="77777777" w:rsidR="00563C03" w:rsidRPr="00651B4B" w:rsidRDefault="00563C03" w:rsidP="00563C03">
      <w:pPr>
        <w:rPr>
          <w:sz w:val="23"/>
          <w:szCs w:val="23"/>
        </w:rPr>
      </w:pPr>
      <w:r w:rsidRPr="00651B4B">
        <w:rPr>
          <w:sz w:val="23"/>
          <w:szCs w:val="23"/>
        </w:rPr>
        <w:t xml:space="preserve"> </w:t>
      </w:r>
    </w:p>
    <w:bookmarkStart w:id="72" w:name="_Toc221708978"/>
    <w:p w14:paraId="4E897ED2" w14:textId="11134552" w:rsidR="00563C03" w:rsidRPr="00790F82" w:rsidRDefault="00FD4AE8" w:rsidP="00790F82">
      <w:pPr>
        <w:pStyle w:val="Heading1"/>
      </w:pPr>
      <w:r w:rsidRPr="00790F82">
        <w:rPr>
          <w:noProof/>
        </w:rPr>
        <w:lastRenderedPageBreak/>
        <mc:AlternateContent>
          <mc:Choice Requires="wps">
            <w:drawing>
              <wp:anchor distT="0" distB="0" distL="0" distR="0" simplePos="0" relativeHeight="251807744" behindDoc="0" locked="0" layoutInCell="1" allowOverlap="1" wp14:anchorId="08327A29" wp14:editId="263DD083">
                <wp:simplePos x="0" y="0"/>
                <wp:positionH relativeFrom="page">
                  <wp:posOffset>26698</wp:posOffset>
                </wp:positionH>
                <wp:positionV relativeFrom="paragraph">
                  <wp:posOffset>265657</wp:posOffset>
                </wp:positionV>
                <wp:extent cx="7772400" cy="27940"/>
                <wp:effectExtent l="0" t="0" r="0" b="0"/>
                <wp:wrapNone/>
                <wp:docPr id="1379676045"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40362E9C" id="Graphic 31" o:spid="_x0000_s1026" style="position:absolute;margin-left:2.1pt;margin-top:20.9pt;width:612pt;height:2.2pt;z-index:251807744;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" path="m7772400,l,,,27432r7772400,l7772400,xe" fillcolor="#548dd4" stroked="f">
                <v:path arrowok="t"/>
                <w10:wrap anchorx="page"/>
              </v:shape>
            </w:pict>
          </mc:Fallback>
        </mc:AlternateContent>
      </w:r>
      <w:r w:rsidR="00563C03" w:rsidRPr="00790F82">
        <w:t>6.</w:t>
      </w:r>
      <w:r w:rsidR="00563C03" w:rsidRPr="00790F82">
        <w:tab/>
        <w:t>Zoning/Special Approval/Site Plan Review</w:t>
      </w:r>
      <w:bookmarkEnd w:id="72"/>
    </w:p>
    <w:p w14:paraId="3E8D81ED" w14:textId="77777777" w:rsidR="00563C03" w:rsidRPr="00651B4B" w:rsidRDefault="00563C03" w:rsidP="00563C03">
      <w:pPr>
        <w:rPr>
          <w:sz w:val="23"/>
          <w:szCs w:val="23"/>
        </w:rPr>
      </w:pPr>
      <w:r w:rsidRPr="00651B4B">
        <w:rPr>
          <w:sz w:val="23"/>
          <w:szCs w:val="23"/>
        </w:rPr>
        <w:t>The Michigan Zoning Enabling Act (PA 110 of 2006, as amended) gives local units of government the authority to regulate land use and development within their boundaries as does the general police powers authority of municipalities. These regulations are contained within a community’s zoning ordinance and are used by communities to limit certain types of uses to specific areas, as well as to control specific aspects of developments which may significantly impact the community. These regulations are generally developed to further the public health, safety and welfare, and to serve as a tool to implement a community’s master plan.</w:t>
      </w:r>
    </w:p>
    <w:p w14:paraId="55BE2C06" w14:textId="77777777" w:rsidR="00563C03" w:rsidRPr="00651B4B" w:rsidRDefault="00563C03" w:rsidP="00563C03">
      <w:pPr>
        <w:rPr>
          <w:sz w:val="23"/>
          <w:szCs w:val="23"/>
        </w:rPr>
      </w:pPr>
      <w:r w:rsidRPr="00651B4B">
        <w:rPr>
          <w:sz w:val="23"/>
          <w:szCs w:val="23"/>
        </w:rPr>
        <w:t>It is important for developers to be aware of the different types of local regulations that may affect a project. Gaining permission to move forward may take multiple approvals. The local approval process is generally limited to the following, although each municipality has its own specific regulations and approval procedures:</w:t>
      </w:r>
    </w:p>
    <w:p w14:paraId="7BABD498" w14:textId="77777777" w:rsidR="00563C03" w:rsidRPr="00651B4B" w:rsidRDefault="00563C03" w:rsidP="00563C03">
      <w:pPr>
        <w:rPr>
          <w:sz w:val="23"/>
          <w:szCs w:val="23"/>
        </w:rPr>
      </w:pPr>
      <w:r w:rsidRPr="00651B4B">
        <w:rPr>
          <w:sz w:val="23"/>
          <w:szCs w:val="23"/>
        </w:rPr>
        <w:t>-</w:t>
      </w:r>
      <w:r w:rsidRPr="00651B4B">
        <w:rPr>
          <w:sz w:val="23"/>
          <w:szCs w:val="23"/>
        </w:rPr>
        <w:tab/>
        <w:t>Zoning</w:t>
      </w:r>
    </w:p>
    <w:p w14:paraId="0A07B313" w14:textId="77777777" w:rsidR="00563C03" w:rsidRPr="00651B4B" w:rsidRDefault="00563C03" w:rsidP="00563C03">
      <w:pPr>
        <w:rPr>
          <w:sz w:val="23"/>
          <w:szCs w:val="23"/>
        </w:rPr>
      </w:pPr>
      <w:r w:rsidRPr="00651B4B">
        <w:rPr>
          <w:sz w:val="23"/>
          <w:szCs w:val="23"/>
        </w:rPr>
        <w:t>-</w:t>
      </w:r>
      <w:r w:rsidRPr="00651B4B">
        <w:rPr>
          <w:sz w:val="23"/>
          <w:szCs w:val="23"/>
        </w:rPr>
        <w:tab/>
        <w:t>Special Use Approval</w:t>
      </w:r>
    </w:p>
    <w:p w14:paraId="646D8A16" w14:textId="77777777" w:rsidR="00563C03" w:rsidRPr="00651B4B" w:rsidRDefault="00563C03" w:rsidP="00563C03">
      <w:pPr>
        <w:rPr>
          <w:sz w:val="23"/>
          <w:szCs w:val="23"/>
        </w:rPr>
      </w:pPr>
      <w:r w:rsidRPr="00651B4B">
        <w:rPr>
          <w:sz w:val="23"/>
          <w:szCs w:val="23"/>
        </w:rPr>
        <w:t>-</w:t>
      </w:r>
      <w:r w:rsidRPr="00651B4B">
        <w:rPr>
          <w:sz w:val="23"/>
          <w:szCs w:val="23"/>
        </w:rPr>
        <w:tab/>
        <w:t>Site Plan Approval</w:t>
      </w:r>
    </w:p>
    <w:p w14:paraId="595751F2" w14:textId="77777777" w:rsidR="00563C03" w:rsidRPr="00651B4B" w:rsidRDefault="00563C03" w:rsidP="00563C03">
      <w:pPr>
        <w:rPr>
          <w:sz w:val="23"/>
          <w:szCs w:val="23"/>
        </w:rPr>
      </w:pPr>
      <w:r w:rsidRPr="00651B4B">
        <w:rPr>
          <w:sz w:val="23"/>
          <w:szCs w:val="23"/>
        </w:rPr>
        <w:t>-</w:t>
      </w:r>
      <w:r w:rsidRPr="00651B4B">
        <w:rPr>
          <w:sz w:val="23"/>
          <w:szCs w:val="23"/>
        </w:rPr>
        <w:tab/>
        <w:t>Construction Plan Approval</w:t>
      </w:r>
    </w:p>
    <w:p w14:paraId="05EF9698" w14:textId="16FA402F" w:rsidR="00563C03" w:rsidRPr="00651B4B" w:rsidRDefault="00563C03" w:rsidP="00563C03">
      <w:pPr>
        <w:rPr>
          <w:sz w:val="23"/>
          <w:szCs w:val="23"/>
        </w:rPr>
      </w:pPr>
      <w:r w:rsidRPr="00651B4B">
        <w:rPr>
          <w:sz w:val="23"/>
          <w:szCs w:val="23"/>
        </w:rPr>
        <w:t>-</w:t>
      </w:r>
      <w:r w:rsidRPr="00651B4B">
        <w:rPr>
          <w:sz w:val="23"/>
          <w:szCs w:val="23"/>
        </w:rPr>
        <w:tab/>
        <w:t>Other site development requirements</w:t>
      </w:r>
    </w:p>
    <w:bookmarkStart w:id="73" w:name="_Toc221708979"/>
    <w:p w14:paraId="32CD5623" w14:textId="5F063A3E" w:rsidR="00563C03" w:rsidRPr="00790F82" w:rsidRDefault="0083370B" w:rsidP="00790F82">
      <w:pPr>
        <w:pStyle w:val="Heading1"/>
        <w:jc w:val="center"/>
        <w:rPr>
          <w:sz w:val="28"/>
          <w:szCs w:val="28"/>
        </w:rPr>
      </w:pPr>
      <w:r w:rsidRPr="00790F82">
        <w:rPr>
          <w:noProof/>
          <w:sz w:val="28"/>
          <w:szCs w:val="28"/>
        </w:rPr>
        <mc:AlternateContent>
          <mc:Choice Requires="wps">
            <w:drawing>
              <wp:anchor distT="0" distB="0" distL="0" distR="0" simplePos="0" relativeHeight="251809792" behindDoc="0" locked="0" layoutInCell="1" allowOverlap="1" wp14:anchorId="13475911" wp14:editId="5CAF928D">
                <wp:simplePos x="0" y="0"/>
                <wp:positionH relativeFrom="page">
                  <wp:posOffset>28575</wp:posOffset>
                </wp:positionH>
                <wp:positionV relativeFrom="paragraph">
                  <wp:posOffset>360955</wp:posOffset>
                </wp:positionV>
                <wp:extent cx="7772400" cy="27940"/>
                <wp:effectExtent l="0" t="0" r="0" b="0"/>
                <wp:wrapNone/>
                <wp:docPr id="798694392"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36975B94" id="Graphic 31" o:spid="_x0000_s1026" style="position:absolute;margin-left:2.25pt;margin-top:28.4pt;width:612pt;height:2.2pt;z-index:251809792;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" path="m7772400,l,,,27432r7772400,l7772400,xe" fillcolor="#548dd4" stroked="f">
                <v:path arrowok="t"/>
                <w10:wrap anchorx="page"/>
              </v:shape>
            </w:pict>
          </mc:Fallback>
        </mc:AlternateContent>
      </w:r>
      <w:r w:rsidR="00563C03" w:rsidRPr="00790F82">
        <w:rPr>
          <w:sz w:val="28"/>
          <w:szCs w:val="28"/>
        </w:rPr>
        <w:t>Zoning</w:t>
      </w:r>
      <w:bookmarkEnd w:id="73"/>
    </w:p>
    <w:p w14:paraId="0A6E3969" w14:textId="77777777" w:rsidR="00563C03" w:rsidRPr="00651B4B" w:rsidRDefault="00563C03" w:rsidP="00563C03">
      <w:pPr>
        <w:rPr>
          <w:sz w:val="23"/>
          <w:szCs w:val="23"/>
        </w:rPr>
      </w:pPr>
      <w:r w:rsidRPr="00651B4B">
        <w:rPr>
          <w:sz w:val="23"/>
          <w:szCs w:val="23"/>
        </w:rPr>
        <w:t>Each of the 24 local units of government (cities, villages and townships) in Monroe County have their own zoning maps and ordinances which divide communities into various zoning district classifications, each district allowing only certain uses. The zoning map is based on the adopted community Master Plan. Each zoning ordinance spells out exactly which land uses are permitted in a particular zoning district, and in addition, provides requirements for density and site development, by specifying the size of required yards, spacing between buildings, height, and site coverage.</w:t>
      </w:r>
    </w:p>
    <w:p w14:paraId="455070E6" w14:textId="27983FFB" w:rsidR="00563C03" w:rsidRPr="00651B4B" w:rsidRDefault="00563C03" w:rsidP="00563C03">
      <w:pPr>
        <w:rPr>
          <w:sz w:val="23"/>
          <w:szCs w:val="23"/>
        </w:rPr>
      </w:pPr>
      <w:r w:rsidRPr="00651B4B">
        <w:rPr>
          <w:sz w:val="23"/>
          <w:szCs w:val="23"/>
        </w:rPr>
        <w:t xml:space="preserve">In order to meet the constantly changing land use needs of communities it sometimes becomes necessary to change zoning boundaries. The process of altering the zoning configuration is referred to as rezoning or amendment to the existing zoning. Keep in mind, any rezoning should be in concert with the adopted Master Plan for each community. If a use is proposed for a site which is zoned properly than no rezoning is necessary, but if a use is not permitted within the district then it becomes necessary to request a rezoning to a district which permits the proposed use. The rezoning process is outlined as follows and proceeds along the </w:t>
      </w:r>
      <w:r w:rsidRPr="00651B4B">
        <w:rPr>
          <w:sz w:val="23"/>
          <w:szCs w:val="23"/>
        </w:rPr>
        <w:lastRenderedPageBreak/>
        <w:t>steps illustrated below. It is highly recommended that an applicant meet with the local government to determine</w:t>
      </w:r>
    </w:p>
    <w:p w14:paraId="3A07FD80" w14:textId="77777777" w:rsidR="00563C03" w:rsidRPr="00651B4B" w:rsidRDefault="00563C03" w:rsidP="00563C03">
      <w:pPr>
        <w:rPr>
          <w:sz w:val="23"/>
          <w:szCs w:val="23"/>
        </w:rPr>
      </w:pPr>
      <w:r w:rsidRPr="00651B4B">
        <w:rPr>
          <w:sz w:val="23"/>
          <w:szCs w:val="23"/>
        </w:rPr>
        <w:t>exactly which uses are permitted within a site’s zoning district and which districts allow particular uses.</w:t>
      </w:r>
    </w:p>
    <w:p w14:paraId="5F94D816" w14:textId="77777777" w:rsidR="00563C03" w:rsidRPr="0083370B" w:rsidRDefault="00563C03" w:rsidP="00563C03">
      <w:pPr>
        <w:rPr>
          <w:b/>
          <w:bCs/>
          <w:i/>
          <w:iCs/>
          <w:sz w:val="23"/>
          <w:szCs w:val="23"/>
          <w:u w:val="single"/>
        </w:rPr>
      </w:pPr>
      <w:r w:rsidRPr="0083370B">
        <w:rPr>
          <w:b/>
          <w:bCs/>
          <w:i/>
          <w:iCs/>
          <w:sz w:val="23"/>
          <w:szCs w:val="23"/>
          <w:u w:val="single"/>
        </w:rPr>
        <w:t>Contract Zoning</w:t>
      </w:r>
    </w:p>
    <w:p w14:paraId="37E155F8" w14:textId="7C9054AC" w:rsidR="00563C03" w:rsidRPr="00651B4B" w:rsidRDefault="00563C03" w:rsidP="00563C03">
      <w:pPr>
        <w:rPr>
          <w:sz w:val="23"/>
          <w:szCs w:val="23"/>
        </w:rPr>
      </w:pPr>
      <w:r w:rsidRPr="00651B4B">
        <w:rPr>
          <w:sz w:val="23"/>
          <w:szCs w:val="23"/>
        </w:rPr>
        <w:t>Pursuant to the Zoning Enabling Act, an owner of land may voluntarily offer to a community in writing, certain restrictions on the use and development of the land as a condition to a rezoning of the land. Often such conditions include an agreement not to develop or allow certain uses which might otherwise be permitted within the requested zoning classification. A community may approve the conditions offered by the applicant and further may establish a time period during which the conditions apply to the land. A community may not require a landowner to offer conditions as a requirement for rezoning. Many communities address the process for requesting a conditional zoning (as it is often called) in its zoning ordinance. The agreement of the parties setting for the conditions to which the rezoning is subject as well as the term and other conditions of the rezoning are reduced to a written agreement and recorded with the Register of Deeds Office so that future owners are on notice of the limiting conditions.</w:t>
      </w:r>
    </w:p>
    <w:bookmarkStart w:id="74" w:name="_Toc221708980"/>
    <w:p w14:paraId="5AABD472" w14:textId="3AF89FBC" w:rsidR="00563C03" w:rsidRPr="00790F82" w:rsidRDefault="00790F82" w:rsidP="00790F82">
      <w:pPr>
        <w:pStyle w:val="Heading1"/>
        <w:jc w:val="center"/>
        <w:rPr>
          <w:sz w:val="28"/>
          <w:szCs w:val="28"/>
        </w:rPr>
      </w:pPr>
      <w:r w:rsidRPr="00790F82">
        <w:rPr>
          <w:noProof/>
          <w:sz w:val="28"/>
          <w:szCs w:val="28"/>
        </w:rPr>
        <mc:AlternateContent>
          <mc:Choice Requires="wps">
            <w:drawing>
              <wp:anchor distT="0" distB="0" distL="0" distR="0" simplePos="0" relativeHeight="251812864" behindDoc="0" locked="0" layoutInCell="1" allowOverlap="1" wp14:anchorId="760A66A3" wp14:editId="49D745DF">
                <wp:simplePos x="0" y="0"/>
                <wp:positionH relativeFrom="page">
                  <wp:posOffset>0</wp:posOffset>
                </wp:positionH>
                <wp:positionV relativeFrom="paragraph">
                  <wp:posOffset>367315</wp:posOffset>
                </wp:positionV>
                <wp:extent cx="7772400" cy="27940"/>
                <wp:effectExtent l="0" t="0" r="0" b="0"/>
                <wp:wrapNone/>
                <wp:docPr id="1894113107"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67BBA281" id="Graphic 31" o:spid="_x0000_s1026" style="position:absolute;margin-left:0;margin-top:28.9pt;width:612pt;height:2.2pt;z-index:251812864;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" path="m7772400,l,,,27432r7772400,l7772400,xe" fillcolor="#548dd4" stroked="f">
                <v:path arrowok="t"/>
                <w10:wrap anchorx="page"/>
              </v:shape>
            </w:pict>
          </mc:Fallback>
        </mc:AlternateContent>
      </w:r>
      <w:r w:rsidRPr="00790F82">
        <w:rPr>
          <w:i/>
          <w:iCs/>
          <w:noProof/>
          <w:sz w:val="28"/>
          <w:szCs w:val="28"/>
          <w:u w:val="single"/>
        </w:rPr>
        <w:drawing>
          <wp:anchor distT="0" distB="0" distL="114300" distR="114300" simplePos="0" relativeHeight="251810816" behindDoc="0" locked="0" layoutInCell="1" allowOverlap="1" wp14:anchorId="11A37BF8" wp14:editId="2CD06A5E">
            <wp:simplePos x="0" y="0"/>
            <wp:positionH relativeFrom="column">
              <wp:posOffset>10990</wp:posOffset>
            </wp:positionH>
            <wp:positionV relativeFrom="paragraph">
              <wp:posOffset>396300</wp:posOffset>
            </wp:positionV>
            <wp:extent cx="6296635" cy="1000400"/>
            <wp:effectExtent l="0" t="0" r="0" b="9525"/>
            <wp:wrapNone/>
            <wp:docPr id="816587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87015" name=""/>
                    <pic:cNvPicPr/>
                  </pic:nvPicPr>
                  <pic:blipFill>
                    <a:blip r:embed="rId154">
                      <a:extLst>
                        <a:ext uri="{28A0092B-C50C-407E-A947-70E740481C1C}">
                          <a14:useLocalDpi xmlns:a14="http://schemas.microsoft.com/office/drawing/2010/main" val="0"/>
                        </a:ext>
                      </a:extLst>
                    </a:blip>
                    <a:stretch>
                      <a:fillRect/>
                    </a:stretch>
                  </pic:blipFill>
                  <pic:spPr>
                    <a:xfrm>
                      <a:off x="0" y="0"/>
                      <a:ext cx="6296635" cy="1000400"/>
                    </a:xfrm>
                    <a:prstGeom prst="rect">
                      <a:avLst/>
                    </a:prstGeom>
                  </pic:spPr>
                </pic:pic>
              </a:graphicData>
            </a:graphic>
            <wp14:sizeRelH relativeFrom="margin">
              <wp14:pctWidth>0</wp14:pctWidth>
            </wp14:sizeRelH>
            <wp14:sizeRelV relativeFrom="margin">
              <wp14:pctHeight>0</wp14:pctHeight>
            </wp14:sizeRelV>
          </wp:anchor>
        </w:drawing>
      </w:r>
      <w:r w:rsidR="00563C03" w:rsidRPr="00790F82">
        <w:rPr>
          <w:sz w:val="28"/>
          <w:szCs w:val="28"/>
        </w:rPr>
        <w:t>The Rezoning Process</w:t>
      </w:r>
      <w:bookmarkEnd w:id="74"/>
    </w:p>
    <w:p w14:paraId="0D0212F4" w14:textId="5ADC231B" w:rsidR="00563C03" w:rsidRPr="00A55E05" w:rsidRDefault="00563C03" w:rsidP="00563C03">
      <w:pPr>
        <w:rPr>
          <w:i/>
          <w:iCs/>
          <w:sz w:val="23"/>
          <w:szCs w:val="23"/>
          <w:u w:val="single"/>
        </w:rPr>
      </w:pPr>
    </w:p>
    <w:p w14:paraId="239DBF95" w14:textId="32B39530" w:rsidR="00563C03" w:rsidRPr="00651B4B" w:rsidRDefault="00563C03" w:rsidP="00563C03">
      <w:pPr>
        <w:rPr>
          <w:sz w:val="23"/>
          <w:szCs w:val="23"/>
        </w:rPr>
      </w:pPr>
    </w:p>
    <w:p w14:paraId="1C2EEAED" w14:textId="77777777" w:rsidR="00563C03" w:rsidRPr="00651B4B" w:rsidRDefault="00563C03" w:rsidP="00563C03">
      <w:pPr>
        <w:rPr>
          <w:sz w:val="23"/>
          <w:szCs w:val="23"/>
        </w:rPr>
      </w:pPr>
    </w:p>
    <w:p w14:paraId="4EF7517A" w14:textId="77777777" w:rsidR="00563C03" w:rsidRPr="00A55E05" w:rsidRDefault="00563C03" w:rsidP="00563C03">
      <w:pPr>
        <w:rPr>
          <w:b/>
          <w:bCs/>
          <w:i/>
          <w:iCs/>
          <w:sz w:val="23"/>
          <w:szCs w:val="23"/>
          <w:u w:val="single"/>
        </w:rPr>
      </w:pPr>
      <w:r w:rsidRPr="00A55E05">
        <w:rPr>
          <w:b/>
          <w:bCs/>
          <w:i/>
          <w:iCs/>
          <w:sz w:val="23"/>
          <w:szCs w:val="23"/>
          <w:u w:val="single"/>
        </w:rPr>
        <w:t>Application for Zoning Change</w:t>
      </w:r>
    </w:p>
    <w:p w14:paraId="00FD84D3" w14:textId="77777777" w:rsidR="00563C03" w:rsidRPr="00651B4B" w:rsidRDefault="00563C03" w:rsidP="00563C03">
      <w:pPr>
        <w:rPr>
          <w:sz w:val="23"/>
          <w:szCs w:val="23"/>
        </w:rPr>
      </w:pPr>
      <w:r w:rsidRPr="00651B4B">
        <w:rPr>
          <w:sz w:val="23"/>
          <w:szCs w:val="23"/>
        </w:rPr>
        <w:t>The rezoning process begins at the local government center where the property owner obtains a Zoning Change or Amendment Application. The form is completed, and the appropriate fees are paid at the time the application is submitted: The property owner(s) of record must also sign the application if the request to rezone is being made by another individual. The fees for zoning changes vary and can be based upon the total number of acres involved. A list of current fees for all categories of land use applications is provided with the application.</w:t>
      </w:r>
    </w:p>
    <w:p w14:paraId="18DD3B6B" w14:textId="77777777" w:rsidR="00563C03" w:rsidRPr="00A55E05" w:rsidRDefault="00563C03" w:rsidP="00563C03">
      <w:pPr>
        <w:rPr>
          <w:b/>
          <w:bCs/>
          <w:i/>
          <w:iCs/>
          <w:sz w:val="23"/>
          <w:szCs w:val="23"/>
          <w:u w:val="single"/>
        </w:rPr>
      </w:pPr>
      <w:r w:rsidRPr="00A55E05">
        <w:rPr>
          <w:b/>
          <w:bCs/>
          <w:i/>
          <w:iCs/>
          <w:sz w:val="23"/>
          <w:szCs w:val="23"/>
          <w:u w:val="single"/>
        </w:rPr>
        <w:t>Public Hearing and Public Notice</w:t>
      </w:r>
    </w:p>
    <w:p w14:paraId="16A0DEEC" w14:textId="2FCD67AB" w:rsidR="00563C03" w:rsidRPr="00651B4B" w:rsidRDefault="00563C03" w:rsidP="00563C03">
      <w:pPr>
        <w:rPr>
          <w:sz w:val="23"/>
          <w:szCs w:val="23"/>
        </w:rPr>
      </w:pPr>
      <w:r w:rsidRPr="00651B4B">
        <w:rPr>
          <w:sz w:val="23"/>
          <w:szCs w:val="23"/>
        </w:rPr>
        <w:t>When the application is filed, a public hearing is scheduled and a notice that a request for rezoning has been received is published in the local newspaper. This notice of public hearing must, by state law, be published not less than fifteen (15) days prior to the date of the public hearing. In addition, the law states that a copy of the public hearing</w:t>
      </w:r>
    </w:p>
    <w:p w14:paraId="3494D170" w14:textId="77777777" w:rsidR="00563C03" w:rsidRPr="00651B4B" w:rsidRDefault="00563C03" w:rsidP="00563C03">
      <w:pPr>
        <w:rPr>
          <w:sz w:val="23"/>
          <w:szCs w:val="23"/>
        </w:rPr>
      </w:pPr>
      <w:r w:rsidRPr="00651B4B">
        <w:rPr>
          <w:sz w:val="23"/>
          <w:szCs w:val="23"/>
        </w:rPr>
        <w:lastRenderedPageBreak/>
        <w:t>notice must be mailed or given to all owners of property and occupants within 300 feet of the subject property as well as other entities or bodies which have registered with the community to request notices.</w:t>
      </w:r>
    </w:p>
    <w:p w14:paraId="4C337706" w14:textId="77777777" w:rsidR="00563C03" w:rsidRPr="00651B4B" w:rsidRDefault="00563C03" w:rsidP="00563C03">
      <w:pPr>
        <w:rPr>
          <w:sz w:val="23"/>
          <w:szCs w:val="23"/>
        </w:rPr>
      </w:pPr>
      <w:r w:rsidRPr="00651B4B">
        <w:rPr>
          <w:sz w:val="23"/>
          <w:szCs w:val="23"/>
        </w:rPr>
        <w:t>The public hearing process allows members of the community who may have an interest in the rezoning request an opportunity to make comments about the proposal. The applicant is also allowed an opportunity to speak regarding the proposed zoning change. The Planning Commission will also review, at the public hearing, any written comments that have been received regarding the application. Usually the public hearing is followed by the next step, the Planning Commission’s recommendation, at the same meeting.</w:t>
      </w:r>
    </w:p>
    <w:p w14:paraId="6D6A0A00" w14:textId="77777777" w:rsidR="00563C03" w:rsidRPr="00A55E05" w:rsidRDefault="00563C03" w:rsidP="00563C03">
      <w:pPr>
        <w:rPr>
          <w:b/>
          <w:bCs/>
          <w:i/>
          <w:iCs/>
          <w:sz w:val="23"/>
          <w:szCs w:val="23"/>
          <w:u w:val="single"/>
        </w:rPr>
      </w:pPr>
      <w:r w:rsidRPr="00A55E05">
        <w:rPr>
          <w:b/>
          <w:bCs/>
          <w:i/>
          <w:iCs/>
          <w:sz w:val="23"/>
          <w:szCs w:val="23"/>
          <w:u w:val="single"/>
        </w:rPr>
        <w:t>Planning Commission Recommendation</w:t>
      </w:r>
    </w:p>
    <w:p w14:paraId="180EA6A0" w14:textId="77777777" w:rsidR="00563C03" w:rsidRPr="00651B4B" w:rsidRDefault="00563C03" w:rsidP="00563C03">
      <w:pPr>
        <w:rPr>
          <w:sz w:val="23"/>
          <w:szCs w:val="23"/>
        </w:rPr>
      </w:pPr>
      <w:r w:rsidRPr="00651B4B">
        <w:rPr>
          <w:sz w:val="23"/>
          <w:szCs w:val="23"/>
        </w:rPr>
        <w:t>After hearing from citizens and from the applicant, the local Planning Commission will make a recommendation to their community’s elected officials regarding their assessment of the proposed zoning change. Note that the Planning Commission only makes a recommendation and that the final decision is up to the governing body (City or Village Council or Township Board ). Often, a community’s planning consultant or planning staff will prepare a fact-based analysis of the request. This analysis will identify surrounding land uses, existing zoning, and will compare the requested zoning to the existing master plan land use map. This information, along with public input during the hearing, will assist the local Planning Commission in making a recommendation to the Township Board, or Village or City Council.</w:t>
      </w:r>
    </w:p>
    <w:p w14:paraId="051B0F16" w14:textId="77777777" w:rsidR="00563C03" w:rsidRPr="00651B4B" w:rsidRDefault="00563C03" w:rsidP="00563C03">
      <w:pPr>
        <w:rPr>
          <w:sz w:val="23"/>
          <w:szCs w:val="23"/>
        </w:rPr>
      </w:pPr>
      <w:r w:rsidRPr="00651B4B">
        <w:rPr>
          <w:sz w:val="23"/>
          <w:szCs w:val="23"/>
        </w:rPr>
        <w:t>Criteria that will be evaluated by the Planning Commission include compatibility with surrounding land uses, the full range of land uses permitted in the proposed district, the capability of the site to support this range of permitted uses, and the proposed district’s conformity with the community’s future land use plan. Although the applicant can present specific development plans for the property, the decision to recommend rezoning will be based solely on the technical merits of the request, as specific plans such as architectural designs or planned public improvements are always subject to change and are not binding during the rezoning process.</w:t>
      </w:r>
    </w:p>
    <w:p w14:paraId="7A1E72FD" w14:textId="77777777" w:rsidR="00563C03" w:rsidRPr="00A55E05" w:rsidRDefault="00563C03" w:rsidP="00563C03">
      <w:pPr>
        <w:rPr>
          <w:b/>
          <w:bCs/>
          <w:i/>
          <w:iCs/>
          <w:sz w:val="23"/>
          <w:szCs w:val="23"/>
          <w:u w:val="single"/>
        </w:rPr>
      </w:pPr>
      <w:r w:rsidRPr="00A55E05">
        <w:rPr>
          <w:b/>
          <w:bCs/>
          <w:i/>
          <w:iCs/>
          <w:sz w:val="23"/>
          <w:szCs w:val="23"/>
          <w:u w:val="single"/>
        </w:rPr>
        <w:t>Governing Body Final Action</w:t>
      </w:r>
    </w:p>
    <w:p w14:paraId="7D2E565B" w14:textId="77777777" w:rsidR="00563C03" w:rsidRPr="00651B4B" w:rsidRDefault="00563C03" w:rsidP="00563C03">
      <w:pPr>
        <w:rPr>
          <w:sz w:val="23"/>
          <w:szCs w:val="23"/>
        </w:rPr>
      </w:pPr>
      <w:r w:rsidRPr="00651B4B">
        <w:rPr>
          <w:sz w:val="23"/>
          <w:szCs w:val="23"/>
        </w:rPr>
        <w:t>The final decision in the rezoning process is by the governing body. The governing body will consider the recommendation of its planning commission and will make a decision whether or not to approve the request. In effect, the governing body is amending the zoning map, which is in effect, an amendment to a community’s zoning ordinance. If the request is granted, the zoning change takes effect seven (7) days after publication of the amendment or such later date as may be specified in the notice. In the case of a City and of a Charter Township, the adoption or amendment of an ordinance requires two readings before it can be officially approved.</w:t>
      </w:r>
    </w:p>
    <w:p w14:paraId="75B3EA66" w14:textId="77777777" w:rsidR="00563C03" w:rsidRDefault="00563C03" w:rsidP="00563C03">
      <w:pPr>
        <w:rPr>
          <w:sz w:val="23"/>
          <w:szCs w:val="23"/>
        </w:rPr>
      </w:pPr>
      <w:r w:rsidRPr="00651B4B">
        <w:rPr>
          <w:sz w:val="23"/>
          <w:szCs w:val="23"/>
        </w:rPr>
        <w:lastRenderedPageBreak/>
        <w:t xml:space="preserve"> </w:t>
      </w:r>
    </w:p>
    <w:p w14:paraId="7B750535" w14:textId="77777777" w:rsidR="008A142E" w:rsidRDefault="008A142E" w:rsidP="00563C03">
      <w:pPr>
        <w:rPr>
          <w:sz w:val="23"/>
          <w:szCs w:val="23"/>
        </w:rPr>
      </w:pPr>
    </w:p>
    <w:p w14:paraId="1B11FFD7" w14:textId="77777777" w:rsidR="008A142E" w:rsidRDefault="008A142E" w:rsidP="00563C03">
      <w:pPr>
        <w:rPr>
          <w:sz w:val="23"/>
          <w:szCs w:val="23"/>
        </w:rPr>
      </w:pPr>
    </w:p>
    <w:p w14:paraId="7039619E" w14:textId="77777777" w:rsidR="008A142E" w:rsidRDefault="008A142E" w:rsidP="00563C03">
      <w:pPr>
        <w:rPr>
          <w:sz w:val="23"/>
          <w:szCs w:val="23"/>
        </w:rPr>
      </w:pPr>
    </w:p>
    <w:p w14:paraId="40C95363" w14:textId="77777777" w:rsidR="008A142E" w:rsidRDefault="008A142E" w:rsidP="00563C03">
      <w:pPr>
        <w:rPr>
          <w:sz w:val="23"/>
          <w:szCs w:val="23"/>
        </w:rPr>
      </w:pPr>
    </w:p>
    <w:p w14:paraId="7C319E27" w14:textId="77777777" w:rsidR="008A142E" w:rsidRDefault="008A142E" w:rsidP="00563C03">
      <w:pPr>
        <w:rPr>
          <w:sz w:val="23"/>
          <w:szCs w:val="23"/>
        </w:rPr>
      </w:pPr>
    </w:p>
    <w:p w14:paraId="438A7517" w14:textId="77777777" w:rsidR="008A142E" w:rsidRDefault="008A142E" w:rsidP="00563C03">
      <w:pPr>
        <w:rPr>
          <w:sz w:val="23"/>
          <w:szCs w:val="23"/>
        </w:rPr>
      </w:pPr>
    </w:p>
    <w:p w14:paraId="64E07A09" w14:textId="77777777" w:rsidR="008A142E" w:rsidRDefault="008A142E" w:rsidP="00563C03">
      <w:pPr>
        <w:rPr>
          <w:sz w:val="23"/>
          <w:szCs w:val="23"/>
        </w:rPr>
      </w:pPr>
    </w:p>
    <w:p w14:paraId="00B2A29D" w14:textId="77777777" w:rsidR="008A142E" w:rsidRDefault="008A142E" w:rsidP="00563C03">
      <w:pPr>
        <w:rPr>
          <w:sz w:val="23"/>
          <w:szCs w:val="23"/>
        </w:rPr>
      </w:pPr>
    </w:p>
    <w:p w14:paraId="22D7E1BE" w14:textId="77777777" w:rsidR="008A142E" w:rsidRDefault="008A142E" w:rsidP="00563C03">
      <w:pPr>
        <w:rPr>
          <w:sz w:val="23"/>
          <w:szCs w:val="23"/>
        </w:rPr>
      </w:pPr>
    </w:p>
    <w:p w14:paraId="312865F3" w14:textId="77777777" w:rsidR="008A142E" w:rsidRDefault="008A142E" w:rsidP="00563C03">
      <w:pPr>
        <w:rPr>
          <w:sz w:val="23"/>
          <w:szCs w:val="23"/>
        </w:rPr>
      </w:pPr>
    </w:p>
    <w:p w14:paraId="103AE9E3" w14:textId="77777777" w:rsidR="008A142E" w:rsidRDefault="008A142E" w:rsidP="00563C03">
      <w:pPr>
        <w:rPr>
          <w:sz w:val="23"/>
          <w:szCs w:val="23"/>
        </w:rPr>
      </w:pPr>
    </w:p>
    <w:p w14:paraId="7EAD4ECE" w14:textId="77777777" w:rsidR="008A142E" w:rsidRDefault="008A142E" w:rsidP="00563C03">
      <w:pPr>
        <w:rPr>
          <w:sz w:val="23"/>
          <w:szCs w:val="23"/>
        </w:rPr>
      </w:pPr>
    </w:p>
    <w:p w14:paraId="15E367DA" w14:textId="77777777" w:rsidR="008A142E" w:rsidRDefault="008A142E" w:rsidP="00563C03">
      <w:pPr>
        <w:rPr>
          <w:sz w:val="23"/>
          <w:szCs w:val="23"/>
        </w:rPr>
      </w:pPr>
    </w:p>
    <w:p w14:paraId="222F7D07" w14:textId="77777777" w:rsidR="008A142E" w:rsidRDefault="008A142E" w:rsidP="00563C03">
      <w:pPr>
        <w:rPr>
          <w:sz w:val="23"/>
          <w:szCs w:val="23"/>
        </w:rPr>
      </w:pPr>
    </w:p>
    <w:p w14:paraId="282EDC2A" w14:textId="77777777" w:rsidR="008A142E" w:rsidRDefault="008A142E" w:rsidP="00563C03">
      <w:pPr>
        <w:rPr>
          <w:sz w:val="23"/>
          <w:szCs w:val="23"/>
        </w:rPr>
      </w:pPr>
    </w:p>
    <w:p w14:paraId="0F163C26" w14:textId="77777777" w:rsidR="008A142E" w:rsidRDefault="008A142E" w:rsidP="00563C03">
      <w:pPr>
        <w:rPr>
          <w:sz w:val="23"/>
          <w:szCs w:val="23"/>
        </w:rPr>
      </w:pPr>
    </w:p>
    <w:p w14:paraId="33DB7970" w14:textId="77777777" w:rsidR="008A142E" w:rsidRDefault="008A142E" w:rsidP="00563C03">
      <w:pPr>
        <w:rPr>
          <w:sz w:val="23"/>
          <w:szCs w:val="23"/>
        </w:rPr>
      </w:pPr>
    </w:p>
    <w:p w14:paraId="62C5BA22" w14:textId="77777777" w:rsidR="008A142E" w:rsidRDefault="008A142E" w:rsidP="00563C03">
      <w:pPr>
        <w:rPr>
          <w:sz w:val="23"/>
          <w:szCs w:val="23"/>
        </w:rPr>
      </w:pPr>
    </w:p>
    <w:p w14:paraId="6C298E86" w14:textId="77777777" w:rsidR="008A142E" w:rsidRDefault="008A142E" w:rsidP="00563C03">
      <w:pPr>
        <w:rPr>
          <w:sz w:val="23"/>
          <w:szCs w:val="23"/>
        </w:rPr>
      </w:pPr>
    </w:p>
    <w:p w14:paraId="6B98D229" w14:textId="77777777" w:rsidR="008A142E" w:rsidRDefault="008A142E" w:rsidP="00563C03">
      <w:pPr>
        <w:rPr>
          <w:sz w:val="23"/>
          <w:szCs w:val="23"/>
        </w:rPr>
      </w:pPr>
    </w:p>
    <w:p w14:paraId="4093318E" w14:textId="77777777" w:rsidR="008A142E" w:rsidRDefault="008A142E" w:rsidP="00563C03">
      <w:pPr>
        <w:rPr>
          <w:sz w:val="23"/>
          <w:szCs w:val="23"/>
        </w:rPr>
      </w:pPr>
    </w:p>
    <w:p w14:paraId="76B72B4A" w14:textId="77777777" w:rsidR="008A142E" w:rsidRDefault="008A142E" w:rsidP="00563C03">
      <w:pPr>
        <w:rPr>
          <w:sz w:val="23"/>
          <w:szCs w:val="23"/>
        </w:rPr>
      </w:pPr>
    </w:p>
    <w:p w14:paraId="0C1D97EB" w14:textId="77777777" w:rsidR="008A142E" w:rsidRDefault="008A142E" w:rsidP="00563C03">
      <w:pPr>
        <w:rPr>
          <w:sz w:val="23"/>
          <w:szCs w:val="23"/>
        </w:rPr>
      </w:pPr>
    </w:p>
    <w:p w14:paraId="344AFD55" w14:textId="77777777" w:rsidR="00790F82" w:rsidRDefault="00790F82" w:rsidP="00563C03">
      <w:pPr>
        <w:rPr>
          <w:sz w:val="23"/>
          <w:szCs w:val="23"/>
        </w:rPr>
      </w:pPr>
    </w:p>
    <w:p w14:paraId="600AFCEE" w14:textId="77777777" w:rsidR="00790F82" w:rsidRDefault="00790F82" w:rsidP="00563C03">
      <w:pPr>
        <w:rPr>
          <w:sz w:val="23"/>
          <w:szCs w:val="23"/>
        </w:rPr>
      </w:pPr>
    </w:p>
    <w:p w14:paraId="1C4FEFC9" w14:textId="77777777" w:rsidR="008A142E" w:rsidRPr="00651B4B" w:rsidRDefault="008A142E" w:rsidP="00563C03">
      <w:pPr>
        <w:rPr>
          <w:sz w:val="23"/>
          <w:szCs w:val="23"/>
        </w:rPr>
      </w:pPr>
    </w:p>
    <w:bookmarkStart w:id="75" w:name="_Toc221708981"/>
    <w:p w14:paraId="7AED3815" w14:textId="5BBBBAA7" w:rsidR="00563C03" w:rsidRPr="00790F82" w:rsidRDefault="008A142E" w:rsidP="00790F82">
      <w:pPr>
        <w:pStyle w:val="Heading1"/>
        <w:jc w:val="center"/>
        <w:rPr>
          <w:sz w:val="28"/>
          <w:szCs w:val="28"/>
        </w:rPr>
      </w:pPr>
      <w:r w:rsidRPr="00790F82">
        <w:rPr>
          <w:noProof/>
          <w:sz w:val="28"/>
          <w:szCs w:val="28"/>
        </w:rPr>
        <w:lastRenderedPageBreak/>
        <mc:AlternateContent>
          <mc:Choice Requires="wps">
            <w:drawing>
              <wp:anchor distT="0" distB="0" distL="0" distR="0" simplePos="0" relativeHeight="251814912" behindDoc="0" locked="0" layoutInCell="1" allowOverlap="1" wp14:anchorId="7591A978" wp14:editId="4F9A79FD">
                <wp:simplePos x="0" y="0"/>
                <wp:positionH relativeFrom="page">
                  <wp:posOffset>-7200</wp:posOffset>
                </wp:positionH>
                <wp:positionV relativeFrom="paragraph">
                  <wp:posOffset>230400</wp:posOffset>
                </wp:positionV>
                <wp:extent cx="7772400" cy="27940"/>
                <wp:effectExtent l="0" t="0" r="0" b="0"/>
                <wp:wrapNone/>
                <wp:docPr id="812498457"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0F1D3123" id="Graphic 31" o:spid="_x0000_s1026" style="position:absolute;margin-left:-.55pt;margin-top:18.15pt;width:612pt;height:2.2pt;z-index:251814912;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" path="m7772400,l,,,27432r7772400,l7772400,xe" fillcolor="#548dd4" stroked="f">
                <v:path arrowok="t"/>
                <w10:wrap anchorx="page"/>
              </v:shape>
            </w:pict>
          </mc:Fallback>
        </mc:AlternateContent>
      </w:r>
      <w:r w:rsidR="00563C03" w:rsidRPr="00790F82">
        <w:rPr>
          <w:sz w:val="28"/>
          <w:szCs w:val="28"/>
        </w:rPr>
        <w:t>Special Approval Uses</w:t>
      </w:r>
      <w:bookmarkEnd w:id="75"/>
    </w:p>
    <w:p w14:paraId="798D7C68" w14:textId="77777777" w:rsidR="00563C03" w:rsidRPr="00651B4B" w:rsidRDefault="00563C03" w:rsidP="00563C03">
      <w:pPr>
        <w:rPr>
          <w:sz w:val="23"/>
          <w:szCs w:val="23"/>
        </w:rPr>
      </w:pPr>
      <w:r w:rsidRPr="00651B4B">
        <w:rPr>
          <w:sz w:val="23"/>
          <w:szCs w:val="23"/>
        </w:rPr>
        <w:t>Under Michigan zoning law, communities may designate specific uses of land as “special land uses.” Special uses are generally those uses which have a strong potential to impact surrounding uses and the approval process is designed to insure that such uses are compatible with adjacent uses of land, the natural environment, and the capacities of public services and facilities affected by the land use. If an applicant is requesting permission to develop a site as a designated special land use, it becomes necessary for the community to conduct a review separate from a rezoning review. As in the case of a rezoning request, it is important to consult with the local government’s zoning official in order to determine if a special approval is necessary for a proposed land use.</w:t>
      </w:r>
    </w:p>
    <w:p w14:paraId="43EA8882" w14:textId="77777777" w:rsidR="00563C03" w:rsidRDefault="00563C03" w:rsidP="00563C03">
      <w:pPr>
        <w:rPr>
          <w:sz w:val="23"/>
          <w:szCs w:val="23"/>
        </w:rPr>
      </w:pPr>
      <w:r w:rsidRPr="00651B4B">
        <w:rPr>
          <w:sz w:val="23"/>
          <w:szCs w:val="23"/>
        </w:rPr>
        <w:t>The special use approval process is as follows:</w:t>
      </w:r>
    </w:p>
    <w:p w14:paraId="0D3E2BAF" w14:textId="610916AC" w:rsidR="00C60CDF" w:rsidRPr="00C60CDF" w:rsidRDefault="00C60CDF" w:rsidP="00C60CDF">
      <w:pPr>
        <w:jc w:val="center"/>
        <w:rPr>
          <w:b/>
          <w:bCs/>
          <w:sz w:val="28"/>
          <w:szCs w:val="28"/>
        </w:rPr>
      </w:pPr>
      <w:r w:rsidRPr="00C60CDF">
        <w:rPr>
          <w:b/>
          <w:bCs/>
          <w:sz w:val="28"/>
          <w:szCs w:val="28"/>
        </w:rPr>
        <w:t>The Special Use Approval Process</w:t>
      </w:r>
    </w:p>
    <w:p w14:paraId="2D7E1302" w14:textId="559D60B3" w:rsidR="00B02B2D" w:rsidRDefault="00C60CDF" w:rsidP="00563C03">
      <w:pPr>
        <w:rPr>
          <w:sz w:val="23"/>
          <w:szCs w:val="23"/>
        </w:rPr>
      </w:pPr>
      <w:r w:rsidRPr="00C60CDF">
        <w:rPr>
          <w:noProof/>
          <w:sz w:val="23"/>
          <w:szCs w:val="23"/>
        </w:rPr>
        <w:drawing>
          <wp:anchor distT="0" distB="0" distL="114300" distR="114300" simplePos="0" relativeHeight="251815936" behindDoc="0" locked="0" layoutInCell="1" allowOverlap="1" wp14:anchorId="5B684B00" wp14:editId="737C1E2E">
            <wp:simplePos x="0" y="0"/>
            <wp:positionH relativeFrom="column">
              <wp:posOffset>93600</wp:posOffset>
            </wp:positionH>
            <wp:positionV relativeFrom="paragraph">
              <wp:posOffset>85410</wp:posOffset>
            </wp:positionV>
            <wp:extent cx="6003886" cy="619200"/>
            <wp:effectExtent l="0" t="0" r="0" b="9525"/>
            <wp:wrapNone/>
            <wp:docPr id="1222174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74521" name=""/>
                    <pic:cNvPicPr/>
                  </pic:nvPicPr>
                  <pic:blipFill>
                    <a:blip r:embed="rId155">
                      <a:extLst>
                        <a:ext uri="{28A0092B-C50C-407E-A947-70E740481C1C}">
                          <a14:useLocalDpi xmlns:a14="http://schemas.microsoft.com/office/drawing/2010/main" val="0"/>
                        </a:ext>
                      </a:extLst>
                    </a:blip>
                    <a:stretch>
                      <a:fillRect/>
                    </a:stretch>
                  </pic:blipFill>
                  <pic:spPr>
                    <a:xfrm>
                      <a:off x="0" y="0"/>
                      <a:ext cx="6003886" cy="619200"/>
                    </a:xfrm>
                    <a:prstGeom prst="rect">
                      <a:avLst/>
                    </a:prstGeom>
                  </pic:spPr>
                </pic:pic>
              </a:graphicData>
            </a:graphic>
            <wp14:sizeRelH relativeFrom="margin">
              <wp14:pctWidth>0</wp14:pctWidth>
            </wp14:sizeRelH>
            <wp14:sizeRelV relativeFrom="margin">
              <wp14:pctHeight>0</wp14:pctHeight>
            </wp14:sizeRelV>
          </wp:anchor>
        </w:drawing>
      </w:r>
    </w:p>
    <w:p w14:paraId="58DF6462" w14:textId="6F5972FE" w:rsidR="00B02B2D" w:rsidRDefault="00B02B2D" w:rsidP="00563C03">
      <w:pPr>
        <w:rPr>
          <w:sz w:val="23"/>
          <w:szCs w:val="23"/>
        </w:rPr>
      </w:pPr>
    </w:p>
    <w:p w14:paraId="342704C8" w14:textId="77777777" w:rsidR="00563C03" w:rsidRPr="00651B4B" w:rsidRDefault="00563C03" w:rsidP="00563C03">
      <w:pPr>
        <w:rPr>
          <w:sz w:val="23"/>
          <w:szCs w:val="23"/>
        </w:rPr>
      </w:pPr>
    </w:p>
    <w:p w14:paraId="57EF2A79" w14:textId="77777777" w:rsidR="00563C03" w:rsidRPr="00C60CDF" w:rsidRDefault="00563C03" w:rsidP="00563C03">
      <w:pPr>
        <w:rPr>
          <w:b/>
          <w:bCs/>
          <w:i/>
          <w:iCs/>
          <w:sz w:val="23"/>
          <w:szCs w:val="23"/>
          <w:u w:val="single"/>
        </w:rPr>
      </w:pPr>
      <w:r w:rsidRPr="00C60CDF">
        <w:rPr>
          <w:b/>
          <w:bCs/>
          <w:i/>
          <w:iCs/>
          <w:sz w:val="23"/>
          <w:szCs w:val="23"/>
          <w:u w:val="single"/>
        </w:rPr>
        <w:t>Application for Special Land Use</w:t>
      </w:r>
    </w:p>
    <w:p w14:paraId="0D3D382E" w14:textId="77777777" w:rsidR="00563C03" w:rsidRPr="00651B4B" w:rsidRDefault="00563C03" w:rsidP="00563C03">
      <w:pPr>
        <w:rPr>
          <w:sz w:val="23"/>
          <w:szCs w:val="23"/>
        </w:rPr>
      </w:pPr>
      <w:r w:rsidRPr="00651B4B">
        <w:rPr>
          <w:sz w:val="23"/>
          <w:szCs w:val="23"/>
        </w:rPr>
        <w:t>The local zoning ordinance specifies the procedures, supporting materials, and standards for granting a special land use request. Generally, communities will have an application form and application fees which are paid at the time of application. A simple plot plan or, in some cases, a detailed site plan may be required based on the nature of the request and on the individual community’s requirements.</w:t>
      </w:r>
    </w:p>
    <w:p w14:paraId="00A0F67C" w14:textId="77777777" w:rsidR="00563C03" w:rsidRPr="00D1745F" w:rsidRDefault="00563C03" w:rsidP="00563C03">
      <w:pPr>
        <w:rPr>
          <w:b/>
          <w:bCs/>
          <w:i/>
          <w:iCs/>
          <w:sz w:val="23"/>
          <w:szCs w:val="23"/>
          <w:u w:val="single"/>
        </w:rPr>
      </w:pPr>
      <w:r w:rsidRPr="00D1745F">
        <w:rPr>
          <w:b/>
          <w:bCs/>
          <w:i/>
          <w:iCs/>
          <w:sz w:val="23"/>
          <w:szCs w:val="23"/>
          <w:u w:val="single"/>
        </w:rPr>
        <w:t>Public Notice of Special Land Use Request</w:t>
      </w:r>
    </w:p>
    <w:p w14:paraId="3A1CA83F" w14:textId="77777777" w:rsidR="00563C03" w:rsidRPr="00651B4B" w:rsidRDefault="00563C03" w:rsidP="00563C03">
      <w:pPr>
        <w:rPr>
          <w:sz w:val="23"/>
          <w:szCs w:val="23"/>
        </w:rPr>
      </w:pPr>
      <w:r w:rsidRPr="00651B4B">
        <w:rPr>
          <w:sz w:val="23"/>
          <w:szCs w:val="23"/>
        </w:rPr>
        <w:t>After the application is filed, and all appropriate fees are paid, a notice of a request for a special land use is published in the local newspaper. In addition, the public notice must be mailed or given to the applicant and all property owners within 300 feet of the subject parcel. The public notice must indicate that a public hearing may be requested by any property owner in the community or by an occupant of a property within 300 feet of the subject parcel.</w:t>
      </w:r>
    </w:p>
    <w:p w14:paraId="786F5160" w14:textId="77777777" w:rsidR="00563C03" w:rsidRPr="00D1745F" w:rsidRDefault="00563C03" w:rsidP="00563C03">
      <w:pPr>
        <w:rPr>
          <w:b/>
          <w:bCs/>
          <w:i/>
          <w:iCs/>
          <w:sz w:val="23"/>
          <w:szCs w:val="23"/>
          <w:u w:val="single"/>
        </w:rPr>
      </w:pPr>
      <w:r w:rsidRPr="00D1745F">
        <w:rPr>
          <w:b/>
          <w:bCs/>
          <w:i/>
          <w:iCs/>
          <w:sz w:val="23"/>
          <w:szCs w:val="23"/>
          <w:u w:val="single"/>
        </w:rPr>
        <w:t>Public Hearing (if requested)</w:t>
      </w:r>
    </w:p>
    <w:p w14:paraId="30DA2D2C" w14:textId="4393EEDD" w:rsidR="00563C03" w:rsidRPr="00651B4B" w:rsidRDefault="00563C03" w:rsidP="00563C03">
      <w:pPr>
        <w:rPr>
          <w:sz w:val="23"/>
          <w:szCs w:val="23"/>
        </w:rPr>
      </w:pPr>
      <w:r w:rsidRPr="00651B4B">
        <w:rPr>
          <w:sz w:val="23"/>
          <w:szCs w:val="23"/>
        </w:rPr>
        <w:t>If requested by a member of the public or by the decision-making body itself or if mandated by a community’s zoning ordinance, a public hearing is held on the request. The public hearing process allows members of the public to make comments regarding the proposal, as well as the applicant. The public body will also review, at the public hearing, any written comments that have been received regarding the application.</w:t>
      </w:r>
    </w:p>
    <w:p w14:paraId="3D03AEBA" w14:textId="77777777" w:rsidR="00563C03" w:rsidRPr="00D1745F" w:rsidRDefault="00563C03" w:rsidP="00563C03">
      <w:pPr>
        <w:rPr>
          <w:b/>
          <w:bCs/>
          <w:i/>
          <w:iCs/>
          <w:sz w:val="23"/>
          <w:szCs w:val="23"/>
          <w:u w:val="single"/>
        </w:rPr>
      </w:pPr>
      <w:r w:rsidRPr="00D1745F">
        <w:rPr>
          <w:b/>
          <w:bCs/>
          <w:i/>
          <w:iCs/>
          <w:sz w:val="23"/>
          <w:szCs w:val="23"/>
          <w:u w:val="single"/>
        </w:rPr>
        <w:lastRenderedPageBreak/>
        <w:t>Action by Designated Body</w:t>
      </w:r>
    </w:p>
    <w:p w14:paraId="5152E2D2" w14:textId="10D64B8D" w:rsidR="00563C03" w:rsidRPr="00651B4B" w:rsidRDefault="00563C03" w:rsidP="00563C03">
      <w:pPr>
        <w:rPr>
          <w:sz w:val="23"/>
          <w:szCs w:val="23"/>
        </w:rPr>
      </w:pPr>
      <w:r w:rsidRPr="00651B4B">
        <w:rPr>
          <w:sz w:val="23"/>
          <w:szCs w:val="23"/>
        </w:rPr>
        <w:t>Under Michigan zoning law, each community has the authority to designate the body which makes the discretionary decision regarding special land uses, which can be either the planning commission, the governing body, or a designated official. A request for a special land use approval may be denied, approved, or approved with conditions. The decision is required to be incorporated in a statement of findings and conclusions which specifies the basis for the decision and any conditions imposed. A community is required to approve a request for a special use if the request is in compliance with the standards and conditions contained within the zoning ordinance.</w:t>
      </w:r>
      <w:r w:rsidR="00D1745F" w:rsidRPr="00D1745F">
        <w:rPr>
          <w:b/>
          <w:bCs/>
          <w:noProof/>
          <w:sz w:val="28"/>
          <w:szCs w:val="28"/>
        </w:rPr>
        <w:t xml:space="preserve"> </w:t>
      </w:r>
    </w:p>
    <w:bookmarkStart w:id="76" w:name="_Toc221708982"/>
    <w:p w14:paraId="38D48DAF" w14:textId="3A5AC134" w:rsidR="00563C03" w:rsidRPr="00790F82" w:rsidRDefault="00D1745F" w:rsidP="00790F82">
      <w:pPr>
        <w:pStyle w:val="Heading1"/>
        <w:jc w:val="center"/>
        <w:rPr>
          <w:sz w:val="28"/>
          <w:szCs w:val="28"/>
        </w:rPr>
      </w:pPr>
      <w:r w:rsidRPr="00790F82">
        <w:rPr>
          <w:noProof/>
          <w:sz w:val="28"/>
          <w:szCs w:val="28"/>
        </w:rPr>
        <mc:AlternateContent>
          <mc:Choice Requires="wps">
            <w:drawing>
              <wp:anchor distT="0" distB="0" distL="0" distR="0" simplePos="0" relativeHeight="251817984" behindDoc="0" locked="0" layoutInCell="1" allowOverlap="1" wp14:anchorId="6EBFCD19" wp14:editId="5F491911">
                <wp:simplePos x="0" y="0"/>
                <wp:positionH relativeFrom="page">
                  <wp:posOffset>6985</wp:posOffset>
                </wp:positionH>
                <wp:positionV relativeFrom="paragraph">
                  <wp:posOffset>360955</wp:posOffset>
                </wp:positionV>
                <wp:extent cx="7772400" cy="27940"/>
                <wp:effectExtent l="0" t="0" r="0" b="0"/>
                <wp:wrapNone/>
                <wp:docPr id="633863594"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15D51833" id="Graphic 31" o:spid="_x0000_s1026" style="position:absolute;margin-left:.55pt;margin-top:28.4pt;width:612pt;height:2.2pt;z-index:251817984;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" path="m7772400,l,,,27432r7772400,l7772400,xe" fillcolor="#548dd4" stroked="f">
                <v:path arrowok="t"/>
                <w10:wrap anchorx="page"/>
              </v:shape>
            </w:pict>
          </mc:Fallback>
        </mc:AlternateContent>
      </w:r>
      <w:r w:rsidR="00563C03" w:rsidRPr="00790F82">
        <w:rPr>
          <w:sz w:val="28"/>
          <w:szCs w:val="28"/>
        </w:rPr>
        <w:t>Site Plan Review</w:t>
      </w:r>
      <w:bookmarkEnd w:id="76"/>
    </w:p>
    <w:p w14:paraId="4D4C4EA9" w14:textId="77777777" w:rsidR="00563C03" w:rsidRPr="00651B4B" w:rsidRDefault="00563C03" w:rsidP="00563C03">
      <w:pPr>
        <w:rPr>
          <w:sz w:val="23"/>
          <w:szCs w:val="23"/>
        </w:rPr>
      </w:pPr>
      <w:r w:rsidRPr="00651B4B">
        <w:rPr>
          <w:sz w:val="23"/>
          <w:szCs w:val="23"/>
        </w:rPr>
        <w:t>Most Michigan communities require a “site plan review” prior to the issuance of a building permit for residential developments and commercial and industrial land uses. Communities have the authority to require the submittal of plans and drawings for review in order to assure that a proposed development is in compliance with applicable zoning standards, local ordinances and state and federal regulations and statutes. Communities are required to approve site plans if they contain the required information and are in compliance with the relevant standards and requirements.</w:t>
      </w:r>
    </w:p>
    <w:p w14:paraId="03728C4E" w14:textId="77777777" w:rsidR="00563C03" w:rsidRPr="00651B4B" w:rsidRDefault="00563C03" w:rsidP="00563C03">
      <w:pPr>
        <w:rPr>
          <w:sz w:val="23"/>
          <w:szCs w:val="23"/>
        </w:rPr>
      </w:pPr>
      <w:r w:rsidRPr="00651B4B">
        <w:rPr>
          <w:sz w:val="23"/>
          <w:szCs w:val="23"/>
        </w:rPr>
        <w:t>The site plan review process for each community is specified in their ordinances. Each community differs slightly in their required information and in their approval process. In general, the ordinance contains a list of required information and outlines the approval process. In most cases site plan review is conducted by the local planning commission. Some communities have a two-part process, with a preliminary review conducted by the planning commission and final approval granted either by the planning commission or by the governing body. Some communities have site plan review conducted by an authorized official such as a zoning administrator or building official, while other communities have authorized officials grant approval only for certain types of development. In some communities, a special land use approval and site plan approval can be granted concurrently.</w:t>
      </w:r>
    </w:p>
    <w:p w14:paraId="5C7D36D2" w14:textId="77777777" w:rsidR="00563C03" w:rsidRPr="00651B4B" w:rsidRDefault="00563C03" w:rsidP="00563C03">
      <w:pPr>
        <w:rPr>
          <w:sz w:val="23"/>
          <w:szCs w:val="23"/>
        </w:rPr>
      </w:pPr>
      <w:r w:rsidRPr="00651B4B">
        <w:rPr>
          <w:sz w:val="23"/>
          <w:szCs w:val="23"/>
        </w:rPr>
        <w:t>Prior to completion of a site plan, developers are encouraged to schedule a pre- application conference with the local and county reviewing agencies. Most communities welcome these meetings as a way of streamlining the development process. The purpose of this meeting is to guide developers through the site plan development and review process.</w:t>
      </w:r>
    </w:p>
    <w:p w14:paraId="4AACEFC1" w14:textId="77777777" w:rsidR="00563C03" w:rsidRPr="00651B4B" w:rsidRDefault="00563C03" w:rsidP="00563C03">
      <w:pPr>
        <w:rPr>
          <w:sz w:val="23"/>
          <w:szCs w:val="23"/>
        </w:rPr>
      </w:pPr>
      <w:r w:rsidRPr="00651B4B">
        <w:rPr>
          <w:sz w:val="23"/>
          <w:szCs w:val="23"/>
        </w:rPr>
        <w:t>The following is a typical site plan review process and the type of information that communities generally require (Each community will have its own requirements):</w:t>
      </w:r>
    </w:p>
    <w:p w14:paraId="4B246255" w14:textId="323B0DDA" w:rsidR="00563C03" w:rsidRPr="00651B4B" w:rsidRDefault="00563C03" w:rsidP="00790F82">
      <w:pPr>
        <w:ind w:left="720" w:hanging="720"/>
        <w:rPr>
          <w:sz w:val="23"/>
          <w:szCs w:val="23"/>
        </w:rPr>
      </w:pPr>
      <w:r w:rsidRPr="00651B4B">
        <w:rPr>
          <w:sz w:val="23"/>
          <w:szCs w:val="23"/>
        </w:rPr>
        <w:lastRenderedPageBreak/>
        <w:t>1.</w:t>
      </w:r>
      <w:r w:rsidRPr="00651B4B">
        <w:rPr>
          <w:sz w:val="23"/>
          <w:szCs w:val="23"/>
        </w:rPr>
        <w:tab/>
        <w:t>The developer obtains and completes a Site Plan Application and Checklist. A completed form along with a specified number of copies of the site plan is submitted. Upon submittal, the site plan will be reviewed by the proper local agency. Required</w:t>
      </w:r>
    </w:p>
    <w:p w14:paraId="4DDD233B" w14:textId="77777777" w:rsidR="00563C03" w:rsidRPr="00651B4B" w:rsidRDefault="00563C03" w:rsidP="00D1745F">
      <w:pPr>
        <w:ind w:left="720"/>
        <w:rPr>
          <w:sz w:val="23"/>
          <w:szCs w:val="23"/>
        </w:rPr>
      </w:pPr>
      <w:r w:rsidRPr="00651B4B">
        <w:rPr>
          <w:sz w:val="23"/>
          <w:szCs w:val="23"/>
        </w:rPr>
        <w:t>application fees must be submitted to the local agency prior to sending the site plan out for review.</w:t>
      </w:r>
    </w:p>
    <w:p w14:paraId="379D6BCC" w14:textId="77777777" w:rsidR="00563C03" w:rsidRPr="00651B4B" w:rsidRDefault="00563C03" w:rsidP="00D1745F">
      <w:pPr>
        <w:ind w:left="720" w:hanging="720"/>
        <w:rPr>
          <w:sz w:val="23"/>
          <w:szCs w:val="23"/>
        </w:rPr>
      </w:pPr>
      <w:r w:rsidRPr="00651B4B">
        <w:rPr>
          <w:sz w:val="23"/>
          <w:szCs w:val="23"/>
        </w:rPr>
        <w:t>2.</w:t>
      </w:r>
      <w:r w:rsidRPr="00651B4B">
        <w:rPr>
          <w:sz w:val="23"/>
          <w:szCs w:val="23"/>
        </w:rPr>
        <w:tab/>
        <w:t>Upon submittal of a completed site plan, the Planning Commission may approve, approve with conditions, or deny approval.</w:t>
      </w:r>
    </w:p>
    <w:p w14:paraId="2D3D3106" w14:textId="77777777" w:rsidR="00563C03" w:rsidRPr="00651B4B" w:rsidRDefault="00563C03" w:rsidP="00D1745F">
      <w:pPr>
        <w:ind w:left="720" w:hanging="720"/>
        <w:rPr>
          <w:sz w:val="23"/>
          <w:szCs w:val="23"/>
        </w:rPr>
      </w:pPr>
      <w:r w:rsidRPr="00651B4B">
        <w:rPr>
          <w:sz w:val="23"/>
          <w:szCs w:val="23"/>
        </w:rPr>
        <w:t>a.</w:t>
      </w:r>
      <w:r w:rsidRPr="00651B4B">
        <w:rPr>
          <w:sz w:val="23"/>
          <w:szCs w:val="23"/>
        </w:rPr>
        <w:tab/>
        <w:t>If approved, the applicant may continue the final site plan review process to final plan review. Many communities combine both preliminary and final site plan approval except for complex site plans.</w:t>
      </w:r>
    </w:p>
    <w:p w14:paraId="1F8E8AB3" w14:textId="77777777" w:rsidR="00563C03" w:rsidRPr="00651B4B" w:rsidRDefault="00563C03" w:rsidP="00D1745F">
      <w:pPr>
        <w:ind w:left="720" w:hanging="720"/>
        <w:rPr>
          <w:sz w:val="23"/>
          <w:szCs w:val="23"/>
        </w:rPr>
      </w:pPr>
      <w:r w:rsidRPr="00651B4B">
        <w:rPr>
          <w:sz w:val="23"/>
          <w:szCs w:val="23"/>
        </w:rPr>
        <w:t>b.</w:t>
      </w:r>
      <w:r w:rsidRPr="00651B4B">
        <w:rPr>
          <w:sz w:val="23"/>
          <w:szCs w:val="23"/>
        </w:rPr>
        <w:tab/>
        <w:t>If approved with conditions or denied, the applicant must revise the final site plan in accordance with the conditions established by the Planning Commission during final plan review.</w:t>
      </w:r>
    </w:p>
    <w:p w14:paraId="3A6BAE7F" w14:textId="77777777" w:rsidR="00563C03" w:rsidRPr="00651B4B" w:rsidRDefault="00563C03" w:rsidP="00D1745F">
      <w:pPr>
        <w:ind w:left="720" w:hanging="720"/>
        <w:rPr>
          <w:sz w:val="23"/>
          <w:szCs w:val="23"/>
        </w:rPr>
      </w:pPr>
      <w:r w:rsidRPr="00651B4B">
        <w:rPr>
          <w:sz w:val="23"/>
          <w:szCs w:val="23"/>
        </w:rPr>
        <w:t>3.</w:t>
      </w:r>
      <w:r w:rsidRPr="00651B4B">
        <w:rPr>
          <w:sz w:val="23"/>
          <w:szCs w:val="23"/>
        </w:rPr>
        <w:tab/>
        <w:t>The following information is usually required to be included on the site plan in accordance with the ordinance requirements of the local agency:</w:t>
      </w:r>
    </w:p>
    <w:p w14:paraId="63032E69" w14:textId="144A6AEC" w:rsidR="00563C03" w:rsidRPr="00651B4B" w:rsidRDefault="00563C03" w:rsidP="00563C03">
      <w:pPr>
        <w:rPr>
          <w:sz w:val="23"/>
          <w:szCs w:val="23"/>
        </w:rPr>
      </w:pPr>
      <w:r w:rsidRPr="00651B4B">
        <w:rPr>
          <w:sz w:val="23"/>
          <w:szCs w:val="23"/>
        </w:rPr>
        <w:t>•</w:t>
      </w:r>
      <w:r w:rsidRPr="00651B4B">
        <w:rPr>
          <w:sz w:val="23"/>
          <w:szCs w:val="23"/>
        </w:rPr>
        <w:tab/>
        <w:t>Name, address and telephone number of applicants.Date of site plan preparation.</w:t>
      </w:r>
    </w:p>
    <w:p w14:paraId="0C185E58" w14:textId="77777777" w:rsidR="00563C03" w:rsidRPr="00651B4B" w:rsidRDefault="00563C03" w:rsidP="00563C03">
      <w:pPr>
        <w:rPr>
          <w:sz w:val="23"/>
          <w:szCs w:val="23"/>
        </w:rPr>
      </w:pPr>
      <w:r w:rsidRPr="00651B4B">
        <w:rPr>
          <w:sz w:val="23"/>
          <w:szCs w:val="23"/>
        </w:rPr>
        <w:t>•</w:t>
      </w:r>
      <w:r w:rsidRPr="00651B4B">
        <w:rPr>
          <w:sz w:val="23"/>
          <w:szCs w:val="23"/>
        </w:rPr>
        <w:tab/>
        <w:t>North arrow and two (2) benchmarks.</w:t>
      </w:r>
    </w:p>
    <w:p w14:paraId="1DE81489" w14:textId="77777777" w:rsidR="00563C03" w:rsidRPr="00651B4B" w:rsidRDefault="00563C03" w:rsidP="00563C03">
      <w:pPr>
        <w:rPr>
          <w:sz w:val="23"/>
          <w:szCs w:val="23"/>
        </w:rPr>
      </w:pPr>
      <w:r w:rsidRPr="00651B4B">
        <w:rPr>
          <w:sz w:val="23"/>
          <w:szCs w:val="23"/>
        </w:rPr>
        <w:t>•</w:t>
      </w:r>
      <w:r w:rsidRPr="00651B4B">
        <w:rPr>
          <w:sz w:val="23"/>
          <w:szCs w:val="23"/>
        </w:rPr>
        <w:tab/>
        <w:t>General location map.</w:t>
      </w:r>
    </w:p>
    <w:p w14:paraId="6B6898F1" w14:textId="77777777" w:rsidR="00563C03" w:rsidRPr="00651B4B" w:rsidRDefault="00563C03" w:rsidP="00563C03">
      <w:pPr>
        <w:rPr>
          <w:sz w:val="23"/>
          <w:szCs w:val="23"/>
        </w:rPr>
      </w:pPr>
      <w:r w:rsidRPr="00651B4B">
        <w:rPr>
          <w:sz w:val="23"/>
          <w:szCs w:val="23"/>
        </w:rPr>
        <w:t>•</w:t>
      </w:r>
      <w:r w:rsidRPr="00651B4B">
        <w:rPr>
          <w:sz w:val="23"/>
          <w:szCs w:val="23"/>
        </w:rPr>
        <w:tab/>
        <w:t>Proof of ownership or option to purchase.</w:t>
      </w:r>
    </w:p>
    <w:p w14:paraId="26C05934" w14:textId="77777777" w:rsidR="00563C03" w:rsidRPr="00651B4B" w:rsidRDefault="00563C03" w:rsidP="00563C03">
      <w:pPr>
        <w:rPr>
          <w:sz w:val="23"/>
          <w:szCs w:val="23"/>
        </w:rPr>
      </w:pPr>
      <w:r w:rsidRPr="00651B4B">
        <w:rPr>
          <w:sz w:val="23"/>
          <w:szCs w:val="23"/>
        </w:rPr>
        <w:t>•</w:t>
      </w:r>
      <w:r w:rsidRPr="00651B4B">
        <w:rPr>
          <w:sz w:val="23"/>
          <w:szCs w:val="23"/>
        </w:rPr>
        <w:tab/>
        <w:t>Property address and parcel number.</w:t>
      </w:r>
    </w:p>
    <w:p w14:paraId="3C2AD8E9" w14:textId="77777777" w:rsidR="00563C03" w:rsidRPr="00651B4B" w:rsidRDefault="00563C03" w:rsidP="00563C03">
      <w:pPr>
        <w:rPr>
          <w:sz w:val="23"/>
          <w:szCs w:val="23"/>
        </w:rPr>
      </w:pPr>
      <w:r w:rsidRPr="00651B4B">
        <w:rPr>
          <w:sz w:val="23"/>
          <w:szCs w:val="23"/>
        </w:rPr>
        <w:t>•</w:t>
      </w:r>
      <w:r w:rsidRPr="00651B4B">
        <w:rPr>
          <w:sz w:val="23"/>
          <w:szCs w:val="23"/>
        </w:rPr>
        <w:tab/>
        <w:t>Scale of not less than 1" = 30' if subject property is less than three acres or</w:t>
      </w:r>
    </w:p>
    <w:p w14:paraId="52D04540" w14:textId="77777777" w:rsidR="00563C03" w:rsidRPr="00651B4B" w:rsidRDefault="00563C03" w:rsidP="00563C03">
      <w:pPr>
        <w:rPr>
          <w:sz w:val="23"/>
          <w:szCs w:val="23"/>
        </w:rPr>
      </w:pPr>
      <w:r w:rsidRPr="00651B4B">
        <w:rPr>
          <w:sz w:val="23"/>
          <w:szCs w:val="23"/>
        </w:rPr>
        <w:t>•</w:t>
      </w:r>
      <w:r w:rsidRPr="00651B4B">
        <w:rPr>
          <w:sz w:val="23"/>
          <w:szCs w:val="23"/>
        </w:rPr>
        <w:tab/>
        <w:t>1" = 100' if property is three acres or more.</w:t>
      </w:r>
    </w:p>
    <w:p w14:paraId="1AFD8397" w14:textId="77777777" w:rsidR="00563C03" w:rsidRPr="00651B4B" w:rsidRDefault="00563C03" w:rsidP="00563C03">
      <w:pPr>
        <w:rPr>
          <w:sz w:val="23"/>
          <w:szCs w:val="23"/>
        </w:rPr>
      </w:pPr>
      <w:r w:rsidRPr="00651B4B">
        <w:rPr>
          <w:sz w:val="23"/>
          <w:szCs w:val="23"/>
        </w:rPr>
        <w:t>•</w:t>
      </w:r>
      <w:r w:rsidRPr="00651B4B">
        <w:rPr>
          <w:sz w:val="23"/>
          <w:szCs w:val="23"/>
        </w:rPr>
        <w:tab/>
        <w:t>Plans prepared and submitted on sheet size of 24" x 36".</w:t>
      </w:r>
    </w:p>
    <w:p w14:paraId="0AADFB72" w14:textId="77777777" w:rsidR="00563C03" w:rsidRPr="00651B4B" w:rsidRDefault="00563C03" w:rsidP="00563C03">
      <w:pPr>
        <w:rPr>
          <w:sz w:val="23"/>
          <w:szCs w:val="23"/>
        </w:rPr>
      </w:pPr>
      <w:r w:rsidRPr="00651B4B">
        <w:rPr>
          <w:sz w:val="23"/>
          <w:szCs w:val="23"/>
        </w:rPr>
        <w:t>•</w:t>
      </w:r>
      <w:r w:rsidRPr="00651B4B">
        <w:rPr>
          <w:sz w:val="23"/>
          <w:szCs w:val="23"/>
        </w:rPr>
        <w:tab/>
        <w:t>Name, address, phone and Michigan registration number of plan preparer.</w:t>
      </w:r>
    </w:p>
    <w:p w14:paraId="4F93F1BF" w14:textId="77777777" w:rsidR="00563C03" w:rsidRPr="00651B4B" w:rsidRDefault="00563C03" w:rsidP="00563C03">
      <w:pPr>
        <w:rPr>
          <w:sz w:val="23"/>
          <w:szCs w:val="23"/>
        </w:rPr>
      </w:pPr>
      <w:r w:rsidRPr="00651B4B">
        <w:rPr>
          <w:sz w:val="23"/>
          <w:szCs w:val="23"/>
        </w:rPr>
        <w:t>•</w:t>
      </w:r>
      <w:r w:rsidRPr="00651B4B">
        <w:rPr>
          <w:sz w:val="23"/>
          <w:szCs w:val="23"/>
        </w:rPr>
        <w:tab/>
        <w:t>Location of the following:</w:t>
      </w:r>
    </w:p>
    <w:p w14:paraId="79AE021A" w14:textId="77777777" w:rsidR="00563C03" w:rsidRPr="00651B4B" w:rsidRDefault="00563C03" w:rsidP="00563C03">
      <w:pPr>
        <w:rPr>
          <w:sz w:val="23"/>
          <w:szCs w:val="23"/>
        </w:rPr>
      </w:pPr>
      <w:r w:rsidRPr="00651B4B">
        <w:rPr>
          <w:sz w:val="23"/>
          <w:szCs w:val="23"/>
        </w:rPr>
        <w:t>-</w:t>
      </w:r>
      <w:r w:rsidRPr="00651B4B">
        <w:rPr>
          <w:sz w:val="23"/>
          <w:szCs w:val="23"/>
        </w:rPr>
        <w:tab/>
        <w:t>Existing structures on site and within 100' of the site.</w:t>
      </w:r>
    </w:p>
    <w:p w14:paraId="239397DB" w14:textId="77777777" w:rsidR="00563C03" w:rsidRPr="00651B4B" w:rsidRDefault="00563C03" w:rsidP="00D1745F">
      <w:pPr>
        <w:ind w:left="720" w:hanging="720"/>
        <w:rPr>
          <w:sz w:val="23"/>
          <w:szCs w:val="23"/>
        </w:rPr>
      </w:pPr>
      <w:r w:rsidRPr="00651B4B">
        <w:rPr>
          <w:sz w:val="23"/>
          <w:szCs w:val="23"/>
        </w:rPr>
        <w:t>-</w:t>
      </w:r>
      <w:r w:rsidRPr="00651B4B">
        <w:rPr>
          <w:sz w:val="23"/>
          <w:szCs w:val="23"/>
        </w:rPr>
        <w:tab/>
        <w:t>Complete topography with a maximum contour interval of 2' both on site and 100' from the site.</w:t>
      </w:r>
    </w:p>
    <w:p w14:paraId="70358280" w14:textId="77777777" w:rsidR="00563C03" w:rsidRPr="00651B4B" w:rsidRDefault="00563C03" w:rsidP="00D1745F">
      <w:pPr>
        <w:ind w:left="720" w:hanging="720"/>
        <w:rPr>
          <w:sz w:val="23"/>
          <w:szCs w:val="23"/>
        </w:rPr>
      </w:pPr>
      <w:r w:rsidRPr="00651B4B">
        <w:rPr>
          <w:sz w:val="23"/>
          <w:szCs w:val="23"/>
        </w:rPr>
        <w:t>-</w:t>
      </w:r>
      <w:r w:rsidRPr="00651B4B">
        <w:rPr>
          <w:sz w:val="23"/>
          <w:szCs w:val="23"/>
        </w:rPr>
        <w:tab/>
        <w:t>Existing natural resources and features including vegetation, wetlands, soil types, drains, and water courses and 100-year flood elevations (must identify FEMA community panel number on plan).</w:t>
      </w:r>
    </w:p>
    <w:p w14:paraId="4FDC4F73" w14:textId="77777777" w:rsidR="00563C03" w:rsidRPr="00651B4B" w:rsidRDefault="00563C03" w:rsidP="00563C03">
      <w:pPr>
        <w:rPr>
          <w:sz w:val="23"/>
          <w:szCs w:val="23"/>
        </w:rPr>
      </w:pPr>
      <w:r w:rsidRPr="00651B4B">
        <w:rPr>
          <w:sz w:val="23"/>
          <w:szCs w:val="23"/>
        </w:rPr>
        <w:lastRenderedPageBreak/>
        <w:t>-</w:t>
      </w:r>
      <w:r w:rsidRPr="00651B4B">
        <w:rPr>
          <w:sz w:val="23"/>
          <w:szCs w:val="23"/>
        </w:rPr>
        <w:tab/>
        <w:t>Type of development.</w:t>
      </w:r>
    </w:p>
    <w:p w14:paraId="51E0DECB" w14:textId="77777777" w:rsidR="00563C03" w:rsidRPr="00651B4B" w:rsidRDefault="00563C03" w:rsidP="00D1745F">
      <w:pPr>
        <w:ind w:left="720" w:hanging="720"/>
        <w:rPr>
          <w:sz w:val="23"/>
          <w:szCs w:val="23"/>
        </w:rPr>
      </w:pPr>
      <w:r w:rsidRPr="00651B4B">
        <w:rPr>
          <w:sz w:val="23"/>
          <w:szCs w:val="23"/>
        </w:rPr>
        <w:t>-</w:t>
      </w:r>
      <w:r w:rsidRPr="00651B4B">
        <w:rPr>
          <w:sz w:val="23"/>
          <w:szCs w:val="23"/>
        </w:rPr>
        <w:tab/>
        <w:t>Location, use, and number of structures, units, offices, parking spaces, employees, building height, gross and net square footage, and building elevations (floor plan).</w:t>
      </w:r>
    </w:p>
    <w:p w14:paraId="3AD000CA" w14:textId="77777777" w:rsidR="00563C03" w:rsidRPr="00651B4B" w:rsidRDefault="00563C03" w:rsidP="00563C03">
      <w:pPr>
        <w:rPr>
          <w:sz w:val="23"/>
          <w:szCs w:val="23"/>
        </w:rPr>
      </w:pPr>
      <w:r w:rsidRPr="00651B4B">
        <w:rPr>
          <w:sz w:val="23"/>
          <w:szCs w:val="23"/>
        </w:rPr>
        <w:t>-</w:t>
      </w:r>
      <w:r w:rsidRPr="00651B4B">
        <w:rPr>
          <w:sz w:val="23"/>
          <w:szCs w:val="23"/>
        </w:rPr>
        <w:tab/>
        <w:t>Completion schedule, development plans and total project area.</w:t>
      </w:r>
    </w:p>
    <w:p w14:paraId="58BB2690" w14:textId="77777777" w:rsidR="00563C03" w:rsidRPr="00651B4B" w:rsidRDefault="00563C03" w:rsidP="00563C03">
      <w:pPr>
        <w:rPr>
          <w:sz w:val="23"/>
          <w:szCs w:val="23"/>
        </w:rPr>
      </w:pPr>
      <w:r w:rsidRPr="00651B4B">
        <w:rPr>
          <w:sz w:val="23"/>
          <w:szCs w:val="23"/>
        </w:rPr>
        <w:t>-</w:t>
      </w:r>
      <w:r w:rsidRPr="00651B4B">
        <w:rPr>
          <w:sz w:val="23"/>
          <w:szCs w:val="23"/>
        </w:rPr>
        <w:tab/>
        <w:t>Existing zoning on site and surrounding parcels.</w:t>
      </w:r>
    </w:p>
    <w:p w14:paraId="1EC352B5" w14:textId="77777777" w:rsidR="00563C03" w:rsidRPr="00651B4B" w:rsidRDefault="00563C03" w:rsidP="00563C03">
      <w:pPr>
        <w:rPr>
          <w:sz w:val="23"/>
          <w:szCs w:val="23"/>
        </w:rPr>
      </w:pPr>
      <w:r w:rsidRPr="00651B4B">
        <w:rPr>
          <w:sz w:val="23"/>
          <w:szCs w:val="23"/>
        </w:rPr>
        <w:t>-</w:t>
      </w:r>
      <w:r w:rsidRPr="00651B4B">
        <w:rPr>
          <w:sz w:val="23"/>
          <w:szCs w:val="23"/>
        </w:rPr>
        <w:tab/>
        <w:t>Lot frontage requirements.</w:t>
      </w:r>
    </w:p>
    <w:p w14:paraId="4648AEEA" w14:textId="77777777" w:rsidR="00563C03" w:rsidRPr="00651B4B" w:rsidRDefault="00563C03" w:rsidP="00563C03">
      <w:pPr>
        <w:rPr>
          <w:sz w:val="23"/>
          <w:szCs w:val="23"/>
        </w:rPr>
      </w:pPr>
      <w:r w:rsidRPr="00651B4B">
        <w:rPr>
          <w:sz w:val="23"/>
          <w:szCs w:val="23"/>
        </w:rPr>
        <w:t>-</w:t>
      </w:r>
      <w:r w:rsidRPr="00651B4B">
        <w:rPr>
          <w:sz w:val="23"/>
          <w:szCs w:val="23"/>
        </w:rPr>
        <w:tab/>
        <w:t>Building setback requirements.</w:t>
      </w:r>
    </w:p>
    <w:p w14:paraId="6D6B1395" w14:textId="77777777" w:rsidR="00563C03" w:rsidRPr="00651B4B" w:rsidRDefault="00563C03" w:rsidP="00563C03">
      <w:pPr>
        <w:rPr>
          <w:sz w:val="23"/>
          <w:szCs w:val="23"/>
        </w:rPr>
      </w:pPr>
      <w:r w:rsidRPr="00651B4B">
        <w:rPr>
          <w:sz w:val="23"/>
          <w:szCs w:val="23"/>
        </w:rPr>
        <w:t>-</w:t>
      </w:r>
      <w:r w:rsidRPr="00651B4B">
        <w:rPr>
          <w:sz w:val="23"/>
          <w:szCs w:val="23"/>
        </w:rPr>
        <w:tab/>
        <w:t>Calculation of usable floor space.</w:t>
      </w:r>
    </w:p>
    <w:p w14:paraId="3FDB2D65" w14:textId="77777777" w:rsidR="00563C03" w:rsidRPr="00651B4B" w:rsidRDefault="00563C03" w:rsidP="00D1745F">
      <w:pPr>
        <w:ind w:left="720" w:hanging="720"/>
        <w:rPr>
          <w:sz w:val="23"/>
          <w:szCs w:val="23"/>
        </w:rPr>
      </w:pPr>
      <w:r w:rsidRPr="00651B4B">
        <w:rPr>
          <w:sz w:val="23"/>
          <w:szCs w:val="23"/>
        </w:rPr>
        <w:t>-</w:t>
      </w:r>
      <w:r w:rsidRPr="00651B4B">
        <w:rPr>
          <w:sz w:val="23"/>
          <w:szCs w:val="23"/>
        </w:rPr>
        <w:tab/>
        <w:t>Open space requirements and lot coverage requirements, if applicable (see specific zoning ordinance requirements).</w:t>
      </w:r>
    </w:p>
    <w:p w14:paraId="2208D3D2" w14:textId="4CF1CC0A" w:rsidR="00563C03" w:rsidRPr="00651B4B" w:rsidRDefault="00563C03" w:rsidP="00563C03">
      <w:pPr>
        <w:rPr>
          <w:sz w:val="23"/>
          <w:szCs w:val="23"/>
        </w:rPr>
      </w:pPr>
      <w:r w:rsidRPr="00651B4B">
        <w:rPr>
          <w:sz w:val="23"/>
          <w:szCs w:val="23"/>
        </w:rPr>
        <w:t>-</w:t>
      </w:r>
      <w:r w:rsidRPr="00651B4B">
        <w:rPr>
          <w:sz w:val="23"/>
          <w:szCs w:val="23"/>
        </w:rPr>
        <w:tab/>
        <w:t>Square footage requirements, if applicable.</w:t>
      </w:r>
    </w:p>
    <w:p w14:paraId="47B2F070" w14:textId="77777777" w:rsidR="00563C03" w:rsidRPr="00651B4B" w:rsidRDefault="00563C03" w:rsidP="00D1745F">
      <w:pPr>
        <w:ind w:left="720" w:hanging="720"/>
        <w:rPr>
          <w:sz w:val="23"/>
          <w:szCs w:val="23"/>
        </w:rPr>
      </w:pPr>
      <w:r w:rsidRPr="00651B4B">
        <w:rPr>
          <w:sz w:val="23"/>
          <w:szCs w:val="23"/>
        </w:rPr>
        <w:t>-</w:t>
      </w:r>
      <w:r w:rsidRPr="00651B4B">
        <w:rPr>
          <w:sz w:val="23"/>
          <w:szCs w:val="23"/>
        </w:rPr>
        <w:tab/>
        <w:t>Location of existing and proposed electric, natural gas, telephone, railroad, cable TV and other utility cables, and any easements for those utilities.</w:t>
      </w:r>
    </w:p>
    <w:p w14:paraId="36BEC7AA" w14:textId="77777777" w:rsidR="00563C03" w:rsidRPr="00651B4B" w:rsidRDefault="00563C03" w:rsidP="00D1745F">
      <w:pPr>
        <w:ind w:left="720" w:hanging="720"/>
        <w:rPr>
          <w:sz w:val="23"/>
          <w:szCs w:val="23"/>
        </w:rPr>
      </w:pPr>
      <w:r w:rsidRPr="00651B4B">
        <w:rPr>
          <w:sz w:val="23"/>
          <w:szCs w:val="23"/>
        </w:rPr>
        <w:t>-</w:t>
      </w:r>
      <w:r w:rsidRPr="00651B4B">
        <w:rPr>
          <w:sz w:val="23"/>
          <w:szCs w:val="23"/>
        </w:rPr>
        <w:tab/>
        <w:t>Location of commercial pipelines, electrical transformers, and fire protection devices, including on site hydrants and standpipes.</w:t>
      </w:r>
    </w:p>
    <w:bookmarkStart w:id="77" w:name="_Toc221708983"/>
    <w:p w14:paraId="72EC89B9" w14:textId="39F096E3" w:rsidR="00563C03" w:rsidRPr="00790F82" w:rsidRDefault="00D1745F" w:rsidP="00790F82">
      <w:pPr>
        <w:pStyle w:val="Heading1"/>
        <w:jc w:val="center"/>
        <w:rPr>
          <w:sz w:val="28"/>
          <w:szCs w:val="28"/>
        </w:rPr>
      </w:pPr>
      <w:r w:rsidRPr="00790F82">
        <w:rPr>
          <w:noProof/>
          <w:sz w:val="28"/>
          <w:szCs w:val="28"/>
        </w:rPr>
        <mc:AlternateContent>
          <mc:Choice Requires="wps">
            <w:drawing>
              <wp:anchor distT="0" distB="0" distL="0" distR="0" simplePos="0" relativeHeight="251820032" behindDoc="0" locked="0" layoutInCell="1" allowOverlap="1" wp14:anchorId="1FD11E8B" wp14:editId="4A88131E">
                <wp:simplePos x="0" y="0"/>
                <wp:positionH relativeFrom="page">
                  <wp:posOffset>6985</wp:posOffset>
                </wp:positionH>
                <wp:positionV relativeFrom="paragraph">
                  <wp:posOffset>338280</wp:posOffset>
                </wp:positionV>
                <wp:extent cx="7772400" cy="27940"/>
                <wp:effectExtent l="0" t="0" r="0" b="0"/>
                <wp:wrapNone/>
                <wp:docPr id="1521492213"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1736AD47" id="Graphic 31" o:spid="_x0000_s1026" style="position:absolute;margin-left:.55pt;margin-top:26.65pt;width:612pt;height:2.2pt;z-index:251820032;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" path="m7772400,l,,,27432r7772400,l7772400,xe" fillcolor="#548dd4" stroked="f">
                <v:path arrowok="t"/>
                <w10:wrap anchorx="page"/>
              </v:shape>
            </w:pict>
          </mc:Fallback>
        </mc:AlternateContent>
      </w:r>
      <w:r w:rsidR="00563C03" w:rsidRPr="00790F82">
        <w:rPr>
          <w:sz w:val="28"/>
          <w:szCs w:val="28"/>
        </w:rPr>
        <w:t>Other Site Development Regulations</w:t>
      </w:r>
      <w:bookmarkEnd w:id="77"/>
    </w:p>
    <w:p w14:paraId="776C62D5" w14:textId="77777777" w:rsidR="00563C03" w:rsidRPr="00651B4B" w:rsidRDefault="00563C03" w:rsidP="00563C03">
      <w:pPr>
        <w:rPr>
          <w:sz w:val="23"/>
          <w:szCs w:val="23"/>
        </w:rPr>
      </w:pPr>
      <w:r w:rsidRPr="00651B4B">
        <w:rPr>
          <w:sz w:val="23"/>
          <w:szCs w:val="23"/>
        </w:rPr>
        <w:t>Most communities have within their zoning ordinance, regulations pertaining to signs, lighting, landscaping, parking lot development, architectural guidelines, buffering, and similar requirements which are generally intended to preserve community character, protect surrounding land uses, and promote the public health, safety and welfare. These guidelines and standards tend to vary from community to community, but in general are clearly stated within the municipal zoning ordinance. Note that some communities have “overlay” zones that affect developments within only certain portions of the community, such as a downtown area or a historic district. In addition, communities may have general standalone police powers ordinances that address matters such as detailed engineering design standards, lighting, subdivisions and condominium development requirements, land divisions and more.</w:t>
      </w:r>
    </w:p>
    <w:p w14:paraId="1418837C" w14:textId="77777777" w:rsidR="00563C03" w:rsidRPr="00651B4B" w:rsidRDefault="00563C03" w:rsidP="00563C03">
      <w:pPr>
        <w:rPr>
          <w:sz w:val="23"/>
          <w:szCs w:val="23"/>
        </w:rPr>
      </w:pPr>
      <w:r w:rsidRPr="00651B4B">
        <w:rPr>
          <w:sz w:val="23"/>
          <w:szCs w:val="23"/>
        </w:rPr>
        <w:t>Many communities also have special requirements for particular types of developments. For example, a community zoning ordinance might have certain requirements that apply only to gas stations, drive-through restaurants, or outdoor storage facilities. It is important to study the municipal zoning code and consult with the relevant local officials and county/state agencies in order to assure a smooth approval process. These agencies include but are not limited to:</w:t>
      </w:r>
    </w:p>
    <w:p w14:paraId="0B78FA80" w14:textId="77777777" w:rsidR="00563C03" w:rsidRPr="00651B4B" w:rsidRDefault="00563C03" w:rsidP="00563C03">
      <w:pPr>
        <w:rPr>
          <w:sz w:val="23"/>
          <w:szCs w:val="23"/>
        </w:rPr>
      </w:pPr>
      <w:r w:rsidRPr="00651B4B">
        <w:rPr>
          <w:sz w:val="23"/>
          <w:szCs w:val="23"/>
        </w:rPr>
        <w:t>•</w:t>
      </w:r>
      <w:r w:rsidRPr="00651B4B">
        <w:rPr>
          <w:sz w:val="23"/>
          <w:szCs w:val="23"/>
        </w:rPr>
        <w:tab/>
        <w:t>Monroe County Drain Commissioner</w:t>
      </w:r>
    </w:p>
    <w:p w14:paraId="3B2EBACB" w14:textId="77777777" w:rsidR="00563C03" w:rsidRPr="00651B4B" w:rsidRDefault="00563C03" w:rsidP="00563C03">
      <w:pPr>
        <w:rPr>
          <w:sz w:val="23"/>
          <w:szCs w:val="23"/>
        </w:rPr>
      </w:pPr>
      <w:r w:rsidRPr="00651B4B">
        <w:rPr>
          <w:sz w:val="23"/>
          <w:szCs w:val="23"/>
        </w:rPr>
        <w:lastRenderedPageBreak/>
        <w:t>•</w:t>
      </w:r>
      <w:r w:rsidRPr="00651B4B">
        <w:rPr>
          <w:sz w:val="23"/>
          <w:szCs w:val="23"/>
        </w:rPr>
        <w:tab/>
        <w:t>Monroe County Road Commission</w:t>
      </w:r>
    </w:p>
    <w:p w14:paraId="0AC0E3BA" w14:textId="77777777" w:rsidR="00563C03" w:rsidRPr="00651B4B" w:rsidRDefault="00563C03" w:rsidP="00563C03">
      <w:pPr>
        <w:rPr>
          <w:sz w:val="23"/>
          <w:szCs w:val="23"/>
        </w:rPr>
      </w:pPr>
      <w:r w:rsidRPr="00651B4B">
        <w:rPr>
          <w:sz w:val="23"/>
          <w:szCs w:val="23"/>
        </w:rPr>
        <w:t>•</w:t>
      </w:r>
      <w:r w:rsidRPr="00651B4B">
        <w:rPr>
          <w:sz w:val="23"/>
          <w:szCs w:val="23"/>
        </w:rPr>
        <w:tab/>
        <w:t>Michigan Department of Transportation</w:t>
      </w:r>
    </w:p>
    <w:p w14:paraId="24ED1237" w14:textId="77777777" w:rsidR="00563C03" w:rsidRPr="00651B4B" w:rsidRDefault="00563C03" w:rsidP="00563C03">
      <w:pPr>
        <w:rPr>
          <w:sz w:val="23"/>
          <w:szCs w:val="23"/>
        </w:rPr>
      </w:pPr>
      <w:r w:rsidRPr="00651B4B">
        <w:rPr>
          <w:sz w:val="23"/>
          <w:szCs w:val="23"/>
        </w:rPr>
        <w:t>•</w:t>
      </w:r>
      <w:r w:rsidRPr="00651B4B">
        <w:rPr>
          <w:sz w:val="23"/>
          <w:szCs w:val="23"/>
        </w:rPr>
        <w:tab/>
        <w:t>Monroe County Health Department</w:t>
      </w:r>
    </w:p>
    <w:p w14:paraId="35E091F0" w14:textId="77777777" w:rsidR="00563C03" w:rsidRPr="00651B4B" w:rsidRDefault="00563C03" w:rsidP="00563C03">
      <w:pPr>
        <w:rPr>
          <w:sz w:val="23"/>
          <w:szCs w:val="23"/>
        </w:rPr>
      </w:pPr>
      <w:r w:rsidRPr="00651B4B">
        <w:rPr>
          <w:sz w:val="23"/>
          <w:szCs w:val="23"/>
        </w:rPr>
        <w:t>•</w:t>
      </w:r>
      <w:r w:rsidRPr="00651B4B">
        <w:rPr>
          <w:sz w:val="23"/>
          <w:szCs w:val="23"/>
        </w:rPr>
        <w:tab/>
        <w:t>Environment, Great Lakes, and Energy</w:t>
      </w:r>
    </w:p>
    <w:p w14:paraId="034B6262" w14:textId="77777777" w:rsidR="00563C03" w:rsidRPr="00651B4B" w:rsidRDefault="00563C03" w:rsidP="00563C03">
      <w:pPr>
        <w:rPr>
          <w:sz w:val="23"/>
          <w:szCs w:val="23"/>
        </w:rPr>
      </w:pPr>
      <w:r w:rsidRPr="00651B4B">
        <w:rPr>
          <w:sz w:val="23"/>
          <w:szCs w:val="23"/>
        </w:rPr>
        <w:t>•</w:t>
      </w:r>
      <w:r w:rsidRPr="00651B4B">
        <w:rPr>
          <w:sz w:val="23"/>
          <w:szCs w:val="23"/>
        </w:rPr>
        <w:tab/>
        <w:t>Army Corps of Engineers</w:t>
      </w:r>
    </w:p>
    <w:p w14:paraId="7E09F3EF" w14:textId="77777777" w:rsidR="00563C03" w:rsidRPr="00651B4B" w:rsidRDefault="00563C03" w:rsidP="00563C03">
      <w:pPr>
        <w:rPr>
          <w:sz w:val="23"/>
          <w:szCs w:val="23"/>
        </w:rPr>
      </w:pPr>
      <w:r w:rsidRPr="00651B4B">
        <w:rPr>
          <w:sz w:val="23"/>
          <w:szCs w:val="23"/>
        </w:rPr>
        <w:t>•</w:t>
      </w:r>
      <w:r w:rsidRPr="00651B4B">
        <w:rPr>
          <w:sz w:val="23"/>
          <w:szCs w:val="23"/>
        </w:rPr>
        <w:tab/>
        <w:t>Applicable Agencies Administering Water and Sewer Approval</w:t>
      </w:r>
    </w:p>
    <w:p w14:paraId="5EE009B7" w14:textId="77777777" w:rsidR="00563C03" w:rsidRPr="00651B4B" w:rsidRDefault="00563C03" w:rsidP="00563C03">
      <w:pPr>
        <w:rPr>
          <w:sz w:val="23"/>
          <w:szCs w:val="23"/>
        </w:rPr>
      </w:pPr>
      <w:r w:rsidRPr="00651B4B">
        <w:rPr>
          <w:sz w:val="23"/>
          <w:szCs w:val="23"/>
        </w:rPr>
        <w:t xml:space="preserve"> </w:t>
      </w:r>
    </w:p>
    <w:p w14:paraId="53E1A5FE" w14:textId="77777777" w:rsidR="00563C03" w:rsidRDefault="00563C03" w:rsidP="00563C03">
      <w:pPr>
        <w:rPr>
          <w:sz w:val="23"/>
          <w:szCs w:val="23"/>
        </w:rPr>
      </w:pPr>
      <w:r w:rsidRPr="00651B4B">
        <w:rPr>
          <w:sz w:val="23"/>
          <w:szCs w:val="23"/>
        </w:rPr>
        <w:t xml:space="preserve"> </w:t>
      </w:r>
    </w:p>
    <w:p w14:paraId="763B8C68" w14:textId="77777777" w:rsidR="000B030F" w:rsidRDefault="000B030F" w:rsidP="00563C03">
      <w:pPr>
        <w:rPr>
          <w:sz w:val="23"/>
          <w:szCs w:val="23"/>
        </w:rPr>
      </w:pPr>
    </w:p>
    <w:p w14:paraId="6EC78536" w14:textId="77777777" w:rsidR="000B030F" w:rsidRDefault="000B030F" w:rsidP="00563C03">
      <w:pPr>
        <w:rPr>
          <w:sz w:val="23"/>
          <w:szCs w:val="23"/>
        </w:rPr>
      </w:pPr>
    </w:p>
    <w:p w14:paraId="115828AB" w14:textId="146545B3" w:rsidR="000B030F" w:rsidRDefault="000B030F" w:rsidP="00563C03">
      <w:pPr>
        <w:rPr>
          <w:sz w:val="23"/>
          <w:szCs w:val="23"/>
        </w:rPr>
      </w:pPr>
      <w:r w:rsidRPr="00796F89">
        <w:rPr>
          <w:rFonts w:ascii="Candara" w:hAnsi="Candara"/>
          <w:noProof/>
          <w:sz w:val="20"/>
        </w:rPr>
        <w:drawing>
          <wp:inline distT="0" distB="0" distL="0" distR="0" wp14:anchorId="0C2F8F7D" wp14:editId="1E9573C0">
            <wp:extent cx="6120000" cy="4840634"/>
            <wp:effectExtent l="0" t="0" r="0" b="0"/>
            <wp:docPr id="307" name="Image 307" descr="C:\Users\MatthewVanisacker\AppData\Local\Microsoft\Windows\INetCache\Content.MSO\38FB6589.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descr="C:\Users\MatthewVanisacker\AppData\Local\Microsoft\Windows\INetCache\Content.MSO\38FB6589.tmp"/>
                    <pic:cNvPicPr/>
                  </pic:nvPicPr>
                  <pic:blipFill>
                    <a:blip r:embed="rId156" cstate="print"/>
                    <a:stretch>
                      <a:fillRect/>
                    </a:stretch>
                  </pic:blipFill>
                  <pic:spPr>
                    <a:xfrm>
                      <a:off x="0" y="0"/>
                      <a:ext cx="6121383" cy="4841728"/>
                    </a:xfrm>
                    <a:prstGeom prst="rect">
                      <a:avLst/>
                    </a:prstGeom>
                  </pic:spPr>
                </pic:pic>
              </a:graphicData>
            </a:graphic>
          </wp:inline>
        </w:drawing>
      </w:r>
    </w:p>
    <w:p w14:paraId="12A9EC6D" w14:textId="3C468311" w:rsidR="00563C03" w:rsidRPr="00651B4B" w:rsidRDefault="00563C03" w:rsidP="00563C03">
      <w:pPr>
        <w:rPr>
          <w:sz w:val="23"/>
          <w:szCs w:val="23"/>
        </w:rPr>
      </w:pPr>
    </w:p>
    <w:bookmarkStart w:id="78" w:name="_Toc221708984"/>
    <w:p w14:paraId="1BDFBB56" w14:textId="42F46856" w:rsidR="00563C03" w:rsidRPr="000B030F" w:rsidRDefault="000B030F" w:rsidP="00790F82">
      <w:pPr>
        <w:pStyle w:val="Heading1"/>
      </w:pPr>
      <w:r w:rsidRPr="00F620D6">
        <w:rPr>
          <w:noProof/>
        </w:rPr>
        <w:lastRenderedPageBreak/>
        <mc:AlternateContent>
          <mc:Choice Requires="wps">
            <w:drawing>
              <wp:anchor distT="0" distB="0" distL="0" distR="0" simplePos="0" relativeHeight="251822080" behindDoc="0" locked="0" layoutInCell="1" allowOverlap="1" wp14:anchorId="7850FE1B" wp14:editId="5472DA1F">
                <wp:simplePos x="0" y="0"/>
                <wp:positionH relativeFrom="page">
                  <wp:posOffset>-43180</wp:posOffset>
                </wp:positionH>
                <wp:positionV relativeFrom="paragraph">
                  <wp:posOffset>323900</wp:posOffset>
                </wp:positionV>
                <wp:extent cx="7772400" cy="27940"/>
                <wp:effectExtent l="0" t="0" r="0" b="0"/>
                <wp:wrapNone/>
                <wp:docPr id="146748476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0D4A746B" id="Graphic 31" o:spid="_x0000_s1026" style="position:absolute;margin-left:-3.4pt;margin-top:25.5pt;width:612pt;height:2.2pt;z-index:251822080;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" path="m7772400,l,,,27432r7772400,l7772400,xe" fillcolor="#548dd4" stroked="f">
                <v:path arrowok="t"/>
                <w10:wrap anchorx="page"/>
              </v:shape>
            </w:pict>
          </mc:Fallback>
        </mc:AlternateContent>
      </w:r>
      <w:r w:rsidR="00563C03" w:rsidRPr="000B030F">
        <w:t>7.</w:t>
      </w:r>
      <w:r w:rsidR="00563C03" w:rsidRPr="000B030F">
        <w:tab/>
        <w:t>Strategies for Successful Development</w:t>
      </w:r>
      <w:bookmarkEnd w:id="78"/>
    </w:p>
    <w:p w14:paraId="71228C62" w14:textId="77777777" w:rsidR="00563C03" w:rsidRPr="00651B4B" w:rsidRDefault="00563C03" w:rsidP="00563C03">
      <w:pPr>
        <w:rPr>
          <w:sz w:val="23"/>
          <w:szCs w:val="23"/>
        </w:rPr>
      </w:pPr>
    </w:p>
    <w:p w14:paraId="55708A01" w14:textId="3911C78E" w:rsidR="00563C03" w:rsidRPr="005D0056" w:rsidRDefault="00563C03" w:rsidP="005D0056">
      <w:pPr>
        <w:pStyle w:val="ListParagraph"/>
        <w:numPr>
          <w:ilvl w:val="0"/>
          <w:numId w:val="4"/>
        </w:numPr>
        <w:rPr>
          <w:sz w:val="23"/>
          <w:szCs w:val="23"/>
        </w:rPr>
      </w:pPr>
      <w:r w:rsidRPr="005D0056">
        <w:rPr>
          <w:sz w:val="23"/>
          <w:szCs w:val="23"/>
        </w:rPr>
        <w:t>Agencies are run by people, somebody just like you. Think about how you would like to be approached if you were in their seat trying to uphold a complex set of standards, codes and policies that in most cases they had no control in creating.</w:t>
      </w:r>
    </w:p>
    <w:p w14:paraId="596B32AF" w14:textId="2A063C91" w:rsidR="00563C03" w:rsidRPr="005D0056" w:rsidRDefault="00563C03" w:rsidP="005D0056">
      <w:pPr>
        <w:pStyle w:val="ListParagraph"/>
        <w:numPr>
          <w:ilvl w:val="0"/>
          <w:numId w:val="4"/>
        </w:numPr>
        <w:rPr>
          <w:sz w:val="23"/>
          <w:szCs w:val="23"/>
        </w:rPr>
      </w:pPr>
      <w:r w:rsidRPr="005D0056">
        <w:rPr>
          <w:sz w:val="23"/>
          <w:szCs w:val="23"/>
        </w:rPr>
        <w:t>Going to them prepared with as much information about what you are seeking to accomplish with clear questions as early as possible in your development process will help to identify any major roadblocks or hurtles that must be addressed. If the information is confidential, please state that, or use hypothetical information.</w:t>
      </w:r>
    </w:p>
    <w:p w14:paraId="00845A1D" w14:textId="2C4FC04C" w:rsidR="00563C03" w:rsidRPr="005D0056" w:rsidRDefault="00563C03" w:rsidP="005D0056">
      <w:pPr>
        <w:pStyle w:val="ListParagraph"/>
        <w:numPr>
          <w:ilvl w:val="0"/>
          <w:numId w:val="4"/>
        </w:numPr>
        <w:rPr>
          <w:sz w:val="23"/>
          <w:szCs w:val="23"/>
        </w:rPr>
      </w:pPr>
      <w:r w:rsidRPr="005D0056">
        <w:rPr>
          <w:sz w:val="23"/>
          <w:szCs w:val="23"/>
        </w:rPr>
        <w:t>Make sure you understand all the agencies that will need to review and approve your project and obtain copies of their standards, applications and checklists. Many of these are referenced in this book or are available on their websites. Review this information and ask for a preliminary meeting as soon as possible to gain their thoughts and input early. This will acquaint them with your project and gives you a chance to hear their concerns to better address them or see if there are any red flags before it is too late or costly to turn back. If fees are charged, they will be well worth the expense for the information gained, if you are prepared with enough information to gain valuable input from them. Go to the preliminary meeting with as much information as possible so that a comprehensive preliminary analysis can be accomplished. (A project narrative with employee count, hours of operation, business description are suggested)</w:t>
      </w:r>
    </w:p>
    <w:p w14:paraId="7081CBA5" w14:textId="04AFCCC3" w:rsidR="00563C03" w:rsidRPr="005D0056" w:rsidRDefault="00563C03" w:rsidP="005D0056">
      <w:pPr>
        <w:pStyle w:val="ListParagraph"/>
        <w:numPr>
          <w:ilvl w:val="0"/>
          <w:numId w:val="4"/>
        </w:numPr>
        <w:rPr>
          <w:sz w:val="23"/>
          <w:szCs w:val="23"/>
        </w:rPr>
      </w:pPr>
      <w:r w:rsidRPr="005D0056">
        <w:rPr>
          <w:sz w:val="23"/>
          <w:szCs w:val="23"/>
        </w:rPr>
        <w:t>Make every attempt to address all items on the local agency checklists for approval, even if it is as simple as marking it not applicable (N/A,) or by adding a simple note using their wording with the appropriate answer.</w:t>
      </w:r>
    </w:p>
    <w:p w14:paraId="3E6E733A" w14:textId="459E6F00" w:rsidR="00563C03" w:rsidRPr="005D0056" w:rsidRDefault="00563C03" w:rsidP="005D0056">
      <w:pPr>
        <w:pStyle w:val="ListParagraph"/>
        <w:numPr>
          <w:ilvl w:val="0"/>
          <w:numId w:val="4"/>
        </w:numPr>
        <w:rPr>
          <w:sz w:val="23"/>
          <w:szCs w:val="23"/>
        </w:rPr>
      </w:pPr>
      <w:r w:rsidRPr="005D0056">
        <w:rPr>
          <w:sz w:val="23"/>
          <w:szCs w:val="23"/>
        </w:rPr>
        <w:t>If timing is critical to the success of your project make sure you select a site with little or no special approvals needed. If there are approvals needed, make sure you fully understand the timeline and what is needed from you and your design professionals to stay within this projection. (They will ask and require revisions otherwise)</w:t>
      </w:r>
    </w:p>
    <w:p w14:paraId="2E4747DF" w14:textId="6617DC55" w:rsidR="00563C03" w:rsidRPr="005D0056" w:rsidRDefault="00563C03" w:rsidP="005D0056">
      <w:pPr>
        <w:pStyle w:val="ListParagraph"/>
        <w:numPr>
          <w:ilvl w:val="0"/>
          <w:numId w:val="4"/>
        </w:numPr>
        <w:rPr>
          <w:sz w:val="23"/>
          <w:szCs w:val="23"/>
        </w:rPr>
      </w:pPr>
      <w:r w:rsidRPr="005D0056">
        <w:rPr>
          <w:sz w:val="23"/>
          <w:szCs w:val="23"/>
        </w:rPr>
        <w:t>For most medium to large-scale projects it is advisable to obtain the assistance of the municipality to help open the lines of communication and identify any areas of concern prior to site selection or at least pursuit of final purchase. The place to start is with the area's economic development director or planning director. In most cases these individuals can be contacted through the building or engineering departments at the governing bodies' office. Also, contacting the BDC (Business Development Corporation) to assist in navigating the process can be very helpful. Don't let the name drive you away, the BDC is there to assist both large and small development of any kind. (Understand your design professionals timeline to prepare and develop adequate plans for review)</w:t>
      </w:r>
    </w:p>
    <w:p w14:paraId="7F9CFAA4" w14:textId="77777777" w:rsidR="00563C03" w:rsidRPr="00651B4B" w:rsidRDefault="00563C03" w:rsidP="00563C03">
      <w:pPr>
        <w:rPr>
          <w:sz w:val="23"/>
          <w:szCs w:val="23"/>
        </w:rPr>
      </w:pPr>
      <w:r w:rsidRPr="00651B4B">
        <w:rPr>
          <w:sz w:val="23"/>
          <w:szCs w:val="23"/>
        </w:rPr>
        <w:t xml:space="preserve"> </w:t>
      </w:r>
    </w:p>
    <w:p w14:paraId="44487477" w14:textId="50786133" w:rsidR="00563C03" w:rsidRPr="005D0056" w:rsidRDefault="00563C03" w:rsidP="005D0056">
      <w:pPr>
        <w:pStyle w:val="ListParagraph"/>
        <w:numPr>
          <w:ilvl w:val="0"/>
          <w:numId w:val="4"/>
        </w:numPr>
        <w:rPr>
          <w:sz w:val="23"/>
          <w:szCs w:val="23"/>
        </w:rPr>
      </w:pPr>
      <w:r w:rsidRPr="005D0056">
        <w:rPr>
          <w:sz w:val="23"/>
          <w:szCs w:val="23"/>
        </w:rPr>
        <w:lastRenderedPageBreak/>
        <w:t>Most important of all is to have a clear picture of your goals, desires and needs. This means having a good business plan, a well-defined project program and the ability to convey it simply.</w:t>
      </w:r>
    </w:p>
    <w:p w14:paraId="73A74A23" w14:textId="23BCD850" w:rsidR="00563C03" w:rsidRPr="005D0056" w:rsidRDefault="00563C03" w:rsidP="00563C03">
      <w:pPr>
        <w:pStyle w:val="ListParagraph"/>
        <w:numPr>
          <w:ilvl w:val="0"/>
          <w:numId w:val="4"/>
        </w:numPr>
        <w:rPr>
          <w:sz w:val="23"/>
          <w:szCs w:val="23"/>
        </w:rPr>
      </w:pPr>
      <w:r w:rsidRPr="005D0056">
        <w:rPr>
          <w:sz w:val="23"/>
          <w:szCs w:val="23"/>
        </w:rPr>
        <w:t>It is also critical that you contact utility providers early in your process. With proper notice, utilities may be able to save you time and money. For large power users, or those with special needs, contact the Monroe County BDC. They can access the utilities’ economic development teams to assist you.</w:t>
      </w:r>
    </w:p>
    <w:p w14:paraId="73D41381" w14:textId="77777777" w:rsidR="00563C03" w:rsidRPr="00651B4B" w:rsidRDefault="00563C03" w:rsidP="00563C03">
      <w:pPr>
        <w:rPr>
          <w:sz w:val="23"/>
          <w:szCs w:val="23"/>
        </w:rPr>
      </w:pPr>
      <w:r w:rsidRPr="00651B4B">
        <w:rPr>
          <w:sz w:val="23"/>
          <w:szCs w:val="23"/>
        </w:rPr>
        <w:t>The following are some questions that might be helpful to ask while meeting with these entities.</w:t>
      </w:r>
    </w:p>
    <w:p w14:paraId="29FD2032" w14:textId="4307C480" w:rsidR="00563C03" w:rsidRPr="005D0056" w:rsidRDefault="00563C03" w:rsidP="005D0056">
      <w:pPr>
        <w:pStyle w:val="ListParagraph"/>
        <w:numPr>
          <w:ilvl w:val="0"/>
          <w:numId w:val="5"/>
        </w:numPr>
        <w:rPr>
          <w:sz w:val="23"/>
          <w:szCs w:val="23"/>
        </w:rPr>
      </w:pPr>
      <w:r w:rsidRPr="005D0056">
        <w:rPr>
          <w:sz w:val="23"/>
          <w:szCs w:val="23"/>
        </w:rPr>
        <w:t>What zoning districts are appropriate for my use?</w:t>
      </w:r>
    </w:p>
    <w:p w14:paraId="6EC8DA07" w14:textId="3BB6E73D" w:rsidR="00563C03" w:rsidRPr="005D0056" w:rsidRDefault="00563C03" w:rsidP="005D0056">
      <w:pPr>
        <w:pStyle w:val="ListParagraph"/>
        <w:numPr>
          <w:ilvl w:val="0"/>
          <w:numId w:val="5"/>
        </w:numPr>
        <w:rPr>
          <w:sz w:val="23"/>
          <w:szCs w:val="23"/>
        </w:rPr>
      </w:pPr>
      <w:r w:rsidRPr="005D0056">
        <w:rPr>
          <w:sz w:val="23"/>
          <w:szCs w:val="23"/>
        </w:rPr>
        <w:t>What is the zoning of the subject property?</w:t>
      </w:r>
    </w:p>
    <w:p w14:paraId="2A6143C4" w14:textId="6F09831B" w:rsidR="00563C03" w:rsidRPr="005D0056" w:rsidRDefault="00563C03" w:rsidP="005D0056">
      <w:pPr>
        <w:pStyle w:val="ListParagraph"/>
        <w:numPr>
          <w:ilvl w:val="0"/>
          <w:numId w:val="5"/>
        </w:numPr>
        <w:rPr>
          <w:sz w:val="23"/>
          <w:szCs w:val="23"/>
        </w:rPr>
      </w:pPr>
      <w:r w:rsidRPr="005D0056">
        <w:rPr>
          <w:sz w:val="23"/>
          <w:szCs w:val="23"/>
        </w:rPr>
        <w:t>Are there any special approvals that will need to be sought?</w:t>
      </w:r>
    </w:p>
    <w:p w14:paraId="70718E8A" w14:textId="07B5A579" w:rsidR="00563C03" w:rsidRPr="005D0056" w:rsidRDefault="00563C03" w:rsidP="005D0056">
      <w:pPr>
        <w:pStyle w:val="ListParagraph"/>
        <w:numPr>
          <w:ilvl w:val="0"/>
          <w:numId w:val="5"/>
        </w:numPr>
        <w:rPr>
          <w:sz w:val="23"/>
          <w:szCs w:val="23"/>
        </w:rPr>
      </w:pPr>
      <w:r w:rsidRPr="005D0056">
        <w:rPr>
          <w:sz w:val="23"/>
          <w:szCs w:val="23"/>
        </w:rPr>
        <w:t>Is there an administrative review process? (Requires same information, just less restrictions on meeting timelines)</w:t>
      </w:r>
    </w:p>
    <w:p w14:paraId="4F764A41" w14:textId="5B3E2282" w:rsidR="00563C03" w:rsidRPr="005D0056" w:rsidRDefault="00563C03" w:rsidP="005D0056">
      <w:pPr>
        <w:pStyle w:val="ListParagraph"/>
        <w:numPr>
          <w:ilvl w:val="0"/>
          <w:numId w:val="5"/>
        </w:numPr>
        <w:rPr>
          <w:sz w:val="23"/>
          <w:szCs w:val="23"/>
        </w:rPr>
      </w:pPr>
      <w:r w:rsidRPr="005D0056">
        <w:rPr>
          <w:sz w:val="23"/>
          <w:szCs w:val="23"/>
        </w:rPr>
        <w:t>Is it possible to have a preliminary meeting with the planner, engineer and building official?</w:t>
      </w:r>
    </w:p>
    <w:p w14:paraId="080B7EDA" w14:textId="46BC21A0" w:rsidR="00563C03" w:rsidRPr="005D0056" w:rsidRDefault="00563C03" w:rsidP="005D0056">
      <w:pPr>
        <w:pStyle w:val="ListParagraph"/>
        <w:numPr>
          <w:ilvl w:val="0"/>
          <w:numId w:val="5"/>
        </w:numPr>
        <w:rPr>
          <w:sz w:val="23"/>
          <w:szCs w:val="23"/>
        </w:rPr>
      </w:pPr>
      <w:r w:rsidRPr="005D0056">
        <w:rPr>
          <w:sz w:val="23"/>
          <w:szCs w:val="23"/>
        </w:rPr>
        <w:t>Do you have an approval checklist to guide us through your process?</w:t>
      </w:r>
    </w:p>
    <w:p w14:paraId="3C0E1F80" w14:textId="01B60185" w:rsidR="00563C03" w:rsidRPr="005D0056" w:rsidRDefault="00563C03" w:rsidP="005D0056">
      <w:pPr>
        <w:pStyle w:val="ListParagraph"/>
        <w:numPr>
          <w:ilvl w:val="0"/>
          <w:numId w:val="5"/>
        </w:numPr>
        <w:rPr>
          <w:sz w:val="23"/>
          <w:szCs w:val="23"/>
        </w:rPr>
      </w:pPr>
      <w:r w:rsidRPr="005D0056">
        <w:rPr>
          <w:sz w:val="23"/>
          <w:szCs w:val="23"/>
        </w:rPr>
        <w:t>What is the normal timeline for approval? (Ask for submittal deadlines)</w:t>
      </w:r>
    </w:p>
    <w:p w14:paraId="04DB5515" w14:textId="68F66E15" w:rsidR="00563C03" w:rsidRPr="005D0056" w:rsidRDefault="00563C03" w:rsidP="005D0056">
      <w:pPr>
        <w:pStyle w:val="ListParagraph"/>
        <w:numPr>
          <w:ilvl w:val="0"/>
          <w:numId w:val="5"/>
        </w:numPr>
        <w:rPr>
          <w:sz w:val="23"/>
          <w:szCs w:val="23"/>
        </w:rPr>
      </w:pPr>
      <w:r w:rsidRPr="005D0056">
        <w:rPr>
          <w:sz w:val="23"/>
          <w:szCs w:val="23"/>
        </w:rPr>
        <w:t>Are there any funding incentive programs to assist in the development of our project, i.e. OPERA tax credits, Brownfield programs, local grants such as DDA facade improvement or site improvement grants, joint state and federal development funds, etc.?</w:t>
      </w:r>
    </w:p>
    <w:p w14:paraId="6D5BC976" w14:textId="7A20E48D" w:rsidR="00563C03" w:rsidRPr="005D0056" w:rsidRDefault="00563C03" w:rsidP="005D0056">
      <w:pPr>
        <w:pStyle w:val="ListParagraph"/>
        <w:numPr>
          <w:ilvl w:val="0"/>
          <w:numId w:val="5"/>
        </w:numPr>
        <w:rPr>
          <w:sz w:val="23"/>
          <w:szCs w:val="23"/>
        </w:rPr>
      </w:pPr>
      <w:r w:rsidRPr="005D0056">
        <w:rPr>
          <w:sz w:val="23"/>
          <w:szCs w:val="23"/>
        </w:rPr>
        <w:t>Are there professional Architectural and Engineering Design firms that you could suggest that are familiar with your development process that could assist us with our project?</w:t>
      </w:r>
    </w:p>
    <w:p w14:paraId="754CB4F7" w14:textId="77777777" w:rsidR="00563C03" w:rsidRDefault="00563C03" w:rsidP="00563C03">
      <w:pPr>
        <w:rPr>
          <w:sz w:val="23"/>
          <w:szCs w:val="23"/>
        </w:rPr>
      </w:pPr>
      <w:r w:rsidRPr="00651B4B">
        <w:rPr>
          <w:sz w:val="23"/>
          <w:szCs w:val="23"/>
        </w:rPr>
        <w:t xml:space="preserve"> </w:t>
      </w:r>
    </w:p>
    <w:p w14:paraId="4B8AF89F" w14:textId="77777777" w:rsidR="005D0056" w:rsidRDefault="005D0056" w:rsidP="00563C03">
      <w:pPr>
        <w:rPr>
          <w:sz w:val="23"/>
          <w:szCs w:val="23"/>
        </w:rPr>
      </w:pPr>
    </w:p>
    <w:p w14:paraId="5C9B3C9F" w14:textId="77777777" w:rsidR="005D0056" w:rsidRDefault="005D0056" w:rsidP="00563C03">
      <w:pPr>
        <w:rPr>
          <w:sz w:val="23"/>
          <w:szCs w:val="23"/>
        </w:rPr>
      </w:pPr>
    </w:p>
    <w:p w14:paraId="009A605E" w14:textId="77777777" w:rsidR="005D0056" w:rsidRDefault="005D0056" w:rsidP="00563C03">
      <w:pPr>
        <w:rPr>
          <w:sz w:val="23"/>
          <w:szCs w:val="23"/>
        </w:rPr>
      </w:pPr>
    </w:p>
    <w:p w14:paraId="00D684C6" w14:textId="77777777" w:rsidR="005D0056" w:rsidRDefault="005D0056" w:rsidP="00563C03">
      <w:pPr>
        <w:rPr>
          <w:sz w:val="23"/>
          <w:szCs w:val="23"/>
        </w:rPr>
      </w:pPr>
    </w:p>
    <w:p w14:paraId="49317ACC" w14:textId="77777777" w:rsidR="005D0056" w:rsidRDefault="005D0056" w:rsidP="00563C03">
      <w:pPr>
        <w:rPr>
          <w:sz w:val="23"/>
          <w:szCs w:val="23"/>
        </w:rPr>
      </w:pPr>
    </w:p>
    <w:p w14:paraId="708787AA" w14:textId="77777777" w:rsidR="005D0056" w:rsidRDefault="005D0056" w:rsidP="00563C03">
      <w:pPr>
        <w:rPr>
          <w:sz w:val="23"/>
          <w:szCs w:val="23"/>
        </w:rPr>
      </w:pPr>
    </w:p>
    <w:p w14:paraId="4BDD3516" w14:textId="77777777" w:rsidR="005D0056" w:rsidRDefault="005D0056" w:rsidP="00563C03">
      <w:pPr>
        <w:rPr>
          <w:sz w:val="23"/>
          <w:szCs w:val="23"/>
        </w:rPr>
      </w:pPr>
    </w:p>
    <w:p w14:paraId="4490C5EF" w14:textId="77777777" w:rsidR="005D0056" w:rsidRDefault="005D0056" w:rsidP="00563C03">
      <w:pPr>
        <w:rPr>
          <w:sz w:val="23"/>
          <w:szCs w:val="23"/>
        </w:rPr>
      </w:pPr>
    </w:p>
    <w:p w14:paraId="68149E57" w14:textId="77777777" w:rsidR="005D0056" w:rsidRPr="00651B4B" w:rsidRDefault="005D0056" w:rsidP="00563C03">
      <w:pPr>
        <w:rPr>
          <w:sz w:val="23"/>
          <w:szCs w:val="23"/>
        </w:rPr>
      </w:pPr>
    </w:p>
    <w:bookmarkStart w:id="79" w:name="_Toc221708985"/>
    <w:p w14:paraId="6EBD0FA3" w14:textId="1724D511" w:rsidR="00563C03" w:rsidRPr="005D0056" w:rsidRDefault="005D0056" w:rsidP="00790F82">
      <w:pPr>
        <w:pStyle w:val="Heading1"/>
      </w:pPr>
      <w:r w:rsidRPr="00F620D6">
        <w:rPr>
          <w:noProof/>
        </w:rPr>
        <w:lastRenderedPageBreak/>
        <mc:AlternateContent>
          <mc:Choice Requires="wps">
            <w:drawing>
              <wp:anchor distT="0" distB="0" distL="0" distR="0" simplePos="0" relativeHeight="251824128" behindDoc="0" locked="0" layoutInCell="1" allowOverlap="1" wp14:anchorId="381BF020" wp14:editId="7CCB461A">
                <wp:simplePos x="0" y="0"/>
                <wp:positionH relativeFrom="page">
                  <wp:posOffset>0</wp:posOffset>
                </wp:positionH>
                <wp:positionV relativeFrom="paragraph">
                  <wp:posOffset>237225</wp:posOffset>
                </wp:positionV>
                <wp:extent cx="7772400" cy="27940"/>
                <wp:effectExtent l="0" t="0" r="0" b="0"/>
                <wp:wrapNone/>
                <wp:docPr id="1860465470"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741E36E6" id="Graphic 31" o:spid="_x0000_s1026" style="position:absolute;margin-left:0;margin-top:18.7pt;width:612pt;height:2.2pt;z-index:251824128;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" path="m7772400,l,,,27432r7772400,l7772400,xe" fillcolor="#548dd4" stroked="f">
                <v:path arrowok="t"/>
                <w10:wrap anchorx="page"/>
              </v:shape>
            </w:pict>
          </mc:Fallback>
        </mc:AlternateContent>
      </w:r>
      <w:r w:rsidR="00563C03" w:rsidRPr="005D0056">
        <w:t>8.</w:t>
      </w:r>
      <w:r w:rsidR="00563C03" w:rsidRPr="005D0056">
        <w:tab/>
        <w:t>Utility Service Areas &amp; Maps</w:t>
      </w:r>
      <w:bookmarkEnd w:id="79"/>
    </w:p>
    <w:p w14:paraId="660DDC25" w14:textId="308343CC" w:rsidR="00563C03" w:rsidRPr="00651B4B" w:rsidRDefault="00563C03" w:rsidP="00563C03">
      <w:pPr>
        <w:rPr>
          <w:sz w:val="23"/>
          <w:szCs w:val="23"/>
        </w:rPr>
      </w:pPr>
      <w:r w:rsidRPr="00651B4B">
        <w:rPr>
          <w:sz w:val="23"/>
          <w:szCs w:val="23"/>
        </w:rPr>
        <w:t>The Monroe County area is fortunate to have invested in an extensive and modern system of public improvements to foster economic development. The following pages provide a brief overview of the infrastructure available in Monroe County. For more detailed information on exact service areas, capacities, and availability, be sure to contact the individual municipalities, utilities or other service providers.</w:t>
      </w:r>
    </w:p>
    <w:bookmarkStart w:id="80" w:name="_Toc221708986"/>
    <w:p w14:paraId="2E95EBDC" w14:textId="0C4580FA" w:rsidR="00563C03" w:rsidRPr="00790F82" w:rsidRDefault="005D0056" w:rsidP="00790F82">
      <w:pPr>
        <w:pStyle w:val="Heading1"/>
        <w:jc w:val="center"/>
        <w:rPr>
          <w:sz w:val="28"/>
          <w:szCs w:val="28"/>
        </w:rPr>
      </w:pPr>
      <w:r w:rsidRPr="00790F82">
        <w:rPr>
          <w:noProof/>
          <w:sz w:val="28"/>
          <w:szCs w:val="28"/>
        </w:rPr>
        <mc:AlternateContent>
          <mc:Choice Requires="wps">
            <w:drawing>
              <wp:anchor distT="0" distB="0" distL="0" distR="0" simplePos="0" relativeHeight="251826176" behindDoc="0" locked="0" layoutInCell="1" allowOverlap="1" wp14:anchorId="603D789A" wp14:editId="5F2F07D5">
                <wp:simplePos x="0" y="0"/>
                <wp:positionH relativeFrom="page">
                  <wp:posOffset>0</wp:posOffset>
                </wp:positionH>
                <wp:positionV relativeFrom="paragraph">
                  <wp:posOffset>323255</wp:posOffset>
                </wp:positionV>
                <wp:extent cx="7772400" cy="27940"/>
                <wp:effectExtent l="0" t="0" r="0" b="0"/>
                <wp:wrapNone/>
                <wp:docPr id="1530795758"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670FAFE9" id="Graphic 31" o:spid="_x0000_s1026" style="position:absolute;margin-left:0;margin-top:25.45pt;width:612pt;height:2.2pt;z-index:251826176;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" path="m7772400,l,,,27432r7772400,l7772400,xe" fillcolor="#548dd4" stroked="f">
                <v:path arrowok="t"/>
                <w10:wrap anchorx="page"/>
              </v:shape>
            </w:pict>
          </mc:Fallback>
        </mc:AlternateContent>
      </w:r>
      <w:r w:rsidR="00563C03" w:rsidRPr="00790F82">
        <w:rPr>
          <w:sz w:val="28"/>
          <w:szCs w:val="28"/>
        </w:rPr>
        <w:t>Water</w:t>
      </w:r>
      <w:bookmarkEnd w:id="80"/>
    </w:p>
    <w:p w14:paraId="48862DEA" w14:textId="24ECA25A" w:rsidR="00563C03" w:rsidRPr="00651B4B" w:rsidRDefault="00563C03" w:rsidP="00563C03">
      <w:pPr>
        <w:rPr>
          <w:sz w:val="23"/>
          <w:szCs w:val="23"/>
        </w:rPr>
      </w:pPr>
      <w:r w:rsidRPr="00651B4B">
        <w:rPr>
          <w:sz w:val="23"/>
          <w:szCs w:val="23"/>
        </w:rPr>
        <w:t>Most of the urbanized areas of Monroe County are served by public water systems. The City of Monroe and Frenchtown Township share a water intake from Lake Erie, although each operates their own water treatment plant. Northern Monroe County is served by the Detroit Metropolitan water system, while southern Monroe County is served by South County Water, which purchases water in bulk from the Toledo system. Milan has its own water system and Dundee and Petersburg, although they once had their own systems, are now both connected to the Monroe system. Areas outside of the public water service areas are generally served by private wells.</w:t>
      </w:r>
    </w:p>
    <w:p w14:paraId="37CE7893" w14:textId="194E0B1D" w:rsidR="00790F82" w:rsidRPr="005756CD" w:rsidRDefault="00790F82" w:rsidP="00790F82">
      <w:pPr>
        <w:jc w:val="center"/>
        <w:rPr>
          <w:b/>
          <w:bCs/>
          <w:sz w:val="28"/>
          <w:szCs w:val="28"/>
        </w:rPr>
      </w:pPr>
      <w:r w:rsidRPr="00796F89">
        <w:rPr>
          <w:rFonts w:ascii="Candara" w:hAnsi="Candara"/>
          <w:b/>
          <w:noProof/>
          <w:sz w:val="9"/>
        </w:rPr>
        <w:drawing>
          <wp:anchor distT="0" distB="0" distL="0" distR="0" simplePos="0" relativeHeight="251869184" behindDoc="1" locked="0" layoutInCell="1" allowOverlap="1" wp14:anchorId="69CB28FD" wp14:editId="146B3065">
            <wp:simplePos x="0" y="0"/>
            <wp:positionH relativeFrom="page">
              <wp:posOffset>949960</wp:posOffset>
            </wp:positionH>
            <wp:positionV relativeFrom="paragraph">
              <wp:posOffset>308610</wp:posOffset>
            </wp:positionV>
            <wp:extent cx="5665470" cy="4189730"/>
            <wp:effectExtent l="0" t="0" r="0" b="1270"/>
            <wp:wrapTopAndBottom/>
            <wp:docPr id="319" name="Image 319" descr="wa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descr="water.jpg"/>
                    <pic:cNvPicPr/>
                  </pic:nvPicPr>
                  <pic:blipFill>
                    <a:blip r:embed="rId157" cstate="print"/>
                    <a:stretch>
                      <a:fillRect/>
                    </a:stretch>
                  </pic:blipFill>
                  <pic:spPr>
                    <a:xfrm>
                      <a:off x="0" y="0"/>
                      <a:ext cx="5665470" cy="4189730"/>
                    </a:xfrm>
                    <a:prstGeom prst="rect">
                      <a:avLst/>
                    </a:prstGeom>
                  </pic:spPr>
                </pic:pic>
              </a:graphicData>
            </a:graphic>
            <wp14:sizeRelH relativeFrom="margin">
              <wp14:pctWidth>0</wp14:pctWidth>
            </wp14:sizeRelH>
            <wp14:sizeRelV relativeFrom="margin">
              <wp14:pctHeight>0</wp14:pctHeight>
            </wp14:sizeRelV>
          </wp:anchor>
        </w:drawing>
      </w:r>
      <w:r w:rsidR="005756CD" w:rsidRPr="00F620D6">
        <w:rPr>
          <w:b/>
          <w:bCs/>
          <w:noProof/>
          <w:sz w:val="28"/>
          <w:szCs w:val="28"/>
        </w:rPr>
        <mc:AlternateContent>
          <mc:Choice Requires="wps">
            <w:drawing>
              <wp:anchor distT="0" distB="0" distL="0" distR="0" simplePos="0" relativeHeight="251830272" behindDoc="0" locked="0" layoutInCell="1" allowOverlap="1" wp14:anchorId="5581BDF2" wp14:editId="58301819">
                <wp:simplePos x="0" y="0"/>
                <wp:positionH relativeFrom="page">
                  <wp:posOffset>1200</wp:posOffset>
                </wp:positionH>
                <wp:positionV relativeFrom="paragraph">
                  <wp:posOffset>200915</wp:posOffset>
                </wp:positionV>
                <wp:extent cx="7772400" cy="27940"/>
                <wp:effectExtent l="0" t="0" r="0" b="0"/>
                <wp:wrapNone/>
                <wp:docPr id="934149858"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13ABF70A" id="Graphic 31" o:spid="_x0000_s1026" style="position:absolute;margin-left:.1pt;margin-top:15.8pt;width:612pt;height:2.2pt;z-index:251830272;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" path="m7772400,l,,,27432r7772400,l7772400,xe" fillcolor="#548dd4" stroked="f">
                <v:path arrowok="t"/>
                <w10:wrap anchorx="page"/>
              </v:shape>
            </w:pict>
          </mc:Fallback>
        </mc:AlternateContent>
      </w:r>
      <w:r w:rsidR="00563C03" w:rsidRPr="005D0056">
        <w:rPr>
          <w:b/>
          <w:bCs/>
          <w:sz w:val="28"/>
          <w:szCs w:val="28"/>
        </w:rPr>
        <w:t>Public Water Service Area</w:t>
      </w:r>
    </w:p>
    <w:bookmarkStart w:id="81" w:name="_Toc221708987"/>
    <w:p w14:paraId="75C25F29" w14:textId="083DD278" w:rsidR="00563C03" w:rsidRPr="00790F82" w:rsidRDefault="005756CD" w:rsidP="00790F82">
      <w:pPr>
        <w:pStyle w:val="Heading1"/>
        <w:jc w:val="center"/>
        <w:rPr>
          <w:sz w:val="28"/>
          <w:szCs w:val="28"/>
        </w:rPr>
      </w:pPr>
      <w:r w:rsidRPr="00790F82">
        <w:rPr>
          <w:noProof/>
          <w:sz w:val="28"/>
          <w:szCs w:val="28"/>
        </w:rPr>
        <w:lastRenderedPageBreak/>
        <mc:AlternateContent>
          <mc:Choice Requires="wps">
            <w:drawing>
              <wp:anchor distT="0" distB="0" distL="0" distR="0" simplePos="0" relativeHeight="251832320" behindDoc="0" locked="0" layoutInCell="1" allowOverlap="1" wp14:anchorId="0F836E70" wp14:editId="07C70D53">
                <wp:simplePos x="0" y="0"/>
                <wp:positionH relativeFrom="page">
                  <wp:posOffset>-21600</wp:posOffset>
                </wp:positionH>
                <wp:positionV relativeFrom="paragraph">
                  <wp:posOffset>230400</wp:posOffset>
                </wp:positionV>
                <wp:extent cx="7772400" cy="27940"/>
                <wp:effectExtent l="0" t="0" r="0" b="0"/>
                <wp:wrapNone/>
                <wp:docPr id="624714627"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05308CD9" id="Graphic 31" o:spid="_x0000_s1026" style="position:absolute;margin-left:-1.7pt;margin-top:18.15pt;width:612pt;height:2.2pt;z-index:251832320;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" path="m7772400,l,,,27432r7772400,l7772400,xe" fillcolor="#548dd4" stroked="f">
                <v:path arrowok="t"/>
                <w10:wrap anchorx="page"/>
              </v:shape>
            </w:pict>
          </mc:Fallback>
        </mc:AlternateContent>
      </w:r>
      <w:r w:rsidR="00563C03" w:rsidRPr="00790F82">
        <w:rPr>
          <w:sz w:val="28"/>
          <w:szCs w:val="28"/>
        </w:rPr>
        <w:t>Sewer / Sanitary</w:t>
      </w:r>
      <w:bookmarkEnd w:id="81"/>
    </w:p>
    <w:p w14:paraId="3CC9954A" w14:textId="5BB6C355" w:rsidR="00563C03" w:rsidRPr="00651B4B" w:rsidRDefault="00563C03" w:rsidP="00563C03">
      <w:pPr>
        <w:rPr>
          <w:sz w:val="23"/>
          <w:szCs w:val="23"/>
        </w:rPr>
      </w:pPr>
      <w:r w:rsidRPr="00651B4B">
        <w:rPr>
          <w:sz w:val="23"/>
          <w:szCs w:val="23"/>
        </w:rPr>
        <w:t>Most of the urbanized areas of Monroe County are also served by publicly operated sanitary sewers. The map below indicates the areas of the county served by municipal wastewater treatment systems. Locations outside of these service areas generally rely on on-site septic systems for sewage disposal.</w:t>
      </w:r>
      <w:r w:rsidR="005756CD" w:rsidRPr="005756CD">
        <w:rPr>
          <w:b/>
          <w:bCs/>
          <w:noProof/>
          <w:sz w:val="28"/>
          <w:szCs w:val="28"/>
        </w:rPr>
        <w:t xml:space="preserve"> </w:t>
      </w:r>
    </w:p>
    <w:bookmarkStart w:id="82" w:name="_Toc221708988"/>
    <w:p w14:paraId="1C711938" w14:textId="0D7082B4" w:rsidR="00563C03" w:rsidRPr="00790F82" w:rsidRDefault="005756CD" w:rsidP="00790F82">
      <w:pPr>
        <w:pStyle w:val="Heading1"/>
        <w:jc w:val="center"/>
        <w:rPr>
          <w:sz w:val="28"/>
          <w:szCs w:val="28"/>
        </w:rPr>
      </w:pPr>
      <w:r w:rsidRPr="00790F82">
        <w:rPr>
          <w:noProof/>
          <w:sz w:val="28"/>
          <w:szCs w:val="28"/>
        </w:rPr>
        <mc:AlternateContent>
          <mc:Choice Requires="wps">
            <w:drawing>
              <wp:anchor distT="0" distB="0" distL="0" distR="0" simplePos="0" relativeHeight="251834368" behindDoc="0" locked="0" layoutInCell="1" allowOverlap="1" wp14:anchorId="141696F4" wp14:editId="58CF0215">
                <wp:simplePos x="0" y="0"/>
                <wp:positionH relativeFrom="page">
                  <wp:posOffset>-21590</wp:posOffset>
                </wp:positionH>
                <wp:positionV relativeFrom="paragraph">
                  <wp:posOffset>324730</wp:posOffset>
                </wp:positionV>
                <wp:extent cx="7772400" cy="27940"/>
                <wp:effectExtent l="0" t="0" r="0" b="0"/>
                <wp:wrapNone/>
                <wp:docPr id="20556836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281CBF94" id="Graphic 31" o:spid="_x0000_s1026" style="position:absolute;margin-left:-1.7pt;margin-top:25.55pt;width:612pt;height:2.2pt;z-index:251834368;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" path="m7772400,l,,,27432r7772400,l7772400,xe" fillcolor="#548dd4" stroked="f">
                <v:path arrowok="t"/>
                <w10:wrap anchorx="page"/>
              </v:shape>
            </w:pict>
          </mc:Fallback>
        </mc:AlternateContent>
      </w:r>
      <w:r w:rsidR="00563C03" w:rsidRPr="00790F82">
        <w:rPr>
          <w:sz w:val="28"/>
          <w:szCs w:val="28"/>
        </w:rPr>
        <w:t>Sanitary Sewer Service Areas</w:t>
      </w:r>
      <w:bookmarkEnd w:id="82"/>
    </w:p>
    <w:p w14:paraId="39E12AF2" w14:textId="3AC33076" w:rsidR="00563C03" w:rsidRDefault="00012ED3" w:rsidP="00563C03">
      <w:pPr>
        <w:rPr>
          <w:sz w:val="23"/>
          <w:szCs w:val="23"/>
        </w:rPr>
      </w:pPr>
      <w:r w:rsidRPr="00796F89">
        <w:rPr>
          <w:rFonts w:ascii="Candara" w:hAnsi="Candara"/>
          <w:b/>
          <w:noProof/>
          <w:sz w:val="20"/>
        </w:rPr>
        <w:drawing>
          <wp:anchor distT="0" distB="0" distL="0" distR="0" simplePos="0" relativeHeight="251836416" behindDoc="1" locked="0" layoutInCell="1" allowOverlap="1" wp14:anchorId="3B282813" wp14:editId="244AA9F1">
            <wp:simplePos x="0" y="0"/>
            <wp:positionH relativeFrom="page">
              <wp:posOffset>755610</wp:posOffset>
            </wp:positionH>
            <wp:positionV relativeFrom="paragraph">
              <wp:posOffset>194945</wp:posOffset>
            </wp:positionV>
            <wp:extent cx="6364605" cy="5154930"/>
            <wp:effectExtent l="0" t="0" r="0" b="7620"/>
            <wp:wrapTopAndBottom/>
            <wp:docPr id="320" name="Image 320" descr="sewer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descr="sewer2.jpg"/>
                    <pic:cNvPicPr/>
                  </pic:nvPicPr>
                  <pic:blipFill>
                    <a:blip r:embed="rId158" cstate="print"/>
                    <a:stretch>
                      <a:fillRect/>
                    </a:stretch>
                  </pic:blipFill>
                  <pic:spPr>
                    <a:xfrm>
                      <a:off x="0" y="0"/>
                      <a:ext cx="6364605" cy="5154930"/>
                    </a:xfrm>
                    <a:prstGeom prst="rect">
                      <a:avLst/>
                    </a:prstGeom>
                  </pic:spPr>
                </pic:pic>
              </a:graphicData>
            </a:graphic>
            <wp14:sizeRelH relativeFrom="margin">
              <wp14:pctWidth>0</wp14:pctWidth>
            </wp14:sizeRelH>
            <wp14:sizeRelV relativeFrom="margin">
              <wp14:pctHeight>0</wp14:pctHeight>
            </wp14:sizeRelV>
          </wp:anchor>
        </w:drawing>
      </w:r>
    </w:p>
    <w:p w14:paraId="00A4DF89" w14:textId="66C954B5" w:rsidR="005756CD" w:rsidRDefault="005756CD" w:rsidP="00563C03">
      <w:pPr>
        <w:rPr>
          <w:sz w:val="23"/>
          <w:szCs w:val="23"/>
        </w:rPr>
      </w:pPr>
    </w:p>
    <w:p w14:paraId="7F73EEE5" w14:textId="28A10F38" w:rsidR="005756CD" w:rsidRDefault="005756CD" w:rsidP="00563C03">
      <w:pPr>
        <w:rPr>
          <w:sz w:val="23"/>
          <w:szCs w:val="23"/>
        </w:rPr>
      </w:pPr>
    </w:p>
    <w:p w14:paraId="39791D2F" w14:textId="4290741C" w:rsidR="005756CD" w:rsidRDefault="005756CD" w:rsidP="00563C03">
      <w:pPr>
        <w:rPr>
          <w:sz w:val="23"/>
          <w:szCs w:val="23"/>
        </w:rPr>
      </w:pPr>
    </w:p>
    <w:p w14:paraId="0E396933" w14:textId="6C7A5C64" w:rsidR="00563C03" w:rsidRPr="00651B4B" w:rsidRDefault="00563C03" w:rsidP="00563C03">
      <w:pPr>
        <w:rPr>
          <w:sz w:val="23"/>
          <w:szCs w:val="23"/>
        </w:rPr>
      </w:pPr>
    </w:p>
    <w:bookmarkStart w:id="83" w:name="_Toc221708989"/>
    <w:p w14:paraId="593956A2" w14:textId="4FE21078" w:rsidR="00563C03" w:rsidRPr="00790F82" w:rsidRDefault="008F4505" w:rsidP="00790F82">
      <w:pPr>
        <w:pStyle w:val="Heading1"/>
        <w:jc w:val="center"/>
        <w:rPr>
          <w:sz w:val="28"/>
          <w:szCs w:val="28"/>
        </w:rPr>
      </w:pPr>
      <w:r w:rsidRPr="00790F82">
        <w:rPr>
          <w:noProof/>
          <w:sz w:val="28"/>
          <w:szCs w:val="28"/>
        </w:rPr>
        <w:lastRenderedPageBreak/>
        <mc:AlternateContent>
          <mc:Choice Requires="wps">
            <w:drawing>
              <wp:anchor distT="0" distB="0" distL="0" distR="0" simplePos="0" relativeHeight="251838464" behindDoc="0" locked="0" layoutInCell="1" allowOverlap="1" wp14:anchorId="6E163722" wp14:editId="322E3203">
                <wp:simplePos x="0" y="0"/>
                <wp:positionH relativeFrom="page">
                  <wp:posOffset>13970</wp:posOffset>
                </wp:positionH>
                <wp:positionV relativeFrom="paragraph">
                  <wp:posOffset>223520</wp:posOffset>
                </wp:positionV>
                <wp:extent cx="7772400" cy="27940"/>
                <wp:effectExtent l="0" t="0" r="0" b="0"/>
                <wp:wrapNone/>
                <wp:docPr id="688560568"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06D29398" id="Graphic 31" o:spid="_x0000_s1026" style="position:absolute;margin-left:1.1pt;margin-top:17.6pt;width:612pt;height:2.2pt;z-index:251838464;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" path="m7772400,l,,,27432r7772400,l7772400,xe" fillcolor="#548dd4" stroked="f">
                <v:path arrowok="t"/>
                <w10:wrap anchorx="page"/>
              </v:shape>
            </w:pict>
          </mc:Fallback>
        </mc:AlternateContent>
      </w:r>
      <w:r w:rsidR="00563C03" w:rsidRPr="00790F82">
        <w:rPr>
          <w:sz w:val="28"/>
          <w:szCs w:val="28"/>
        </w:rPr>
        <w:t>Telephone &amp; Internet</w:t>
      </w:r>
      <w:bookmarkEnd w:id="83"/>
    </w:p>
    <w:p w14:paraId="07BD5BEC" w14:textId="77777777" w:rsidR="00563C03" w:rsidRPr="00651B4B" w:rsidRDefault="00563C03" w:rsidP="00563C03">
      <w:pPr>
        <w:rPr>
          <w:sz w:val="23"/>
          <w:szCs w:val="23"/>
        </w:rPr>
      </w:pPr>
      <w:r w:rsidRPr="00651B4B">
        <w:rPr>
          <w:sz w:val="23"/>
          <w:szCs w:val="23"/>
        </w:rPr>
        <w:t>Internet coverage is readily available throughout the majority of Monroe County communities. Major cable providers are Comcast and Charter Communications in the northern half of the county while Buckeye Cable provides service in the southern sections of the county. In addition to Internet access these companies provide voice phone service and television. Merit Network provides internet and network connectivity and other related services to education, library, government and non- profit organizations.</w:t>
      </w:r>
    </w:p>
    <w:p w14:paraId="067C22C3" w14:textId="77777777" w:rsidR="00563C03" w:rsidRPr="00651B4B" w:rsidRDefault="00563C03" w:rsidP="00563C03">
      <w:pPr>
        <w:rPr>
          <w:sz w:val="23"/>
          <w:szCs w:val="23"/>
        </w:rPr>
      </w:pPr>
      <w:r w:rsidRPr="00651B4B">
        <w:rPr>
          <w:sz w:val="23"/>
          <w:szCs w:val="23"/>
        </w:rPr>
        <w:t>ATT and Frontier provide traditional telephone coverage throughout the majority of Monroe County along with some smaller providers. They also offer Internet, television and voice over internet protocol (VoIP) service in the majority of their service delivery area. There several larger Internet pipelines (backbones) running both north and south and east and west through Monroe County. Exact locations and size details are not made public do to security concerns but should you require a direct connection to the backbone, the Monroe County Business Development Corporation will be happy to assist in directing you to the service provider nearest your site.</w:t>
      </w:r>
    </w:p>
    <w:p w14:paraId="634E44E4" w14:textId="77777777" w:rsidR="00563C03" w:rsidRPr="00651B4B" w:rsidRDefault="00563C03" w:rsidP="00563C03">
      <w:pPr>
        <w:rPr>
          <w:sz w:val="23"/>
          <w:szCs w:val="23"/>
        </w:rPr>
      </w:pPr>
      <w:r w:rsidRPr="00651B4B">
        <w:rPr>
          <w:sz w:val="23"/>
          <w:szCs w:val="23"/>
        </w:rPr>
        <w:t>Major service providers for wireless service include AT&amp;T, Sprint and Verizon along with several smaller companies located in the area. Cell coverage is good to excellent in the majority of the county for the major service providers.</w:t>
      </w:r>
    </w:p>
    <w:tbl>
      <w:tblPr>
        <w:tblStyle w:val="TableGrid"/>
        <w:tblW w:w="0" w:type="auto"/>
        <w:tblLook w:val="04A0" w:firstRow="1" w:lastRow="0" w:firstColumn="1" w:lastColumn="0" w:noHBand="0" w:noVBand="1"/>
      </w:tblPr>
      <w:tblGrid>
        <w:gridCol w:w="4675"/>
        <w:gridCol w:w="4675"/>
      </w:tblGrid>
      <w:tr w:rsidR="0008425F" w14:paraId="63CACA95" w14:textId="77777777" w:rsidTr="0008425F">
        <w:tc>
          <w:tcPr>
            <w:tcW w:w="4675" w:type="dxa"/>
          </w:tcPr>
          <w:p w14:paraId="5918286B" w14:textId="36B157BB" w:rsidR="0008425F" w:rsidRDefault="0008425F" w:rsidP="00563C03">
            <w:pPr>
              <w:rPr>
                <w:sz w:val="23"/>
                <w:szCs w:val="23"/>
              </w:rPr>
            </w:pPr>
            <w:r w:rsidRPr="00651B4B">
              <w:rPr>
                <w:sz w:val="23"/>
                <w:szCs w:val="23"/>
              </w:rPr>
              <w:t>AT &amp; T</w:t>
            </w:r>
          </w:p>
        </w:tc>
        <w:tc>
          <w:tcPr>
            <w:tcW w:w="4675" w:type="dxa"/>
          </w:tcPr>
          <w:p w14:paraId="0ED38610" w14:textId="682C32B2" w:rsidR="0008425F" w:rsidRDefault="0008425F" w:rsidP="00563C03">
            <w:pPr>
              <w:rPr>
                <w:sz w:val="23"/>
                <w:szCs w:val="23"/>
              </w:rPr>
            </w:pPr>
            <w:hyperlink r:id="rId159" w:history="1">
              <w:r w:rsidRPr="00A57DE9">
                <w:rPr>
                  <w:rStyle w:val="Hyperlink"/>
                  <w:sz w:val="23"/>
                  <w:szCs w:val="23"/>
                </w:rPr>
                <w:t>www.ATT.com</w:t>
              </w:r>
            </w:hyperlink>
          </w:p>
        </w:tc>
      </w:tr>
      <w:tr w:rsidR="0008425F" w14:paraId="7FF0B90A" w14:textId="77777777" w:rsidTr="0008425F">
        <w:tc>
          <w:tcPr>
            <w:tcW w:w="4675" w:type="dxa"/>
          </w:tcPr>
          <w:p w14:paraId="75CAADDD" w14:textId="743009AA" w:rsidR="0008425F" w:rsidRDefault="0008425F" w:rsidP="00563C03">
            <w:pPr>
              <w:rPr>
                <w:sz w:val="23"/>
                <w:szCs w:val="23"/>
              </w:rPr>
            </w:pPr>
            <w:r w:rsidRPr="00651B4B">
              <w:rPr>
                <w:sz w:val="23"/>
                <w:szCs w:val="23"/>
              </w:rPr>
              <w:t>Buckeye CableSystem</w:t>
            </w:r>
          </w:p>
        </w:tc>
        <w:tc>
          <w:tcPr>
            <w:tcW w:w="4675" w:type="dxa"/>
          </w:tcPr>
          <w:p w14:paraId="7B7CDB29" w14:textId="049A9945" w:rsidR="0008425F" w:rsidRDefault="0008425F" w:rsidP="00563C03">
            <w:pPr>
              <w:rPr>
                <w:sz w:val="23"/>
                <w:szCs w:val="23"/>
              </w:rPr>
            </w:pPr>
            <w:hyperlink r:id="rId160" w:history="1">
              <w:r w:rsidRPr="00A57DE9">
                <w:rPr>
                  <w:rStyle w:val="Hyperlink"/>
                  <w:sz w:val="23"/>
                  <w:szCs w:val="23"/>
                </w:rPr>
                <w:t>www.BuckeyeCableSystem.com</w:t>
              </w:r>
            </w:hyperlink>
          </w:p>
        </w:tc>
      </w:tr>
      <w:tr w:rsidR="0008425F" w14:paraId="47253F3B" w14:textId="77777777" w:rsidTr="0008425F">
        <w:tc>
          <w:tcPr>
            <w:tcW w:w="4675" w:type="dxa"/>
          </w:tcPr>
          <w:p w14:paraId="50F7AC4B" w14:textId="202A781F" w:rsidR="0008425F" w:rsidRDefault="0008425F" w:rsidP="00563C03">
            <w:pPr>
              <w:rPr>
                <w:sz w:val="23"/>
                <w:szCs w:val="23"/>
              </w:rPr>
            </w:pPr>
            <w:r w:rsidRPr="00651B4B">
              <w:rPr>
                <w:sz w:val="23"/>
                <w:szCs w:val="23"/>
              </w:rPr>
              <w:t>Comcast</w:t>
            </w:r>
          </w:p>
        </w:tc>
        <w:tc>
          <w:tcPr>
            <w:tcW w:w="4675" w:type="dxa"/>
          </w:tcPr>
          <w:p w14:paraId="4899963B" w14:textId="6E459DA6" w:rsidR="0008425F" w:rsidRDefault="0008425F" w:rsidP="00563C03">
            <w:pPr>
              <w:rPr>
                <w:sz w:val="23"/>
                <w:szCs w:val="23"/>
              </w:rPr>
            </w:pPr>
            <w:hyperlink r:id="rId161" w:history="1">
              <w:r w:rsidRPr="00A57DE9">
                <w:rPr>
                  <w:rStyle w:val="Hyperlink"/>
                  <w:sz w:val="23"/>
                  <w:szCs w:val="23"/>
                </w:rPr>
                <w:t>www.Comcast.com</w:t>
              </w:r>
            </w:hyperlink>
          </w:p>
        </w:tc>
      </w:tr>
      <w:tr w:rsidR="0008425F" w14:paraId="4406934E" w14:textId="77777777" w:rsidTr="0008425F">
        <w:tc>
          <w:tcPr>
            <w:tcW w:w="4675" w:type="dxa"/>
          </w:tcPr>
          <w:p w14:paraId="7AF7A68D" w14:textId="357F98C6" w:rsidR="0008425F" w:rsidRDefault="0008425F" w:rsidP="00563C03">
            <w:pPr>
              <w:rPr>
                <w:sz w:val="23"/>
                <w:szCs w:val="23"/>
              </w:rPr>
            </w:pPr>
            <w:r w:rsidRPr="00651B4B">
              <w:rPr>
                <w:sz w:val="23"/>
                <w:szCs w:val="23"/>
              </w:rPr>
              <w:t>Frontier Communications</w:t>
            </w:r>
          </w:p>
        </w:tc>
        <w:tc>
          <w:tcPr>
            <w:tcW w:w="4675" w:type="dxa"/>
          </w:tcPr>
          <w:p w14:paraId="09BD738D" w14:textId="6EA8389B" w:rsidR="0008425F" w:rsidRDefault="0008425F" w:rsidP="00563C03">
            <w:pPr>
              <w:rPr>
                <w:sz w:val="23"/>
                <w:szCs w:val="23"/>
              </w:rPr>
            </w:pPr>
            <w:hyperlink r:id="rId162" w:history="1">
              <w:r w:rsidRPr="00A57DE9">
                <w:rPr>
                  <w:rStyle w:val="Hyperlink"/>
                  <w:sz w:val="23"/>
                  <w:szCs w:val="23"/>
                </w:rPr>
                <w:t>www.Frontier.com</w:t>
              </w:r>
            </w:hyperlink>
          </w:p>
        </w:tc>
      </w:tr>
      <w:tr w:rsidR="0008425F" w14:paraId="1B180764" w14:textId="77777777" w:rsidTr="0008425F">
        <w:tc>
          <w:tcPr>
            <w:tcW w:w="4675" w:type="dxa"/>
          </w:tcPr>
          <w:p w14:paraId="4B4E022F" w14:textId="6972DAA4" w:rsidR="0008425F" w:rsidRDefault="0008425F" w:rsidP="00563C03">
            <w:pPr>
              <w:rPr>
                <w:sz w:val="23"/>
                <w:szCs w:val="23"/>
              </w:rPr>
            </w:pPr>
            <w:r w:rsidRPr="00651B4B">
              <w:rPr>
                <w:sz w:val="23"/>
                <w:szCs w:val="23"/>
              </w:rPr>
              <w:t>Merit Network Inc.</w:t>
            </w:r>
          </w:p>
        </w:tc>
        <w:tc>
          <w:tcPr>
            <w:tcW w:w="4675" w:type="dxa"/>
          </w:tcPr>
          <w:p w14:paraId="0AB69FAB" w14:textId="11FA4592" w:rsidR="0008425F" w:rsidRDefault="0008425F" w:rsidP="00563C03">
            <w:pPr>
              <w:rPr>
                <w:sz w:val="23"/>
                <w:szCs w:val="23"/>
              </w:rPr>
            </w:pPr>
            <w:hyperlink r:id="rId163" w:history="1">
              <w:r w:rsidRPr="00A57DE9">
                <w:rPr>
                  <w:rStyle w:val="Hyperlink"/>
                  <w:sz w:val="23"/>
                  <w:szCs w:val="23"/>
                </w:rPr>
                <w:t>www.merit.edu</w:t>
              </w:r>
            </w:hyperlink>
          </w:p>
        </w:tc>
      </w:tr>
      <w:tr w:rsidR="0008425F" w14:paraId="5DE49B6D" w14:textId="77777777" w:rsidTr="0008425F">
        <w:tc>
          <w:tcPr>
            <w:tcW w:w="4675" w:type="dxa"/>
          </w:tcPr>
          <w:p w14:paraId="03E03783" w14:textId="37D3B365" w:rsidR="0008425F" w:rsidRDefault="0008425F" w:rsidP="00563C03">
            <w:pPr>
              <w:rPr>
                <w:sz w:val="23"/>
                <w:szCs w:val="23"/>
              </w:rPr>
            </w:pPr>
            <w:r w:rsidRPr="00651B4B">
              <w:rPr>
                <w:sz w:val="23"/>
                <w:szCs w:val="23"/>
              </w:rPr>
              <w:t>Telesystem</w:t>
            </w:r>
          </w:p>
        </w:tc>
        <w:tc>
          <w:tcPr>
            <w:tcW w:w="4675" w:type="dxa"/>
          </w:tcPr>
          <w:p w14:paraId="4BBE4833" w14:textId="79DD960D" w:rsidR="0008425F" w:rsidRDefault="0008425F" w:rsidP="00563C03">
            <w:pPr>
              <w:rPr>
                <w:sz w:val="23"/>
                <w:szCs w:val="23"/>
              </w:rPr>
            </w:pPr>
            <w:hyperlink r:id="rId164" w:history="1">
              <w:r w:rsidRPr="00A57DE9">
                <w:rPr>
                  <w:rStyle w:val="Hyperlink"/>
                  <w:sz w:val="23"/>
                  <w:szCs w:val="23"/>
                </w:rPr>
                <w:t>www.telesystem.us</w:t>
              </w:r>
            </w:hyperlink>
          </w:p>
        </w:tc>
      </w:tr>
      <w:tr w:rsidR="0008425F" w14:paraId="48A3E87B" w14:textId="77777777" w:rsidTr="0008425F">
        <w:tc>
          <w:tcPr>
            <w:tcW w:w="4675" w:type="dxa"/>
          </w:tcPr>
          <w:p w14:paraId="3A5CAB8B" w14:textId="71973ADA" w:rsidR="0008425F" w:rsidRPr="00651B4B" w:rsidRDefault="0008425F" w:rsidP="00563C03">
            <w:pPr>
              <w:rPr>
                <w:sz w:val="23"/>
                <w:szCs w:val="23"/>
              </w:rPr>
            </w:pPr>
            <w:r w:rsidRPr="00651B4B">
              <w:rPr>
                <w:sz w:val="23"/>
                <w:szCs w:val="23"/>
              </w:rPr>
              <w:t>Verizon Communications</w:t>
            </w:r>
          </w:p>
        </w:tc>
        <w:tc>
          <w:tcPr>
            <w:tcW w:w="4675" w:type="dxa"/>
          </w:tcPr>
          <w:p w14:paraId="102DD07C" w14:textId="0F0CEF52" w:rsidR="0008425F" w:rsidRDefault="0008425F" w:rsidP="00563C03">
            <w:pPr>
              <w:rPr>
                <w:sz w:val="23"/>
                <w:szCs w:val="23"/>
              </w:rPr>
            </w:pPr>
            <w:hyperlink r:id="rId165" w:history="1">
              <w:r w:rsidRPr="00A57DE9">
                <w:rPr>
                  <w:rStyle w:val="Hyperlink"/>
                  <w:sz w:val="23"/>
                  <w:szCs w:val="23"/>
                </w:rPr>
                <w:t>www.Verizon.com</w:t>
              </w:r>
            </w:hyperlink>
          </w:p>
        </w:tc>
      </w:tr>
    </w:tbl>
    <w:p w14:paraId="02B9977F" w14:textId="2E35AD00" w:rsidR="00563C03" w:rsidRPr="00651B4B" w:rsidRDefault="00B42E81" w:rsidP="00563C03">
      <w:pPr>
        <w:rPr>
          <w:sz w:val="23"/>
          <w:szCs w:val="23"/>
        </w:rPr>
      </w:pPr>
      <w:r w:rsidRPr="00B42E81">
        <w:rPr>
          <w:noProof/>
          <w:sz w:val="23"/>
          <w:szCs w:val="23"/>
        </w:rPr>
        <w:drawing>
          <wp:anchor distT="0" distB="0" distL="114300" distR="114300" simplePos="0" relativeHeight="251839488" behindDoc="0" locked="0" layoutInCell="1" allowOverlap="1" wp14:anchorId="2DF6ACBE" wp14:editId="366A4852">
            <wp:simplePos x="0" y="0"/>
            <wp:positionH relativeFrom="column">
              <wp:posOffset>179560</wp:posOffset>
            </wp:positionH>
            <wp:positionV relativeFrom="paragraph">
              <wp:posOffset>83575</wp:posOffset>
            </wp:positionV>
            <wp:extent cx="5601600" cy="2759093"/>
            <wp:effectExtent l="0" t="0" r="0" b="3175"/>
            <wp:wrapNone/>
            <wp:docPr id="2139584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84381" name=""/>
                    <pic:cNvPicPr/>
                  </pic:nvPicPr>
                  <pic:blipFill>
                    <a:blip r:embed="rId166">
                      <a:extLst>
                        <a:ext uri="{28A0092B-C50C-407E-A947-70E740481C1C}">
                          <a14:useLocalDpi xmlns:a14="http://schemas.microsoft.com/office/drawing/2010/main" val="0"/>
                        </a:ext>
                      </a:extLst>
                    </a:blip>
                    <a:stretch>
                      <a:fillRect/>
                    </a:stretch>
                  </pic:blipFill>
                  <pic:spPr>
                    <a:xfrm>
                      <a:off x="0" y="0"/>
                      <a:ext cx="5601600" cy="2759093"/>
                    </a:xfrm>
                    <a:prstGeom prst="rect">
                      <a:avLst/>
                    </a:prstGeom>
                  </pic:spPr>
                </pic:pic>
              </a:graphicData>
            </a:graphic>
            <wp14:sizeRelH relativeFrom="margin">
              <wp14:pctWidth>0</wp14:pctWidth>
            </wp14:sizeRelH>
            <wp14:sizeRelV relativeFrom="margin">
              <wp14:pctHeight>0</wp14:pctHeight>
            </wp14:sizeRelV>
          </wp:anchor>
        </w:drawing>
      </w:r>
    </w:p>
    <w:p w14:paraId="66406D00" w14:textId="754E2279" w:rsidR="00563C03" w:rsidRDefault="00563C03" w:rsidP="00563C03">
      <w:pPr>
        <w:rPr>
          <w:sz w:val="23"/>
          <w:szCs w:val="23"/>
        </w:rPr>
      </w:pPr>
    </w:p>
    <w:p w14:paraId="06661D90" w14:textId="7ABC8B37" w:rsidR="00382073" w:rsidRDefault="00382073" w:rsidP="00563C03">
      <w:pPr>
        <w:rPr>
          <w:sz w:val="23"/>
          <w:szCs w:val="23"/>
        </w:rPr>
      </w:pPr>
    </w:p>
    <w:p w14:paraId="1A0F2370" w14:textId="77777777" w:rsidR="00382073" w:rsidRDefault="00382073" w:rsidP="00563C03">
      <w:pPr>
        <w:rPr>
          <w:sz w:val="23"/>
          <w:szCs w:val="23"/>
        </w:rPr>
      </w:pPr>
    </w:p>
    <w:p w14:paraId="14CDE53A" w14:textId="77777777" w:rsidR="00382073" w:rsidRDefault="00382073" w:rsidP="00563C03">
      <w:pPr>
        <w:rPr>
          <w:sz w:val="23"/>
          <w:szCs w:val="23"/>
        </w:rPr>
      </w:pPr>
    </w:p>
    <w:p w14:paraId="51D4E964" w14:textId="77777777" w:rsidR="00382073" w:rsidRDefault="00382073" w:rsidP="00563C03">
      <w:pPr>
        <w:rPr>
          <w:sz w:val="23"/>
          <w:szCs w:val="23"/>
        </w:rPr>
      </w:pPr>
    </w:p>
    <w:p w14:paraId="604E8DD2" w14:textId="77777777" w:rsidR="00382073" w:rsidRDefault="00382073" w:rsidP="00563C03">
      <w:pPr>
        <w:rPr>
          <w:sz w:val="23"/>
          <w:szCs w:val="23"/>
        </w:rPr>
      </w:pPr>
    </w:p>
    <w:p w14:paraId="611C949E" w14:textId="77777777" w:rsidR="00382073" w:rsidRDefault="00382073" w:rsidP="00563C03">
      <w:pPr>
        <w:rPr>
          <w:sz w:val="23"/>
          <w:szCs w:val="23"/>
        </w:rPr>
      </w:pPr>
    </w:p>
    <w:p w14:paraId="2C63436E" w14:textId="77777777" w:rsidR="00382073" w:rsidRPr="00651B4B" w:rsidRDefault="00382073" w:rsidP="00563C03">
      <w:pPr>
        <w:rPr>
          <w:sz w:val="23"/>
          <w:szCs w:val="23"/>
        </w:rPr>
      </w:pPr>
    </w:p>
    <w:bookmarkStart w:id="84" w:name="_Toc221708990"/>
    <w:p w14:paraId="0818BA5C" w14:textId="4316A7F6" w:rsidR="00563C03" w:rsidRPr="00BC3054" w:rsidRDefault="00B42E81" w:rsidP="00BC3054">
      <w:pPr>
        <w:pStyle w:val="Heading1"/>
        <w:jc w:val="center"/>
        <w:rPr>
          <w:sz w:val="28"/>
          <w:szCs w:val="28"/>
        </w:rPr>
      </w:pPr>
      <w:r w:rsidRPr="00BC3054">
        <w:rPr>
          <w:noProof/>
          <w:sz w:val="28"/>
          <w:szCs w:val="28"/>
        </w:rPr>
        <w:lastRenderedPageBreak/>
        <mc:AlternateContent>
          <mc:Choice Requires="wps">
            <w:drawing>
              <wp:anchor distT="0" distB="0" distL="0" distR="0" simplePos="0" relativeHeight="251841536" behindDoc="0" locked="0" layoutInCell="1" allowOverlap="1" wp14:anchorId="2A155A0C" wp14:editId="29B0B569">
                <wp:simplePos x="0" y="0"/>
                <wp:positionH relativeFrom="page">
                  <wp:posOffset>-28800</wp:posOffset>
                </wp:positionH>
                <wp:positionV relativeFrom="paragraph">
                  <wp:posOffset>223200</wp:posOffset>
                </wp:positionV>
                <wp:extent cx="7772400" cy="27940"/>
                <wp:effectExtent l="0" t="0" r="0" b="0"/>
                <wp:wrapNone/>
                <wp:docPr id="1975062945"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317260E8" id="Graphic 31" o:spid="_x0000_s1026" style="position:absolute;margin-left:-2.25pt;margin-top:17.55pt;width:612pt;height:2.2pt;z-index:251841536;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" path="m7772400,l,,,27432r7772400,l7772400,xe" fillcolor="#548dd4" stroked="f">
                <v:path arrowok="t"/>
                <w10:wrap anchorx="page"/>
              </v:shape>
            </w:pict>
          </mc:Fallback>
        </mc:AlternateContent>
      </w:r>
      <w:r w:rsidR="00563C03" w:rsidRPr="00BC3054">
        <w:rPr>
          <w:sz w:val="28"/>
          <w:szCs w:val="28"/>
        </w:rPr>
        <w:t>Natural Gas &amp; Electric</w:t>
      </w:r>
      <w:bookmarkEnd w:id="84"/>
    </w:p>
    <w:p w14:paraId="37B21A23" w14:textId="77777777" w:rsidR="00563C03" w:rsidRPr="00651B4B" w:rsidRDefault="00563C03" w:rsidP="00563C03">
      <w:pPr>
        <w:rPr>
          <w:sz w:val="23"/>
          <w:szCs w:val="23"/>
        </w:rPr>
      </w:pPr>
      <w:r w:rsidRPr="00651B4B">
        <w:rPr>
          <w:sz w:val="23"/>
          <w:szCs w:val="23"/>
        </w:rPr>
        <w:t>Monroe County is served by three natural gas franchises and by 2 electric utilities. All of the public utility companies work closely with the economic development community to provide high quality service at competitive rates. With three electric power generating facilities within its borders, Monroe County is able to meet the needs of even the most power-hungry types of industrial developments.</w:t>
      </w:r>
    </w:p>
    <w:p w14:paraId="46A18BD4" w14:textId="77777777" w:rsidR="00563C03" w:rsidRPr="00B42E81" w:rsidRDefault="00563C03" w:rsidP="00563C03">
      <w:pPr>
        <w:rPr>
          <w:b/>
          <w:bCs/>
          <w:sz w:val="23"/>
          <w:szCs w:val="23"/>
        </w:rPr>
      </w:pPr>
      <w:r w:rsidRPr="00B42E81">
        <w:rPr>
          <w:b/>
          <w:bCs/>
          <w:sz w:val="23"/>
          <w:szCs w:val="23"/>
        </w:rPr>
        <w:t>Public Utility Providers</w:t>
      </w:r>
    </w:p>
    <w:tbl>
      <w:tblPr>
        <w:tblStyle w:val="TableGrid"/>
        <w:tblW w:w="0" w:type="auto"/>
        <w:tblLook w:val="04A0" w:firstRow="1" w:lastRow="0" w:firstColumn="1" w:lastColumn="0" w:noHBand="0" w:noVBand="1"/>
      </w:tblPr>
      <w:tblGrid>
        <w:gridCol w:w="3775"/>
        <w:gridCol w:w="2245"/>
        <w:gridCol w:w="3330"/>
      </w:tblGrid>
      <w:tr w:rsidR="00B42E81" w14:paraId="1527957A" w14:textId="77777777" w:rsidTr="00B42E81">
        <w:tc>
          <w:tcPr>
            <w:tcW w:w="3775" w:type="dxa"/>
          </w:tcPr>
          <w:p w14:paraId="2BE9B02F" w14:textId="408FC369" w:rsidR="00B42E81" w:rsidRDefault="00B42E81" w:rsidP="00563C03">
            <w:pPr>
              <w:rPr>
                <w:sz w:val="23"/>
                <w:szCs w:val="23"/>
              </w:rPr>
            </w:pPr>
            <w:r w:rsidRPr="00651B4B">
              <w:rPr>
                <w:sz w:val="23"/>
                <w:szCs w:val="23"/>
              </w:rPr>
              <w:t>Consumers Energy (CMS Energy)</w:t>
            </w:r>
          </w:p>
        </w:tc>
        <w:tc>
          <w:tcPr>
            <w:tcW w:w="2245" w:type="dxa"/>
          </w:tcPr>
          <w:p w14:paraId="3F18B36C" w14:textId="1245D24D" w:rsidR="00B42E81" w:rsidRDefault="00B42E81" w:rsidP="00563C03">
            <w:pPr>
              <w:rPr>
                <w:sz w:val="23"/>
                <w:szCs w:val="23"/>
              </w:rPr>
            </w:pPr>
            <w:r w:rsidRPr="00651B4B">
              <w:rPr>
                <w:sz w:val="23"/>
                <w:szCs w:val="23"/>
              </w:rPr>
              <w:t>800-477-5050</w:t>
            </w:r>
          </w:p>
        </w:tc>
        <w:tc>
          <w:tcPr>
            <w:tcW w:w="3330" w:type="dxa"/>
          </w:tcPr>
          <w:p w14:paraId="31A8007D" w14:textId="180432EA" w:rsidR="00B42E81" w:rsidRDefault="00B42E81" w:rsidP="00563C03">
            <w:pPr>
              <w:rPr>
                <w:sz w:val="23"/>
                <w:szCs w:val="23"/>
              </w:rPr>
            </w:pPr>
            <w:hyperlink r:id="rId167" w:history="1">
              <w:r w:rsidRPr="00A57DE9">
                <w:rPr>
                  <w:rStyle w:val="Hyperlink"/>
                  <w:sz w:val="23"/>
                  <w:szCs w:val="23"/>
                </w:rPr>
                <w:t>www.ConsumersEnergy.com</w:t>
              </w:r>
            </w:hyperlink>
          </w:p>
        </w:tc>
      </w:tr>
      <w:tr w:rsidR="00B42E81" w14:paraId="2E946E0E" w14:textId="77777777" w:rsidTr="00B42E81">
        <w:tc>
          <w:tcPr>
            <w:tcW w:w="3775" w:type="dxa"/>
          </w:tcPr>
          <w:p w14:paraId="2A9E2989" w14:textId="510C9A82" w:rsidR="00B42E81" w:rsidRDefault="00B42E81" w:rsidP="00563C03">
            <w:pPr>
              <w:rPr>
                <w:sz w:val="23"/>
                <w:szCs w:val="23"/>
              </w:rPr>
            </w:pPr>
            <w:r w:rsidRPr="00651B4B">
              <w:rPr>
                <w:sz w:val="23"/>
                <w:szCs w:val="23"/>
              </w:rPr>
              <w:t>DTE Energy (Mich Con)</w:t>
            </w:r>
          </w:p>
        </w:tc>
        <w:tc>
          <w:tcPr>
            <w:tcW w:w="2245" w:type="dxa"/>
          </w:tcPr>
          <w:p w14:paraId="10AC39CD" w14:textId="6BFE1F48" w:rsidR="00B42E81" w:rsidRDefault="00B42E81" w:rsidP="00563C03">
            <w:pPr>
              <w:rPr>
                <w:sz w:val="23"/>
                <w:szCs w:val="23"/>
              </w:rPr>
            </w:pPr>
            <w:r w:rsidRPr="00651B4B">
              <w:rPr>
                <w:sz w:val="23"/>
                <w:szCs w:val="23"/>
              </w:rPr>
              <w:t>800-477-4747</w:t>
            </w:r>
          </w:p>
        </w:tc>
        <w:tc>
          <w:tcPr>
            <w:tcW w:w="3330" w:type="dxa"/>
          </w:tcPr>
          <w:p w14:paraId="3A321676" w14:textId="217D11AB" w:rsidR="00B42E81" w:rsidRDefault="00B42E81" w:rsidP="00563C03">
            <w:pPr>
              <w:rPr>
                <w:sz w:val="23"/>
                <w:szCs w:val="23"/>
              </w:rPr>
            </w:pPr>
            <w:hyperlink r:id="rId168" w:history="1">
              <w:r w:rsidRPr="00A57DE9">
                <w:rPr>
                  <w:rStyle w:val="Hyperlink"/>
                  <w:sz w:val="23"/>
                  <w:szCs w:val="23"/>
                </w:rPr>
                <w:t>www.DTEEnergy.com</w:t>
              </w:r>
            </w:hyperlink>
          </w:p>
        </w:tc>
      </w:tr>
      <w:tr w:rsidR="00B42E81" w14:paraId="0E345312" w14:textId="77777777" w:rsidTr="00B42E81">
        <w:tc>
          <w:tcPr>
            <w:tcW w:w="3775" w:type="dxa"/>
          </w:tcPr>
          <w:p w14:paraId="0F4EE9FA" w14:textId="32937777" w:rsidR="00B42E81" w:rsidRDefault="00B42E81" w:rsidP="00563C03">
            <w:pPr>
              <w:rPr>
                <w:sz w:val="23"/>
                <w:szCs w:val="23"/>
              </w:rPr>
            </w:pPr>
            <w:r w:rsidRPr="00651B4B">
              <w:rPr>
                <w:sz w:val="23"/>
                <w:szCs w:val="23"/>
              </w:rPr>
              <w:t>Michigan Gas Utilities</w:t>
            </w:r>
          </w:p>
        </w:tc>
        <w:tc>
          <w:tcPr>
            <w:tcW w:w="2245" w:type="dxa"/>
          </w:tcPr>
          <w:p w14:paraId="6172DBF5" w14:textId="7287D24D" w:rsidR="00B42E81" w:rsidRDefault="00B42E81" w:rsidP="00563C03">
            <w:pPr>
              <w:rPr>
                <w:sz w:val="23"/>
                <w:szCs w:val="23"/>
              </w:rPr>
            </w:pPr>
            <w:r w:rsidRPr="00651B4B">
              <w:rPr>
                <w:sz w:val="23"/>
                <w:szCs w:val="23"/>
              </w:rPr>
              <w:t>800-401-6402</w:t>
            </w:r>
          </w:p>
        </w:tc>
        <w:tc>
          <w:tcPr>
            <w:tcW w:w="3330" w:type="dxa"/>
          </w:tcPr>
          <w:p w14:paraId="0E6D326E" w14:textId="60288B92" w:rsidR="00B42E81" w:rsidRDefault="00B42E81" w:rsidP="00563C03">
            <w:pPr>
              <w:rPr>
                <w:sz w:val="23"/>
                <w:szCs w:val="23"/>
              </w:rPr>
            </w:pPr>
            <w:hyperlink r:id="rId169" w:history="1">
              <w:r w:rsidRPr="00A57DE9">
                <w:rPr>
                  <w:rStyle w:val="Hyperlink"/>
                  <w:sz w:val="23"/>
                  <w:szCs w:val="23"/>
                </w:rPr>
                <w:t>www.MichiganGasUtilities.com</w:t>
              </w:r>
            </w:hyperlink>
          </w:p>
        </w:tc>
      </w:tr>
    </w:tbl>
    <w:p w14:paraId="5A2096EB" w14:textId="7E1CB9D8" w:rsidR="00B42E81" w:rsidRPr="00651B4B" w:rsidRDefault="00B42E81" w:rsidP="00563C03">
      <w:pPr>
        <w:rPr>
          <w:sz w:val="23"/>
          <w:szCs w:val="23"/>
        </w:rPr>
      </w:pPr>
    </w:p>
    <w:p w14:paraId="7FFBB983" w14:textId="2F129818" w:rsidR="00563C03" w:rsidRPr="00651B4B" w:rsidRDefault="00AC248F" w:rsidP="00563C03">
      <w:pPr>
        <w:rPr>
          <w:sz w:val="23"/>
          <w:szCs w:val="23"/>
        </w:rPr>
      </w:pPr>
      <w:r w:rsidRPr="00796F89">
        <w:rPr>
          <w:rFonts w:ascii="Candara" w:hAnsi="Candara"/>
          <w:b/>
          <w:noProof/>
          <w:sz w:val="20"/>
        </w:rPr>
        <w:drawing>
          <wp:anchor distT="0" distB="0" distL="0" distR="0" simplePos="0" relativeHeight="251843584" behindDoc="1" locked="0" layoutInCell="1" allowOverlap="1" wp14:anchorId="03733313" wp14:editId="709F56A1">
            <wp:simplePos x="0" y="0"/>
            <wp:positionH relativeFrom="page">
              <wp:posOffset>805815</wp:posOffset>
            </wp:positionH>
            <wp:positionV relativeFrom="paragraph">
              <wp:posOffset>187325</wp:posOffset>
            </wp:positionV>
            <wp:extent cx="6196965" cy="5111115"/>
            <wp:effectExtent l="0" t="0" r="0" b="0"/>
            <wp:wrapTopAndBottom/>
            <wp:docPr id="337" name="Image 337" descr="natural gas service areas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descr="natural gas service areas2.jpg"/>
                    <pic:cNvPicPr/>
                  </pic:nvPicPr>
                  <pic:blipFill>
                    <a:blip r:embed="rId170" cstate="print"/>
                    <a:stretch>
                      <a:fillRect/>
                    </a:stretch>
                  </pic:blipFill>
                  <pic:spPr>
                    <a:xfrm>
                      <a:off x="0" y="0"/>
                      <a:ext cx="6196965" cy="5111115"/>
                    </a:xfrm>
                    <a:prstGeom prst="rect">
                      <a:avLst/>
                    </a:prstGeom>
                  </pic:spPr>
                </pic:pic>
              </a:graphicData>
            </a:graphic>
            <wp14:sizeRelH relativeFrom="margin">
              <wp14:pctWidth>0</wp14:pctWidth>
            </wp14:sizeRelH>
            <wp14:sizeRelV relativeFrom="margin">
              <wp14:pctHeight>0</wp14:pctHeight>
            </wp14:sizeRelV>
          </wp:anchor>
        </w:drawing>
      </w:r>
    </w:p>
    <w:p w14:paraId="6BF7F3DF" w14:textId="77777777" w:rsidR="00563C03" w:rsidRPr="00651B4B" w:rsidRDefault="00563C03" w:rsidP="00563C03">
      <w:pPr>
        <w:rPr>
          <w:sz w:val="23"/>
          <w:szCs w:val="23"/>
        </w:rPr>
      </w:pPr>
    </w:p>
    <w:p w14:paraId="12C13255" w14:textId="0F3602A5" w:rsidR="00563C03" w:rsidRDefault="009217A8" w:rsidP="00563C03">
      <w:pPr>
        <w:rPr>
          <w:sz w:val="23"/>
          <w:szCs w:val="23"/>
        </w:rPr>
      </w:pPr>
      <w:r w:rsidRPr="00796F89">
        <w:rPr>
          <w:rFonts w:ascii="Candara" w:hAnsi="Candara"/>
          <w:noProof/>
          <w:sz w:val="20"/>
        </w:rPr>
        <w:lastRenderedPageBreak/>
        <w:drawing>
          <wp:anchor distT="0" distB="0" distL="114300" distR="114300" simplePos="0" relativeHeight="251846656" behindDoc="0" locked="0" layoutInCell="1" allowOverlap="1" wp14:anchorId="5EEB39EF" wp14:editId="7C2DCC29">
            <wp:simplePos x="0" y="0"/>
            <wp:positionH relativeFrom="column">
              <wp:posOffset>-230400</wp:posOffset>
            </wp:positionH>
            <wp:positionV relativeFrom="paragraph">
              <wp:posOffset>-504000</wp:posOffset>
            </wp:positionV>
            <wp:extent cx="5457600" cy="4089050"/>
            <wp:effectExtent l="0" t="0" r="0" b="6985"/>
            <wp:wrapNone/>
            <wp:docPr id="338" name="Image 338" descr="electric service area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descr="electric service areas.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5465027" cy="4094614"/>
                    </a:xfrm>
                    <a:prstGeom prst="rect">
                      <a:avLst/>
                    </a:prstGeom>
                  </pic:spPr>
                </pic:pic>
              </a:graphicData>
            </a:graphic>
            <wp14:sizeRelH relativeFrom="margin">
              <wp14:pctWidth>0</wp14:pctWidth>
            </wp14:sizeRelH>
            <wp14:sizeRelV relativeFrom="margin">
              <wp14:pctHeight>0</wp14:pctHeight>
            </wp14:sizeRelV>
          </wp:anchor>
        </w:drawing>
      </w:r>
    </w:p>
    <w:p w14:paraId="2BEA44E4" w14:textId="0F321400" w:rsidR="009217A8" w:rsidRDefault="009217A8" w:rsidP="00563C03">
      <w:pPr>
        <w:rPr>
          <w:sz w:val="23"/>
          <w:szCs w:val="23"/>
        </w:rPr>
      </w:pPr>
    </w:p>
    <w:p w14:paraId="4DC412E3" w14:textId="0A3FDA00" w:rsidR="009217A8" w:rsidRDefault="009217A8" w:rsidP="00563C03">
      <w:pPr>
        <w:rPr>
          <w:sz w:val="23"/>
          <w:szCs w:val="23"/>
        </w:rPr>
      </w:pPr>
    </w:p>
    <w:p w14:paraId="2E384B0B" w14:textId="4E7863B7" w:rsidR="009217A8" w:rsidRDefault="009217A8" w:rsidP="00563C03">
      <w:pPr>
        <w:rPr>
          <w:sz w:val="23"/>
          <w:szCs w:val="23"/>
        </w:rPr>
      </w:pPr>
    </w:p>
    <w:p w14:paraId="6402733E" w14:textId="1A9FB1DE" w:rsidR="009217A8" w:rsidRDefault="009217A8" w:rsidP="00563C03">
      <w:pPr>
        <w:rPr>
          <w:sz w:val="23"/>
          <w:szCs w:val="23"/>
        </w:rPr>
      </w:pPr>
    </w:p>
    <w:p w14:paraId="5E31565E" w14:textId="77777777" w:rsidR="009217A8" w:rsidRDefault="009217A8" w:rsidP="00563C03">
      <w:pPr>
        <w:rPr>
          <w:sz w:val="23"/>
          <w:szCs w:val="23"/>
        </w:rPr>
      </w:pPr>
    </w:p>
    <w:p w14:paraId="0230EC3D" w14:textId="77777777" w:rsidR="009217A8" w:rsidRDefault="009217A8" w:rsidP="00563C03">
      <w:pPr>
        <w:rPr>
          <w:sz w:val="23"/>
          <w:szCs w:val="23"/>
        </w:rPr>
      </w:pPr>
    </w:p>
    <w:p w14:paraId="179B88CF" w14:textId="44EDC673" w:rsidR="009217A8" w:rsidRDefault="009217A8" w:rsidP="00563C03">
      <w:pPr>
        <w:rPr>
          <w:sz w:val="23"/>
          <w:szCs w:val="23"/>
        </w:rPr>
      </w:pPr>
    </w:p>
    <w:p w14:paraId="4F455755" w14:textId="77777777" w:rsidR="009217A8" w:rsidRDefault="009217A8" w:rsidP="00563C03">
      <w:pPr>
        <w:rPr>
          <w:sz w:val="23"/>
          <w:szCs w:val="23"/>
        </w:rPr>
      </w:pPr>
    </w:p>
    <w:p w14:paraId="19EAF46B" w14:textId="37F63D3D" w:rsidR="009217A8" w:rsidRDefault="009217A8" w:rsidP="00563C03">
      <w:pPr>
        <w:rPr>
          <w:sz w:val="23"/>
          <w:szCs w:val="23"/>
        </w:rPr>
      </w:pPr>
    </w:p>
    <w:p w14:paraId="18C471D2" w14:textId="2D30E9E5" w:rsidR="009217A8" w:rsidRDefault="009217A8" w:rsidP="00563C03">
      <w:pPr>
        <w:rPr>
          <w:sz w:val="23"/>
          <w:szCs w:val="23"/>
        </w:rPr>
      </w:pPr>
    </w:p>
    <w:p w14:paraId="5121EA4C" w14:textId="33FF929A" w:rsidR="009217A8" w:rsidRDefault="009217A8" w:rsidP="00563C03">
      <w:pPr>
        <w:rPr>
          <w:sz w:val="23"/>
          <w:szCs w:val="23"/>
        </w:rPr>
      </w:pPr>
    </w:p>
    <w:p w14:paraId="60570532" w14:textId="7E9805D5" w:rsidR="009217A8" w:rsidRDefault="009217A8" w:rsidP="00563C03">
      <w:pPr>
        <w:rPr>
          <w:sz w:val="23"/>
          <w:szCs w:val="23"/>
        </w:rPr>
      </w:pPr>
      <w:r w:rsidRPr="00796F89">
        <w:rPr>
          <w:rFonts w:ascii="Candara" w:hAnsi="Candara"/>
          <w:b/>
          <w:noProof/>
          <w:sz w:val="20"/>
        </w:rPr>
        <mc:AlternateContent>
          <mc:Choice Requires="wpg">
            <w:drawing>
              <wp:anchor distT="0" distB="0" distL="0" distR="0" simplePos="0" relativeHeight="251845632" behindDoc="0" locked="0" layoutInCell="1" allowOverlap="1" wp14:anchorId="0187B84A" wp14:editId="2C6265D1">
                <wp:simplePos x="0" y="0"/>
                <wp:positionH relativeFrom="page">
                  <wp:posOffset>1158945</wp:posOffset>
                </wp:positionH>
                <wp:positionV relativeFrom="paragraph">
                  <wp:posOffset>110865</wp:posOffset>
                </wp:positionV>
                <wp:extent cx="6270625" cy="4204335"/>
                <wp:effectExtent l="0" t="0" r="15875" b="5715"/>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0625" cy="4204335"/>
                          <a:chOff x="0" y="0"/>
                          <a:chExt cx="5351145" cy="3620135"/>
                        </a:xfrm>
                      </wpg:grpSpPr>
                      <pic:pic xmlns:pic="http://schemas.openxmlformats.org/drawingml/2006/picture">
                        <pic:nvPicPr>
                          <pic:cNvPr id="340" name="Image 340" descr="C:\Documents and Settings\rpeven\My Documents\Downloads\image.png"/>
                          <pic:cNvPicPr/>
                        </pic:nvPicPr>
                        <pic:blipFill>
                          <a:blip r:embed="rId172" cstate="print"/>
                          <a:stretch>
                            <a:fillRect/>
                          </a:stretch>
                        </pic:blipFill>
                        <pic:spPr>
                          <a:xfrm>
                            <a:off x="0" y="0"/>
                            <a:ext cx="4457700" cy="3619575"/>
                          </a:xfrm>
                          <a:prstGeom prst="rect">
                            <a:avLst/>
                          </a:prstGeom>
                        </pic:spPr>
                      </pic:pic>
                      <wps:wsp>
                        <wps:cNvPr id="341" name="Graphic 341"/>
                        <wps:cNvSpPr/>
                        <wps:spPr>
                          <a:xfrm>
                            <a:off x="3476015" y="2444749"/>
                            <a:ext cx="1870075" cy="702310"/>
                          </a:xfrm>
                          <a:custGeom>
                            <a:avLst/>
                            <a:gdLst/>
                            <a:ahLst/>
                            <a:cxnLst/>
                            <a:rect l="l" t="t" r="r" b="b"/>
                            <a:pathLst>
                              <a:path w="1870075" h="702310">
                                <a:moveTo>
                                  <a:pt x="0" y="702309"/>
                                </a:moveTo>
                                <a:lnTo>
                                  <a:pt x="1870075" y="702309"/>
                                </a:lnTo>
                                <a:lnTo>
                                  <a:pt x="1870075" y="0"/>
                                </a:lnTo>
                                <a:lnTo>
                                  <a:pt x="0" y="0"/>
                                </a:lnTo>
                                <a:lnTo>
                                  <a:pt x="0" y="702309"/>
                                </a:lnTo>
                                <a:close/>
                              </a:path>
                            </a:pathLst>
                          </a:custGeom>
                          <a:ln w="9525">
                            <a:solidFill>
                              <a:srgbClr val="FFFFFF"/>
                            </a:solidFill>
                            <a:prstDash val="solid"/>
                          </a:ln>
                        </wps:spPr>
                        <wps:bodyPr wrap="square" lIns="0" tIns="0" rIns="0" bIns="0" rtlCol="0">
                          <a:prstTxWarp prst="textNoShape">
                            <a:avLst/>
                          </a:prstTxWarp>
                          <a:noAutofit/>
                        </wps:bodyPr>
                      </wps:wsp>
                      <wps:wsp>
                        <wps:cNvPr id="342" name="Textbox 342"/>
                        <wps:cNvSpPr txBox="1"/>
                        <wps:spPr>
                          <a:xfrm>
                            <a:off x="3572281" y="2539114"/>
                            <a:ext cx="1442085" cy="311150"/>
                          </a:xfrm>
                          <a:prstGeom prst="rect">
                            <a:avLst/>
                          </a:prstGeom>
                        </wps:spPr>
                        <wps:txbx>
                          <w:txbxContent>
                            <w:p w14:paraId="36D22191" w14:textId="77777777" w:rsidR="009217A8" w:rsidRDefault="009217A8" w:rsidP="009217A8">
                              <w:pPr>
                                <w:spacing w:line="219" w:lineRule="exact"/>
                                <w:rPr>
                                  <w:rFonts w:ascii="Candara"/>
                                  <w:b/>
                                </w:rPr>
                              </w:pPr>
                              <w:r>
                                <w:rPr>
                                  <w:rFonts w:ascii="Candara"/>
                                  <w:b/>
                                </w:rPr>
                                <w:t>Power</w:t>
                              </w:r>
                              <w:r>
                                <w:rPr>
                                  <w:rFonts w:ascii="Candara"/>
                                  <w:b/>
                                  <w:spacing w:val="-5"/>
                                </w:rPr>
                                <w:t xml:space="preserve"> </w:t>
                              </w:r>
                              <w:r>
                                <w:rPr>
                                  <w:rFonts w:ascii="Candara"/>
                                  <w:b/>
                                </w:rPr>
                                <w:t>Plants</w:t>
                              </w:r>
                              <w:r>
                                <w:rPr>
                                  <w:rFonts w:ascii="Candara"/>
                                  <w:b/>
                                  <w:spacing w:val="-3"/>
                                </w:rPr>
                                <w:t xml:space="preserve"> </w:t>
                              </w:r>
                              <w:r>
                                <w:rPr>
                                  <w:rFonts w:ascii="Candara"/>
                                  <w:b/>
                                </w:rPr>
                                <w:t>and</w:t>
                              </w:r>
                              <w:r>
                                <w:rPr>
                                  <w:rFonts w:ascii="Candara"/>
                                  <w:b/>
                                  <w:spacing w:val="-5"/>
                                </w:rPr>
                                <w:t xml:space="preserve"> </w:t>
                              </w:r>
                              <w:r>
                                <w:rPr>
                                  <w:rFonts w:ascii="Candara"/>
                                  <w:b/>
                                  <w:spacing w:val="-4"/>
                                </w:rPr>
                                <w:t>Major</w:t>
                              </w:r>
                            </w:p>
                            <w:p w14:paraId="365E79B0" w14:textId="77777777" w:rsidR="009217A8" w:rsidRDefault="009217A8" w:rsidP="009217A8">
                              <w:pPr>
                                <w:rPr>
                                  <w:rFonts w:ascii="Candara"/>
                                  <w:b/>
                                </w:rPr>
                              </w:pPr>
                              <w:r>
                                <w:rPr>
                                  <w:rFonts w:ascii="Candara"/>
                                  <w:b/>
                                </w:rPr>
                                <w:t>Transmission</w:t>
                              </w:r>
                              <w:r>
                                <w:rPr>
                                  <w:rFonts w:ascii="Candara"/>
                                  <w:b/>
                                  <w:spacing w:val="-9"/>
                                </w:rPr>
                                <w:t xml:space="preserve"> </w:t>
                              </w:r>
                              <w:r>
                                <w:rPr>
                                  <w:rFonts w:ascii="Candara"/>
                                  <w:b/>
                                  <w:spacing w:val="-4"/>
                                </w:rPr>
                                <w:t>Lines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187B84A" id="Group 339" o:spid="_x0000_s1033" style="position:absolute;margin-left:91.25pt;margin-top:8.75pt;width:493.75pt;height:331.05pt;z-index:251845632;mso-wrap-distance-left:0;mso-wrap-distance-right:0;mso-position-horizontal-relative:page;mso-position-vertical-relative:text;mso-width-relative:margin;mso-height-relative:margin" coordsize="53511,362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">
                <v:shape id="Image 340" o:spid="_x0000_s1034" type="#_x0000_t75" style="position:absolute;width:44577;height:36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">
                  <v:imagedata r:id="rId173" o:title="image"/>
                </v:shape>
                <v:shape id="Graphic 341" o:spid="_x0000_s1035" style="position:absolute;left:34760;top:24447;width:18700;height:7023;visibility:visible;mso-wrap-style:square;v-text-anchor:top" coordsize="1870075,70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" path="m,702309r1870075,l1870075,,,,,702309xe" filled="f" strokecolor="white">
                  <v:path arrowok="t"/>
                </v:shape>
                <v:shape id="Textbox 342" o:spid="_x0000_s1036" type="#_x0000_t202" style="position:absolute;left:35722;top:25391;width:14421;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36D22191" w14:textId="77777777" w:rsidR="009217A8" w:rsidRDefault="009217A8" w:rsidP="009217A8">
                        <w:pPr>
                          <w:spacing w:line="219" w:lineRule="exact"/>
                          <w:rPr>
                            <w:rFonts w:ascii="Candara"/>
                            <w:b/>
                          </w:rPr>
                        </w:pPr>
                        <w:r>
                          <w:rPr>
                            <w:rFonts w:ascii="Candara"/>
                            <w:b/>
                          </w:rPr>
                          <w:t>Power</w:t>
                        </w:r>
                        <w:r>
                          <w:rPr>
                            <w:rFonts w:ascii="Candara"/>
                            <w:b/>
                            <w:spacing w:val="-5"/>
                          </w:rPr>
                          <w:t xml:space="preserve"> </w:t>
                        </w:r>
                        <w:r>
                          <w:rPr>
                            <w:rFonts w:ascii="Candara"/>
                            <w:b/>
                          </w:rPr>
                          <w:t>Plants</w:t>
                        </w:r>
                        <w:r>
                          <w:rPr>
                            <w:rFonts w:ascii="Candara"/>
                            <w:b/>
                            <w:spacing w:val="-3"/>
                          </w:rPr>
                          <w:t xml:space="preserve"> </w:t>
                        </w:r>
                        <w:r>
                          <w:rPr>
                            <w:rFonts w:ascii="Candara"/>
                            <w:b/>
                          </w:rPr>
                          <w:t>and</w:t>
                        </w:r>
                        <w:r>
                          <w:rPr>
                            <w:rFonts w:ascii="Candara"/>
                            <w:b/>
                            <w:spacing w:val="-5"/>
                          </w:rPr>
                          <w:t xml:space="preserve"> </w:t>
                        </w:r>
                        <w:r>
                          <w:rPr>
                            <w:rFonts w:ascii="Candara"/>
                            <w:b/>
                            <w:spacing w:val="-4"/>
                          </w:rPr>
                          <w:t>Major</w:t>
                        </w:r>
                      </w:p>
                      <w:p w14:paraId="365E79B0" w14:textId="77777777" w:rsidR="009217A8" w:rsidRDefault="009217A8" w:rsidP="009217A8">
                        <w:pPr>
                          <w:rPr>
                            <w:rFonts w:ascii="Candara"/>
                            <w:b/>
                          </w:rPr>
                        </w:pPr>
                        <w:r>
                          <w:rPr>
                            <w:rFonts w:ascii="Candara"/>
                            <w:b/>
                          </w:rPr>
                          <w:t>Transmission</w:t>
                        </w:r>
                        <w:r>
                          <w:rPr>
                            <w:rFonts w:ascii="Candara"/>
                            <w:b/>
                            <w:spacing w:val="-9"/>
                          </w:rPr>
                          <w:t xml:space="preserve"> </w:t>
                        </w:r>
                        <w:r>
                          <w:rPr>
                            <w:rFonts w:ascii="Candara"/>
                            <w:b/>
                            <w:spacing w:val="-4"/>
                          </w:rPr>
                          <w:t>Lines</w:t>
                        </w:r>
                      </w:p>
                    </w:txbxContent>
                  </v:textbox>
                </v:shape>
                <w10:wrap anchorx="page"/>
              </v:group>
            </w:pict>
          </mc:Fallback>
        </mc:AlternateContent>
      </w:r>
    </w:p>
    <w:p w14:paraId="1836927D" w14:textId="77777777" w:rsidR="009217A8" w:rsidRPr="00651B4B" w:rsidRDefault="009217A8" w:rsidP="00563C03">
      <w:pPr>
        <w:rPr>
          <w:sz w:val="23"/>
          <w:szCs w:val="23"/>
        </w:rPr>
      </w:pPr>
    </w:p>
    <w:p w14:paraId="18B4ACCA" w14:textId="77777777" w:rsidR="00563C03" w:rsidRPr="00651B4B" w:rsidRDefault="00563C03" w:rsidP="00563C03">
      <w:pPr>
        <w:rPr>
          <w:sz w:val="23"/>
          <w:szCs w:val="23"/>
        </w:rPr>
      </w:pPr>
    </w:p>
    <w:p w14:paraId="665586EA" w14:textId="77777777" w:rsidR="00563C03" w:rsidRPr="00651B4B" w:rsidRDefault="00563C03" w:rsidP="00563C03">
      <w:pPr>
        <w:rPr>
          <w:sz w:val="23"/>
          <w:szCs w:val="23"/>
        </w:rPr>
      </w:pPr>
      <w:r w:rsidRPr="00651B4B">
        <w:rPr>
          <w:sz w:val="23"/>
          <w:szCs w:val="23"/>
        </w:rPr>
        <w:t xml:space="preserve"> </w:t>
      </w:r>
    </w:p>
    <w:p w14:paraId="54B8112F" w14:textId="77777777" w:rsidR="009217A8" w:rsidRDefault="009217A8" w:rsidP="00563C03">
      <w:pPr>
        <w:rPr>
          <w:sz w:val="23"/>
          <w:szCs w:val="23"/>
        </w:rPr>
      </w:pPr>
    </w:p>
    <w:p w14:paraId="0092CA4F" w14:textId="77777777" w:rsidR="009217A8" w:rsidRDefault="009217A8" w:rsidP="00563C03">
      <w:pPr>
        <w:rPr>
          <w:sz w:val="23"/>
          <w:szCs w:val="23"/>
        </w:rPr>
      </w:pPr>
    </w:p>
    <w:p w14:paraId="1F88EFC6" w14:textId="77777777" w:rsidR="009217A8" w:rsidRDefault="009217A8" w:rsidP="00563C03">
      <w:pPr>
        <w:rPr>
          <w:sz w:val="23"/>
          <w:szCs w:val="23"/>
        </w:rPr>
      </w:pPr>
    </w:p>
    <w:p w14:paraId="71E326BF" w14:textId="77777777" w:rsidR="009217A8" w:rsidRDefault="009217A8" w:rsidP="00563C03">
      <w:pPr>
        <w:rPr>
          <w:sz w:val="23"/>
          <w:szCs w:val="23"/>
        </w:rPr>
      </w:pPr>
    </w:p>
    <w:p w14:paraId="1B469971" w14:textId="77777777" w:rsidR="009217A8" w:rsidRDefault="009217A8" w:rsidP="00563C03">
      <w:pPr>
        <w:rPr>
          <w:sz w:val="23"/>
          <w:szCs w:val="23"/>
        </w:rPr>
      </w:pPr>
    </w:p>
    <w:p w14:paraId="0C091F92" w14:textId="77777777" w:rsidR="009217A8" w:rsidRDefault="009217A8" w:rsidP="00563C03">
      <w:pPr>
        <w:rPr>
          <w:sz w:val="23"/>
          <w:szCs w:val="23"/>
        </w:rPr>
      </w:pPr>
    </w:p>
    <w:p w14:paraId="69FC65E1" w14:textId="77777777" w:rsidR="009217A8" w:rsidRDefault="009217A8" w:rsidP="00563C03">
      <w:pPr>
        <w:rPr>
          <w:sz w:val="23"/>
          <w:szCs w:val="23"/>
        </w:rPr>
      </w:pPr>
    </w:p>
    <w:p w14:paraId="5194484B" w14:textId="77777777" w:rsidR="009217A8" w:rsidRDefault="009217A8" w:rsidP="00563C03">
      <w:pPr>
        <w:rPr>
          <w:sz w:val="23"/>
          <w:szCs w:val="23"/>
        </w:rPr>
      </w:pPr>
    </w:p>
    <w:p w14:paraId="45C6358B" w14:textId="77777777" w:rsidR="009217A8" w:rsidRDefault="009217A8" w:rsidP="00563C03">
      <w:pPr>
        <w:rPr>
          <w:sz w:val="23"/>
          <w:szCs w:val="23"/>
        </w:rPr>
      </w:pPr>
    </w:p>
    <w:p w14:paraId="1D7A9878" w14:textId="77777777" w:rsidR="009217A8" w:rsidRDefault="009217A8" w:rsidP="00563C03">
      <w:pPr>
        <w:rPr>
          <w:sz w:val="23"/>
          <w:szCs w:val="23"/>
        </w:rPr>
      </w:pPr>
    </w:p>
    <w:p w14:paraId="16E6FE54" w14:textId="77777777" w:rsidR="009217A8" w:rsidRDefault="009217A8" w:rsidP="00563C03">
      <w:pPr>
        <w:rPr>
          <w:sz w:val="23"/>
          <w:szCs w:val="23"/>
        </w:rPr>
      </w:pPr>
    </w:p>
    <w:bookmarkStart w:id="85" w:name="_Toc221708991"/>
    <w:p w14:paraId="12A16943" w14:textId="3741E864" w:rsidR="00563C03" w:rsidRPr="009217A8" w:rsidRDefault="009217A8" w:rsidP="00BC3054">
      <w:pPr>
        <w:pStyle w:val="Heading1"/>
      </w:pPr>
      <w:r w:rsidRPr="00F620D6">
        <w:rPr>
          <w:noProof/>
        </w:rPr>
        <w:lastRenderedPageBreak/>
        <mc:AlternateContent>
          <mc:Choice Requires="wps">
            <w:drawing>
              <wp:anchor distT="0" distB="0" distL="0" distR="0" simplePos="0" relativeHeight="251848704" behindDoc="0" locked="0" layoutInCell="1" allowOverlap="1" wp14:anchorId="69FBC57A" wp14:editId="2D4AD6E2">
                <wp:simplePos x="0" y="0"/>
                <wp:positionH relativeFrom="page">
                  <wp:posOffset>-13970</wp:posOffset>
                </wp:positionH>
                <wp:positionV relativeFrom="paragraph">
                  <wp:posOffset>287900</wp:posOffset>
                </wp:positionV>
                <wp:extent cx="7772400" cy="27940"/>
                <wp:effectExtent l="0" t="0" r="0" b="0"/>
                <wp:wrapNone/>
                <wp:docPr id="897496974"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3C5F3FF8" id="Graphic 31" o:spid="_x0000_s1026" style="position:absolute;margin-left:-1.1pt;margin-top:22.65pt;width:612pt;height:2.2pt;z-index:251848704;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" path="m7772400,l,,,27432r7772400,l7772400,xe" fillcolor="#548dd4" stroked="f">
                <v:path arrowok="t"/>
                <w10:wrap anchorx="page"/>
              </v:shape>
            </w:pict>
          </mc:Fallback>
        </mc:AlternateContent>
      </w:r>
      <w:r w:rsidR="00563C03" w:rsidRPr="009217A8">
        <w:t>9.</w:t>
      </w:r>
      <w:r w:rsidR="00563C03" w:rsidRPr="009217A8">
        <w:tab/>
        <w:t>Transportation Systems</w:t>
      </w:r>
      <w:bookmarkEnd w:id="85"/>
    </w:p>
    <w:p w14:paraId="554FE4EA" w14:textId="0BE9F59B" w:rsidR="00563C03" w:rsidRPr="00651B4B" w:rsidRDefault="00563C03" w:rsidP="00563C03">
      <w:pPr>
        <w:rPr>
          <w:sz w:val="23"/>
          <w:szCs w:val="23"/>
        </w:rPr>
      </w:pPr>
      <w:r w:rsidRPr="00651B4B">
        <w:rPr>
          <w:sz w:val="23"/>
          <w:szCs w:val="23"/>
        </w:rPr>
        <w:t>Of the many advantages of doing business in Monroe County, one of the greatest is the available transportation network. An extensive rail system, a Great Lakes Port, a local general utility airport with easy access to a major international airport, and a road transportation system with federal, state, and local roads gives Monroe County exceptional access to goods, materials, markets, and labor force.</w:t>
      </w:r>
    </w:p>
    <w:p w14:paraId="750DB9F9" w14:textId="7F0E30E3" w:rsidR="00563C03" w:rsidRPr="00BC3054" w:rsidRDefault="00563C03" w:rsidP="00BC3054">
      <w:pPr>
        <w:pStyle w:val="Heading1"/>
        <w:jc w:val="center"/>
        <w:rPr>
          <w:sz w:val="28"/>
          <w:szCs w:val="28"/>
        </w:rPr>
      </w:pPr>
      <w:bookmarkStart w:id="86" w:name="_Toc221708992"/>
      <w:r w:rsidRPr="00BC3054">
        <w:rPr>
          <w:sz w:val="28"/>
          <w:szCs w:val="28"/>
        </w:rPr>
        <w:t>Rail Transportation</w:t>
      </w:r>
      <w:bookmarkEnd w:id="86"/>
    </w:p>
    <w:p w14:paraId="795FBC15" w14:textId="56500CA5" w:rsidR="00772E60" w:rsidRDefault="00772E60" w:rsidP="00772E60">
      <w:pPr>
        <w:rPr>
          <w:sz w:val="23"/>
          <w:szCs w:val="23"/>
        </w:rPr>
      </w:pPr>
      <w:r w:rsidRPr="00651B4B">
        <w:rPr>
          <w:sz w:val="23"/>
          <w:szCs w:val="23"/>
        </w:rPr>
        <w:t>The map below illustrates the extensive rail freight network available to business and industry in Monroe County:</w:t>
      </w:r>
    </w:p>
    <w:p w14:paraId="2F875449" w14:textId="767D1FF6" w:rsidR="003F1DD8" w:rsidRPr="00772E60" w:rsidRDefault="00466389" w:rsidP="00772E60">
      <w:pPr>
        <w:rPr>
          <w:sz w:val="23"/>
          <w:szCs w:val="23"/>
        </w:rPr>
      </w:pPr>
      <w:r w:rsidRPr="00796F89">
        <w:rPr>
          <w:rFonts w:ascii="Candara" w:hAnsi="Candara"/>
          <w:noProof/>
          <w:sz w:val="20"/>
        </w:rPr>
        <w:drawing>
          <wp:anchor distT="0" distB="0" distL="0" distR="0" simplePos="0" relativeHeight="251850752" behindDoc="0" locked="0" layoutInCell="1" allowOverlap="1" wp14:anchorId="19E8BC57" wp14:editId="7C3D324C">
            <wp:simplePos x="0" y="0"/>
            <wp:positionH relativeFrom="page">
              <wp:posOffset>979060</wp:posOffset>
            </wp:positionH>
            <wp:positionV relativeFrom="paragraph">
              <wp:posOffset>121805</wp:posOffset>
            </wp:positionV>
            <wp:extent cx="5777865" cy="4995545"/>
            <wp:effectExtent l="0" t="0" r="0" b="0"/>
            <wp:wrapNone/>
            <wp:docPr id="353" name="Image 353" descr="rail ma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descr="rail map.jpg"/>
                    <pic:cNvPicPr/>
                  </pic:nvPicPr>
                  <pic:blipFill>
                    <a:blip r:embed="rId174" cstate="print"/>
                    <a:stretch>
                      <a:fillRect/>
                    </a:stretch>
                  </pic:blipFill>
                  <pic:spPr>
                    <a:xfrm>
                      <a:off x="0" y="0"/>
                      <a:ext cx="5777865" cy="4995545"/>
                    </a:xfrm>
                    <a:prstGeom prst="rect">
                      <a:avLst/>
                    </a:prstGeom>
                  </pic:spPr>
                </pic:pic>
              </a:graphicData>
            </a:graphic>
          </wp:anchor>
        </w:drawing>
      </w:r>
    </w:p>
    <w:p w14:paraId="5DFD93C0" w14:textId="77777777" w:rsidR="003F1DD8" w:rsidRDefault="003F1DD8" w:rsidP="003F1DD8">
      <w:pPr>
        <w:jc w:val="center"/>
        <w:rPr>
          <w:b/>
          <w:bCs/>
          <w:sz w:val="28"/>
          <w:szCs w:val="28"/>
        </w:rPr>
      </w:pPr>
    </w:p>
    <w:p w14:paraId="59F96CCC" w14:textId="77777777" w:rsidR="003F1DD8" w:rsidRDefault="003F1DD8" w:rsidP="003F1DD8">
      <w:pPr>
        <w:jc w:val="center"/>
        <w:rPr>
          <w:b/>
          <w:bCs/>
          <w:sz w:val="28"/>
          <w:szCs w:val="28"/>
        </w:rPr>
      </w:pPr>
    </w:p>
    <w:p w14:paraId="4987A5A8" w14:textId="77777777" w:rsidR="003F1DD8" w:rsidRDefault="003F1DD8" w:rsidP="003F1DD8">
      <w:pPr>
        <w:jc w:val="center"/>
        <w:rPr>
          <w:b/>
          <w:bCs/>
          <w:sz w:val="28"/>
          <w:szCs w:val="28"/>
        </w:rPr>
      </w:pPr>
    </w:p>
    <w:p w14:paraId="17B57D60" w14:textId="77777777" w:rsidR="003F1DD8" w:rsidRPr="003F1DD8" w:rsidRDefault="003F1DD8" w:rsidP="003F1DD8">
      <w:pPr>
        <w:jc w:val="center"/>
        <w:rPr>
          <w:b/>
          <w:bCs/>
          <w:sz w:val="28"/>
          <w:szCs w:val="28"/>
        </w:rPr>
      </w:pPr>
    </w:p>
    <w:p w14:paraId="2AA484E9" w14:textId="77777777" w:rsidR="00563C03" w:rsidRPr="00651B4B" w:rsidRDefault="00563C03" w:rsidP="00563C03">
      <w:pPr>
        <w:rPr>
          <w:sz w:val="23"/>
          <w:szCs w:val="23"/>
        </w:rPr>
      </w:pPr>
    </w:p>
    <w:p w14:paraId="7F090087" w14:textId="77777777" w:rsidR="00563C03" w:rsidRPr="00651B4B" w:rsidRDefault="00563C03" w:rsidP="00563C03">
      <w:pPr>
        <w:rPr>
          <w:sz w:val="23"/>
          <w:szCs w:val="23"/>
        </w:rPr>
      </w:pPr>
    </w:p>
    <w:p w14:paraId="176627C4" w14:textId="77777777" w:rsidR="00563C03" w:rsidRPr="00651B4B" w:rsidRDefault="00563C03" w:rsidP="00563C03">
      <w:pPr>
        <w:rPr>
          <w:sz w:val="23"/>
          <w:szCs w:val="23"/>
        </w:rPr>
      </w:pPr>
      <w:r w:rsidRPr="00651B4B">
        <w:rPr>
          <w:sz w:val="23"/>
          <w:szCs w:val="23"/>
        </w:rPr>
        <w:t xml:space="preserve"> </w:t>
      </w:r>
    </w:p>
    <w:p w14:paraId="45105342" w14:textId="0AC06655" w:rsidR="00563C03" w:rsidRDefault="00563C03" w:rsidP="00563C03">
      <w:pPr>
        <w:rPr>
          <w:sz w:val="23"/>
          <w:szCs w:val="23"/>
        </w:rPr>
      </w:pPr>
    </w:p>
    <w:p w14:paraId="518F8CA2" w14:textId="77777777" w:rsidR="00466389" w:rsidRDefault="00466389" w:rsidP="00563C03">
      <w:pPr>
        <w:rPr>
          <w:sz w:val="23"/>
          <w:szCs w:val="23"/>
        </w:rPr>
      </w:pPr>
    </w:p>
    <w:p w14:paraId="740FF17A" w14:textId="77777777" w:rsidR="00466389" w:rsidRDefault="00466389" w:rsidP="00563C03">
      <w:pPr>
        <w:rPr>
          <w:sz w:val="23"/>
          <w:szCs w:val="23"/>
        </w:rPr>
      </w:pPr>
    </w:p>
    <w:p w14:paraId="4C7A400D" w14:textId="77777777" w:rsidR="00466389" w:rsidRDefault="00466389" w:rsidP="00563C03">
      <w:pPr>
        <w:rPr>
          <w:sz w:val="23"/>
          <w:szCs w:val="23"/>
        </w:rPr>
      </w:pPr>
    </w:p>
    <w:p w14:paraId="31EF407D" w14:textId="77777777" w:rsidR="00466389" w:rsidRDefault="00466389" w:rsidP="00563C03">
      <w:pPr>
        <w:rPr>
          <w:sz w:val="23"/>
          <w:szCs w:val="23"/>
        </w:rPr>
      </w:pPr>
    </w:p>
    <w:p w14:paraId="3DBB1EEE" w14:textId="77777777" w:rsidR="00466389" w:rsidRDefault="00466389" w:rsidP="00563C03">
      <w:pPr>
        <w:rPr>
          <w:sz w:val="23"/>
          <w:szCs w:val="23"/>
        </w:rPr>
      </w:pPr>
    </w:p>
    <w:p w14:paraId="2D8F0716" w14:textId="77777777" w:rsidR="00466389" w:rsidRDefault="00466389" w:rsidP="00563C03">
      <w:pPr>
        <w:rPr>
          <w:sz w:val="23"/>
          <w:szCs w:val="23"/>
        </w:rPr>
      </w:pPr>
    </w:p>
    <w:p w14:paraId="6B05984D" w14:textId="77777777" w:rsidR="00466389" w:rsidRPr="00651B4B" w:rsidRDefault="00466389" w:rsidP="00563C03">
      <w:pPr>
        <w:rPr>
          <w:sz w:val="23"/>
          <w:szCs w:val="23"/>
        </w:rPr>
      </w:pPr>
    </w:p>
    <w:p w14:paraId="1E56E8A4" w14:textId="77777777" w:rsidR="00563C03" w:rsidRPr="00651B4B" w:rsidRDefault="00563C03" w:rsidP="00563C03">
      <w:pPr>
        <w:rPr>
          <w:sz w:val="23"/>
          <w:szCs w:val="23"/>
        </w:rPr>
      </w:pPr>
    </w:p>
    <w:p w14:paraId="19574C3C" w14:textId="77777777" w:rsidR="00E6238E" w:rsidRDefault="00E6238E" w:rsidP="00563C03">
      <w:pPr>
        <w:rPr>
          <w:sz w:val="23"/>
          <w:szCs w:val="23"/>
        </w:rPr>
      </w:pPr>
    </w:p>
    <w:p w14:paraId="3749E393" w14:textId="5ED55AEE" w:rsidR="00E6238E" w:rsidRDefault="00E6238E" w:rsidP="00563C03">
      <w:pPr>
        <w:rPr>
          <w:b/>
          <w:bCs/>
          <w:i/>
          <w:iCs/>
          <w:sz w:val="23"/>
          <w:szCs w:val="23"/>
          <w:u w:val="single"/>
        </w:rPr>
      </w:pPr>
      <w:r w:rsidRPr="00753314">
        <w:rPr>
          <w:b/>
          <w:bCs/>
          <w:i/>
          <w:iCs/>
          <w:sz w:val="23"/>
          <w:szCs w:val="23"/>
          <w:u w:val="single"/>
        </w:rPr>
        <w:lastRenderedPageBreak/>
        <w:t>Monroe County Rail</w:t>
      </w:r>
      <w:r w:rsidR="00484A20" w:rsidRPr="00753314">
        <w:rPr>
          <w:b/>
          <w:bCs/>
          <w:i/>
          <w:iCs/>
          <w:sz w:val="23"/>
          <w:szCs w:val="23"/>
          <w:u w:val="single"/>
        </w:rPr>
        <w:t xml:space="preserve"> Contacts</w:t>
      </w:r>
    </w:p>
    <w:tbl>
      <w:tblPr>
        <w:tblStyle w:val="TableGrid"/>
        <w:tblW w:w="0" w:type="auto"/>
        <w:tblLook w:val="04A0" w:firstRow="1" w:lastRow="0" w:firstColumn="1" w:lastColumn="0" w:noHBand="0" w:noVBand="1"/>
      </w:tblPr>
      <w:tblGrid>
        <w:gridCol w:w="4675"/>
        <w:gridCol w:w="4675"/>
      </w:tblGrid>
      <w:tr w:rsidR="00466389" w14:paraId="7CA2A035" w14:textId="77777777" w:rsidTr="00753314">
        <w:tc>
          <w:tcPr>
            <w:tcW w:w="4675" w:type="dxa"/>
          </w:tcPr>
          <w:p w14:paraId="1C9299C1" w14:textId="3567A9A7" w:rsidR="00466389" w:rsidRDefault="00466389" w:rsidP="00466389">
            <w:pPr>
              <w:tabs>
                <w:tab w:val="left" w:pos="1225"/>
              </w:tabs>
              <w:rPr>
                <w:sz w:val="23"/>
                <w:szCs w:val="23"/>
              </w:rPr>
            </w:pPr>
            <w:r w:rsidRPr="00796F89">
              <w:t>Ann</w:t>
            </w:r>
            <w:r w:rsidRPr="00796F89">
              <w:rPr>
                <w:spacing w:val="-5"/>
              </w:rPr>
              <w:t xml:space="preserve"> </w:t>
            </w:r>
            <w:r w:rsidRPr="00796F89">
              <w:t>Arbor</w:t>
            </w:r>
            <w:r w:rsidRPr="00796F89">
              <w:rPr>
                <w:spacing w:val="-1"/>
              </w:rPr>
              <w:t xml:space="preserve"> </w:t>
            </w:r>
            <w:r w:rsidRPr="00796F89">
              <w:rPr>
                <w:spacing w:val="-2"/>
              </w:rPr>
              <w:t>Railroad (Watco)</w:t>
            </w:r>
          </w:p>
        </w:tc>
        <w:tc>
          <w:tcPr>
            <w:tcW w:w="4675" w:type="dxa"/>
          </w:tcPr>
          <w:p w14:paraId="30703B83" w14:textId="77777777" w:rsidR="00466389" w:rsidRDefault="00466389" w:rsidP="00466389">
            <w:pPr>
              <w:rPr>
                <w:sz w:val="23"/>
                <w:szCs w:val="23"/>
              </w:rPr>
            </w:pPr>
            <w:r w:rsidRPr="00651B4B">
              <w:rPr>
                <w:sz w:val="23"/>
                <w:szCs w:val="23"/>
              </w:rPr>
              <w:t>Kenneth Morgan General Manager</w:t>
            </w:r>
          </w:p>
          <w:p w14:paraId="0668921D" w14:textId="77777777" w:rsidR="00466389" w:rsidRPr="00651B4B" w:rsidRDefault="00466389" w:rsidP="00466389">
            <w:pPr>
              <w:rPr>
                <w:sz w:val="23"/>
                <w:szCs w:val="23"/>
              </w:rPr>
            </w:pPr>
            <w:r w:rsidRPr="00651B4B">
              <w:rPr>
                <w:sz w:val="23"/>
                <w:szCs w:val="23"/>
              </w:rPr>
              <w:t xml:space="preserve">4058 Chrysler Dr, Toledo, OH 43608 </w:t>
            </w:r>
          </w:p>
          <w:p w14:paraId="436939A4" w14:textId="77777777" w:rsidR="00466389" w:rsidRPr="00651B4B" w:rsidRDefault="00466389" w:rsidP="00466389">
            <w:pPr>
              <w:rPr>
                <w:sz w:val="23"/>
                <w:szCs w:val="23"/>
              </w:rPr>
            </w:pPr>
            <w:r w:rsidRPr="00651B4B">
              <w:rPr>
                <w:sz w:val="23"/>
                <w:szCs w:val="23"/>
              </w:rPr>
              <w:t xml:space="preserve">Phone: (208) 260-0351 </w:t>
            </w:r>
          </w:p>
          <w:p w14:paraId="3F21540F" w14:textId="69F046A8" w:rsidR="00466389" w:rsidRDefault="00466389" w:rsidP="00466389">
            <w:pPr>
              <w:rPr>
                <w:sz w:val="23"/>
                <w:szCs w:val="23"/>
              </w:rPr>
            </w:pPr>
            <w:r w:rsidRPr="00651B4B">
              <w:rPr>
                <w:sz w:val="23"/>
                <w:szCs w:val="23"/>
              </w:rPr>
              <w:t>Email: kenneth.morgan@watco.com</w:t>
            </w:r>
          </w:p>
        </w:tc>
      </w:tr>
      <w:tr w:rsidR="00466389" w14:paraId="6CDD35D2" w14:textId="77777777" w:rsidTr="00753314">
        <w:tc>
          <w:tcPr>
            <w:tcW w:w="4675" w:type="dxa"/>
          </w:tcPr>
          <w:p w14:paraId="05E90C84" w14:textId="2A94C469" w:rsidR="00466389" w:rsidRDefault="00C95C7C" w:rsidP="00466389">
            <w:pPr>
              <w:rPr>
                <w:sz w:val="23"/>
                <w:szCs w:val="23"/>
              </w:rPr>
            </w:pPr>
            <w:r w:rsidRPr="00651B4B">
              <w:rPr>
                <w:sz w:val="23"/>
                <w:szCs w:val="23"/>
              </w:rPr>
              <w:t>Canadian National (CN) Rail</w:t>
            </w:r>
          </w:p>
        </w:tc>
        <w:tc>
          <w:tcPr>
            <w:tcW w:w="4675" w:type="dxa"/>
          </w:tcPr>
          <w:p w14:paraId="566628C3" w14:textId="5345E675" w:rsidR="00C95C7C" w:rsidRPr="00651B4B" w:rsidRDefault="00C95C7C" w:rsidP="00C95C7C">
            <w:pPr>
              <w:rPr>
                <w:sz w:val="23"/>
                <w:szCs w:val="23"/>
              </w:rPr>
            </w:pPr>
            <w:r w:rsidRPr="00651B4B">
              <w:rPr>
                <w:sz w:val="23"/>
                <w:szCs w:val="23"/>
              </w:rPr>
              <w:t>LaShelle Pearson Manager, Business Development – Michigan, Lower Peninsula</w:t>
            </w:r>
          </w:p>
          <w:p w14:paraId="105BFAC1" w14:textId="77777777" w:rsidR="00C95C7C" w:rsidRPr="00651B4B" w:rsidRDefault="00C95C7C" w:rsidP="00C95C7C">
            <w:pPr>
              <w:rPr>
                <w:sz w:val="23"/>
                <w:szCs w:val="23"/>
              </w:rPr>
            </w:pPr>
            <w:r w:rsidRPr="00651B4B">
              <w:rPr>
                <w:sz w:val="23"/>
                <w:szCs w:val="23"/>
              </w:rPr>
              <w:t xml:space="preserve">17641 S. Ashland Ave Homewood, IL 60430 </w:t>
            </w:r>
          </w:p>
          <w:p w14:paraId="71ED58E9" w14:textId="77777777" w:rsidR="00C95C7C" w:rsidRPr="00651B4B" w:rsidRDefault="00C95C7C" w:rsidP="00C95C7C">
            <w:pPr>
              <w:rPr>
                <w:sz w:val="23"/>
                <w:szCs w:val="23"/>
              </w:rPr>
            </w:pPr>
            <w:r w:rsidRPr="00651B4B">
              <w:rPr>
                <w:sz w:val="23"/>
                <w:szCs w:val="23"/>
              </w:rPr>
              <w:t xml:space="preserve">Phone: (715) 295-4436 </w:t>
            </w:r>
          </w:p>
          <w:p w14:paraId="5891CFC9" w14:textId="14DCD7E9" w:rsidR="00466389" w:rsidRDefault="00C95C7C" w:rsidP="00466389">
            <w:pPr>
              <w:rPr>
                <w:sz w:val="23"/>
                <w:szCs w:val="23"/>
              </w:rPr>
            </w:pPr>
            <w:r w:rsidRPr="00651B4B">
              <w:rPr>
                <w:sz w:val="23"/>
                <w:szCs w:val="23"/>
              </w:rPr>
              <w:t>Email: lashelle.pearson@cn.ca</w:t>
            </w:r>
          </w:p>
        </w:tc>
      </w:tr>
      <w:tr w:rsidR="00466389" w14:paraId="6DBF81CF" w14:textId="77777777" w:rsidTr="00753314">
        <w:tc>
          <w:tcPr>
            <w:tcW w:w="4675" w:type="dxa"/>
          </w:tcPr>
          <w:p w14:paraId="7D66B764" w14:textId="27FB304F" w:rsidR="00466389" w:rsidRDefault="00C95C7C" w:rsidP="00466389">
            <w:pPr>
              <w:rPr>
                <w:sz w:val="23"/>
                <w:szCs w:val="23"/>
              </w:rPr>
            </w:pPr>
            <w:r w:rsidRPr="00651B4B">
              <w:rPr>
                <w:sz w:val="23"/>
                <w:szCs w:val="23"/>
              </w:rPr>
              <w:t>CSX Transportation</w:t>
            </w:r>
          </w:p>
        </w:tc>
        <w:tc>
          <w:tcPr>
            <w:tcW w:w="4675" w:type="dxa"/>
          </w:tcPr>
          <w:p w14:paraId="540ACFEE" w14:textId="28002C69" w:rsidR="00C95C7C" w:rsidRPr="00651B4B" w:rsidRDefault="00C95C7C" w:rsidP="00C95C7C">
            <w:pPr>
              <w:rPr>
                <w:sz w:val="23"/>
                <w:szCs w:val="23"/>
              </w:rPr>
            </w:pPr>
            <w:r w:rsidRPr="00651B4B">
              <w:rPr>
                <w:sz w:val="23"/>
                <w:szCs w:val="23"/>
              </w:rPr>
              <w:t>Adam Hess Director of Industrial Development</w:t>
            </w:r>
          </w:p>
          <w:p w14:paraId="3DD7C696" w14:textId="77777777" w:rsidR="00C95C7C" w:rsidRPr="00651B4B" w:rsidRDefault="00C95C7C" w:rsidP="00C95C7C">
            <w:pPr>
              <w:rPr>
                <w:sz w:val="23"/>
                <w:szCs w:val="23"/>
              </w:rPr>
            </w:pPr>
            <w:r w:rsidRPr="00651B4B">
              <w:rPr>
                <w:sz w:val="23"/>
                <w:szCs w:val="23"/>
              </w:rPr>
              <w:t xml:space="preserve"> 501 S CR 800 E Avon, IN 46123 </w:t>
            </w:r>
          </w:p>
          <w:p w14:paraId="68966C24" w14:textId="5102CD1F" w:rsidR="00466389" w:rsidRDefault="00C95C7C" w:rsidP="00466389">
            <w:pPr>
              <w:rPr>
                <w:sz w:val="23"/>
                <w:szCs w:val="23"/>
              </w:rPr>
            </w:pPr>
            <w:r w:rsidRPr="00651B4B">
              <w:rPr>
                <w:sz w:val="23"/>
                <w:szCs w:val="23"/>
              </w:rPr>
              <w:t>Office: (317) 267-4981 Cell: (720) 270-4470 Email: adam_hess@csx.com</w:t>
            </w:r>
          </w:p>
        </w:tc>
      </w:tr>
      <w:tr w:rsidR="00466389" w14:paraId="1615CC97" w14:textId="77777777" w:rsidTr="00753314">
        <w:tc>
          <w:tcPr>
            <w:tcW w:w="4675" w:type="dxa"/>
          </w:tcPr>
          <w:p w14:paraId="66E3CF25" w14:textId="5C14AD11" w:rsidR="00466389" w:rsidRDefault="00C95C7C" w:rsidP="00466389">
            <w:pPr>
              <w:rPr>
                <w:sz w:val="23"/>
                <w:szCs w:val="23"/>
              </w:rPr>
            </w:pPr>
            <w:r w:rsidRPr="00651B4B">
              <w:rPr>
                <w:sz w:val="23"/>
                <w:szCs w:val="23"/>
              </w:rPr>
              <w:t>Norfolk Southern (NS) Corp.</w:t>
            </w:r>
          </w:p>
        </w:tc>
        <w:tc>
          <w:tcPr>
            <w:tcW w:w="4675" w:type="dxa"/>
          </w:tcPr>
          <w:p w14:paraId="0824B072" w14:textId="195EE7CB" w:rsidR="00C95C7C" w:rsidRPr="00651B4B" w:rsidRDefault="00C95C7C" w:rsidP="00C95C7C">
            <w:pPr>
              <w:rPr>
                <w:sz w:val="23"/>
                <w:szCs w:val="23"/>
              </w:rPr>
            </w:pPr>
            <w:r w:rsidRPr="00651B4B">
              <w:rPr>
                <w:sz w:val="23"/>
                <w:szCs w:val="23"/>
              </w:rPr>
              <w:t xml:space="preserve">Dayne Tate Senior Industrial Development Manager 9229 Delegates Row, Ste. 130 Indianapolis, IN 46240 </w:t>
            </w:r>
            <w:r>
              <w:rPr>
                <w:sz w:val="23"/>
                <w:szCs w:val="23"/>
              </w:rPr>
              <w:br/>
            </w:r>
            <w:r w:rsidRPr="00651B4B">
              <w:rPr>
                <w:sz w:val="23"/>
                <w:szCs w:val="23"/>
              </w:rPr>
              <w:t xml:space="preserve">Phone: (317) 819-7672 </w:t>
            </w:r>
          </w:p>
          <w:p w14:paraId="4C8E9C7A" w14:textId="1E8C492B" w:rsidR="00466389" w:rsidRDefault="00C95C7C" w:rsidP="00466389">
            <w:pPr>
              <w:rPr>
                <w:sz w:val="23"/>
                <w:szCs w:val="23"/>
              </w:rPr>
            </w:pPr>
            <w:r w:rsidRPr="00651B4B">
              <w:rPr>
                <w:sz w:val="23"/>
                <w:szCs w:val="23"/>
              </w:rPr>
              <w:t>Email: dayne.tate@nscorp.com</w:t>
            </w:r>
          </w:p>
        </w:tc>
      </w:tr>
      <w:tr w:rsidR="00466389" w14:paraId="6032B624" w14:textId="77777777" w:rsidTr="00753314">
        <w:tc>
          <w:tcPr>
            <w:tcW w:w="4675" w:type="dxa"/>
          </w:tcPr>
          <w:p w14:paraId="5D566F48" w14:textId="2BC30120" w:rsidR="00466389" w:rsidRDefault="00C95C7C" w:rsidP="00466389">
            <w:pPr>
              <w:rPr>
                <w:sz w:val="23"/>
                <w:szCs w:val="23"/>
              </w:rPr>
            </w:pPr>
            <w:r w:rsidRPr="00651B4B">
              <w:rPr>
                <w:sz w:val="23"/>
                <w:szCs w:val="23"/>
              </w:rPr>
              <w:t>Conrail (Consolidated Rail Corp.)</w:t>
            </w:r>
          </w:p>
        </w:tc>
        <w:tc>
          <w:tcPr>
            <w:tcW w:w="4675" w:type="dxa"/>
          </w:tcPr>
          <w:p w14:paraId="4969E6BE" w14:textId="77777777" w:rsidR="00C95C7C" w:rsidRPr="00651B4B" w:rsidRDefault="00C95C7C" w:rsidP="00C95C7C">
            <w:pPr>
              <w:rPr>
                <w:sz w:val="23"/>
                <w:szCs w:val="23"/>
              </w:rPr>
            </w:pPr>
            <w:r w:rsidRPr="00651B4B">
              <w:rPr>
                <w:sz w:val="23"/>
                <w:szCs w:val="23"/>
              </w:rPr>
              <w:t xml:space="preserve">Jeffrey Russello Service Delivery Specialist </w:t>
            </w:r>
          </w:p>
          <w:p w14:paraId="57F8005C" w14:textId="4FDE0025" w:rsidR="00466389" w:rsidRDefault="00C95C7C" w:rsidP="00466389">
            <w:pPr>
              <w:rPr>
                <w:sz w:val="23"/>
                <w:szCs w:val="23"/>
              </w:rPr>
            </w:pPr>
            <w:r w:rsidRPr="00651B4B">
              <w:rPr>
                <w:sz w:val="23"/>
                <w:szCs w:val="23"/>
              </w:rPr>
              <w:t xml:space="preserve">330 Fellowship Rd., Ste. 300 Mt. Laurel, NJ 08054 </w:t>
            </w:r>
            <w:r>
              <w:rPr>
                <w:sz w:val="23"/>
                <w:szCs w:val="23"/>
              </w:rPr>
              <w:br/>
            </w:r>
            <w:r w:rsidRPr="00651B4B">
              <w:rPr>
                <w:sz w:val="23"/>
                <w:szCs w:val="23"/>
              </w:rPr>
              <w:t>Phone: (856) 231-2280 Email: jeffrey.russello@conrail.com</w:t>
            </w:r>
          </w:p>
        </w:tc>
      </w:tr>
      <w:tr w:rsidR="00466389" w14:paraId="3A0EB702" w14:textId="77777777" w:rsidTr="00753314">
        <w:tc>
          <w:tcPr>
            <w:tcW w:w="4675" w:type="dxa"/>
          </w:tcPr>
          <w:p w14:paraId="1482726D" w14:textId="0B5D0CEC" w:rsidR="00466389" w:rsidRDefault="00C95C7C" w:rsidP="00466389">
            <w:pPr>
              <w:rPr>
                <w:sz w:val="23"/>
                <w:szCs w:val="23"/>
              </w:rPr>
            </w:pPr>
            <w:r w:rsidRPr="00651B4B">
              <w:rPr>
                <w:sz w:val="23"/>
                <w:szCs w:val="23"/>
              </w:rPr>
              <w:t>Indiana &amp; Ohio Railway</w:t>
            </w:r>
          </w:p>
        </w:tc>
        <w:tc>
          <w:tcPr>
            <w:tcW w:w="4675" w:type="dxa"/>
          </w:tcPr>
          <w:p w14:paraId="7C000372" w14:textId="77777777" w:rsidR="00C95C7C" w:rsidRPr="00651B4B" w:rsidRDefault="00C95C7C" w:rsidP="00C95C7C">
            <w:pPr>
              <w:rPr>
                <w:sz w:val="23"/>
                <w:szCs w:val="23"/>
              </w:rPr>
            </w:pPr>
            <w:r w:rsidRPr="00651B4B">
              <w:rPr>
                <w:sz w:val="23"/>
                <w:szCs w:val="23"/>
              </w:rPr>
              <w:t>Sarah Pawlanta Director Sales &amp;  Marketing</w:t>
            </w:r>
          </w:p>
          <w:p w14:paraId="27911D55" w14:textId="77777777" w:rsidR="00C95C7C" w:rsidRPr="00651B4B" w:rsidRDefault="00C95C7C" w:rsidP="00C95C7C">
            <w:pPr>
              <w:rPr>
                <w:sz w:val="23"/>
                <w:szCs w:val="23"/>
              </w:rPr>
            </w:pPr>
            <w:r w:rsidRPr="00651B4B">
              <w:rPr>
                <w:sz w:val="23"/>
                <w:szCs w:val="23"/>
              </w:rPr>
              <w:t xml:space="preserve"> 2856 Cypress Way Cincinnati, Ohio 45212</w:t>
            </w:r>
          </w:p>
          <w:p w14:paraId="051F1588" w14:textId="77777777" w:rsidR="00C95C7C" w:rsidRPr="00651B4B" w:rsidRDefault="00C95C7C" w:rsidP="00C95C7C">
            <w:pPr>
              <w:rPr>
                <w:sz w:val="23"/>
                <w:szCs w:val="23"/>
              </w:rPr>
            </w:pPr>
            <w:r w:rsidRPr="00651B4B">
              <w:rPr>
                <w:sz w:val="23"/>
                <w:szCs w:val="23"/>
              </w:rPr>
              <w:t>Phone: 513-860-1000</w:t>
            </w:r>
          </w:p>
          <w:p w14:paraId="1489B91B" w14:textId="77777777" w:rsidR="00C95C7C" w:rsidRPr="00651B4B" w:rsidRDefault="00C95C7C" w:rsidP="00C95C7C">
            <w:pPr>
              <w:rPr>
                <w:sz w:val="23"/>
                <w:szCs w:val="23"/>
              </w:rPr>
            </w:pPr>
            <w:r w:rsidRPr="00651B4B">
              <w:rPr>
                <w:sz w:val="23"/>
                <w:szCs w:val="23"/>
              </w:rPr>
              <w:t>charles.mcbride@gwrr.com</w:t>
            </w:r>
          </w:p>
          <w:p w14:paraId="6B6C6FED" w14:textId="21B74180" w:rsidR="00466389" w:rsidRDefault="00C95C7C" w:rsidP="00466389">
            <w:pPr>
              <w:rPr>
                <w:sz w:val="23"/>
                <w:szCs w:val="23"/>
              </w:rPr>
            </w:pPr>
            <w:r w:rsidRPr="00651B4B">
              <w:rPr>
                <w:sz w:val="23"/>
                <w:szCs w:val="23"/>
              </w:rPr>
              <w:t>(connects with Ann Arbor Railroad &amp; CN Rail at Diann)</w:t>
            </w:r>
          </w:p>
        </w:tc>
      </w:tr>
    </w:tbl>
    <w:p w14:paraId="4B2995AC" w14:textId="77777777" w:rsidR="00563C03" w:rsidRPr="00651B4B" w:rsidRDefault="00563C03" w:rsidP="00563C03">
      <w:pPr>
        <w:rPr>
          <w:sz w:val="23"/>
          <w:szCs w:val="23"/>
        </w:rPr>
      </w:pPr>
    </w:p>
    <w:p w14:paraId="182940FA" w14:textId="77777777" w:rsidR="00563C03" w:rsidRPr="00651B4B" w:rsidRDefault="00563C03" w:rsidP="00563C03">
      <w:pPr>
        <w:rPr>
          <w:sz w:val="23"/>
          <w:szCs w:val="23"/>
        </w:rPr>
      </w:pPr>
    </w:p>
    <w:p w14:paraId="27639A47" w14:textId="01AF045B" w:rsidR="00563C03" w:rsidRDefault="00563C03" w:rsidP="00563C03">
      <w:pPr>
        <w:rPr>
          <w:sz w:val="23"/>
          <w:szCs w:val="23"/>
        </w:rPr>
      </w:pPr>
    </w:p>
    <w:p w14:paraId="619272E8" w14:textId="77777777" w:rsidR="00C95C7C" w:rsidRDefault="00C95C7C" w:rsidP="00563C03">
      <w:pPr>
        <w:rPr>
          <w:sz w:val="23"/>
          <w:szCs w:val="23"/>
        </w:rPr>
      </w:pPr>
    </w:p>
    <w:p w14:paraId="57D45DF4" w14:textId="77777777" w:rsidR="00C95C7C" w:rsidRDefault="00C95C7C" w:rsidP="00563C03">
      <w:pPr>
        <w:rPr>
          <w:sz w:val="23"/>
          <w:szCs w:val="23"/>
        </w:rPr>
      </w:pPr>
    </w:p>
    <w:p w14:paraId="76A17FE8" w14:textId="77777777" w:rsidR="00C95C7C" w:rsidRDefault="00C95C7C" w:rsidP="00563C03">
      <w:pPr>
        <w:rPr>
          <w:sz w:val="23"/>
          <w:szCs w:val="23"/>
        </w:rPr>
      </w:pPr>
    </w:p>
    <w:p w14:paraId="346BE2FF" w14:textId="77777777" w:rsidR="00C95C7C" w:rsidRDefault="00C95C7C" w:rsidP="00563C03">
      <w:pPr>
        <w:rPr>
          <w:sz w:val="23"/>
          <w:szCs w:val="23"/>
        </w:rPr>
      </w:pPr>
    </w:p>
    <w:p w14:paraId="7D977C1E" w14:textId="77777777" w:rsidR="00C95C7C" w:rsidRPr="00651B4B" w:rsidRDefault="00C95C7C" w:rsidP="00563C03">
      <w:pPr>
        <w:rPr>
          <w:sz w:val="23"/>
          <w:szCs w:val="23"/>
        </w:rPr>
      </w:pPr>
    </w:p>
    <w:bookmarkStart w:id="87" w:name="_Toc221708993"/>
    <w:p w14:paraId="4686E08C" w14:textId="3416A2DB" w:rsidR="00563C03" w:rsidRPr="00BC3054" w:rsidRDefault="00C95C7C" w:rsidP="00BC3054">
      <w:pPr>
        <w:pStyle w:val="Heading1"/>
        <w:jc w:val="center"/>
        <w:rPr>
          <w:sz w:val="28"/>
          <w:szCs w:val="28"/>
        </w:rPr>
      </w:pPr>
      <w:r w:rsidRPr="00BC3054">
        <w:rPr>
          <w:noProof/>
          <w:sz w:val="28"/>
          <w:szCs w:val="28"/>
        </w:rPr>
        <w:lastRenderedPageBreak/>
        <mc:AlternateContent>
          <mc:Choice Requires="wps">
            <w:drawing>
              <wp:anchor distT="0" distB="0" distL="0" distR="0" simplePos="0" relativeHeight="251852800" behindDoc="0" locked="0" layoutInCell="1" allowOverlap="1" wp14:anchorId="3DA0394A" wp14:editId="5105855B">
                <wp:simplePos x="0" y="0"/>
                <wp:positionH relativeFrom="page">
                  <wp:posOffset>-14400</wp:posOffset>
                </wp:positionH>
                <wp:positionV relativeFrom="paragraph">
                  <wp:posOffset>230025</wp:posOffset>
                </wp:positionV>
                <wp:extent cx="7772400" cy="27940"/>
                <wp:effectExtent l="0" t="0" r="0" b="0"/>
                <wp:wrapNone/>
                <wp:docPr id="147535218"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4B47F47D" id="Graphic 31" o:spid="_x0000_s1026" style="position:absolute;margin-left:-1.15pt;margin-top:18.1pt;width:612pt;height:2.2pt;z-index:251852800;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" path="m7772400,l,,,27432r7772400,l7772400,xe" fillcolor="#548dd4" stroked="f">
                <v:path arrowok="t"/>
                <w10:wrap anchorx="page"/>
              </v:shape>
            </w:pict>
          </mc:Fallback>
        </mc:AlternateContent>
      </w:r>
      <w:r w:rsidR="00563C03" w:rsidRPr="00BC3054">
        <w:rPr>
          <w:sz w:val="28"/>
          <w:szCs w:val="28"/>
        </w:rPr>
        <w:t>State and Federal Highway System</w:t>
      </w:r>
      <w:bookmarkEnd w:id="87"/>
    </w:p>
    <w:p w14:paraId="0F5D86A2" w14:textId="06CF9041" w:rsidR="00563C03" w:rsidRPr="00651B4B" w:rsidRDefault="00563C03" w:rsidP="00563C03">
      <w:pPr>
        <w:rPr>
          <w:sz w:val="23"/>
          <w:szCs w:val="23"/>
        </w:rPr>
      </w:pPr>
      <w:r w:rsidRPr="00651B4B">
        <w:rPr>
          <w:sz w:val="23"/>
          <w:szCs w:val="23"/>
        </w:rPr>
        <w:t>Monroe County is connected to the Interstate Highway System through I-75, as well as the I-275 corridor serving the greater Detroit metropolitan area. In addition, U.S. and State highways connect Monroe County to all major regional metropolitan areas. Detroit, Ann Arbor, and Toledo are each less than one hour from anywhere in Monroe County, as are the two international border crossings into Canada.</w:t>
      </w:r>
      <w:r w:rsidR="00C95C7C">
        <w:rPr>
          <w:sz w:val="23"/>
          <w:szCs w:val="23"/>
        </w:rPr>
        <w:br/>
      </w:r>
      <w:r w:rsidRPr="00651B4B">
        <w:rPr>
          <w:sz w:val="23"/>
          <w:szCs w:val="23"/>
        </w:rPr>
        <w:t>Monroe County’s local road system provides an extensive and valuable network, including designated all-season routes that are exempt from seasonal load and speed restrictions. The most current MCRC All-Season Truck Route map can be found on the Road Commission’s website.</w:t>
      </w:r>
    </w:p>
    <w:p w14:paraId="1202B2AC" w14:textId="3A8DAF0E" w:rsidR="00563C03" w:rsidRPr="00651B4B" w:rsidRDefault="00563C03" w:rsidP="00563C03">
      <w:pPr>
        <w:rPr>
          <w:sz w:val="23"/>
          <w:szCs w:val="23"/>
        </w:rPr>
      </w:pPr>
      <w:r w:rsidRPr="00651B4B">
        <w:rPr>
          <w:sz w:val="23"/>
          <w:szCs w:val="23"/>
        </w:rPr>
        <w:t xml:space="preserve"> </w:t>
      </w:r>
      <w:r w:rsidR="00AA022F" w:rsidRPr="00796F89">
        <w:rPr>
          <w:rFonts w:ascii="Candara" w:hAnsi="Candara"/>
          <w:noProof/>
        </w:rPr>
        <w:drawing>
          <wp:inline distT="0" distB="0" distL="0" distR="0" wp14:anchorId="68817C8F" wp14:editId="4A9456EF">
            <wp:extent cx="5622925" cy="4819650"/>
            <wp:effectExtent l="0" t="0" r="0" b="0"/>
            <wp:docPr id="347370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624522" cy="4821019"/>
                    </a:xfrm>
                    <a:prstGeom prst="rect">
                      <a:avLst/>
                    </a:prstGeom>
                    <a:noFill/>
                    <a:ln>
                      <a:noFill/>
                    </a:ln>
                  </pic:spPr>
                </pic:pic>
              </a:graphicData>
            </a:graphic>
          </wp:inline>
        </w:drawing>
      </w:r>
    </w:p>
    <w:p w14:paraId="0C8D1E58" w14:textId="77777777" w:rsidR="00563C03" w:rsidRPr="00651B4B" w:rsidRDefault="00563C03" w:rsidP="00563C03">
      <w:pPr>
        <w:rPr>
          <w:sz w:val="23"/>
          <w:szCs w:val="23"/>
        </w:rPr>
      </w:pPr>
    </w:p>
    <w:p w14:paraId="1CD1CFBE" w14:textId="77777777" w:rsidR="00563C03" w:rsidRPr="00651B4B" w:rsidRDefault="00563C03" w:rsidP="00563C03">
      <w:pPr>
        <w:rPr>
          <w:sz w:val="23"/>
          <w:szCs w:val="23"/>
        </w:rPr>
      </w:pPr>
    </w:p>
    <w:p w14:paraId="006274C0" w14:textId="2F3B572E" w:rsidR="00C95C7C" w:rsidRPr="00651B4B" w:rsidRDefault="00C95C7C" w:rsidP="00563C03">
      <w:pPr>
        <w:rPr>
          <w:sz w:val="23"/>
          <w:szCs w:val="23"/>
        </w:rPr>
      </w:pPr>
    </w:p>
    <w:bookmarkStart w:id="88" w:name="_Toc221708994"/>
    <w:p w14:paraId="41A78BDC" w14:textId="583516B8" w:rsidR="00563C03" w:rsidRPr="00BC3054" w:rsidRDefault="00AA022F" w:rsidP="00BC3054">
      <w:pPr>
        <w:pStyle w:val="Heading1"/>
        <w:jc w:val="center"/>
        <w:rPr>
          <w:sz w:val="28"/>
          <w:szCs w:val="28"/>
        </w:rPr>
      </w:pPr>
      <w:r w:rsidRPr="00BC3054">
        <w:rPr>
          <w:noProof/>
          <w:sz w:val="28"/>
          <w:szCs w:val="28"/>
        </w:rPr>
        <w:lastRenderedPageBreak/>
        <mc:AlternateContent>
          <mc:Choice Requires="wps">
            <w:drawing>
              <wp:anchor distT="0" distB="0" distL="0" distR="0" simplePos="0" relativeHeight="251854848" behindDoc="0" locked="0" layoutInCell="1" allowOverlap="1" wp14:anchorId="345719F1" wp14:editId="517B4CD3">
                <wp:simplePos x="0" y="0"/>
                <wp:positionH relativeFrom="page">
                  <wp:posOffset>57600</wp:posOffset>
                </wp:positionH>
                <wp:positionV relativeFrom="paragraph">
                  <wp:posOffset>194025</wp:posOffset>
                </wp:positionV>
                <wp:extent cx="7772400" cy="27940"/>
                <wp:effectExtent l="0" t="0" r="0" b="0"/>
                <wp:wrapNone/>
                <wp:docPr id="819923832"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1C949DF3" id="Graphic 31" o:spid="_x0000_s1026" style="position:absolute;margin-left:4.55pt;margin-top:15.3pt;width:612pt;height:2.2pt;z-index:251854848;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" path="m7772400,l,,,27432r7772400,l7772400,xe" fillcolor="#548dd4" stroked="f">
                <v:path arrowok="t"/>
                <w10:wrap anchorx="page"/>
              </v:shape>
            </w:pict>
          </mc:Fallback>
        </mc:AlternateContent>
      </w:r>
      <w:r w:rsidR="00563C03" w:rsidRPr="00BC3054">
        <w:rPr>
          <w:sz w:val="28"/>
          <w:szCs w:val="28"/>
        </w:rPr>
        <w:t>Class A, Paved and Unpaved Roadways</w:t>
      </w:r>
      <w:bookmarkEnd w:id="88"/>
    </w:p>
    <w:p w14:paraId="53AD4DC3" w14:textId="77777777" w:rsidR="00563C03" w:rsidRPr="00651B4B" w:rsidRDefault="00563C03" w:rsidP="00563C03">
      <w:pPr>
        <w:rPr>
          <w:sz w:val="23"/>
          <w:szCs w:val="23"/>
        </w:rPr>
      </w:pPr>
      <w:r w:rsidRPr="00651B4B">
        <w:rPr>
          <w:sz w:val="23"/>
          <w:szCs w:val="23"/>
        </w:rPr>
        <w:t>Monroe County’s local road system provides a valuable network of township, city and county roads. Specific roads are designated as “Class A” roads, which have been built to specific standards, making them exempt from seasonal load and speed limitations.</w:t>
      </w:r>
    </w:p>
    <w:p w14:paraId="3A8D1FAF" w14:textId="4E03C394" w:rsidR="00563C03" w:rsidRPr="00651B4B" w:rsidRDefault="00DD438C" w:rsidP="00563C03">
      <w:pPr>
        <w:rPr>
          <w:sz w:val="23"/>
          <w:szCs w:val="23"/>
        </w:rPr>
      </w:pPr>
      <w:r w:rsidRPr="00796F89">
        <w:rPr>
          <w:rFonts w:ascii="Candara" w:hAnsi="Candara"/>
          <w:noProof/>
          <w:sz w:val="20"/>
        </w:rPr>
        <w:drawing>
          <wp:anchor distT="0" distB="0" distL="0" distR="0" simplePos="0" relativeHeight="251856896" behindDoc="1" locked="0" layoutInCell="1" allowOverlap="1" wp14:anchorId="7F785A64" wp14:editId="56B4320C">
            <wp:simplePos x="0" y="0"/>
            <wp:positionH relativeFrom="page">
              <wp:posOffset>914400</wp:posOffset>
            </wp:positionH>
            <wp:positionV relativeFrom="paragraph">
              <wp:posOffset>365125</wp:posOffset>
            </wp:positionV>
            <wp:extent cx="6148705" cy="5640070"/>
            <wp:effectExtent l="0" t="0" r="4445" b="0"/>
            <wp:wrapTopAndBottom/>
            <wp:docPr id="355" name="Image 355" descr="roadntwr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descr="roadntwrk.jpg"/>
                    <pic:cNvPicPr/>
                  </pic:nvPicPr>
                  <pic:blipFill>
                    <a:blip r:embed="rId176" cstate="print"/>
                    <a:stretch>
                      <a:fillRect/>
                    </a:stretch>
                  </pic:blipFill>
                  <pic:spPr>
                    <a:xfrm>
                      <a:off x="0" y="0"/>
                      <a:ext cx="6148705" cy="5640070"/>
                    </a:xfrm>
                    <a:prstGeom prst="rect">
                      <a:avLst/>
                    </a:prstGeom>
                  </pic:spPr>
                </pic:pic>
              </a:graphicData>
            </a:graphic>
            <wp14:sizeRelH relativeFrom="margin">
              <wp14:pctWidth>0</wp14:pctWidth>
            </wp14:sizeRelH>
            <wp14:sizeRelV relativeFrom="margin">
              <wp14:pctHeight>0</wp14:pctHeight>
            </wp14:sizeRelV>
          </wp:anchor>
        </w:drawing>
      </w:r>
    </w:p>
    <w:p w14:paraId="5305615A" w14:textId="58823889" w:rsidR="00563C03" w:rsidRPr="00651B4B" w:rsidRDefault="00563C03" w:rsidP="00563C03">
      <w:pPr>
        <w:rPr>
          <w:sz w:val="23"/>
          <w:szCs w:val="23"/>
        </w:rPr>
      </w:pPr>
    </w:p>
    <w:p w14:paraId="10749F4D" w14:textId="18D66356" w:rsidR="00563C03" w:rsidRPr="00651B4B" w:rsidRDefault="00563C03" w:rsidP="00563C03">
      <w:pPr>
        <w:rPr>
          <w:sz w:val="23"/>
          <w:szCs w:val="23"/>
        </w:rPr>
      </w:pPr>
    </w:p>
    <w:p w14:paraId="65100C23" w14:textId="6A6F61B1" w:rsidR="00563C03" w:rsidRPr="00651B4B" w:rsidRDefault="00563C03" w:rsidP="00563C03">
      <w:pPr>
        <w:rPr>
          <w:sz w:val="23"/>
          <w:szCs w:val="23"/>
        </w:rPr>
      </w:pPr>
      <w:r w:rsidRPr="00651B4B">
        <w:rPr>
          <w:sz w:val="23"/>
          <w:szCs w:val="23"/>
        </w:rPr>
        <w:t xml:space="preserve"> </w:t>
      </w:r>
    </w:p>
    <w:p w14:paraId="33AE7947" w14:textId="77777777" w:rsidR="00563C03" w:rsidRPr="00651B4B" w:rsidRDefault="00563C03" w:rsidP="00563C03">
      <w:pPr>
        <w:rPr>
          <w:sz w:val="23"/>
          <w:szCs w:val="23"/>
        </w:rPr>
      </w:pPr>
    </w:p>
    <w:p w14:paraId="476F551C" w14:textId="4068057B" w:rsidR="00563C03" w:rsidRPr="00BC3054" w:rsidRDefault="00BF4B72" w:rsidP="00BC3054">
      <w:pPr>
        <w:pStyle w:val="Heading1"/>
        <w:jc w:val="center"/>
        <w:rPr>
          <w:sz w:val="28"/>
          <w:szCs w:val="28"/>
        </w:rPr>
      </w:pPr>
      <w:bookmarkStart w:id="89" w:name="_Toc221708995"/>
      <w:r w:rsidRPr="00BC3054">
        <w:rPr>
          <w:sz w:val="28"/>
          <w:szCs w:val="28"/>
        </w:rPr>
        <w:lastRenderedPageBreak/>
        <w:t>Truck Route</w:t>
      </w:r>
      <w:bookmarkEnd w:id="89"/>
    </w:p>
    <w:p w14:paraId="1520F57B" w14:textId="77777777" w:rsidR="00563C03" w:rsidRPr="00651B4B" w:rsidRDefault="00563C03" w:rsidP="00563C03">
      <w:pPr>
        <w:rPr>
          <w:sz w:val="23"/>
          <w:szCs w:val="23"/>
        </w:rPr>
      </w:pPr>
    </w:p>
    <w:p w14:paraId="2C762F26" w14:textId="5C6992CA" w:rsidR="00563C03" w:rsidRPr="00651B4B" w:rsidRDefault="00563C03" w:rsidP="00563C03">
      <w:pPr>
        <w:rPr>
          <w:sz w:val="23"/>
          <w:szCs w:val="23"/>
        </w:rPr>
      </w:pPr>
    </w:p>
    <w:p w14:paraId="4CFB98E0" w14:textId="6E7A6684" w:rsidR="00563C03" w:rsidRPr="00651B4B" w:rsidRDefault="00563C03" w:rsidP="00563C03">
      <w:pPr>
        <w:rPr>
          <w:sz w:val="23"/>
          <w:szCs w:val="23"/>
        </w:rPr>
      </w:pPr>
    </w:p>
    <w:p w14:paraId="6B249B92" w14:textId="1C09735E" w:rsidR="00563C03" w:rsidRPr="00651B4B" w:rsidRDefault="00BF4B72" w:rsidP="00563C03">
      <w:pPr>
        <w:rPr>
          <w:sz w:val="23"/>
          <w:szCs w:val="23"/>
        </w:rPr>
      </w:pPr>
      <w:r w:rsidRPr="00796F89">
        <w:rPr>
          <w:rFonts w:ascii="Candara" w:hAnsi="Candara"/>
          <w:noProof/>
        </w:rPr>
        <w:drawing>
          <wp:anchor distT="0" distB="0" distL="0" distR="0" simplePos="0" relativeHeight="251858944" behindDoc="0" locked="0" layoutInCell="1" allowOverlap="1" wp14:anchorId="2C38A193" wp14:editId="34DD8D01">
            <wp:simplePos x="0" y="0"/>
            <wp:positionH relativeFrom="page">
              <wp:posOffset>246705</wp:posOffset>
            </wp:positionH>
            <wp:positionV relativeFrom="paragraph">
              <wp:posOffset>214684</wp:posOffset>
            </wp:positionV>
            <wp:extent cx="7209117" cy="4811073"/>
            <wp:effectExtent l="0" t="1270" r="0" b="0"/>
            <wp:wrapNone/>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177" cstate="print"/>
                    <a:stretch>
                      <a:fillRect/>
                    </a:stretch>
                  </pic:blipFill>
                  <pic:spPr>
                    <a:xfrm rot="16200000">
                      <a:off x="0" y="0"/>
                      <a:ext cx="7212664" cy="4813440"/>
                    </a:xfrm>
                    <a:prstGeom prst="rect">
                      <a:avLst/>
                    </a:prstGeom>
                  </pic:spPr>
                </pic:pic>
              </a:graphicData>
            </a:graphic>
            <wp14:sizeRelH relativeFrom="margin">
              <wp14:pctWidth>0</wp14:pctWidth>
            </wp14:sizeRelH>
          </wp:anchor>
        </w:drawing>
      </w:r>
    </w:p>
    <w:p w14:paraId="767113D7" w14:textId="07351F96" w:rsidR="00563C03" w:rsidRPr="00651B4B" w:rsidRDefault="00563C03" w:rsidP="00563C03">
      <w:pPr>
        <w:rPr>
          <w:sz w:val="23"/>
          <w:szCs w:val="23"/>
        </w:rPr>
      </w:pPr>
    </w:p>
    <w:p w14:paraId="6B131D35" w14:textId="0720DB33" w:rsidR="00563C03" w:rsidRPr="00651B4B" w:rsidRDefault="00563C03" w:rsidP="00563C03">
      <w:pPr>
        <w:rPr>
          <w:sz w:val="23"/>
          <w:szCs w:val="23"/>
        </w:rPr>
      </w:pPr>
    </w:p>
    <w:p w14:paraId="57546F11" w14:textId="77777777" w:rsidR="00563C03" w:rsidRPr="00651B4B" w:rsidRDefault="00563C03" w:rsidP="00563C03">
      <w:pPr>
        <w:rPr>
          <w:sz w:val="23"/>
          <w:szCs w:val="23"/>
        </w:rPr>
      </w:pPr>
    </w:p>
    <w:p w14:paraId="5D35BFE8" w14:textId="77777777" w:rsidR="00563C03" w:rsidRPr="00651B4B" w:rsidRDefault="00563C03" w:rsidP="00563C03">
      <w:pPr>
        <w:rPr>
          <w:sz w:val="23"/>
          <w:szCs w:val="23"/>
        </w:rPr>
      </w:pPr>
    </w:p>
    <w:p w14:paraId="72101439" w14:textId="77777777" w:rsidR="00563C03" w:rsidRPr="00651B4B" w:rsidRDefault="00563C03" w:rsidP="00563C03">
      <w:pPr>
        <w:rPr>
          <w:sz w:val="23"/>
          <w:szCs w:val="23"/>
        </w:rPr>
      </w:pPr>
    </w:p>
    <w:p w14:paraId="6DE4D2F4" w14:textId="77777777" w:rsidR="00563C03" w:rsidRPr="00651B4B" w:rsidRDefault="00563C03" w:rsidP="00563C03">
      <w:pPr>
        <w:rPr>
          <w:sz w:val="23"/>
          <w:szCs w:val="23"/>
        </w:rPr>
      </w:pPr>
    </w:p>
    <w:p w14:paraId="7E7DCB67" w14:textId="77777777" w:rsidR="00563C03" w:rsidRPr="00651B4B" w:rsidRDefault="00563C03" w:rsidP="00563C03">
      <w:pPr>
        <w:rPr>
          <w:sz w:val="23"/>
          <w:szCs w:val="23"/>
        </w:rPr>
      </w:pPr>
    </w:p>
    <w:p w14:paraId="3AF13CDB" w14:textId="77777777" w:rsidR="00563C03" w:rsidRPr="00651B4B" w:rsidRDefault="00563C03" w:rsidP="00563C03">
      <w:pPr>
        <w:rPr>
          <w:sz w:val="23"/>
          <w:szCs w:val="23"/>
        </w:rPr>
      </w:pPr>
    </w:p>
    <w:p w14:paraId="53B882F0" w14:textId="77777777" w:rsidR="00563C03" w:rsidRPr="00651B4B" w:rsidRDefault="00563C03" w:rsidP="00563C03">
      <w:pPr>
        <w:rPr>
          <w:sz w:val="23"/>
          <w:szCs w:val="23"/>
        </w:rPr>
      </w:pPr>
    </w:p>
    <w:p w14:paraId="688401CF" w14:textId="77777777" w:rsidR="00563C03" w:rsidRPr="00651B4B" w:rsidRDefault="00563C03" w:rsidP="00563C03">
      <w:pPr>
        <w:rPr>
          <w:sz w:val="23"/>
          <w:szCs w:val="23"/>
        </w:rPr>
      </w:pPr>
    </w:p>
    <w:p w14:paraId="2B464D20" w14:textId="77777777" w:rsidR="00563C03" w:rsidRPr="00651B4B" w:rsidRDefault="00563C03" w:rsidP="00563C03">
      <w:pPr>
        <w:rPr>
          <w:sz w:val="23"/>
          <w:szCs w:val="23"/>
        </w:rPr>
      </w:pPr>
    </w:p>
    <w:p w14:paraId="43097FD2" w14:textId="77777777" w:rsidR="00563C03" w:rsidRPr="00651B4B" w:rsidRDefault="00563C03" w:rsidP="00563C03">
      <w:pPr>
        <w:rPr>
          <w:sz w:val="23"/>
          <w:szCs w:val="23"/>
        </w:rPr>
      </w:pPr>
    </w:p>
    <w:p w14:paraId="5E7961CC" w14:textId="77777777" w:rsidR="00563C03" w:rsidRPr="00651B4B" w:rsidRDefault="00563C03" w:rsidP="00563C03">
      <w:pPr>
        <w:rPr>
          <w:sz w:val="23"/>
          <w:szCs w:val="23"/>
        </w:rPr>
      </w:pPr>
    </w:p>
    <w:p w14:paraId="71A9A606" w14:textId="77777777" w:rsidR="00563C03" w:rsidRPr="00651B4B" w:rsidRDefault="00563C03" w:rsidP="00563C03">
      <w:pPr>
        <w:rPr>
          <w:sz w:val="23"/>
          <w:szCs w:val="23"/>
        </w:rPr>
      </w:pPr>
    </w:p>
    <w:p w14:paraId="145328FF" w14:textId="77777777" w:rsidR="00563C03" w:rsidRPr="00651B4B" w:rsidRDefault="00563C03" w:rsidP="00563C03">
      <w:pPr>
        <w:rPr>
          <w:sz w:val="23"/>
          <w:szCs w:val="23"/>
        </w:rPr>
      </w:pPr>
    </w:p>
    <w:p w14:paraId="55587901" w14:textId="77777777" w:rsidR="00563C03" w:rsidRPr="00651B4B" w:rsidRDefault="00563C03" w:rsidP="00563C03">
      <w:pPr>
        <w:rPr>
          <w:sz w:val="23"/>
          <w:szCs w:val="23"/>
        </w:rPr>
      </w:pPr>
    </w:p>
    <w:p w14:paraId="3E27084F" w14:textId="77777777" w:rsidR="00563C03" w:rsidRPr="00651B4B" w:rsidRDefault="00563C03" w:rsidP="00563C03">
      <w:pPr>
        <w:rPr>
          <w:sz w:val="23"/>
          <w:szCs w:val="23"/>
        </w:rPr>
      </w:pPr>
    </w:p>
    <w:p w14:paraId="7A769C95" w14:textId="77777777" w:rsidR="00563C03" w:rsidRPr="00651B4B" w:rsidRDefault="00563C03" w:rsidP="00563C03">
      <w:pPr>
        <w:rPr>
          <w:sz w:val="23"/>
          <w:szCs w:val="23"/>
        </w:rPr>
      </w:pPr>
    </w:p>
    <w:p w14:paraId="3361F0D2" w14:textId="77777777" w:rsidR="00563C03" w:rsidRDefault="00563C03" w:rsidP="00563C03">
      <w:pPr>
        <w:rPr>
          <w:sz w:val="23"/>
          <w:szCs w:val="23"/>
        </w:rPr>
      </w:pPr>
    </w:p>
    <w:p w14:paraId="3B7A9418" w14:textId="77777777" w:rsidR="00BF4B72" w:rsidRDefault="00BF4B72" w:rsidP="00563C03">
      <w:pPr>
        <w:rPr>
          <w:sz w:val="23"/>
          <w:szCs w:val="23"/>
        </w:rPr>
      </w:pPr>
    </w:p>
    <w:p w14:paraId="4EA7F491" w14:textId="661D1D03" w:rsidR="00563C03" w:rsidRPr="00651B4B" w:rsidRDefault="00BF4B72" w:rsidP="00BF4B72">
      <w:pPr>
        <w:jc w:val="center"/>
        <w:rPr>
          <w:sz w:val="23"/>
          <w:szCs w:val="23"/>
        </w:rPr>
      </w:pPr>
      <w:r w:rsidRPr="00651B4B">
        <w:rPr>
          <w:sz w:val="23"/>
          <w:szCs w:val="23"/>
        </w:rPr>
        <w:t xml:space="preserve">A higher resolution version of this map is available at: </w:t>
      </w:r>
      <w:hyperlink r:id="rId178" w:history="1">
        <w:r w:rsidRPr="00A57DE9">
          <w:rPr>
            <w:rStyle w:val="Hyperlink"/>
            <w:sz w:val="23"/>
            <w:szCs w:val="23"/>
          </w:rPr>
          <w:t>http://www.mcrc-mi.org/images/MAPS_Truck_Operator_Map_1.pdf</w:t>
        </w:r>
      </w:hyperlink>
    </w:p>
    <w:bookmarkStart w:id="90" w:name="_Toc221708996"/>
    <w:p w14:paraId="66742892" w14:textId="2DE987BC" w:rsidR="00563C03" w:rsidRPr="00BC3054" w:rsidRDefault="00BF4B72" w:rsidP="00BC3054">
      <w:pPr>
        <w:pStyle w:val="Heading1"/>
        <w:jc w:val="center"/>
        <w:rPr>
          <w:sz w:val="28"/>
          <w:szCs w:val="28"/>
        </w:rPr>
      </w:pPr>
      <w:r w:rsidRPr="00BC3054">
        <w:rPr>
          <w:noProof/>
          <w:sz w:val="28"/>
          <w:szCs w:val="28"/>
        </w:rPr>
        <w:lastRenderedPageBreak/>
        <mc:AlternateContent>
          <mc:Choice Requires="wps">
            <w:drawing>
              <wp:anchor distT="0" distB="0" distL="0" distR="0" simplePos="0" relativeHeight="251860992" behindDoc="0" locked="0" layoutInCell="1" allowOverlap="1" wp14:anchorId="7BC98656" wp14:editId="1550ABC0">
                <wp:simplePos x="0" y="0"/>
                <wp:positionH relativeFrom="page">
                  <wp:posOffset>-14400</wp:posOffset>
                </wp:positionH>
                <wp:positionV relativeFrom="paragraph">
                  <wp:posOffset>237600</wp:posOffset>
                </wp:positionV>
                <wp:extent cx="7772400" cy="27940"/>
                <wp:effectExtent l="0" t="0" r="0" b="0"/>
                <wp:wrapNone/>
                <wp:docPr id="2008692482"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33EE54E3" id="Graphic 31" o:spid="_x0000_s1026" style="position:absolute;margin-left:-1.15pt;margin-top:18.7pt;width:612pt;height:2.2pt;z-index:251860992;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" path="m7772400,l,,,27432r7772400,l7772400,xe" fillcolor="#548dd4" stroked="f">
                <v:path arrowok="t"/>
                <w10:wrap anchorx="page"/>
              </v:shape>
            </w:pict>
          </mc:Fallback>
        </mc:AlternateContent>
      </w:r>
      <w:r w:rsidR="00563C03" w:rsidRPr="00BC3054">
        <w:rPr>
          <w:sz w:val="28"/>
          <w:szCs w:val="28"/>
        </w:rPr>
        <w:t>Regional Transportation Network</w:t>
      </w:r>
      <w:bookmarkEnd w:id="90"/>
    </w:p>
    <w:p w14:paraId="114554DD" w14:textId="77777777" w:rsidR="00563C03" w:rsidRPr="00651B4B" w:rsidRDefault="00563C03" w:rsidP="00563C03">
      <w:pPr>
        <w:rPr>
          <w:sz w:val="23"/>
          <w:szCs w:val="23"/>
        </w:rPr>
      </w:pPr>
      <w:r w:rsidRPr="00651B4B">
        <w:rPr>
          <w:sz w:val="23"/>
          <w:szCs w:val="23"/>
        </w:rPr>
        <w:t>Monroe County is well served by an extensive road system and strong connections to the surrounding region. Combined with access to nearby airports and Great Lakes ports, this connectivity creates minimal shipping constraints and supports a wide range of business and industrial operations</w:t>
      </w:r>
    </w:p>
    <w:p w14:paraId="2BD56460" w14:textId="700FD802" w:rsidR="00563C03" w:rsidRPr="00651B4B" w:rsidRDefault="00741727" w:rsidP="00563C03">
      <w:pPr>
        <w:rPr>
          <w:sz w:val="23"/>
          <w:szCs w:val="23"/>
        </w:rPr>
      </w:pPr>
      <w:r w:rsidRPr="00796F89">
        <w:rPr>
          <w:rFonts w:ascii="Candara" w:hAnsi="Candara"/>
          <w:noProof/>
          <w:sz w:val="20"/>
        </w:rPr>
        <w:drawing>
          <wp:anchor distT="0" distB="0" distL="0" distR="0" simplePos="0" relativeHeight="251863040" behindDoc="1" locked="0" layoutInCell="1" allowOverlap="1" wp14:anchorId="2ADEBBF0" wp14:editId="3DDCBFBA">
            <wp:simplePos x="0" y="0"/>
            <wp:positionH relativeFrom="page">
              <wp:posOffset>914400</wp:posOffset>
            </wp:positionH>
            <wp:positionV relativeFrom="paragraph">
              <wp:posOffset>309245</wp:posOffset>
            </wp:positionV>
            <wp:extent cx="6158832" cy="5463730"/>
            <wp:effectExtent l="0" t="0" r="0" b="0"/>
            <wp:wrapTopAndBottom/>
            <wp:docPr id="367" name="Image 367" descr="Region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descr="Region5.jpg"/>
                    <pic:cNvPicPr/>
                  </pic:nvPicPr>
                  <pic:blipFill>
                    <a:blip r:embed="rId179" cstate="print"/>
                    <a:stretch>
                      <a:fillRect/>
                    </a:stretch>
                  </pic:blipFill>
                  <pic:spPr>
                    <a:xfrm>
                      <a:off x="0" y="0"/>
                      <a:ext cx="6158832" cy="5463730"/>
                    </a:xfrm>
                    <a:prstGeom prst="rect">
                      <a:avLst/>
                    </a:prstGeom>
                  </pic:spPr>
                </pic:pic>
              </a:graphicData>
            </a:graphic>
          </wp:anchor>
        </w:drawing>
      </w:r>
    </w:p>
    <w:p w14:paraId="3478724B" w14:textId="77777777" w:rsidR="00563C03" w:rsidRPr="00651B4B" w:rsidRDefault="00563C03" w:rsidP="00563C03">
      <w:pPr>
        <w:rPr>
          <w:sz w:val="23"/>
          <w:szCs w:val="23"/>
        </w:rPr>
      </w:pPr>
    </w:p>
    <w:p w14:paraId="0BC582AA" w14:textId="77777777" w:rsidR="00563C03" w:rsidRPr="00651B4B" w:rsidRDefault="00563C03" w:rsidP="00563C03">
      <w:pPr>
        <w:rPr>
          <w:sz w:val="23"/>
          <w:szCs w:val="23"/>
        </w:rPr>
      </w:pPr>
    </w:p>
    <w:p w14:paraId="11581B69" w14:textId="6D81BB39" w:rsidR="00563C03" w:rsidRDefault="00563C03" w:rsidP="00563C03">
      <w:pPr>
        <w:rPr>
          <w:sz w:val="23"/>
          <w:szCs w:val="23"/>
        </w:rPr>
      </w:pPr>
    </w:p>
    <w:p w14:paraId="54DF387D" w14:textId="77777777" w:rsidR="00741727" w:rsidRPr="00651B4B" w:rsidRDefault="00741727" w:rsidP="00563C03">
      <w:pPr>
        <w:rPr>
          <w:sz w:val="23"/>
          <w:szCs w:val="23"/>
        </w:rPr>
      </w:pPr>
    </w:p>
    <w:bookmarkStart w:id="91" w:name="_Toc221708997"/>
    <w:p w14:paraId="7C2046B6" w14:textId="041A1821" w:rsidR="00563C03" w:rsidRPr="00741727" w:rsidRDefault="00741727" w:rsidP="00BC3054">
      <w:pPr>
        <w:pStyle w:val="Heading1"/>
      </w:pPr>
      <w:r w:rsidRPr="00F620D6">
        <w:rPr>
          <w:noProof/>
        </w:rPr>
        <w:lastRenderedPageBreak/>
        <mc:AlternateContent>
          <mc:Choice Requires="wps">
            <w:drawing>
              <wp:anchor distT="0" distB="0" distL="0" distR="0" simplePos="0" relativeHeight="251865088" behindDoc="0" locked="0" layoutInCell="1" allowOverlap="1" wp14:anchorId="3F07F043" wp14:editId="4FEAF17C">
                <wp:simplePos x="0" y="0"/>
                <wp:positionH relativeFrom="page">
                  <wp:posOffset>36000</wp:posOffset>
                </wp:positionH>
                <wp:positionV relativeFrom="paragraph">
                  <wp:posOffset>337870</wp:posOffset>
                </wp:positionV>
                <wp:extent cx="7772400" cy="27940"/>
                <wp:effectExtent l="0" t="0" r="0" b="0"/>
                <wp:wrapNone/>
                <wp:docPr id="1437626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402A2BFD" id="Graphic 31" o:spid="_x0000_s1026" style="position:absolute;margin-left:2.85pt;margin-top:26.6pt;width:612pt;height:2.2pt;z-index:251865088;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" path="m7772400,l,,,27432r7772400,l7772400,xe" fillcolor="#548dd4" stroked="f">
                <v:path arrowok="t"/>
                <w10:wrap anchorx="page"/>
              </v:shape>
            </w:pict>
          </mc:Fallback>
        </mc:AlternateContent>
      </w:r>
      <w:r w:rsidR="00563C03" w:rsidRPr="00741727">
        <w:t>10.</w:t>
      </w:r>
      <w:r w:rsidR="00563C03" w:rsidRPr="00741727">
        <w:tab/>
        <w:t>Workforce / Talent Development</w:t>
      </w:r>
      <w:bookmarkEnd w:id="91"/>
    </w:p>
    <w:p w14:paraId="7D459D77" w14:textId="77777777" w:rsidR="00563C03" w:rsidRPr="00BC3054" w:rsidRDefault="00563C03" w:rsidP="00BC3054">
      <w:pPr>
        <w:pStyle w:val="Heading1"/>
        <w:jc w:val="center"/>
        <w:rPr>
          <w:sz w:val="28"/>
          <w:szCs w:val="28"/>
        </w:rPr>
      </w:pPr>
      <w:bookmarkStart w:id="92" w:name="_Toc221708998"/>
      <w:r w:rsidRPr="00BC3054">
        <w:rPr>
          <w:sz w:val="28"/>
          <w:szCs w:val="28"/>
        </w:rPr>
        <w:t>Monroe County Community College</w:t>
      </w:r>
      <w:bookmarkEnd w:id="92"/>
    </w:p>
    <w:p w14:paraId="72B6C70D" w14:textId="77777777" w:rsidR="00563C03" w:rsidRPr="00651B4B" w:rsidRDefault="00563C03" w:rsidP="00563C03">
      <w:pPr>
        <w:rPr>
          <w:sz w:val="23"/>
          <w:szCs w:val="23"/>
        </w:rPr>
      </w:pPr>
      <w:r w:rsidRPr="00651B4B">
        <w:rPr>
          <w:sz w:val="23"/>
          <w:szCs w:val="23"/>
        </w:rPr>
        <w:t>Monroe County Community College is a public, two-year comprehensive community college supported by tax monies from Monroe County, educational funds from the state of Michigan and student tuition. The Monroe County Community College District was formed on June 29, 1964, by the electors of Monroe County. On July 3, 1964, the district was given statutory authority under the provisions of Michigan Act 188 of the Public Acts of 1955 to function as a community college. MCCC offers occupational certificate and degree programs, as well as transfer programs to baccalaureate institutions. With a credit enrollment of approximately 2,700 students and another 1,000 enrollments annually in Lifelong Learning and contract training, this North Central Accredited, comprehensive community college is a strong asset serving the educational needs of both local residents and businesses. Two MCCC locations serve the residents of Monroe County. The 210-acre main campus is located in Monroe Township at 1555 S. Raisinville Rd. just outside the city of Monroe and is centrally located in Monroe County with easy access to Detroit and Toledo. MCCC’s second facility, the Whitman Center, is located in Bedford Township at 7777 Lewis Ave., about 15 miles south of the Main Campus and approximately 5 miles north of the Michigan-Ohio border and the adjacent City of Toledo. Additional information may be obtained by visiting the MCCC website at www.monroeccc.edu, or by contacting the main campus at (734) 242-7300.</w:t>
      </w:r>
    </w:p>
    <w:p w14:paraId="68FF426B" w14:textId="77777777" w:rsidR="00563C03" w:rsidRPr="00BC3054" w:rsidRDefault="00563C03" w:rsidP="00BC3054">
      <w:pPr>
        <w:pStyle w:val="Heading1"/>
        <w:jc w:val="center"/>
        <w:rPr>
          <w:sz w:val="28"/>
          <w:szCs w:val="28"/>
        </w:rPr>
      </w:pPr>
      <w:bookmarkStart w:id="93" w:name="_Toc221708999"/>
      <w:r w:rsidRPr="00BC3054">
        <w:rPr>
          <w:sz w:val="28"/>
          <w:szCs w:val="28"/>
        </w:rPr>
        <w:t>Training and Development</w:t>
      </w:r>
      <w:bookmarkEnd w:id="93"/>
    </w:p>
    <w:p w14:paraId="23A3F716" w14:textId="77777777" w:rsidR="00563C03" w:rsidRPr="00651B4B" w:rsidRDefault="00563C03" w:rsidP="00563C03">
      <w:pPr>
        <w:rPr>
          <w:sz w:val="23"/>
          <w:szCs w:val="23"/>
        </w:rPr>
      </w:pPr>
      <w:r w:rsidRPr="00651B4B">
        <w:rPr>
          <w:sz w:val="23"/>
          <w:szCs w:val="23"/>
        </w:rPr>
        <w:t xml:space="preserve">Monroe County Community College </w:t>
      </w:r>
    </w:p>
    <w:p w14:paraId="644AD644" w14:textId="77777777" w:rsidR="00563C03" w:rsidRPr="00651B4B" w:rsidRDefault="00563C03" w:rsidP="00563C03">
      <w:pPr>
        <w:rPr>
          <w:sz w:val="23"/>
          <w:szCs w:val="23"/>
        </w:rPr>
      </w:pPr>
      <w:r w:rsidRPr="00651B4B">
        <w:rPr>
          <w:sz w:val="23"/>
          <w:szCs w:val="23"/>
        </w:rPr>
        <w:t xml:space="preserve">The Corporate and Community Services Division (CCS) is responsible for the contract, design and delivery of all non-credit courses/programs to address the needs of area employers. Courses for academic credit are also coordinated and delivered to area employers under contract through the CCS Division. Customized training is delivered to companies at their facility, as well as, at the main campus and the Whitman Center. Training schedules are flexible and can accommodate all shift hours. </w:t>
      </w:r>
    </w:p>
    <w:p w14:paraId="260ACF4A" w14:textId="77777777" w:rsidR="00563C03" w:rsidRPr="00651B4B" w:rsidRDefault="00563C03" w:rsidP="00563C03">
      <w:pPr>
        <w:rPr>
          <w:sz w:val="23"/>
          <w:szCs w:val="23"/>
        </w:rPr>
      </w:pPr>
      <w:r w:rsidRPr="00651B4B">
        <w:rPr>
          <w:sz w:val="23"/>
          <w:szCs w:val="23"/>
        </w:rPr>
        <w:t xml:space="preserve">A wide variety of business and industry training topics are offered throughout the year through the office of workforce development. The current training calendar is available on the website at https://www.monroeccc.edu/business-industry-training-schedule.  Advance notice of upcoming training sessions are also regularly distributed via email to a list of previous attendees and area companies. To learn more about business and industry training at Monroe County Community College contact Barry Kinsey, director of workforce development, at bkinsey@monroeccc.edu or by calling him at (734) 384-4124. </w:t>
      </w:r>
    </w:p>
    <w:p w14:paraId="07BF0288" w14:textId="77777777" w:rsidR="00563C03" w:rsidRPr="00651B4B" w:rsidRDefault="00563C03" w:rsidP="00563C03">
      <w:pPr>
        <w:rPr>
          <w:sz w:val="23"/>
          <w:szCs w:val="23"/>
        </w:rPr>
      </w:pPr>
      <w:r w:rsidRPr="00651B4B">
        <w:rPr>
          <w:sz w:val="23"/>
          <w:szCs w:val="23"/>
        </w:rPr>
        <w:lastRenderedPageBreak/>
        <w:t>MCCC is also a member of the MIOSHA Training Institute and regularly offers informative health and safety seminars based upon up-to-date industry standards to improve the workplace. To review a current catalog of the health and safety training available at MCCC visit www.monroeccc.edu/ccs/4639-SafetyCatalog.pdf.</w:t>
      </w:r>
    </w:p>
    <w:p w14:paraId="45D0DB2C" w14:textId="77777777" w:rsidR="00563C03" w:rsidRPr="00651B4B" w:rsidRDefault="00563C03" w:rsidP="00563C03">
      <w:pPr>
        <w:rPr>
          <w:sz w:val="23"/>
          <w:szCs w:val="23"/>
        </w:rPr>
      </w:pPr>
      <w:r w:rsidRPr="00651B4B">
        <w:rPr>
          <w:sz w:val="23"/>
          <w:szCs w:val="23"/>
        </w:rPr>
        <w:t xml:space="preserve"> MCCC’s Lifelong Learning Class Schedule (non-credit courses/programs), also promotes the community college as a source of training for job seekers and area employers. The current Lifelong Learning Class schedule is available at the college website - https://www.monroeccc.edu/LL, or by calling 734-384-4127. </w:t>
      </w:r>
    </w:p>
    <w:p w14:paraId="7874F090" w14:textId="77777777" w:rsidR="00563C03" w:rsidRPr="00651B4B" w:rsidRDefault="00563C03" w:rsidP="00563C03">
      <w:pPr>
        <w:rPr>
          <w:sz w:val="23"/>
          <w:szCs w:val="23"/>
        </w:rPr>
      </w:pPr>
      <w:r w:rsidRPr="00651B4B">
        <w:rPr>
          <w:sz w:val="23"/>
          <w:szCs w:val="23"/>
        </w:rPr>
        <w:t xml:space="preserve">MCCC is also aggressive in seeking state/federal funding sources for employee training/retraining programs and other efforts that support local economic development. Currently, the College can assist with training costs for employers that are adding new jobs located within Monroe County through the Michigan New Jobs Training Program (MNJTP). A brief overview and application form for MNJTP, as well as information on current training grant opportunities are available by visiting the college website at https://www.monroeccc.edu/training-grants.   </w:t>
      </w:r>
    </w:p>
    <w:p w14:paraId="393DAC63" w14:textId="77777777" w:rsidR="00563C03" w:rsidRPr="00651B4B" w:rsidRDefault="00563C03" w:rsidP="00563C03">
      <w:pPr>
        <w:rPr>
          <w:sz w:val="23"/>
          <w:szCs w:val="23"/>
        </w:rPr>
      </w:pPr>
      <w:r w:rsidRPr="00651B4B">
        <w:rPr>
          <w:sz w:val="23"/>
          <w:szCs w:val="23"/>
        </w:rPr>
        <w:t>For more information regarding customized employee training programs and grant opportunities contact Barry Kinsey, Director of Workforce Development at 734-384- 4124, or by email at bkinsey@monroeccc.edu.</w:t>
      </w:r>
    </w:p>
    <w:p w14:paraId="0E0B3759" w14:textId="77777777" w:rsidR="00563C03" w:rsidRPr="00741727" w:rsidRDefault="00563C03" w:rsidP="00563C03">
      <w:pPr>
        <w:rPr>
          <w:b/>
          <w:bCs/>
          <w:sz w:val="23"/>
          <w:szCs w:val="23"/>
          <w:u w:val="single"/>
        </w:rPr>
      </w:pPr>
      <w:r w:rsidRPr="00741727">
        <w:rPr>
          <w:b/>
          <w:bCs/>
          <w:sz w:val="23"/>
          <w:szCs w:val="23"/>
          <w:u w:val="single"/>
        </w:rPr>
        <w:t xml:space="preserve">Michigan Works! – Monroe County Employment &amp; Training Department </w:t>
      </w:r>
    </w:p>
    <w:p w14:paraId="5F56FB97" w14:textId="77777777" w:rsidR="00563C03" w:rsidRPr="00651B4B" w:rsidRDefault="00563C03" w:rsidP="00563C03">
      <w:pPr>
        <w:rPr>
          <w:sz w:val="23"/>
          <w:szCs w:val="23"/>
        </w:rPr>
      </w:pPr>
      <w:r w:rsidRPr="00741727">
        <w:rPr>
          <w:b/>
          <w:bCs/>
          <w:sz w:val="23"/>
          <w:szCs w:val="23"/>
        </w:rPr>
        <w:t>Training:</w:t>
      </w:r>
      <w:r w:rsidRPr="00651B4B">
        <w:rPr>
          <w:sz w:val="23"/>
          <w:szCs w:val="23"/>
        </w:rPr>
        <w:t xml:space="preserve">  As a Southeast Michigan Community Alliance (SEMCA) service provider, the Michigan Works! Monroe County Employment &amp; Training Department (MCETD) works collaboratively with community and regional partners to provide workforce services at no cost to Monroe County job seekers and employers.</w:t>
      </w:r>
    </w:p>
    <w:p w14:paraId="26FEBAC8" w14:textId="77777777" w:rsidR="00563C03" w:rsidRPr="00651B4B" w:rsidRDefault="00563C03" w:rsidP="00563C03">
      <w:pPr>
        <w:rPr>
          <w:sz w:val="23"/>
          <w:szCs w:val="23"/>
        </w:rPr>
      </w:pPr>
      <w:r w:rsidRPr="00651B4B">
        <w:rPr>
          <w:sz w:val="23"/>
          <w:szCs w:val="23"/>
        </w:rPr>
        <w:t>The MCETD offers services such as career counseling, interest inventories, on-the-job training, and workshops. Services to employers include job posting and recruitment, free interview and job fair space and rapid response services.</w:t>
      </w:r>
    </w:p>
    <w:p w14:paraId="155045DA" w14:textId="77777777" w:rsidR="00563C03" w:rsidRDefault="00563C03" w:rsidP="00563C03">
      <w:pPr>
        <w:rPr>
          <w:sz w:val="23"/>
          <w:szCs w:val="23"/>
        </w:rPr>
      </w:pPr>
      <w:r w:rsidRPr="00651B4B">
        <w:rPr>
          <w:sz w:val="23"/>
          <w:szCs w:val="23"/>
        </w:rPr>
        <w:t xml:space="preserve">Job seekers learn how to post searchable resumes on the Pure Michigan Talent Connect at https://www.mitalent.org/ Likewise, employers can post job openings and recruit potential employees online through the PMTC. Additional information and assistance is available by contacting Ms. Stacey McCoy, MCETD Director, at 734-240-7950, or by email at Stacey.mccoy@mcetd.us </w:t>
      </w:r>
    </w:p>
    <w:p w14:paraId="4750FB92" w14:textId="77777777" w:rsidR="00BC3054" w:rsidRDefault="00BC3054" w:rsidP="00563C03">
      <w:pPr>
        <w:rPr>
          <w:sz w:val="23"/>
          <w:szCs w:val="23"/>
        </w:rPr>
      </w:pPr>
    </w:p>
    <w:p w14:paraId="2DB072DD" w14:textId="77777777" w:rsidR="00BC3054" w:rsidRPr="00651B4B" w:rsidRDefault="00BC3054" w:rsidP="00563C03">
      <w:pPr>
        <w:rPr>
          <w:sz w:val="23"/>
          <w:szCs w:val="23"/>
        </w:rPr>
      </w:pPr>
    </w:p>
    <w:p w14:paraId="439482B4" w14:textId="77777777" w:rsidR="00563C03" w:rsidRPr="00BC3054" w:rsidRDefault="00563C03" w:rsidP="00BC3054">
      <w:pPr>
        <w:pStyle w:val="Heading1"/>
        <w:jc w:val="center"/>
        <w:rPr>
          <w:sz w:val="28"/>
          <w:szCs w:val="28"/>
        </w:rPr>
      </w:pPr>
      <w:bookmarkStart w:id="94" w:name="_Toc221709000"/>
      <w:r w:rsidRPr="00BC3054">
        <w:rPr>
          <w:sz w:val="28"/>
          <w:szCs w:val="28"/>
        </w:rPr>
        <w:lastRenderedPageBreak/>
        <w:t>Employment Agencies</w:t>
      </w:r>
      <w:bookmarkEnd w:id="94"/>
    </w:p>
    <w:p w14:paraId="33670A4F" w14:textId="77777777" w:rsidR="00563C03" w:rsidRPr="00651B4B" w:rsidRDefault="00563C03" w:rsidP="00563C03">
      <w:pPr>
        <w:rPr>
          <w:sz w:val="23"/>
          <w:szCs w:val="23"/>
        </w:rPr>
      </w:pPr>
      <w:r w:rsidRPr="00651B4B">
        <w:rPr>
          <w:sz w:val="23"/>
          <w:szCs w:val="23"/>
        </w:rPr>
        <w:t xml:space="preserve">Monroe County Community College </w:t>
      </w:r>
    </w:p>
    <w:p w14:paraId="7FCD5D75" w14:textId="4F5EF0B7" w:rsidR="00563C03" w:rsidRPr="00651B4B" w:rsidRDefault="00563C03" w:rsidP="00563C03">
      <w:pPr>
        <w:rPr>
          <w:sz w:val="23"/>
          <w:szCs w:val="23"/>
        </w:rPr>
      </w:pPr>
      <w:r w:rsidRPr="00741727">
        <w:rPr>
          <w:b/>
          <w:bCs/>
          <w:sz w:val="23"/>
          <w:szCs w:val="23"/>
        </w:rPr>
        <w:t>Employee Recruitment:</w:t>
      </w:r>
      <w:r w:rsidRPr="00651B4B">
        <w:rPr>
          <w:sz w:val="23"/>
          <w:szCs w:val="23"/>
        </w:rPr>
        <w:t xml:space="preserve"> The Corporate and Community Services Division can assist employers with the recruitment of qualified part-time and full-time job candidates through its Workforce Development Office. The College provides free job postings, and employers can review resumes of potential candidates by registering at www.collegecentral.com/monroeccc. Job candidate resumes may include current students, alumni and community residents. For additional information or assistance, please contact Mr. Barry Kinsey, Director of the Workforce Development Office at 734-384-4124, or by email at bkinsey@monroeccc.edu. </w:t>
      </w:r>
    </w:p>
    <w:p w14:paraId="04875DD9" w14:textId="77777777" w:rsidR="00563C03" w:rsidRPr="00741727" w:rsidRDefault="00563C03" w:rsidP="00563C03">
      <w:pPr>
        <w:rPr>
          <w:b/>
          <w:bCs/>
          <w:sz w:val="23"/>
          <w:szCs w:val="23"/>
        </w:rPr>
      </w:pPr>
      <w:r w:rsidRPr="00741727">
        <w:rPr>
          <w:b/>
          <w:bCs/>
          <w:sz w:val="23"/>
          <w:szCs w:val="23"/>
        </w:rPr>
        <w:t>Monroe County Employment &amp; Training Department</w:t>
      </w:r>
    </w:p>
    <w:p w14:paraId="5828098C" w14:textId="77777777" w:rsidR="00563C03" w:rsidRPr="00651B4B" w:rsidRDefault="00563C03" w:rsidP="00563C03">
      <w:pPr>
        <w:rPr>
          <w:sz w:val="23"/>
          <w:szCs w:val="23"/>
        </w:rPr>
      </w:pPr>
      <w:r w:rsidRPr="00651B4B">
        <w:rPr>
          <w:sz w:val="23"/>
          <w:szCs w:val="23"/>
        </w:rPr>
        <w:t xml:space="preserve">Employee Recruitment: The MCETD operates the One Stop Service Center, a central hub for service delivery and referral, which includes the Pure Michigan Talent Connect, a job search and posting site accessible by job seekers and employers. The Pure Michigan Talent Connect website can be accessed at www.mitalent.org. For further information on assistance and services available to employers from the MCETD, contact Ms. Stacey McCoy, Director at 734-240-7950, or via email at Stacey.mcccoy@mcetd.us </w:t>
      </w:r>
    </w:p>
    <w:p w14:paraId="13033726" w14:textId="77777777" w:rsidR="00563C03" w:rsidRPr="00BC3054" w:rsidRDefault="00563C03" w:rsidP="00BC3054">
      <w:pPr>
        <w:pStyle w:val="Heading1"/>
        <w:jc w:val="center"/>
        <w:rPr>
          <w:sz w:val="28"/>
          <w:szCs w:val="28"/>
        </w:rPr>
      </w:pPr>
      <w:bookmarkStart w:id="95" w:name="_Toc221709001"/>
      <w:r w:rsidRPr="00BC3054">
        <w:rPr>
          <w:sz w:val="28"/>
          <w:szCs w:val="28"/>
        </w:rPr>
        <w:t>Schools and Colleges</w:t>
      </w:r>
      <w:bookmarkEnd w:id="95"/>
    </w:p>
    <w:p w14:paraId="7D6766DF" w14:textId="77777777" w:rsidR="00563C03" w:rsidRPr="00651B4B" w:rsidRDefault="00563C03" w:rsidP="00563C03">
      <w:pPr>
        <w:rPr>
          <w:sz w:val="23"/>
          <w:szCs w:val="23"/>
        </w:rPr>
      </w:pPr>
      <w:r w:rsidRPr="00651B4B">
        <w:rPr>
          <w:sz w:val="23"/>
          <w:szCs w:val="23"/>
        </w:rPr>
        <w:t>Monroe County Community College</w:t>
      </w:r>
    </w:p>
    <w:p w14:paraId="02E27074" w14:textId="77777777" w:rsidR="00563C03" w:rsidRPr="00651B4B" w:rsidRDefault="00563C03" w:rsidP="00563C03">
      <w:pPr>
        <w:rPr>
          <w:sz w:val="23"/>
          <w:szCs w:val="23"/>
        </w:rPr>
      </w:pPr>
      <w:r w:rsidRPr="00651B4B">
        <w:rPr>
          <w:sz w:val="23"/>
          <w:szCs w:val="23"/>
        </w:rPr>
        <w:t>See general college description in earlier Section 2. Getting Started. Students at MCCC fulfilling the general education and specific degree requirements may earn an Associate of Arts Degree (AA), an Associate of Science Degree (AS), an Associate of Applied Science Degree (AAS), or an Associate of Fine Arts Degree (AFA). MCCC also offers nearly 30 career/occupational certificate programs. For general degree and certificate program information, visit the college website at www.monroeccc.edu. Click on the Academics tab and select Areas of Study. Specific information regarding degree programs or college entrance requirements may be directed to Omaira Ortiz, director of enrollment management, at (734) 384-4226, or by email at oortiz@monroeccc.edu.</w:t>
      </w:r>
    </w:p>
    <w:p w14:paraId="4400B3EF" w14:textId="6CFDCFAF" w:rsidR="00563C03" w:rsidRDefault="00563C03" w:rsidP="00563C03">
      <w:pPr>
        <w:rPr>
          <w:sz w:val="23"/>
          <w:szCs w:val="23"/>
        </w:rPr>
      </w:pPr>
      <w:r w:rsidRPr="00651B4B">
        <w:rPr>
          <w:sz w:val="23"/>
          <w:szCs w:val="23"/>
        </w:rPr>
        <w:t xml:space="preserve">Community Services: MCCC also makes classrooms, computer labs, conference rooms and the La-Z-Boy Center, Meyer Theater available to area employers for meetings, conferences and special events. MCCC’s rental information brochure may be reviewed on the college website at www.monroeccc.edu/facilities-rental. Food service, audio visual and other facility rental arrangements may be made by contacting Sarah Rorke at (734) 384-4242 or </w:t>
      </w:r>
      <w:hyperlink r:id="rId180" w:history="1">
        <w:r w:rsidR="00BC3054" w:rsidRPr="004B131D">
          <w:rPr>
            <w:rStyle w:val="Hyperlink"/>
            <w:sz w:val="23"/>
            <w:szCs w:val="23"/>
          </w:rPr>
          <w:t>srorke@monreccc.edu</w:t>
        </w:r>
      </w:hyperlink>
      <w:r w:rsidRPr="00651B4B">
        <w:rPr>
          <w:sz w:val="23"/>
          <w:szCs w:val="23"/>
        </w:rPr>
        <w:t>.</w:t>
      </w:r>
    </w:p>
    <w:p w14:paraId="4492E4E0" w14:textId="77777777" w:rsidR="00BC3054" w:rsidRPr="00651B4B" w:rsidRDefault="00BC3054" w:rsidP="00563C03">
      <w:pPr>
        <w:rPr>
          <w:sz w:val="23"/>
          <w:szCs w:val="23"/>
        </w:rPr>
      </w:pPr>
    </w:p>
    <w:p w14:paraId="6A03AE97" w14:textId="77777777" w:rsidR="00563C03" w:rsidRPr="00BC3054" w:rsidRDefault="00563C03" w:rsidP="00BC3054">
      <w:pPr>
        <w:pStyle w:val="Heading1"/>
        <w:jc w:val="center"/>
        <w:rPr>
          <w:sz w:val="28"/>
          <w:szCs w:val="28"/>
        </w:rPr>
      </w:pPr>
      <w:bookmarkStart w:id="96" w:name="_Toc221709002"/>
      <w:r w:rsidRPr="00BC3054">
        <w:rPr>
          <w:sz w:val="28"/>
          <w:szCs w:val="28"/>
        </w:rPr>
        <w:lastRenderedPageBreak/>
        <w:t>Monroe County Educational Technology Millage</w:t>
      </w:r>
      <w:bookmarkEnd w:id="96"/>
    </w:p>
    <w:p w14:paraId="2A4DD4BD" w14:textId="77777777" w:rsidR="00563C03" w:rsidRPr="00651B4B" w:rsidRDefault="00563C03" w:rsidP="00563C03">
      <w:pPr>
        <w:rPr>
          <w:sz w:val="23"/>
          <w:szCs w:val="23"/>
        </w:rPr>
      </w:pPr>
      <w:r w:rsidRPr="00651B4B">
        <w:rPr>
          <w:sz w:val="23"/>
          <w:szCs w:val="23"/>
        </w:rPr>
        <w:t>In 1997, the local Boards of Education of the nine public school districts in Monroe County requested that the Monroe County Intermediate School District's Board of Education hold an election to establish a countywide millage for educational technology initiatives to support curriculum goals in the schools, across all grades K-12. Monroe County voters approved the millage, which is distributed to each local public school district based on a per-pupil allocation formula. Voters overwhelmingly renewed the millage in 2001, 2006, 2011, 2016 and 2021. To date, Monroe County is the only county in the state that has passed an enhancement millage dedicated to educational technology. Additional information regarding the technology millage is available through Dr. Stephen McNew, Superintendent at 734-242- 5799 ext. 1000, or through the ISD website at www.monroeisd.us.</w:t>
      </w:r>
    </w:p>
    <w:p w14:paraId="06E71022" w14:textId="77777777" w:rsidR="00563C03" w:rsidRPr="00BC3054" w:rsidRDefault="00563C03" w:rsidP="00BC3054">
      <w:pPr>
        <w:pStyle w:val="Heading1"/>
        <w:jc w:val="center"/>
        <w:rPr>
          <w:sz w:val="28"/>
          <w:szCs w:val="28"/>
        </w:rPr>
      </w:pPr>
      <w:bookmarkStart w:id="97" w:name="_Toc221709003"/>
      <w:r w:rsidRPr="00BC3054">
        <w:rPr>
          <w:sz w:val="28"/>
          <w:szCs w:val="28"/>
        </w:rPr>
        <w:t>University Research Corridor</w:t>
      </w:r>
      <w:bookmarkEnd w:id="97"/>
    </w:p>
    <w:p w14:paraId="6962A80A" w14:textId="77777777" w:rsidR="00563C03" w:rsidRPr="00651B4B" w:rsidRDefault="00563C03" w:rsidP="00563C03">
      <w:pPr>
        <w:rPr>
          <w:sz w:val="23"/>
          <w:szCs w:val="23"/>
        </w:rPr>
      </w:pPr>
      <w:r w:rsidRPr="00651B4B">
        <w:rPr>
          <w:sz w:val="23"/>
          <w:szCs w:val="23"/>
        </w:rPr>
        <w:t xml:space="preserve">In addition to our great community college and the wonderful 4-year institutions that are located within our boarders it should also be noted that Monroe County is strategically situated within the University Research Corridor (URC). What is the URC you ask? It is best explained by looking at their vision statement. The University Research Corridor is an alliance of Michigan’s three leading research institutions: Michigan State University, the University of Michigan and Wayne State University. Each features complete graduate and undergraduate education, as well as professional degrees in medicine, business and the law. Its research laboratories produce hundreds of patents each year and its hospitals develop innovative medical treatments that save lives. In addition to the URC universities, we have the University of Toledo in close proximity to Monroe County. The University of Toledo has degrees in engineering, law and medicine.  </w:t>
      </w:r>
    </w:p>
    <w:p w14:paraId="08D5709C" w14:textId="77777777" w:rsidR="00563C03" w:rsidRDefault="00563C03" w:rsidP="00563C03">
      <w:pPr>
        <w:rPr>
          <w:sz w:val="23"/>
          <w:szCs w:val="23"/>
        </w:rPr>
      </w:pPr>
      <w:r w:rsidRPr="00651B4B">
        <w:rPr>
          <w:sz w:val="23"/>
          <w:szCs w:val="23"/>
        </w:rPr>
        <w:t xml:space="preserve"> </w:t>
      </w:r>
    </w:p>
    <w:p w14:paraId="64114136" w14:textId="77777777" w:rsidR="00741727" w:rsidRDefault="00741727" w:rsidP="00563C03">
      <w:pPr>
        <w:rPr>
          <w:sz w:val="23"/>
          <w:szCs w:val="23"/>
        </w:rPr>
      </w:pPr>
    </w:p>
    <w:p w14:paraId="5D3C56D4" w14:textId="77777777" w:rsidR="00741727" w:rsidRDefault="00741727" w:rsidP="00563C03">
      <w:pPr>
        <w:rPr>
          <w:sz w:val="23"/>
          <w:szCs w:val="23"/>
        </w:rPr>
      </w:pPr>
    </w:p>
    <w:p w14:paraId="0352D3A2" w14:textId="77777777" w:rsidR="00741727" w:rsidRDefault="00741727" w:rsidP="00563C03">
      <w:pPr>
        <w:rPr>
          <w:sz w:val="23"/>
          <w:szCs w:val="23"/>
        </w:rPr>
      </w:pPr>
    </w:p>
    <w:p w14:paraId="2161FCFD" w14:textId="77777777" w:rsidR="00741727" w:rsidRDefault="00741727" w:rsidP="00563C03">
      <w:pPr>
        <w:rPr>
          <w:sz w:val="23"/>
          <w:szCs w:val="23"/>
        </w:rPr>
      </w:pPr>
    </w:p>
    <w:p w14:paraId="12CFD53B" w14:textId="77777777" w:rsidR="00741727" w:rsidRDefault="00741727" w:rsidP="00563C03">
      <w:pPr>
        <w:rPr>
          <w:sz w:val="23"/>
          <w:szCs w:val="23"/>
        </w:rPr>
      </w:pPr>
    </w:p>
    <w:p w14:paraId="4810173C" w14:textId="77777777" w:rsidR="00741727" w:rsidRDefault="00741727" w:rsidP="00563C03">
      <w:pPr>
        <w:rPr>
          <w:sz w:val="23"/>
          <w:szCs w:val="23"/>
        </w:rPr>
      </w:pPr>
    </w:p>
    <w:p w14:paraId="4EB547B9" w14:textId="77777777" w:rsidR="00741727" w:rsidRDefault="00741727" w:rsidP="00563C03">
      <w:pPr>
        <w:rPr>
          <w:sz w:val="23"/>
          <w:szCs w:val="23"/>
        </w:rPr>
      </w:pPr>
    </w:p>
    <w:p w14:paraId="197D629C" w14:textId="77777777" w:rsidR="00741727" w:rsidRDefault="00741727" w:rsidP="00563C03">
      <w:pPr>
        <w:rPr>
          <w:sz w:val="23"/>
          <w:szCs w:val="23"/>
        </w:rPr>
      </w:pPr>
    </w:p>
    <w:p w14:paraId="24586CC0" w14:textId="77777777" w:rsidR="00741727" w:rsidRPr="00651B4B" w:rsidRDefault="00741727" w:rsidP="00563C03">
      <w:pPr>
        <w:rPr>
          <w:sz w:val="23"/>
          <w:szCs w:val="23"/>
        </w:rPr>
      </w:pPr>
    </w:p>
    <w:bookmarkStart w:id="98" w:name="_Toc221709004"/>
    <w:p w14:paraId="682AF7CA" w14:textId="43210413" w:rsidR="00563C03" w:rsidRPr="00741727" w:rsidRDefault="00741727" w:rsidP="00BC3054">
      <w:pPr>
        <w:pStyle w:val="Heading1"/>
      </w:pPr>
      <w:r w:rsidRPr="00F620D6">
        <w:rPr>
          <w:noProof/>
        </w:rPr>
        <w:lastRenderedPageBreak/>
        <mc:AlternateContent>
          <mc:Choice Requires="wps">
            <w:drawing>
              <wp:anchor distT="0" distB="0" distL="0" distR="0" simplePos="0" relativeHeight="251867136" behindDoc="0" locked="0" layoutInCell="1" allowOverlap="1" wp14:anchorId="21E878E9" wp14:editId="51DE6BCF">
                <wp:simplePos x="0" y="0"/>
                <wp:positionH relativeFrom="page">
                  <wp:posOffset>57150</wp:posOffset>
                </wp:positionH>
                <wp:positionV relativeFrom="paragraph">
                  <wp:posOffset>301450</wp:posOffset>
                </wp:positionV>
                <wp:extent cx="7772400" cy="27940"/>
                <wp:effectExtent l="0" t="0" r="0" b="0"/>
                <wp:wrapNone/>
                <wp:docPr id="159680406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7940"/>
                        </a:xfrm>
                        <a:custGeom>
                          <a:avLst/>
                          <a:gdLst/>
                          <a:ahLst/>
                          <a:cxnLst/>
                          <a:rect l="l" t="t" r="r" b="b"/>
                          <a:pathLst>
                            <a:path w="7772400" h="27940">
                              <a:moveTo>
                                <a:pt x="7772400" y="0"/>
                              </a:moveTo>
                              <a:lnTo>
                                <a:pt x="0" y="0"/>
                              </a:lnTo>
                              <a:lnTo>
                                <a:pt x="0" y="27432"/>
                              </a:lnTo>
                              <a:lnTo>
                                <a:pt x="7772400" y="27432"/>
                              </a:lnTo>
                              <a:lnTo>
                                <a:pt x="7772400" y="0"/>
                              </a:lnTo>
                              <a:close/>
                            </a:path>
                          </a:pathLst>
                        </a:custGeom>
                        <a:solidFill>
                          <a:srgbClr val="548DD4"/>
                        </a:solidFill>
                      </wps:spPr>
                      <wps:bodyPr wrap="square" lIns="0" tIns="0" rIns="0" bIns="0" rtlCol="0">
                        <a:prstTxWarp prst="textNoShape">
                          <a:avLst/>
                        </a:prstTxWarp>
                        <a:noAutofit/>
                      </wps:bodyPr>
                    </wps:wsp>
                  </a:graphicData>
                </a:graphic>
              </wp:anchor>
            </w:drawing>
          </mc:Choice>
          <mc:Fallback>
            <w:pict>
              <v:shape w14:anchorId="35BC345D" id="Graphic 31" o:spid="_x0000_s1026" style="position:absolute;margin-left:4.5pt;margin-top:23.75pt;width:612pt;height:2.2pt;z-index:251867136;visibility:visible;mso-wrap-style:square;mso-wrap-distance-left:0;mso-wrap-distance-top:0;mso-wrap-distance-right:0;mso-wrap-distance-bottom:0;mso-position-horizontal:absolute;mso-position-horizontal-relative:page;mso-position-vertical:absolute;mso-position-vertical-relative:text;v-text-anchor:top" coordsize="77724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" path="m7772400,l,,,27432r7772400,l7772400,xe" fillcolor="#548dd4" stroked="f">
                <v:path arrowok="t"/>
                <w10:wrap anchorx="page"/>
              </v:shape>
            </w:pict>
          </mc:Fallback>
        </mc:AlternateContent>
      </w:r>
      <w:r w:rsidR="00563C03" w:rsidRPr="00741727">
        <w:t>11.</w:t>
      </w:r>
      <w:r w:rsidR="00563C03" w:rsidRPr="00741727">
        <w:tab/>
        <w:t>Quality of Life</w:t>
      </w:r>
      <w:bookmarkEnd w:id="98"/>
    </w:p>
    <w:p w14:paraId="5370F3FF" w14:textId="49BF18A3" w:rsidR="00563C03" w:rsidRPr="00651B4B" w:rsidRDefault="00563C03" w:rsidP="00563C03">
      <w:pPr>
        <w:rPr>
          <w:sz w:val="23"/>
          <w:szCs w:val="23"/>
        </w:rPr>
      </w:pPr>
      <w:r w:rsidRPr="00651B4B">
        <w:rPr>
          <w:sz w:val="23"/>
          <w:szCs w:val="23"/>
        </w:rPr>
        <w:t>Quality of life is central to what makes Monroe County a place people choose. Families, employers, and entrepreneurs are drawn to a community defined by strong schools, accessible faith and civic spaces, and a culture rooted in connection and belonging.</w:t>
      </w:r>
    </w:p>
    <w:p w14:paraId="2F4D61E4" w14:textId="77777777" w:rsidR="00563C03" w:rsidRPr="00651B4B" w:rsidRDefault="00563C03" w:rsidP="00563C03">
      <w:pPr>
        <w:rPr>
          <w:sz w:val="23"/>
          <w:szCs w:val="23"/>
        </w:rPr>
      </w:pPr>
      <w:r w:rsidRPr="00651B4B">
        <w:rPr>
          <w:sz w:val="23"/>
          <w:szCs w:val="23"/>
        </w:rPr>
        <w:t>Located along the western shoreline of Lake Erie, Monroe County offers abundant access to outdoor recreation and natural assets. Sterling State Park—the only Michigan state park on Lake Erie—provides shoreline access, camping, fishing, and miles of trails for walking and biking. The Detroit River International Wildlife Refuge and River Raisin water trails support conservation, birding, boating, and environmental education, making outdoor recreation a defining feature of daily life in the county.</w:t>
      </w:r>
    </w:p>
    <w:p w14:paraId="46B14304" w14:textId="77777777" w:rsidR="00563C03" w:rsidRPr="00651B4B" w:rsidRDefault="00563C03" w:rsidP="00563C03">
      <w:pPr>
        <w:rPr>
          <w:sz w:val="23"/>
          <w:szCs w:val="23"/>
        </w:rPr>
      </w:pPr>
      <w:r w:rsidRPr="00651B4B">
        <w:rPr>
          <w:sz w:val="23"/>
          <w:szCs w:val="23"/>
        </w:rPr>
        <w:t>Arts, culture, and community life remain vibrant throughout Monroe County. Institutions such as the River Raisin Centre for the Arts offer year-round performances and educational programming, while local parks and recreation systems host seasonal events, farmers markets, concerts, and community gatherings that bring residents together and strengthen civic pride.</w:t>
      </w:r>
    </w:p>
    <w:p w14:paraId="1964CC78" w14:textId="77777777" w:rsidR="00563C03" w:rsidRPr="00651B4B" w:rsidRDefault="00563C03" w:rsidP="00563C03">
      <w:pPr>
        <w:rPr>
          <w:sz w:val="23"/>
          <w:szCs w:val="23"/>
        </w:rPr>
      </w:pPr>
      <w:r w:rsidRPr="00651B4B">
        <w:rPr>
          <w:sz w:val="23"/>
          <w:szCs w:val="23"/>
        </w:rPr>
        <w:t>Monroe County is also home to the River Raisin National Battlefield Park, a nationally significant site commemorating the Battles of the River Raisin during the War of 1812. Operated by the National Park Service, the park preserves a pivotal chapter of American history while serving as an important driver of heritage tourism. Visitors from across the region and beyond are drawn to Monroe County to experience the battlefield, contributing to downtown activity, local businesses, and the county’s broader visitor economy. As Michigan’s only National Battlefield Park, it represents a distinctive cultural and economic asset for the region.</w:t>
      </w:r>
    </w:p>
    <w:p w14:paraId="4B04CD2B" w14:textId="77777777" w:rsidR="00563C03" w:rsidRPr="00651B4B" w:rsidRDefault="00563C03" w:rsidP="00563C03">
      <w:pPr>
        <w:rPr>
          <w:sz w:val="23"/>
          <w:szCs w:val="23"/>
        </w:rPr>
      </w:pPr>
      <w:r w:rsidRPr="00651B4B">
        <w:rPr>
          <w:sz w:val="23"/>
          <w:szCs w:val="23"/>
        </w:rPr>
        <w:t>Education and community enrichment further contribute to the quality of life. Monroe County Community College provides post-secondary and workforce-focused educational opportunities, while schools, libraries, and community organizations offer lifelong learning, recreation, and enrichment programs for residents of all ages.</w:t>
      </w:r>
    </w:p>
    <w:p w14:paraId="123FBF98" w14:textId="77777777" w:rsidR="00563C03" w:rsidRPr="00651B4B" w:rsidRDefault="00563C03" w:rsidP="00563C03">
      <w:pPr>
        <w:rPr>
          <w:sz w:val="23"/>
          <w:szCs w:val="23"/>
        </w:rPr>
      </w:pPr>
      <w:r w:rsidRPr="00651B4B">
        <w:rPr>
          <w:sz w:val="23"/>
          <w:szCs w:val="23"/>
        </w:rPr>
        <w:t>With more than 100 designated historic sites, access to water and green space, a growing dining and retail scene, and a strong network of cultural and educational institutions, Monroe County offers a quality of life that blends small-town character with regional accessibility. Together, these assets create a community rooted in history, connected through shared experiences, and positioned for continued vitality.</w:t>
      </w:r>
    </w:p>
    <w:p w14:paraId="41C4F92D" w14:textId="77777777" w:rsidR="00563C03" w:rsidRPr="00651B4B" w:rsidRDefault="00563C03">
      <w:pPr>
        <w:rPr>
          <w:sz w:val="23"/>
          <w:szCs w:val="23"/>
        </w:rPr>
      </w:pPr>
    </w:p>
    <w:sectPr w:rsidR="00563C03" w:rsidRPr="00651B4B">
      <w:footerReference w:type="default" r:id="rId1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2F4B7" w14:textId="77777777" w:rsidR="00D21329" w:rsidRDefault="00D21329" w:rsidP="00AC0BE7">
      <w:pPr>
        <w:spacing w:after="0" w:line="240" w:lineRule="auto"/>
      </w:pPr>
      <w:r>
        <w:separator/>
      </w:r>
    </w:p>
  </w:endnote>
  <w:endnote w:type="continuationSeparator" w:id="0">
    <w:p w14:paraId="37D61F88" w14:textId="77777777" w:rsidR="00D21329" w:rsidRDefault="00D21329" w:rsidP="00AC0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9462133"/>
      <w:docPartObj>
        <w:docPartGallery w:val="Page Numbers (Bottom of Page)"/>
        <w:docPartUnique/>
      </w:docPartObj>
    </w:sdtPr>
    <w:sdtEndPr>
      <w:rPr>
        <w:noProof/>
      </w:rPr>
    </w:sdtEndPr>
    <w:sdtContent>
      <w:p w14:paraId="415D2BF9" w14:textId="34BF8AD7" w:rsidR="00544950" w:rsidRDefault="0054495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F1E1C6" w14:textId="77777777" w:rsidR="00544950" w:rsidRDefault="005449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4730F" w14:textId="77777777" w:rsidR="00D21329" w:rsidRDefault="00D21329" w:rsidP="00AC0BE7">
      <w:pPr>
        <w:spacing w:after="0" w:line="240" w:lineRule="auto"/>
      </w:pPr>
      <w:r>
        <w:separator/>
      </w:r>
    </w:p>
  </w:footnote>
  <w:footnote w:type="continuationSeparator" w:id="0">
    <w:p w14:paraId="746F996C" w14:textId="77777777" w:rsidR="00D21329" w:rsidRDefault="00D21329" w:rsidP="00AC0B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B61B5"/>
    <w:multiLevelType w:val="hybridMultilevel"/>
    <w:tmpl w:val="46B4C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76CB7"/>
    <w:multiLevelType w:val="hybridMultilevel"/>
    <w:tmpl w:val="EFC86B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B31413"/>
    <w:multiLevelType w:val="hybridMultilevel"/>
    <w:tmpl w:val="AC06D75A"/>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 w15:restartNumberingAfterBreak="0">
    <w:nsid w:val="2BDD7E95"/>
    <w:multiLevelType w:val="hybridMultilevel"/>
    <w:tmpl w:val="7DE891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831E6F"/>
    <w:multiLevelType w:val="hybridMultilevel"/>
    <w:tmpl w:val="A492F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1274870">
    <w:abstractNumId w:val="4"/>
  </w:num>
  <w:num w:numId="2" w16cid:durableId="1357270298">
    <w:abstractNumId w:val="2"/>
  </w:num>
  <w:num w:numId="3" w16cid:durableId="618804587">
    <w:abstractNumId w:val="0"/>
  </w:num>
  <w:num w:numId="4" w16cid:durableId="1177500989">
    <w:abstractNumId w:val="1"/>
  </w:num>
  <w:num w:numId="5" w16cid:durableId="11819736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C03"/>
    <w:rsid w:val="0000606F"/>
    <w:rsid w:val="00012ED3"/>
    <w:rsid w:val="00014077"/>
    <w:rsid w:val="000142FE"/>
    <w:rsid w:val="000216B3"/>
    <w:rsid w:val="0003103C"/>
    <w:rsid w:val="000617C4"/>
    <w:rsid w:val="00071B57"/>
    <w:rsid w:val="000733FE"/>
    <w:rsid w:val="00074F86"/>
    <w:rsid w:val="0008425F"/>
    <w:rsid w:val="00085C3D"/>
    <w:rsid w:val="00090CD2"/>
    <w:rsid w:val="0009260A"/>
    <w:rsid w:val="000A5825"/>
    <w:rsid w:val="000B030F"/>
    <w:rsid w:val="000B0787"/>
    <w:rsid w:val="000B13C5"/>
    <w:rsid w:val="000B55FD"/>
    <w:rsid w:val="000C1582"/>
    <w:rsid w:val="000C5AE5"/>
    <w:rsid w:val="000C6F94"/>
    <w:rsid w:val="000D54A3"/>
    <w:rsid w:val="000D62D2"/>
    <w:rsid w:val="000E706E"/>
    <w:rsid w:val="000F1C0D"/>
    <w:rsid w:val="00104778"/>
    <w:rsid w:val="00112D32"/>
    <w:rsid w:val="001159FE"/>
    <w:rsid w:val="00130627"/>
    <w:rsid w:val="00147CFF"/>
    <w:rsid w:val="0015039C"/>
    <w:rsid w:val="001573B3"/>
    <w:rsid w:val="001646B4"/>
    <w:rsid w:val="001725E8"/>
    <w:rsid w:val="00175F64"/>
    <w:rsid w:val="001929E1"/>
    <w:rsid w:val="00192F51"/>
    <w:rsid w:val="001A7168"/>
    <w:rsid w:val="001B41AD"/>
    <w:rsid w:val="001B616F"/>
    <w:rsid w:val="001C3F1A"/>
    <w:rsid w:val="001C49C9"/>
    <w:rsid w:val="001C5E7E"/>
    <w:rsid w:val="001C674C"/>
    <w:rsid w:val="001E544F"/>
    <w:rsid w:val="001E6671"/>
    <w:rsid w:val="0020733F"/>
    <w:rsid w:val="0020740D"/>
    <w:rsid w:val="002137AE"/>
    <w:rsid w:val="00214512"/>
    <w:rsid w:val="00217D1C"/>
    <w:rsid w:val="00236A5E"/>
    <w:rsid w:val="00256D19"/>
    <w:rsid w:val="002677C6"/>
    <w:rsid w:val="0027413D"/>
    <w:rsid w:val="00274EB7"/>
    <w:rsid w:val="002775A5"/>
    <w:rsid w:val="00294575"/>
    <w:rsid w:val="002955C9"/>
    <w:rsid w:val="002A4D80"/>
    <w:rsid w:val="002A693F"/>
    <w:rsid w:val="002B3AC2"/>
    <w:rsid w:val="002D3AFD"/>
    <w:rsid w:val="002D61E5"/>
    <w:rsid w:val="002E031E"/>
    <w:rsid w:val="002E0ED6"/>
    <w:rsid w:val="002E35FA"/>
    <w:rsid w:val="002E39C3"/>
    <w:rsid w:val="002F16FF"/>
    <w:rsid w:val="00300806"/>
    <w:rsid w:val="00322934"/>
    <w:rsid w:val="00334055"/>
    <w:rsid w:val="00337EE1"/>
    <w:rsid w:val="003527CA"/>
    <w:rsid w:val="003656C5"/>
    <w:rsid w:val="00382073"/>
    <w:rsid w:val="00384BDB"/>
    <w:rsid w:val="00386837"/>
    <w:rsid w:val="0039057D"/>
    <w:rsid w:val="00397BCB"/>
    <w:rsid w:val="003A1A3E"/>
    <w:rsid w:val="003A5DEB"/>
    <w:rsid w:val="003A6AFF"/>
    <w:rsid w:val="003B3006"/>
    <w:rsid w:val="003B7863"/>
    <w:rsid w:val="003C64B0"/>
    <w:rsid w:val="003D4646"/>
    <w:rsid w:val="003E1654"/>
    <w:rsid w:val="003F1DD8"/>
    <w:rsid w:val="003F28CD"/>
    <w:rsid w:val="003F6C6C"/>
    <w:rsid w:val="00415B4C"/>
    <w:rsid w:val="0042022C"/>
    <w:rsid w:val="00443386"/>
    <w:rsid w:val="00446572"/>
    <w:rsid w:val="00447E1A"/>
    <w:rsid w:val="004523FF"/>
    <w:rsid w:val="00456DEF"/>
    <w:rsid w:val="00462ED6"/>
    <w:rsid w:val="0046396C"/>
    <w:rsid w:val="00466389"/>
    <w:rsid w:val="00473005"/>
    <w:rsid w:val="00484A20"/>
    <w:rsid w:val="0049080C"/>
    <w:rsid w:val="00491730"/>
    <w:rsid w:val="004C3195"/>
    <w:rsid w:val="004D033A"/>
    <w:rsid w:val="004D03B2"/>
    <w:rsid w:val="004E5E43"/>
    <w:rsid w:val="004F4231"/>
    <w:rsid w:val="005000B5"/>
    <w:rsid w:val="00502CED"/>
    <w:rsid w:val="00513C47"/>
    <w:rsid w:val="00526401"/>
    <w:rsid w:val="0053434D"/>
    <w:rsid w:val="0053558F"/>
    <w:rsid w:val="0053587D"/>
    <w:rsid w:val="00544950"/>
    <w:rsid w:val="00553952"/>
    <w:rsid w:val="005610E2"/>
    <w:rsid w:val="005619C7"/>
    <w:rsid w:val="00563C03"/>
    <w:rsid w:val="00565D66"/>
    <w:rsid w:val="005660B9"/>
    <w:rsid w:val="005756CD"/>
    <w:rsid w:val="00577B14"/>
    <w:rsid w:val="005816F7"/>
    <w:rsid w:val="0058666B"/>
    <w:rsid w:val="00587457"/>
    <w:rsid w:val="0059281B"/>
    <w:rsid w:val="005A09A5"/>
    <w:rsid w:val="005A6D43"/>
    <w:rsid w:val="005B64A8"/>
    <w:rsid w:val="005C06EB"/>
    <w:rsid w:val="005D0056"/>
    <w:rsid w:val="005F4904"/>
    <w:rsid w:val="005F73B8"/>
    <w:rsid w:val="0061121E"/>
    <w:rsid w:val="006233F5"/>
    <w:rsid w:val="00624C8A"/>
    <w:rsid w:val="00651B4B"/>
    <w:rsid w:val="00653812"/>
    <w:rsid w:val="00657675"/>
    <w:rsid w:val="00667858"/>
    <w:rsid w:val="00673DA4"/>
    <w:rsid w:val="00674642"/>
    <w:rsid w:val="006973F2"/>
    <w:rsid w:val="006B16DC"/>
    <w:rsid w:val="006B1E03"/>
    <w:rsid w:val="006B2637"/>
    <w:rsid w:val="006D056E"/>
    <w:rsid w:val="006E47E8"/>
    <w:rsid w:val="006F2521"/>
    <w:rsid w:val="006F6902"/>
    <w:rsid w:val="00722278"/>
    <w:rsid w:val="00731991"/>
    <w:rsid w:val="007351BF"/>
    <w:rsid w:val="00741727"/>
    <w:rsid w:val="00744749"/>
    <w:rsid w:val="00747839"/>
    <w:rsid w:val="00753314"/>
    <w:rsid w:val="00757934"/>
    <w:rsid w:val="00772E60"/>
    <w:rsid w:val="00781737"/>
    <w:rsid w:val="00783FD2"/>
    <w:rsid w:val="0079016A"/>
    <w:rsid w:val="00790409"/>
    <w:rsid w:val="00790F82"/>
    <w:rsid w:val="007A519C"/>
    <w:rsid w:val="007B7963"/>
    <w:rsid w:val="007C540C"/>
    <w:rsid w:val="007D0F65"/>
    <w:rsid w:val="007D1E74"/>
    <w:rsid w:val="007D4C96"/>
    <w:rsid w:val="007F6089"/>
    <w:rsid w:val="0081606E"/>
    <w:rsid w:val="0083048A"/>
    <w:rsid w:val="0083370B"/>
    <w:rsid w:val="00836F6D"/>
    <w:rsid w:val="0084155B"/>
    <w:rsid w:val="00841D00"/>
    <w:rsid w:val="0085119B"/>
    <w:rsid w:val="00857003"/>
    <w:rsid w:val="008675D9"/>
    <w:rsid w:val="00876D20"/>
    <w:rsid w:val="00876EBF"/>
    <w:rsid w:val="00877224"/>
    <w:rsid w:val="0089139F"/>
    <w:rsid w:val="00894486"/>
    <w:rsid w:val="008A142E"/>
    <w:rsid w:val="008A6A02"/>
    <w:rsid w:val="008B6B3F"/>
    <w:rsid w:val="008B7D2C"/>
    <w:rsid w:val="008C09BF"/>
    <w:rsid w:val="008C397F"/>
    <w:rsid w:val="008E4333"/>
    <w:rsid w:val="008E7326"/>
    <w:rsid w:val="008F42FA"/>
    <w:rsid w:val="008F4505"/>
    <w:rsid w:val="00900299"/>
    <w:rsid w:val="00910C53"/>
    <w:rsid w:val="0091616E"/>
    <w:rsid w:val="0092154E"/>
    <w:rsid w:val="009217A8"/>
    <w:rsid w:val="0092466D"/>
    <w:rsid w:val="00927898"/>
    <w:rsid w:val="009332F4"/>
    <w:rsid w:val="0094095B"/>
    <w:rsid w:val="009450DC"/>
    <w:rsid w:val="00945B6D"/>
    <w:rsid w:val="0095360E"/>
    <w:rsid w:val="009640E4"/>
    <w:rsid w:val="00967667"/>
    <w:rsid w:val="00967F53"/>
    <w:rsid w:val="00985683"/>
    <w:rsid w:val="009902B7"/>
    <w:rsid w:val="00990B87"/>
    <w:rsid w:val="009925A5"/>
    <w:rsid w:val="009C18CF"/>
    <w:rsid w:val="009D56AA"/>
    <w:rsid w:val="009E357F"/>
    <w:rsid w:val="009E75A2"/>
    <w:rsid w:val="009F2C1E"/>
    <w:rsid w:val="00A00D59"/>
    <w:rsid w:val="00A0599C"/>
    <w:rsid w:val="00A06696"/>
    <w:rsid w:val="00A1587C"/>
    <w:rsid w:val="00A42735"/>
    <w:rsid w:val="00A54793"/>
    <w:rsid w:val="00A55C57"/>
    <w:rsid w:val="00A55E05"/>
    <w:rsid w:val="00AA022F"/>
    <w:rsid w:val="00AB659E"/>
    <w:rsid w:val="00AC0BE7"/>
    <w:rsid w:val="00AC248F"/>
    <w:rsid w:val="00AC4D66"/>
    <w:rsid w:val="00AC5071"/>
    <w:rsid w:val="00AE3527"/>
    <w:rsid w:val="00AF0387"/>
    <w:rsid w:val="00AF379E"/>
    <w:rsid w:val="00AF6F96"/>
    <w:rsid w:val="00B00A93"/>
    <w:rsid w:val="00B02B2D"/>
    <w:rsid w:val="00B203C6"/>
    <w:rsid w:val="00B31B20"/>
    <w:rsid w:val="00B331A1"/>
    <w:rsid w:val="00B34C8E"/>
    <w:rsid w:val="00B42E81"/>
    <w:rsid w:val="00B576D1"/>
    <w:rsid w:val="00B71DC2"/>
    <w:rsid w:val="00B87739"/>
    <w:rsid w:val="00B9054F"/>
    <w:rsid w:val="00B96BB9"/>
    <w:rsid w:val="00BA1AE1"/>
    <w:rsid w:val="00BA60EC"/>
    <w:rsid w:val="00BC3054"/>
    <w:rsid w:val="00BD1693"/>
    <w:rsid w:val="00BE5BFA"/>
    <w:rsid w:val="00BE7524"/>
    <w:rsid w:val="00BF2B24"/>
    <w:rsid w:val="00BF4B72"/>
    <w:rsid w:val="00C05DF1"/>
    <w:rsid w:val="00C101CD"/>
    <w:rsid w:val="00C118BC"/>
    <w:rsid w:val="00C169DE"/>
    <w:rsid w:val="00C2389E"/>
    <w:rsid w:val="00C23A07"/>
    <w:rsid w:val="00C32A23"/>
    <w:rsid w:val="00C35955"/>
    <w:rsid w:val="00C366EC"/>
    <w:rsid w:val="00C4755A"/>
    <w:rsid w:val="00C503C4"/>
    <w:rsid w:val="00C5543F"/>
    <w:rsid w:val="00C60CDF"/>
    <w:rsid w:val="00C63805"/>
    <w:rsid w:val="00C82441"/>
    <w:rsid w:val="00C82DC9"/>
    <w:rsid w:val="00C839CE"/>
    <w:rsid w:val="00C907E8"/>
    <w:rsid w:val="00C952BD"/>
    <w:rsid w:val="00C95C7C"/>
    <w:rsid w:val="00CA3435"/>
    <w:rsid w:val="00CA6E7C"/>
    <w:rsid w:val="00CA7E78"/>
    <w:rsid w:val="00CB6EFE"/>
    <w:rsid w:val="00CF5997"/>
    <w:rsid w:val="00CF70D9"/>
    <w:rsid w:val="00D0763E"/>
    <w:rsid w:val="00D07E43"/>
    <w:rsid w:val="00D1745F"/>
    <w:rsid w:val="00D17904"/>
    <w:rsid w:val="00D21329"/>
    <w:rsid w:val="00D30FD0"/>
    <w:rsid w:val="00D31787"/>
    <w:rsid w:val="00D3426F"/>
    <w:rsid w:val="00D43A92"/>
    <w:rsid w:val="00D459B8"/>
    <w:rsid w:val="00D53A49"/>
    <w:rsid w:val="00D545D1"/>
    <w:rsid w:val="00D5686C"/>
    <w:rsid w:val="00D57999"/>
    <w:rsid w:val="00D72AFC"/>
    <w:rsid w:val="00DA5A0F"/>
    <w:rsid w:val="00DB4122"/>
    <w:rsid w:val="00DD0034"/>
    <w:rsid w:val="00DD34AD"/>
    <w:rsid w:val="00DD438C"/>
    <w:rsid w:val="00DD50E8"/>
    <w:rsid w:val="00DE0BB4"/>
    <w:rsid w:val="00DF7AC3"/>
    <w:rsid w:val="00E029B1"/>
    <w:rsid w:val="00E14903"/>
    <w:rsid w:val="00E15798"/>
    <w:rsid w:val="00E263AC"/>
    <w:rsid w:val="00E264F0"/>
    <w:rsid w:val="00E347B5"/>
    <w:rsid w:val="00E45A1E"/>
    <w:rsid w:val="00E5150A"/>
    <w:rsid w:val="00E6238E"/>
    <w:rsid w:val="00E64605"/>
    <w:rsid w:val="00E7676B"/>
    <w:rsid w:val="00E846CF"/>
    <w:rsid w:val="00E916F8"/>
    <w:rsid w:val="00EA1161"/>
    <w:rsid w:val="00EB66DA"/>
    <w:rsid w:val="00EB7389"/>
    <w:rsid w:val="00ED1E47"/>
    <w:rsid w:val="00EF238B"/>
    <w:rsid w:val="00F230A6"/>
    <w:rsid w:val="00F344D7"/>
    <w:rsid w:val="00F51CB7"/>
    <w:rsid w:val="00F54CB6"/>
    <w:rsid w:val="00F620D6"/>
    <w:rsid w:val="00F77C86"/>
    <w:rsid w:val="00F77FCB"/>
    <w:rsid w:val="00F842FA"/>
    <w:rsid w:val="00F967B8"/>
    <w:rsid w:val="00FC0F97"/>
    <w:rsid w:val="00FD45ED"/>
    <w:rsid w:val="00FD4AE8"/>
    <w:rsid w:val="00FD5797"/>
    <w:rsid w:val="00FE6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3A943"/>
  <w15:chartTrackingRefBased/>
  <w15:docId w15:val="{69AFC71A-4C13-436B-8069-DC6C16998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3C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63C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63C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63C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63C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63C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3C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3C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3C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3C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63C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63C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63C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63C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63C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3C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3C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3C03"/>
    <w:rPr>
      <w:rFonts w:eastAsiaTheme="majorEastAsia" w:cstheme="majorBidi"/>
      <w:color w:val="272727" w:themeColor="text1" w:themeTint="D8"/>
    </w:rPr>
  </w:style>
  <w:style w:type="paragraph" w:styleId="Title">
    <w:name w:val="Title"/>
    <w:basedOn w:val="Normal"/>
    <w:next w:val="Normal"/>
    <w:link w:val="TitleChar"/>
    <w:uiPriority w:val="10"/>
    <w:qFormat/>
    <w:rsid w:val="00563C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3C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3C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3C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3C03"/>
    <w:pPr>
      <w:spacing w:before="160"/>
      <w:jc w:val="center"/>
    </w:pPr>
    <w:rPr>
      <w:i/>
      <w:iCs/>
      <w:color w:val="404040" w:themeColor="text1" w:themeTint="BF"/>
    </w:rPr>
  </w:style>
  <w:style w:type="character" w:customStyle="1" w:styleId="QuoteChar">
    <w:name w:val="Quote Char"/>
    <w:basedOn w:val="DefaultParagraphFont"/>
    <w:link w:val="Quote"/>
    <w:uiPriority w:val="29"/>
    <w:rsid w:val="00563C03"/>
    <w:rPr>
      <w:i/>
      <w:iCs/>
      <w:color w:val="404040" w:themeColor="text1" w:themeTint="BF"/>
    </w:rPr>
  </w:style>
  <w:style w:type="paragraph" w:styleId="ListParagraph">
    <w:name w:val="List Paragraph"/>
    <w:basedOn w:val="Normal"/>
    <w:uiPriority w:val="34"/>
    <w:qFormat/>
    <w:rsid w:val="00563C03"/>
    <w:pPr>
      <w:ind w:left="720"/>
      <w:contextualSpacing/>
    </w:pPr>
  </w:style>
  <w:style w:type="character" w:styleId="IntenseEmphasis">
    <w:name w:val="Intense Emphasis"/>
    <w:basedOn w:val="DefaultParagraphFont"/>
    <w:uiPriority w:val="21"/>
    <w:qFormat/>
    <w:rsid w:val="00563C03"/>
    <w:rPr>
      <w:i/>
      <w:iCs/>
      <w:color w:val="0F4761" w:themeColor="accent1" w:themeShade="BF"/>
    </w:rPr>
  </w:style>
  <w:style w:type="paragraph" w:styleId="IntenseQuote">
    <w:name w:val="Intense Quote"/>
    <w:basedOn w:val="Normal"/>
    <w:next w:val="Normal"/>
    <w:link w:val="IntenseQuoteChar"/>
    <w:uiPriority w:val="30"/>
    <w:qFormat/>
    <w:rsid w:val="00563C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3C03"/>
    <w:rPr>
      <w:i/>
      <w:iCs/>
      <w:color w:val="0F4761" w:themeColor="accent1" w:themeShade="BF"/>
    </w:rPr>
  </w:style>
  <w:style w:type="character" w:styleId="IntenseReference">
    <w:name w:val="Intense Reference"/>
    <w:basedOn w:val="DefaultParagraphFont"/>
    <w:uiPriority w:val="32"/>
    <w:qFormat/>
    <w:rsid w:val="00563C03"/>
    <w:rPr>
      <w:b/>
      <w:bCs/>
      <w:smallCaps/>
      <w:color w:val="0F4761" w:themeColor="accent1" w:themeShade="BF"/>
      <w:spacing w:val="5"/>
    </w:rPr>
  </w:style>
  <w:style w:type="paragraph" w:styleId="Header">
    <w:name w:val="header"/>
    <w:basedOn w:val="Normal"/>
    <w:link w:val="HeaderChar"/>
    <w:uiPriority w:val="99"/>
    <w:unhideWhenUsed/>
    <w:rsid w:val="000310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03C"/>
  </w:style>
  <w:style w:type="paragraph" w:styleId="Footer">
    <w:name w:val="footer"/>
    <w:basedOn w:val="Normal"/>
    <w:link w:val="FooterChar"/>
    <w:uiPriority w:val="99"/>
    <w:unhideWhenUsed/>
    <w:rsid w:val="000310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103C"/>
  </w:style>
  <w:style w:type="table" w:styleId="TableGrid">
    <w:name w:val="Table Grid"/>
    <w:basedOn w:val="TableNormal"/>
    <w:uiPriority w:val="39"/>
    <w:rsid w:val="00384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4486"/>
    <w:rPr>
      <w:color w:val="467886" w:themeColor="hyperlink"/>
      <w:u w:val="single"/>
    </w:rPr>
  </w:style>
  <w:style w:type="character" w:styleId="UnresolvedMention">
    <w:name w:val="Unresolved Mention"/>
    <w:basedOn w:val="DefaultParagraphFont"/>
    <w:uiPriority w:val="99"/>
    <w:semiHidden/>
    <w:unhideWhenUsed/>
    <w:rsid w:val="00894486"/>
    <w:rPr>
      <w:color w:val="605E5C"/>
      <w:shd w:val="clear" w:color="auto" w:fill="E1DFDD"/>
    </w:rPr>
  </w:style>
  <w:style w:type="paragraph" w:styleId="TOCHeading">
    <w:name w:val="TOC Heading"/>
    <w:basedOn w:val="Heading1"/>
    <w:next w:val="Normal"/>
    <w:uiPriority w:val="39"/>
    <w:unhideWhenUsed/>
    <w:qFormat/>
    <w:rsid w:val="00D0763E"/>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D0763E"/>
    <w:pPr>
      <w:spacing w:after="100"/>
    </w:pPr>
  </w:style>
  <w:style w:type="paragraph" w:styleId="TOC2">
    <w:name w:val="toc 2"/>
    <w:basedOn w:val="Normal"/>
    <w:next w:val="Normal"/>
    <w:autoRedefine/>
    <w:uiPriority w:val="39"/>
    <w:unhideWhenUsed/>
    <w:rsid w:val="00334055"/>
    <w:pPr>
      <w:spacing w:after="100"/>
      <w:ind w:left="240"/>
    </w:pPr>
  </w:style>
  <w:style w:type="paragraph" w:styleId="TOC3">
    <w:name w:val="toc 3"/>
    <w:basedOn w:val="Normal"/>
    <w:next w:val="Normal"/>
    <w:autoRedefine/>
    <w:uiPriority w:val="39"/>
    <w:unhideWhenUsed/>
    <w:rsid w:val="008B6B3F"/>
    <w:pPr>
      <w:spacing w:after="100"/>
      <w:ind w:left="480"/>
    </w:pPr>
    <w:rPr>
      <w:rFonts w:eastAsiaTheme="minorEastAsia"/>
    </w:rPr>
  </w:style>
  <w:style w:type="paragraph" w:styleId="TOC4">
    <w:name w:val="toc 4"/>
    <w:basedOn w:val="Normal"/>
    <w:next w:val="Normal"/>
    <w:autoRedefine/>
    <w:uiPriority w:val="39"/>
    <w:unhideWhenUsed/>
    <w:rsid w:val="008B6B3F"/>
    <w:pPr>
      <w:spacing w:after="100"/>
      <w:ind w:left="720"/>
    </w:pPr>
    <w:rPr>
      <w:rFonts w:eastAsiaTheme="minorEastAsia"/>
    </w:rPr>
  </w:style>
  <w:style w:type="paragraph" w:styleId="TOC5">
    <w:name w:val="toc 5"/>
    <w:basedOn w:val="Normal"/>
    <w:next w:val="Normal"/>
    <w:autoRedefine/>
    <w:uiPriority w:val="39"/>
    <w:unhideWhenUsed/>
    <w:rsid w:val="008B6B3F"/>
    <w:pPr>
      <w:spacing w:after="100"/>
      <w:ind w:left="960"/>
    </w:pPr>
    <w:rPr>
      <w:rFonts w:eastAsiaTheme="minorEastAsia"/>
    </w:rPr>
  </w:style>
  <w:style w:type="paragraph" w:styleId="TOC6">
    <w:name w:val="toc 6"/>
    <w:basedOn w:val="Normal"/>
    <w:next w:val="Normal"/>
    <w:autoRedefine/>
    <w:uiPriority w:val="39"/>
    <w:unhideWhenUsed/>
    <w:rsid w:val="008B6B3F"/>
    <w:pPr>
      <w:spacing w:after="100"/>
      <w:ind w:left="1200"/>
    </w:pPr>
    <w:rPr>
      <w:rFonts w:eastAsiaTheme="minorEastAsia"/>
    </w:rPr>
  </w:style>
  <w:style w:type="paragraph" w:styleId="TOC7">
    <w:name w:val="toc 7"/>
    <w:basedOn w:val="Normal"/>
    <w:next w:val="Normal"/>
    <w:autoRedefine/>
    <w:uiPriority w:val="39"/>
    <w:unhideWhenUsed/>
    <w:rsid w:val="008B6B3F"/>
    <w:pPr>
      <w:spacing w:after="100"/>
      <w:ind w:left="1440"/>
    </w:pPr>
    <w:rPr>
      <w:rFonts w:eastAsiaTheme="minorEastAsia"/>
    </w:rPr>
  </w:style>
  <w:style w:type="paragraph" w:styleId="TOC8">
    <w:name w:val="toc 8"/>
    <w:basedOn w:val="Normal"/>
    <w:next w:val="Normal"/>
    <w:autoRedefine/>
    <w:uiPriority w:val="39"/>
    <w:unhideWhenUsed/>
    <w:rsid w:val="008B6B3F"/>
    <w:pPr>
      <w:spacing w:after="100"/>
      <w:ind w:left="1680"/>
    </w:pPr>
    <w:rPr>
      <w:rFonts w:eastAsiaTheme="minorEastAsia"/>
    </w:rPr>
  </w:style>
  <w:style w:type="paragraph" w:styleId="TOC9">
    <w:name w:val="toc 9"/>
    <w:basedOn w:val="Normal"/>
    <w:next w:val="Normal"/>
    <w:autoRedefine/>
    <w:uiPriority w:val="39"/>
    <w:unhideWhenUsed/>
    <w:rsid w:val="008B6B3F"/>
    <w:pPr>
      <w:spacing w:after="100"/>
      <w:ind w:left="192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jpeg"/><Relationship Id="rId21" Type="http://schemas.openxmlformats.org/officeDocument/2006/relationships/hyperlink" Target="http://www.tmacog.org" TargetMode="External"/><Relationship Id="rId42" Type="http://schemas.openxmlformats.org/officeDocument/2006/relationships/hyperlink" Target="mailto:maryjo@berlintwp.net" TargetMode="External"/><Relationship Id="rId63" Type="http://schemas.openxmlformats.org/officeDocument/2006/relationships/hyperlink" Target="mailto:clerk@idatownship.org" TargetMode="External"/><Relationship Id="rId84" Type="http://schemas.openxmlformats.org/officeDocument/2006/relationships/hyperlink" Target="mailto:supervisor@milantownship.org" TargetMode="External"/><Relationship Id="rId138" Type="http://schemas.openxmlformats.org/officeDocument/2006/relationships/hyperlink" Target="mailto:Robert.clark@monroemi.gov" TargetMode="External"/><Relationship Id="rId159" Type="http://schemas.openxmlformats.org/officeDocument/2006/relationships/hyperlink" Target="http://www.ATT.com" TargetMode="External"/><Relationship Id="rId170" Type="http://schemas.openxmlformats.org/officeDocument/2006/relationships/image" Target="media/image23.jpeg"/><Relationship Id="rId107" Type="http://schemas.openxmlformats.org/officeDocument/2006/relationships/hyperlink" Target="http://www.CharterOne.com" TargetMode="External"/><Relationship Id="rId11" Type="http://schemas.openxmlformats.org/officeDocument/2006/relationships/image" Target="media/image3.png"/><Relationship Id="rId32" Type="http://schemas.openxmlformats.org/officeDocument/2006/relationships/hyperlink" Target="mailto:jvaslo@ashtownship.org" TargetMode="External"/><Relationship Id="rId53" Type="http://schemas.openxmlformats.org/officeDocument/2006/relationships/hyperlink" Target="mailto:kcousino@erietownship.com" TargetMode="External"/><Relationship Id="rId74" Type="http://schemas.openxmlformats.org/officeDocument/2006/relationships/hyperlink" Target="mailto:mmathe@manniksmithgroup.com" TargetMode="External"/><Relationship Id="rId128" Type="http://schemas.openxmlformats.org/officeDocument/2006/relationships/hyperlink" Target="http://www.mcrc-mi.org/images/APPROVED_DRIVEWAY_PROCEDURES_3_24_08.pdf" TargetMode="External"/><Relationship Id="rId149" Type="http://schemas.openxmlformats.org/officeDocument/2006/relationships/image" Target="media/image15.jpeg"/><Relationship Id="rId5" Type="http://schemas.openxmlformats.org/officeDocument/2006/relationships/webSettings" Target="webSettings.xml"/><Relationship Id="rId95" Type="http://schemas.openxmlformats.org/officeDocument/2006/relationships/hyperlink" Target="http://www.petersburg-mi.com" TargetMode="External"/><Relationship Id="rId160" Type="http://schemas.openxmlformats.org/officeDocument/2006/relationships/hyperlink" Target="http://www.BuckeyeCableSystem.com" TargetMode="External"/><Relationship Id="rId181" Type="http://schemas.openxmlformats.org/officeDocument/2006/relationships/footer" Target="footer1.xml"/><Relationship Id="rId22" Type="http://schemas.openxmlformats.org/officeDocument/2006/relationships/hyperlink" Target="http://www.michigan.gov/egle" TargetMode="External"/><Relationship Id="rId43" Type="http://schemas.openxmlformats.org/officeDocument/2006/relationships/hyperlink" Target="mailto:denise@berlintwp.net" TargetMode="External"/><Relationship Id="rId64" Type="http://schemas.openxmlformats.org/officeDocument/2006/relationships/hyperlink" Target="mailto:treasurer@idatownship.org" TargetMode="External"/><Relationship Id="rId118" Type="http://schemas.openxmlformats.org/officeDocument/2006/relationships/image" Target="media/image9.jpeg"/><Relationship Id="rId139" Type="http://schemas.openxmlformats.org/officeDocument/2006/relationships/hyperlink" Target="http://www.co.monroe.mi.us/officials_and_departments/officials/drain_commission/schedule_of_fees_charges.php" TargetMode="External"/><Relationship Id="rId85" Type="http://schemas.openxmlformats.org/officeDocument/2006/relationships/hyperlink" Target="mailto:lavonnaw@milanmich.org" TargetMode="External"/><Relationship Id="rId150" Type="http://schemas.openxmlformats.org/officeDocument/2006/relationships/image" Target="media/image16.png"/><Relationship Id="rId171" Type="http://schemas.openxmlformats.org/officeDocument/2006/relationships/image" Target="media/image24.jpeg"/><Relationship Id="rId12" Type="http://schemas.openxmlformats.org/officeDocument/2006/relationships/image" Target="media/image4.png"/><Relationship Id="rId33" Type="http://schemas.openxmlformats.org/officeDocument/2006/relationships/hyperlink" Target="mailto:jtackett@ashtownship.org" TargetMode="External"/><Relationship Id="rId108" Type="http://schemas.openxmlformats.org/officeDocument/2006/relationships/hyperlink" Target="http://www.Chase.com" TargetMode="External"/><Relationship Id="rId129" Type="http://schemas.openxmlformats.org/officeDocument/2006/relationships/hyperlink" Target="http://www.mcrc-mi.org/images/Eng_Site_Plan_Guidelines_2016.pdf" TargetMode="External"/><Relationship Id="rId54" Type="http://schemas.openxmlformats.org/officeDocument/2006/relationships/hyperlink" Target="mailto:cwisbon@erietownship.com" TargetMode="External"/><Relationship Id="rId75" Type="http://schemas.openxmlformats.org/officeDocument/2006/relationships/hyperlink" Target="http://www.whitefordtownship.org" TargetMode="External"/><Relationship Id="rId96" Type="http://schemas.openxmlformats.org/officeDocument/2006/relationships/hyperlink" Target="mailto:pburg@cass.net" TargetMode="External"/><Relationship Id="rId140" Type="http://schemas.openxmlformats.org/officeDocument/2006/relationships/hyperlink" Target="http://www.co.monroe.mi.us/officials_and_departments/officials/drain_commission/index.php" TargetMode="External"/><Relationship Id="rId161" Type="http://schemas.openxmlformats.org/officeDocument/2006/relationships/hyperlink" Target="http://www.Comcast.com" TargetMode="External"/><Relationship Id="rId182"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hyperlink" Target="http://www.michigan.gov/mdot" TargetMode="External"/><Relationship Id="rId119" Type="http://schemas.openxmlformats.org/officeDocument/2006/relationships/image" Target="media/image10.jpeg"/><Relationship Id="rId44" Type="http://schemas.openxmlformats.org/officeDocument/2006/relationships/hyperlink" Target="mailto:debbie@berlintwp.net" TargetMode="External"/><Relationship Id="rId60" Type="http://schemas.openxmlformats.org/officeDocument/2006/relationships/hyperlink" Target="mailto:julie@frenchtownchartertwp.org" TargetMode="External"/><Relationship Id="rId65" Type="http://schemas.openxmlformats.org/officeDocument/2006/relationships/hyperlink" Target="mailto:building@idatownship.org" TargetMode="External"/><Relationship Id="rId81" Type="http://schemas.openxmlformats.org/officeDocument/2006/relationships/hyperlink" Target="mailto:psanner@cityoflunapier.com" TargetMode="External"/><Relationship Id="rId86" Type="http://schemas.openxmlformats.org/officeDocument/2006/relationships/hyperlink" Target="mailto:Karisd@milanmi.gov" TargetMode="External"/><Relationship Id="rId130" Type="http://schemas.openxmlformats.org/officeDocument/2006/relationships/hyperlink" Target="http://www.mcrc-mi.org/images/StandardCommercialDriveApproachDetails.pdf" TargetMode="External"/><Relationship Id="rId135" Type="http://schemas.openxmlformats.org/officeDocument/2006/relationships/hyperlink" Target="http://www.mcrc-mi.org/images/Annual_Blanket_Activities.pdf" TargetMode="External"/><Relationship Id="rId151" Type="http://schemas.openxmlformats.org/officeDocument/2006/relationships/hyperlink" Target="http://www.lre.usace.army.mil" TargetMode="External"/><Relationship Id="rId156" Type="http://schemas.openxmlformats.org/officeDocument/2006/relationships/image" Target="media/image19.jpeg"/><Relationship Id="rId177" Type="http://schemas.openxmlformats.org/officeDocument/2006/relationships/image" Target="media/image30.jpeg"/><Relationship Id="rId172" Type="http://schemas.openxmlformats.org/officeDocument/2006/relationships/image" Target="media/image25.jpeg"/><Relationship Id="rId13" Type="http://schemas.openxmlformats.org/officeDocument/2006/relationships/image" Target="media/image5.jpeg"/><Relationship Id="rId18" Type="http://schemas.openxmlformats.org/officeDocument/2006/relationships/hyperlink" Target="http://www.co.monroe.mi.us/officials_and_departments/departments/health_department/index.php" TargetMode="External"/><Relationship Id="rId39" Type="http://schemas.openxmlformats.org/officeDocument/2006/relationships/hyperlink" Target="mailto:kkincaid@bedfordmi.org" TargetMode="External"/><Relationship Id="rId109" Type="http://schemas.openxmlformats.org/officeDocument/2006/relationships/hyperlink" Target="http://www.53.com" TargetMode="External"/><Relationship Id="rId34" Type="http://schemas.openxmlformats.org/officeDocument/2006/relationships/hyperlink" Target="mailto:alyser@ashtownship.org" TargetMode="External"/><Relationship Id="rId50" Type="http://schemas.openxmlformats.org/officeDocument/2006/relationships/hyperlink" Target="mailto:dundeetownshiptreasurer@yahoo.com" TargetMode="External"/><Relationship Id="rId55" Type="http://schemas.openxmlformats.org/officeDocument/2006/relationships/hyperlink" Target="mailto:mgrodi@erietownship.com" TargetMode="External"/><Relationship Id="rId76" Type="http://schemas.openxmlformats.org/officeDocument/2006/relationships/hyperlink" Target="mailto:supervisor@whitefordtownship.org" TargetMode="External"/><Relationship Id="rId97" Type="http://schemas.openxmlformats.org/officeDocument/2006/relationships/hyperlink" Target="mailto:troach@cass.net" TargetMode="External"/><Relationship Id="rId104" Type="http://schemas.openxmlformats.org/officeDocument/2006/relationships/hyperlink" Target="mailto:carol112201953@yahoo.com" TargetMode="External"/><Relationship Id="rId120" Type="http://schemas.openxmlformats.org/officeDocument/2006/relationships/hyperlink" Target="mailto:plamarre@portofmonroe.com" TargetMode="External"/><Relationship Id="rId125" Type="http://schemas.openxmlformats.org/officeDocument/2006/relationships/hyperlink" Target="mailto:permits@mcrc-mi.org" TargetMode="External"/><Relationship Id="rId141" Type="http://schemas.openxmlformats.org/officeDocument/2006/relationships/hyperlink" Target="http://www.co.monroe.mi.us/officials_and_departments/officials/drain_commission/mcdc_specifications.php" TargetMode="External"/><Relationship Id="rId146" Type="http://schemas.openxmlformats.org/officeDocument/2006/relationships/hyperlink" Target="http://www.mi.gov/mdot/0,1607,7-151-9625_26039---,00.html" TargetMode="External"/><Relationship Id="rId167" Type="http://schemas.openxmlformats.org/officeDocument/2006/relationships/hyperlink" Target="http://www.ConsumersEnergy.com" TargetMode="External"/><Relationship Id="rId7" Type="http://schemas.openxmlformats.org/officeDocument/2006/relationships/endnotes" Target="endnotes.xml"/><Relationship Id="rId71" Type="http://schemas.openxmlformats.org/officeDocument/2006/relationships/hyperlink" Target="mailto:ekronk@monroechartertownship.org" TargetMode="External"/><Relationship Id="rId92" Type="http://schemas.openxmlformats.org/officeDocument/2006/relationships/hyperlink" Target="mailto:mark.cochran@monroemi.gov" TargetMode="External"/><Relationship Id="rId162" Type="http://schemas.openxmlformats.org/officeDocument/2006/relationships/hyperlink" Target="http://www.Frontier.com" TargetMode="Externa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mailto:rcarmack@ashtownship.org" TargetMode="External"/><Relationship Id="rId24" Type="http://schemas.openxmlformats.org/officeDocument/2006/relationships/hyperlink" Target="http://www.michiganbusiness.org" TargetMode="External"/><Relationship Id="rId40" Type="http://schemas.openxmlformats.org/officeDocument/2006/relationships/hyperlink" Target="mailto:jrector@bedfordmi.org" TargetMode="External"/><Relationship Id="rId45" Type="http://schemas.openxmlformats.org/officeDocument/2006/relationships/hyperlink" Target="mailto:paul@berlintwp.net" TargetMode="External"/><Relationship Id="rId66" Type="http://schemas.openxmlformats.org/officeDocument/2006/relationships/hyperlink" Target="https://lasalletwpmi.com/" TargetMode="External"/><Relationship Id="rId87" Type="http://schemas.openxmlformats.org/officeDocument/2006/relationships/hyperlink" Target="mailto:robertg@milanmich.org" TargetMode="External"/><Relationship Id="rId110" Type="http://schemas.openxmlformats.org/officeDocument/2006/relationships/hyperlink" Target="http://www.firstmerchants.com" TargetMode="External"/><Relationship Id="rId115" Type="http://schemas.openxmlformats.org/officeDocument/2006/relationships/hyperlink" Target="http://www.oldnational.com" TargetMode="External"/><Relationship Id="rId131" Type="http://schemas.openxmlformats.org/officeDocument/2006/relationships/hyperlink" Target="http://www.mcrc-mi.org/images/StormwaterDetentionCalcForm_2009.pdf" TargetMode="External"/><Relationship Id="rId136" Type="http://schemas.openxmlformats.org/officeDocument/2006/relationships/hyperlink" Target="http://www.mcrc-mi.org/images/Eng_Fee_Sch_2017.pdf" TargetMode="External"/><Relationship Id="rId157" Type="http://schemas.openxmlformats.org/officeDocument/2006/relationships/image" Target="media/image20.jpeg"/><Relationship Id="rId178" Type="http://schemas.openxmlformats.org/officeDocument/2006/relationships/hyperlink" Target="http://www.mcrc-mi.org/images/MAPS_Truck_Operator_Map_1.pdf" TargetMode="External"/><Relationship Id="rId61" Type="http://schemas.openxmlformats.org/officeDocument/2006/relationships/hyperlink" Target="mailto:joe@frenchtownchartertwp.org" TargetMode="External"/><Relationship Id="rId82" Type="http://schemas.openxmlformats.org/officeDocument/2006/relationships/hyperlink" Target="mailto:mdemski@cityoflunapier.com" TargetMode="External"/><Relationship Id="rId152" Type="http://schemas.openxmlformats.org/officeDocument/2006/relationships/hyperlink" Target="http://www.lre.usace.army.mil/Portals/69/docs/regulatory/Source_Book/Sourcebook_Outline_v9_23_JAN_2013.pdf" TargetMode="External"/><Relationship Id="rId173" Type="http://schemas.openxmlformats.org/officeDocument/2006/relationships/image" Target="media/image26.jpeg"/><Relationship Id="rId19" Type="http://schemas.openxmlformats.org/officeDocument/2006/relationships/hyperlink" Target="http://www.co.monroe.mi.us" TargetMode="External"/><Relationship Id="rId14" Type="http://schemas.openxmlformats.org/officeDocument/2006/relationships/image" Target="media/image6.png"/><Relationship Id="rId30" Type="http://schemas.openxmlformats.org/officeDocument/2006/relationships/hyperlink" Target="mailto:mgeiermann@ashtownship.org" TargetMode="External"/><Relationship Id="rId35" Type="http://schemas.openxmlformats.org/officeDocument/2006/relationships/hyperlink" Target="mailto:jkecskes@ashtownship.or" TargetMode="External"/><Relationship Id="rId56" Type="http://schemas.openxmlformats.org/officeDocument/2006/relationships/hyperlink" Target="mailto:garywilmoth101@gmail.com" TargetMode="External"/><Relationship Id="rId77" Type="http://schemas.openxmlformats.org/officeDocument/2006/relationships/hyperlink" Target="mailto:whitefordtwpclerk@bex.net" TargetMode="External"/><Relationship Id="rId100" Type="http://schemas.openxmlformats.org/officeDocument/2006/relationships/hyperlink" Target="http://www.villageofdundee.net" TargetMode="External"/><Relationship Id="rId105" Type="http://schemas.openxmlformats.org/officeDocument/2006/relationships/hyperlink" Target="mailto:krisledger@gmail.com" TargetMode="External"/><Relationship Id="rId126" Type="http://schemas.openxmlformats.org/officeDocument/2006/relationships/hyperlink" Target="mailto:msnell@mcrc-mi.org" TargetMode="External"/><Relationship Id="rId147" Type="http://schemas.openxmlformats.org/officeDocument/2006/relationships/image" Target="media/image13.jpeg"/><Relationship Id="rId168" Type="http://schemas.openxmlformats.org/officeDocument/2006/relationships/hyperlink" Target="http://www.DTEEnergy.com" TargetMode="External"/><Relationship Id="rId8" Type="http://schemas.openxmlformats.org/officeDocument/2006/relationships/image" Target="media/image1.png"/><Relationship Id="rId51" Type="http://schemas.openxmlformats.org/officeDocument/2006/relationships/hyperlink" Target="mailto:dundeetownshipbuildinginspector@yahoo.com" TargetMode="External"/><Relationship Id="rId72" Type="http://schemas.openxmlformats.org/officeDocument/2006/relationships/hyperlink" Target="mailto:raisinvilletownship@gmail.com" TargetMode="External"/><Relationship Id="rId93" Type="http://schemas.openxmlformats.org/officeDocument/2006/relationships/hyperlink" Target="mailto:annette.knowles@monroemi.gov" TargetMode="External"/><Relationship Id="rId98" Type="http://schemas.openxmlformats.org/officeDocument/2006/relationships/hyperlink" Target="mailto:troach@cass.net" TargetMode="External"/><Relationship Id="rId121" Type="http://schemas.openxmlformats.org/officeDocument/2006/relationships/hyperlink" Target="http://www.portofmonroe.com" TargetMode="External"/><Relationship Id="rId142" Type="http://schemas.openxmlformats.org/officeDocument/2006/relationships/hyperlink" Target="http://www.co.monroe.mi.us/officials_and_departments/departments/health_department/index.php" TargetMode="External"/><Relationship Id="rId163" Type="http://schemas.openxmlformats.org/officeDocument/2006/relationships/hyperlink" Target="http://www.merit.edu" TargetMode="External"/><Relationship Id="rId3" Type="http://schemas.openxmlformats.org/officeDocument/2006/relationships/styles" Target="styles.xml"/><Relationship Id="rId25" Type="http://schemas.openxmlformats.org/officeDocument/2006/relationships/image" Target="media/image7.jpeg"/><Relationship Id="rId46" Type="http://schemas.openxmlformats.org/officeDocument/2006/relationships/hyperlink" Target="mailto:Kim@berlintwp.net" TargetMode="External"/><Relationship Id="rId67" Type="http://schemas.openxmlformats.org/officeDocument/2006/relationships/hyperlink" Target="mailto:supervisor@monroechartertownship.org" TargetMode="External"/><Relationship Id="rId116" Type="http://schemas.openxmlformats.org/officeDocument/2006/relationships/hyperlink" Target="http://www.PNC.com" TargetMode="External"/><Relationship Id="rId137" Type="http://schemas.openxmlformats.org/officeDocument/2006/relationships/hyperlink" Target="mailto:David.robinson@monroemi.gov" TargetMode="External"/><Relationship Id="rId158" Type="http://schemas.openxmlformats.org/officeDocument/2006/relationships/image" Target="media/image21.jpeg"/><Relationship Id="rId20" Type="http://schemas.openxmlformats.org/officeDocument/2006/relationships/hyperlink" Target="http://www.semcog.org" TargetMode="External"/><Relationship Id="rId41" Type="http://schemas.openxmlformats.org/officeDocument/2006/relationships/hyperlink" Target="mailto:dkolar@bedfordmi.org" TargetMode="External"/><Relationship Id="rId62" Type="http://schemas.openxmlformats.org/officeDocument/2006/relationships/hyperlink" Target="mailto:supervisor@idatownship.org" TargetMode="External"/><Relationship Id="rId83" Type="http://schemas.openxmlformats.org/officeDocument/2006/relationships/hyperlink" Target="mailto:edkolar@milanmich.org" TargetMode="External"/><Relationship Id="rId88" Type="http://schemas.openxmlformats.org/officeDocument/2006/relationships/hyperlink" Target="mailto:robert.clark@monroemi.gov" TargetMode="External"/><Relationship Id="rId111" Type="http://schemas.openxmlformats.org/officeDocument/2006/relationships/hyperlink" Target="http://www.Flagstar.com" TargetMode="External"/><Relationship Id="rId132" Type="http://schemas.openxmlformats.org/officeDocument/2006/relationships/hyperlink" Target="http://www.mcrc-mi.org/images/SubdivisionGuidelinescomingSoon.pdf" TargetMode="External"/><Relationship Id="rId153" Type="http://schemas.openxmlformats.org/officeDocument/2006/relationships/hyperlink" Target="http://www.michigan.gov/documents/deq/deq-wrd-jpa-application_353994_7.pdf" TargetMode="External"/><Relationship Id="rId174" Type="http://schemas.openxmlformats.org/officeDocument/2006/relationships/image" Target="media/image27.jpeg"/><Relationship Id="rId179" Type="http://schemas.openxmlformats.org/officeDocument/2006/relationships/image" Target="media/image31.jpeg"/><Relationship Id="rId15" Type="http://schemas.openxmlformats.org/officeDocument/2006/relationships/hyperlink" Target="https://www.co.monroe.mi.us/250/Community-Planning-Engagement" TargetMode="External"/><Relationship Id="rId36" Type="http://schemas.openxmlformats.org/officeDocument/2006/relationships/hyperlink" Target="mailto:ppironne@bedfordmi.org" TargetMode="External"/><Relationship Id="rId57" Type="http://schemas.openxmlformats.org/officeDocument/2006/relationships/hyperlink" Target="mailto:mdemski@erietownship.com" TargetMode="External"/><Relationship Id="rId106" Type="http://schemas.openxmlformats.org/officeDocument/2006/relationships/hyperlink" Target="mailto:Demmerich1581@gmail.com" TargetMode="External"/><Relationship Id="rId127" Type="http://schemas.openxmlformats.org/officeDocument/2006/relationships/hyperlink" Target="http://www.michigan.gov/mdot/0,1607,7-151-9623_26662_26679_27267_48606-182161--,00.html" TargetMode="External"/><Relationship Id="rId10" Type="http://schemas.openxmlformats.org/officeDocument/2006/relationships/image" Target="media/image3.jpeg"/><Relationship Id="rId31" Type="http://schemas.openxmlformats.org/officeDocument/2006/relationships/hyperlink" Target="mailto:rschock@ashtownship.org" TargetMode="External"/><Relationship Id="rId52" Type="http://schemas.openxmlformats.org/officeDocument/2006/relationships/hyperlink" Target="mailto:mgrodi@erietownship.com" TargetMode="External"/><Relationship Id="rId73" Type="http://schemas.openxmlformats.org/officeDocument/2006/relationships/hyperlink" Target="mailto:raisinvilletownship@gmail.com" TargetMode="External"/><Relationship Id="rId78" Type="http://schemas.openxmlformats.org/officeDocument/2006/relationships/hyperlink" Target="mailto:whitefordtreasurer@gmail.com" TargetMode="External"/><Relationship Id="rId94" Type="http://schemas.openxmlformats.org/officeDocument/2006/relationships/hyperlink" Target="mailto:bill.greenhalgh@monroemi.gov" TargetMode="External"/><Relationship Id="rId99" Type="http://schemas.openxmlformats.org/officeDocument/2006/relationships/hyperlink" Target="mailto:jiucht86@gmail.com" TargetMode="External"/><Relationship Id="rId101" Type="http://schemas.openxmlformats.org/officeDocument/2006/relationships/hyperlink" Target="mailto:rrudzis@villageofdundee.net" TargetMode="External"/><Relationship Id="rId122" Type="http://schemas.openxmlformats.org/officeDocument/2006/relationships/image" Target="media/image11.jpeg"/><Relationship Id="rId143" Type="http://schemas.openxmlformats.org/officeDocument/2006/relationships/hyperlink" Target="http://www.co.monroe.mi.us/Health/Sanitary_Code_2007.pdf" TargetMode="External"/><Relationship Id="rId148" Type="http://schemas.openxmlformats.org/officeDocument/2006/relationships/image" Target="media/image14.png"/><Relationship Id="rId164" Type="http://schemas.openxmlformats.org/officeDocument/2006/relationships/hyperlink" Target="http://www.telesystem.us" TargetMode="External"/><Relationship Id="rId169" Type="http://schemas.openxmlformats.org/officeDocument/2006/relationships/hyperlink" Target="http://www.MichiganGasUtilities.com"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mailto:srorke@monreccc.edu" TargetMode="External"/><Relationship Id="rId26" Type="http://schemas.openxmlformats.org/officeDocument/2006/relationships/hyperlink" Target="https://co.monroe.mi.us/" TargetMode="External"/><Relationship Id="rId47" Type="http://schemas.openxmlformats.org/officeDocument/2006/relationships/hyperlink" Target="mailto:maryjo@berlintwp.net" TargetMode="External"/><Relationship Id="rId68" Type="http://schemas.openxmlformats.org/officeDocument/2006/relationships/hyperlink" Target="mailto:clerk@monroechartertownship.org" TargetMode="External"/><Relationship Id="rId89" Type="http://schemas.openxmlformats.org/officeDocument/2006/relationships/hyperlink" Target="mailto:vincent.pastue@monroemi.gov" TargetMode="External"/><Relationship Id="rId112" Type="http://schemas.openxmlformats.org/officeDocument/2006/relationships/hyperlink" Target="https://www.huntington.com/Community/branch-info?locationId=20840&amp;cmpid=seo:local_listings:branch_info:na" TargetMode="External"/><Relationship Id="rId133" Type="http://schemas.openxmlformats.org/officeDocument/2006/relationships/hyperlink" Target="http://www.mcrc-mi.org/images/UnplattedDevelopmentFlowChart2232004.pdf" TargetMode="External"/><Relationship Id="rId154" Type="http://schemas.openxmlformats.org/officeDocument/2006/relationships/image" Target="media/image17.png"/><Relationship Id="rId175" Type="http://schemas.openxmlformats.org/officeDocument/2006/relationships/image" Target="media/image28.jpeg"/><Relationship Id="rId16" Type="http://schemas.openxmlformats.org/officeDocument/2006/relationships/hyperlink" Target="http://www.mcrc-mi.org" TargetMode="External"/><Relationship Id="rId37" Type="http://schemas.openxmlformats.org/officeDocument/2006/relationships/hyperlink" Target="mailto:thershberger@bedfordmi.org" TargetMode="External"/><Relationship Id="rId58" Type="http://schemas.openxmlformats.org/officeDocument/2006/relationships/hyperlink" Target="mailto:jim@frenchtownchartertwp.org" TargetMode="External"/><Relationship Id="rId79" Type="http://schemas.openxmlformats.org/officeDocument/2006/relationships/hyperlink" Target="mailto:mayor@cityoflunapier.com" TargetMode="External"/><Relationship Id="rId102" Type="http://schemas.openxmlformats.org/officeDocument/2006/relationships/hyperlink" Target="mailto:dahlgary@sbcglobal.net" TargetMode="External"/><Relationship Id="rId123" Type="http://schemas.openxmlformats.org/officeDocument/2006/relationships/image" Target="media/image12.jpeg"/><Relationship Id="rId144" Type="http://schemas.openxmlformats.org/officeDocument/2006/relationships/hyperlink" Target="http://www.michigan.gov/mdot/0,4616,7-151-11151-22141--,00.html" TargetMode="External"/><Relationship Id="rId90" Type="http://schemas.openxmlformats.org/officeDocument/2006/relationships/hyperlink" Target="mailto:michelle.lavoy@monroemi.go" TargetMode="External"/><Relationship Id="rId165" Type="http://schemas.openxmlformats.org/officeDocument/2006/relationships/hyperlink" Target="http://www.Verizon.com" TargetMode="External"/><Relationship Id="rId27" Type="http://schemas.openxmlformats.org/officeDocument/2006/relationships/hyperlink" Target="mailto:jmyers@monroeccc.edu" TargetMode="External"/><Relationship Id="rId48" Type="http://schemas.openxmlformats.org/officeDocument/2006/relationships/hyperlink" Target="mailto:dundeetownshipsupervisor@yahoo.com" TargetMode="External"/><Relationship Id="rId69" Type="http://schemas.openxmlformats.org/officeDocument/2006/relationships/hyperlink" Target="mailto:treasurer@monroechartertownship.org" TargetMode="External"/><Relationship Id="rId113" Type="http://schemas.openxmlformats.org/officeDocument/2006/relationships/hyperlink" Target="http://www.Key.com" TargetMode="External"/><Relationship Id="rId134" Type="http://schemas.openxmlformats.org/officeDocument/2006/relationships/hyperlink" Target="http://www.mcrc-mi.org/images/Utility_Application_form.pdf" TargetMode="External"/><Relationship Id="rId80" Type="http://schemas.openxmlformats.org/officeDocument/2006/relationships/hyperlink" Target="mailto:cboyce@cityoflunapier.com" TargetMode="External"/><Relationship Id="rId155" Type="http://schemas.openxmlformats.org/officeDocument/2006/relationships/image" Target="media/image18.png"/><Relationship Id="rId176" Type="http://schemas.openxmlformats.org/officeDocument/2006/relationships/image" Target="media/image29.jpeg"/><Relationship Id="rId17" Type="http://schemas.openxmlformats.org/officeDocument/2006/relationships/hyperlink" Target="https://www.co.monroe.mi.us/483/Drain-Commission" TargetMode="External"/><Relationship Id="rId38" Type="http://schemas.openxmlformats.org/officeDocument/2006/relationships/hyperlink" Target="mailto:kjandasek@bedfordmi.org" TargetMode="External"/><Relationship Id="rId59" Type="http://schemas.openxmlformats.org/officeDocument/2006/relationships/hyperlink" Target="mailto:kyle@frenchtownchartertwp.org" TargetMode="External"/><Relationship Id="rId103" Type="http://schemas.openxmlformats.org/officeDocument/2006/relationships/hyperlink" Target="mailto:dswindle@msn.com" TargetMode="External"/><Relationship Id="rId124" Type="http://schemas.openxmlformats.org/officeDocument/2006/relationships/hyperlink" Target="http://www.co.monroe.mi.us/MONROE_COUNTY_2010_COMPREHENSIVE_PLAN.pdf" TargetMode="External"/><Relationship Id="rId70" Type="http://schemas.openxmlformats.org/officeDocument/2006/relationships/hyperlink" Target="mailto:kfortner@monroechartertownship.org" TargetMode="External"/><Relationship Id="rId91" Type="http://schemas.openxmlformats.org/officeDocument/2006/relationships/hyperlink" Target="mailto:jeffrey.green@monroemi.gov" TargetMode="External"/><Relationship Id="rId145" Type="http://schemas.openxmlformats.org/officeDocument/2006/relationships/hyperlink" Target="http://www.michigan.gov/mdot/0,4616,7-151-9621_11041_29705-87917--,00.html" TargetMode="External"/><Relationship Id="rId166" Type="http://schemas.openxmlformats.org/officeDocument/2006/relationships/image" Target="media/image22.png"/><Relationship Id="rId1" Type="http://schemas.openxmlformats.org/officeDocument/2006/relationships/customXml" Target="../customXml/item1.xml"/><Relationship Id="rId28" Type="http://schemas.openxmlformats.org/officeDocument/2006/relationships/hyperlink" Target="mailto:bkinsey@monroeccc.edu" TargetMode="External"/><Relationship Id="rId49" Type="http://schemas.openxmlformats.org/officeDocument/2006/relationships/hyperlink" Target="mailto:dundeetownshipclerk@yahoo.com" TargetMode="External"/><Relationship Id="rId114" Type="http://schemas.openxmlformats.org/officeDocument/2006/relationships/hyperlink" Target="http://www.MCCCU.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D993C-48D6-4AE1-9F47-90729782C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1180</TotalTime>
  <Pages>92</Pages>
  <Words>23732</Words>
  <Characters>135278</Characters>
  <Application>Microsoft Office Word</Application>
  <DocSecurity>0</DocSecurity>
  <Lines>1127</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Athena Dahm</dc:creator>
  <cp:keywords/>
  <dc:description/>
  <cp:lastModifiedBy>Athena Dahm</cp:lastModifiedBy>
  <cp:revision>317</cp:revision>
  <dcterms:created xsi:type="dcterms:W3CDTF">2026-02-05T17:39:00Z</dcterms:created>
  <dcterms:modified xsi:type="dcterms:W3CDTF">2026-02-13T13:17:00Z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ce6d2771-ed53-4772-88f8-b05655592ae5</vt:lpwstr>
  </property>
</Properties>
</file>